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Pr="001378B8" w:rsidRDefault="002D3D66" w:rsidP="00CB6196">
      <w:pPr>
        <w:pStyle w:val="a3"/>
        <w:widowControl w:val="0"/>
        <w:spacing w:before="0" w:beforeAutospacing="0" w:after="0"/>
        <w:rPr>
          <w:sz w:val="16"/>
          <w:szCs w:val="16"/>
        </w:rPr>
      </w:pPr>
    </w:p>
    <w:p w:rsidR="002D3D66" w:rsidRPr="001378B8" w:rsidRDefault="002D3D66" w:rsidP="00CB6196">
      <w:pPr>
        <w:pStyle w:val="a3"/>
        <w:widowControl w:val="0"/>
        <w:spacing w:before="0" w:beforeAutospacing="0" w:after="0"/>
        <w:rPr>
          <w:sz w:val="16"/>
          <w:szCs w:val="16"/>
        </w:rPr>
      </w:pPr>
    </w:p>
    <w:p w:rsidR="000F1730" w:rsidRPr="001378B8" w:rsidRDefault="00536823" w:rsidP="00CB6196">
      <w:pPr>
        <w:pStyle w:val="a3"/>
        <w:widowControl w:val="0"/>
        <w:spacing w:before="0" w:beforeAutospacing="0" w:after="0"/>
        <w:rPr>
          <w:sz w:val="16"/>
          <w:szCs w:val="16"/>
        </w:rPr>
      </w:pPr>
      <w:r>
        <w:rPr>
          <w:noProof/>
          <w:sz w:val="16"/>
          <w:szCs w:val="16"/>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11428D" w:rsidRDefault="0011428D"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11428D" w:rsidRDefault="0011428D"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11428D" w:rsidRDefault="0011428D" w:rsidP="008C3E01">
                      <w:pPr>
                        <w:jc w:val="center"/>
                      </w:pPr>
                      <w:r>
                        <w:t xml:space="preserve">Издается </w:t>
                      </w:r>
                    </w:p>
                    <w:p w:rsidR="0011428D" w:rsidRDefault="0011428D" w:rsidP="008C3E01">
                      <w:pPr>
                        <w:jc w:val="center"/>
                      </w:pPr>
                      <w:r>
                        <w:t xml:space="preserve">с  мая  </w:t>
                      </w:r>
                    </w:p>
                    <w:p w:rsidR="0011428D" w:rsidRDefault="0011428D" w:rsidP="008C3E01">
                      <w:pPr>
                        <w:jc w:val="center"/>
                      </w:pPr>
                      <w:r>
                        <w:t>2007 года</w:t>
                      </w:r>
                    </w:p>
                    <w:p w:rsidR="0011428D" w:rsidRPr="00414855" w:rsidRDefault="0011428D" w:rsidP="008C3E01">
                      <w:pPr>
                        <w:jc w:val="center"/>
                      </w:pPr>
                      <w:r>
                        <w:t>№ 24</w:t>
                      </w:r>
                      <w:r w:rsidRPr="00414855">
                        <w:t>(</w:t>
                      </w:r>
                      <w:r>
                        <w:t>247</w:t>
                      </w:r>
                      <w:r w:rsidRPr="00414855">
                        <w:t>)</w:t>
                      </w:r>
                    </w:p>
                    <w:p w:rsidR="0011428D" w:rsidRDefault="0011428D" w:rsidP="008C3E01">
                      <w:pPr>
                        <w:jc w:val="center"/>
                      </w:pPr>
                      <w:r>
                        <w:t> </w:t>
                      </w:r>
                    </w:p>
                    <w:p w:rsidR="0011428D" w:rsidRPr="00AD1713" w:rsidRDefault="0011428D" w:rsidP="008C3E01">
                      <w:pPr>
                        <w:jc w:val="center"/>
                      </w:pPr>
                      <w:r>
                        <w:t>04 июля</w:t>
                      </w:r>
                    </w:p>
                    <w:p w:rsidR="0011428D" w:rsidRDefault="0011428D" w:rsidP="008C3E01">
                      <w:pPr>
                        <w:jc w:val="center"/>
                      </w:pPr>
                      <w:r>
                        <w:t>2018 года</w:t>
                      </w:r>
                    </w:p>
                    <w:p w:rsidR="0011428D" w:rsidRDefault="0011428D" w:rsidP="008C3E01">
                      <w:pPr>
                        <w:jc w:val="center"/>
                      </w:pPr>
                      <w:r>
                        <w:t> </w:t>
                      </w:r>
                    </w:p>
                    <w:p w:rsidR="0011428D" w:rsidRDefault="0011428D"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11428D" w:rsidRDefault="0011428D" w:rsidP="008C3E01">
                      <w:pPr>
                        <w:jc w:val="center"/>
                      </w:pPr>
                      <w:r>
                        <w:t>ИНФОРМАЦИОННЫЙ БЮЛЛЕТЕНЬ</w:t>
                      </w:r>
                    </w:p>
                    <w:p w:rsidR="0011428D" w:rsidRDefault="0011428D" w:rsidP="008C3E01">
                      <w:pPr>
                        <w:jc w:val="center"/>
                      </w:pPr>
                      <w:r>
                        <w:t xml:space="preserve">Официальное издание районного Собрания депутатов и администрации </w:t>
                      </w:r>
                    </w:p>
                    <w:p w:rsidR="0011428D" w:rsidRDefault="0011428D" w:rsidP="008C3E01">
                      <w:pPr>
                        <w:jc w:val="center"/>
                      </w:pPr>
                      <w:r>
                        <w:t>Островского муниципального района</w:t>
                      </w:r>
                    </w:p>
                  </w:txbxContent>
                </v:textbox>
              </v:shape>
            </v:group>
          </v:group>
        </w:pict>
      </w: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8C3E01" w:rsidRPr="001378B8" w:rsidRDefault="008C3E01" w:rsidP="00CB6196">
      <w:pPr>
        <w:pStyle w:val="a3"/>
        <w:widowControl w:val="0"/>
        <w:spacing w:before="0" w:beforeAutospacing="0" w:after="0"/>
        <w:rPr>
          <w:sz w:val="16"/>
          <w:szCs w:val="16"/>
        </w:rPr>
      </w:pPr>
    </w:p>
    <w:p w:rsidR="00C7241A" w:rsidRPr="001378B8" w:rsidRDefault="00C7241A" w:rsidP="00CB6196">
      <w:pPr>
        <w:pStyle w:val="ConsPlusNormal"/>
        <w:ind w:firstLine="540"/>
        <w:jc w:val="both"/>
        <w:rPr>
          <w:rFonts w:ascii="Times New Roman" w:hAnsi="Times New Roman" w:cs="Times New Roman"/>
          <w:sz w:val="16"/>
          <w:szCs w:val="16"/>
          <w:lang w:val="en-US"/>
        </w:rPr>
      </w:pPr>
    </w:p>
    <w:p w:rsidR="00AA2848" w:rsidRPr="001378B8" w:rsidRDefault="00CB6196" w:rsidP="009E15DB">
      <w:pPr>
        <w:jc w:val="center"/>
        <w:rPr>
          <w:sz w:val="16"/>
          <w:szCs w:val="16"/>
        </w:rPr>
      </w:pPr>
      <w:bookmarkStart w:id="0" w:name="_GoBack"/>
      <w:bookmarkStart w:id="1" w:name="sub_1000"/>
      <w:bookmarkEnd w:id="0"/>
      <w:r w:rsidRPr="001378B8">
        <w:rPr>
          <w:sz w:val="16"/>
          <w:szCs w:val="16"/>
        </w:rPr>
        <w:t xml:space="preserve">  </w:t>
      </w:r>
      <w:bookmarkEnd w:id="1"/>
    </w:p>
    <w:p w:rsidR="007C3657" w:rsidRPr="001378B8" w:rsidRDefault="007C3657" w:rsidP="007B1840">
      <w:pPr>
        <w:pStyle w:val="Default"/>
        <w:jc w:val="both"/>
        <w:rPr>
          <w:sz w:val="16"/>
          <w:szCs w:val="16"/>
        </w:rPr>
      </w:pPr>
    </w:p>
    <w:p w:rsidR="00FA4392" w:rsidRPr="001378B8" w:rsidRDefault="00FA4392" w:rsidP="00FA4392">
      <w:pPr>
        <w:pStyle w:val="a3"/>
        <w:spacing w:before="0" w:beforeAutospacing="0" w:after="0"/>
        <w:jc w:val="both"/>
        <w:rPr>
          <w:sz w:val="16"/>
          <w:szCs w:val="16"/>
        </w:rPr>
      </w:pPr>
    </w:p>
    <w:p w:rsidR="00FA4392" w:rsidRPr="001378B8" w:rsidRDefault="00FA4392" w:rsidP="00FA4392">
      <w:pPr>
        <w:jc w:val="both"/>
        <w:rPr>
          <w:sz w:val="16"/>
          <w:szCs w:val="16"/>
        </w:rPr>
      </w:pPr>
    </w:p>
    <w:p w:rsidR="001378B8" w:rsidRDefault="00C616D8" w:rsidP="001378B8">
      <w:pPr>
        <w:pStyle w:val="ConsPlusNonformat"/>
        <w:jc w:val="center"/>
        <w:rPr>
          <w:rFonts w:ascii="Times New Roman" w:hAnsi="Times New Roman" w:cs="Times New Roman"/>
          <w:b/>
          <w:sz w:val="16"/>
          <w:szCs w:val="16"/>
        </w:rPr>
      </w:pPr>
      <w:r>
        <w:rPr>
          <w:rFonts w:ascii="Times New Roman" w:hAnsi="Times New Roman" w:cs="Times New Roman"/>
          <w:b/>
          <w:noProof/>
          <w:sz w:val="16"/>
          <w:szCs w:val="16"/>
        </w:rPr>
        <w:drawing>
          <wp:anchor distT="0" distB="0" distL="114935" distR="114935" simplePos="0" relativeHeight="251664384" behindDoc="0" locked="0" layoutInCell="1" allowOverlap="1">
            <wp:simplePos x="0" y="0"/>
            <wp:positionH relativeFrom="column">
              <wp:posOffset>3178934</wp:posOffset>
            </wp:positionH>
            <wp:positionV relativeFrom="paragraph">
              <wp:posOffset>51460</wp:posOffset>
            </wp:positionV>
            <wp:extent cx="331494" cy="391885"/>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37674" cy="399191"/>
                    </a:xfrm>
                    <a:prstGeom prst="rect">
                      <a:avLst/>
                    </a:prstGeom>
                    <a:solidFill>
                      <a:srgbClr val="FFFFFF"/>
                    </a:solidFill>
                    <a:ln w="9525">
                      <a:noFill/>
                      <a:miter lim="800000"/>
                      <a:headEnd/>
                      <a:tailEnd/>
                    </a:ln>
                  </pic:spPr>
                </pic:pic>
              </a:graphicData>
            </a:graphic>
          </wp:anchor>
        </w:drawing>
      </w:r>
    </w:p>
    <w:p w:rsidR="009113F2" w:rsidRDefault="009113F2" w:rsidP="009113F2">
      <w:pPr>
        <w:pStyle w:val="aff9"/>
        <w:shd w:val="clear" w:color="auto" w:fill="auto"/>
        <w:ind w:firstLine="0"/>
        <w:jc w:val="center"/>
      </w:pPr>
    </w:p>
    <w:p w:rsidR="009113F2" w:rsidRDefault="009113F2" w:rsidP="009113F2">
      <w:pPr>
        <w:pStyle w:val="aff9"/>
        <w:shd w:val="clear" w:color="auto" w:fill="auto"/>
        <w:ind w:firstLine="0"/>
        <w:jc w:val="center"/>
      </w:pPr>
    </w:p>
    <w:p w:rsidR="009113F2" w:rsidRPr="009113F2" w:rsidRDefault="009113F2" w:rsidP="009113F2">
      <w:pPr>
        <w:pStyle w:val="aff9"/>
        <w:shd w:val="clear" w:color="auto" w:fill="auto"/>
        <w:ind w:firstLine="0"/>
        <w:jc w:val="center"/>
        <w:rPr>
          <w:sz w:val="16"/>
          <w:szCs w:val="16"/>
        </w:rPr>
      </w:pPr>
    </w:p>
    <w:p w:rsidR="009113F2" w:rsidRPr="009113F2" w:rsidRDefault="009113F2" w:rsidP="009113F2">
      <w:pPr>
        <w:pStyle w:val="aff9"/>
        <w:shd w:val="clear" w:color="auto" w:fill="auto"/>
        <w:ind w:firstLine="0"/>
        <w:jc w:val="center"/>
        <w:rPr>
          <w:rStyle w:val="aff8"/>
          <w:color w:val="000000"/>
          <w:sz w:val="16"/>
          <w:szCs w:val="16"/>
        </w:rPr>
      </w:pPr>
      <w:r w:rsidRPr="009113F2">
        <w:rPr>
          <w:rStyle w:val="aff8"/>
          <w:color w:val="000000"/>
          <w:sz w:val="16"/>
          <w:szCs w:val="16"/>
        </w:rPr>
        <w:t>ПОСТАНОВЛЕНИЕ</w:t>
      </w:r>
    </w:p>
    <w:p w:rsidR="009113F2" w:rsidRPr="009113F2" w:rsidRDefault="009113F2" w:rsidP="009113F2">
      <w:pPr>
        <w:pStyle w:val="aff9"/>
        <w:shd w:val="clear" w:color="auto" w:fill="auto"/>
        <w:ind w:firstLine="0"/>
        <w:jc w:val="center"/>
        <w:rPr>
          <w:rStyle w:val="aff8"/>
          <w:color w:val="000000"/>
          <w:sz w:val="16"/>
          <w:szCs w:val="16"/>
        </w:rPr>
      </w:pPr>
      <w:r w:rsidRPr="009113F2">
        <w:rPr>
          <w:rStyle w:val="aff8"/>
          <w:color w:val="000000"/>
          <w:sz w:val="16"/>
          <w:szCs w:val="16"/>
        </w:rPr>
        <w:t>АДМИНИСТРАЦИЯ ОСТРОВСКОГО МУНИЦИПАЛЬНОГО РАЙОНА</w:t>
      </w:r>
    </w:p>
    <w:p w:rsidR="009113F2" w:rsidRPr="009113F2" w:rsidRDefault="009113F2" w:rsidP="009113F2">
      <w:pPr>
        <w:pStyle w:val="aff9"/>
        <w:shd w:val="clear" w:color="auto" w:fill="auto"/>
        <w:ind w:firstLine="0"/>
        <w:jc w:val="center"/>
        <w:rPr>
          <w:rStyle w:val="aff8"/>
          <w:color w:val="000000"/>
          <w:sz w:val="16"/>
          <w:szCs w:val="16"/>
        </w:rPr>
      </w:pPr>
      <w:r w:rsidRPr="009113F2">
        <w:rPr>
          <w:rStyle w:val="aff8"/>
          <w:color w:val="000000"/>
          <w:sz w:val="16"/>
          <w:szCs w:val="16"/>
        </w:rPr>
        <w:t>КОСТРОМСКОЙ ОБЛАСТИ</w:t>
      </w:r>
    </w:p>
    <w:p w:rsidR="009113F2" w:rsidRPr="009113F2" w:rsidRDefault="009113F2" w:rsidP="009113F2">
      <w:pPr>
        <w:pStyle w:val="35"/>
        <w:shd w:val="clear" w:color="auto" w:fill="auto"/>
        <w:spacing w:before="0" w:line="324" w:lineRule="exact"/>
        <w:ind w:left="20" w:right="6100"/>
        <w:jc w:val="left"/>
        <w:rPr>
          <w:sz w:val="16"/>
          <w:szCs w:val="16"/>
        </w:rPr>
      </w:pPr>
    </w:p>
    <w:p w:rsidR="009113F2" w:rsidRPr="009113F2" w:rsidRDefault="009113F2" w:rsidP="009113F2">
      <w:pPr>
        <w:pStyle w:val="35"/>
        <w:shd w:val="clear" w:color="auto" w:fill="auto"/>
        <w:spacing w:before="0" w:line="324" w:lineRule="exact"/>
        <w:ind w:left="20"/>
        <w:jc w:val="left"/>
        <w:rPr>
          <w:rStyle w:val="312"/>
          <w:color w:val="000000"/>
          <w:sz w:val="16"/>
          <w:szCs w:val="16"/>
        </w:rPr>
      </w:pPr>
      <w:r w:rsidRPr="009113F2">
        <w:rPr>
          <w:rStyle w:val="312"/>
          <w:color w:val="000000"/>
          <w:sz w:val="16"/>
          <w:szCs w:val="16"/>
        </w:rPr>
        <w:t xml:space="preserve">29_._05.2018г.            №324_                                      п. </w:t>
      </w:r>
      <w:proofErr w:type="gramStart"/>
      <w:r w:rsidRPr="009113F2">
        <w:rPr>
          <w:rStyle w:val="312"/>
          <w:color w:val="000000"/>
          <w:sz w:val="16"/>
          <w:szCs w:val="16"/>
        </w:rPr>
        <w:t>Островское</w:t>
      </w:r>
      <w:proofErr w:type="gramEnd"/>
      <w:r w:rsidRPr="009113F2">
        <w:rPr>
          <w:rStyle w:val="312"/>
          <w:color w:val="000000"/>
          <w:sz w:val="16"/>
          <w:szCs w:val="16"/>
        </w:rPr>
        <w:t xml:space="preserve"> </w:t>
      </w:r>
    </w:p>
    <w:p w:rsidR="009113F2" w:rsidRPr="009113F2" w:rsidRDefault="009113F2" w:rsidP="009113F2">
      <w:pPr>
        <w:pStyle w:val="35"/>
        <w:shd w:val="clear" w:color="auto" w:fill="auto"/>
        <w:spacing w:before="0" w:line="240" w:lineRule="auto"/>
        <w:jc w:val="left"/>
        <w:rPr>
          <w:rStyle w:val="312"/>
          <w:color w:val="000000"/>
          <w:sz w:val="16"/>
          <w:szCs w:val="16"/>
        </w:rPr>
      </w:pPr>
      <w:r w:rsidRPr="009113F2">
        <w:rPr>
          <w:rStyle w:val="312"/>
          <w:color w:val="000000"/>
          <w:sz w:val="16"/>
          <w:szCs w:val="16"/>
        </w:rPr>
        <w:t>О признании утративших силу постановлений</w:t>
      </w:r>
    </w:p>
    <w:p w:rsidR="009113F2" w:rsidRPr="009113F2" w:rsidRDefault="009113F2" w:rsidP="009113F2">
      <w:pPr>
        <w:pStyle w:val="35"/>
        <w:shd w:val="clear" w:color="auto" w:fill="auto"/>
        <w:spacing w:before="0" w:line="240" w:lineRule="auto"/>
        <w:jc w:val="left"/>
        <w:rPr>
          <w:rStyle w:val="312"/>
          <w:color w:val="000000"/>
          <w:sz w:val="16"/>
          <w:szCs w:val="16"/>
        </w:rPr>
      </w:pPr>
    </w:p>
    <w:p w:rsidR="009113F2" w:rsidRPr="009113F2" w:rsidRDefault="009113F2" w:rsidP="009113F2">
      <w:pPr>
        <w:pStyle w:val="35"/>
        <w:shd w:val="clear" w:color="auto" w:fill="auto"/>
        <w:spacing w:before="0" w:line="240" w:lineRule="auto"/>
        <w:rPr>
          <w:rStyle w:val="312"/>
          <w:color w:val="000000"/>
          <w:sz w:val="16"/>
          <w:szCs w:val="16"/>
        </w:rPr>
      </w:pPr>
      <w:r w:rsidRPr="009113F2">
        <w:rPr>
          <w:rStyle w:val="312"/>
          <w:color w:val="000000"/>
          <w:sz w:val="16"/>
          <w:szCs w:val="16"/>
        </w:rPr>
        <w:t>В целях приведения нормативных правовых актов в соответствие с требованиями  действующего законодательства Российской Федерации, на основании принятия новых нормативно правовых актов, администрация Островского муниципального района Костромской области</w:t>
      </w:r>
    </w:p>
    <w:p w:rsidR="009113F2" w:rsidRPr="009113F2" w:rsidRDefault="009113F2" w:rsidP="009113F2">
      <w:pPr>
        <w:pStyle w:val="35"/>
        <w:shd w:val="clear" w:color="auto" w:fill="auto"/>
        <w:spacing w:before="0" w:line="240" w:lineRule="auto"/>
        <w:rPr>
          <w:rStyle w:val="312"/>
          <w:color w:val="000000"/>
          <w:sz w:val="16"/>
          <w:szCs w:val="16"/>
        </w:rPr>
      </w:pPr>
    </w:p>
    <w:p w:rsidR="009113F2" w:rsidRPr="009113F2" w:rsidRDefault="009113F2" w:rsidP="009113F2">
      <w:pPr>
        <w:pStyle w:val="35"/>
        <w:shd w:val="clear" w:color="auto" w:fill="auto"/>
        <w:spacing w:before="0" w:line="240" w:lineRule="auto"/>
        <w:rPr>
          <w:rStyle w:val="312"/>
          <w:color w:val="000000"/>
          <w:sz w:val="16"/>
          <w:szCs w:val="16"/>
        </w:rPr>
      </w:pPr>
      <w:r w:rsidRPr="009113F2">
        <w:rPr>
          <w:rStyle w:val="312"/>
          <w:color w:val="000000"/>
          <w:sz w:val="16"/>
          <w:szCs w:val="16"/>
        </w:rPr>
        <w:t xml:space="preserve"> ПОСТАНОВЛЯЕТ:</w:t>
      </w:r>
    </w:p>
    <w:p w:rsidR="009113F2" w:rsidRPr="009113F2" w:rsidRDefault="009113F2" w:rsidP="009113F2">
      <w:pPr>
        <w:pStyle w:val="35"/>
        <w:shd w:val="clear" w:color="auto" w:fill="auto"/>
        <w:spacing w:before="0" w:line="240" w:lineRule="auto"/>
        <w:rPr>
          <w:rStyle w:val="312"/>
          <w:color w:val="000000"/>
          <w:sz w:val="16"/>
          <w:szCs w:val="16"/>
        </w:rPr>
      </w:pPr>
    </w:p>
    <w:p w:rsidR="009113F2" w:rsidRPr="009113F2" w:rsidRDefault="009113F2" w:rsidP="009113F2">
      <w:pPr>
        <w:pStyle w:val="35"/>
        <w:shd w:val="clear" w:color="auto" w:fill="auto"/>
        <w:tabs>
          <w:tab w:val="left" w:pos="255"/>
        </w:tabs>
        <w:spacing w:before="0" w:line="240" w:lineRule="auto"/>
        <w:rPr>
          <w:rStyle w:val="312"/>
          <w:color w:val="000000"/>
          <w:sz w:val="16"/>
          <w:szCs w:val="16"/>
        </w:rPr>
      </w:pPr>
      <w:r w:rsidRPr="009113F2">
        <w:rPr>
          <w:rStyle w:val="312"/>
          <w:color w:val="000000"/>
          <w:sz w:val="16"/>
          <w:szCs w:val="16"/>
        </w:rPr>
        <w:t xml:space="preserve">       1.Признать утратившим силу следующие постановления администрации Островского муниципального района:</w:t>
      </w:r>
    </w:p>
    <w:p w:rsidR="009113F2" w:rsidRPr="009113F2" w:rsidRDefault="009113F2" w:rsidP="009113F2">
      <w:pPr>
        <w:snapToGrid w:val="0"/>
        <w:jc w:val="both"/>
        <w:rPr>
          <w:rStyle w:val="312"/>
          <w:rFonts w:eastAsiaTheme="majorEastAsia"/>
          <w:sz w:val="16"/>
          <w:szCs w:val="16"/>
        </w:rPr>
      </w:pPr>
      <w:r w:rsidRPr="009113F2">
        <w:rPr>
          <w:rStyle w:val="312"/>
          <w:rFonts w:eastAsiaTheme="majorEastAsia"/>
          <w:sz w:val="16"/>
          <w:szCs w:val="16"/>
        </w:rPr>
        <w:t xml:space="preserve">- от </w:t>
      </w:r>
      <w:r w:rsidRPr="009113F2">
        <w:rPr>
          <w:sz w:val="16"/>
          <w:szCs w:val="16"/>
        </w:rPr>
        <w:t>30 декабря 2016 г. № 381</w:t>
      </w:r>
      <w:r w:rsidRPr="009113F2">
        <w:rPr>
          <w:rStyle w:val="312"/>
          <w:rFonts w:eastAsiaTheme="majorEastAsia"/>
          <w:sz w:val="16"/>
          <w:szCs w:val="16"/>
        </w:rPr>
        <w:t>«</w:t>
      </w:r>
      <w:r w:rsidRPr="009113F2">
        <w:rPr>
          <w:sz w:val="16"/>
          <w:szCs w:val="16"/>
        </w:rPr>
        <w:t xml:space="preserve">Об утверждении административного регламента </w:t>
      </w:r>
      <w:r w:rsidRPr="009113F2">
        <w:rPr>
          <w:bCs/>
          <w:sz w:val="16"/>
          <w:szCs w:val="16"/>
        </w:rPr>
        <w:t>предоставления администрацией Островского муниципального района</w:t>
      </w:r>
      <w:r w:rsidRPr="009113F2">
        <w:rPr>
          <w:iCs/>
          <w:sz w:val="16"/>
          <w:szCs w:val="16"/>
        </w:rPr>
        <w:t xml:space="preserve"> Костромской области муниципальной услуги </w:t>
      </w:r>
      <w:proofErr w:type="spellStart"/>
      <w:r w:rsidRPr="009113F2">
        <w:rPr>
          <w:sz w:val="16"/>
          <w:szCs w:val="16"/>
        </w:rPr>
        <w:t>по</w:t>
      </w:r>
      <w:r w:rsidRPr="009113F2">
        <w:rPr>
          <w:bCs/>
          <w:sz w:val="16"/>
          <w:szCs w:val="16"/>
        </w:rPr>
        <w:t>предоставлениюземельных</w:t>
      </w:r>
      <w:proofErr w:type="spellEnd"/>
      <w:r w:rsidRPr="009113F2">
        <w:rPr>
          <w:bCs/>
          <w:sz w:val="16"/>
          <w:szCs w:val="16"/>
        </w:rPr>
        <w:t xml:space="preserve"> участков, находящихся в </w:t>
      </w:r>
      <w:proofErr w:type="spellStart"/>
      <w:r w:rsidRPr="009113F2">
        <w:rPr>
          <w:bCs/>
          <w:sz w:val="16"/>
          <w:szCs w:val="16"/>
        </w:rPr>
        <w:t>муниципальнойсобственности</w:t>
      </w:r>
      <w:proofErr w:type="spellEnd"/>
      <w:r w:rsidRPr="009113F2">
        <w:rPr>
          <w:bCs/>
          <w:sz w:val="16"/>
          <w:szCs w:val="16"/>
        </w:rPr>
        <w:t xml:space="preserve"> Островского муниципального района Костромской области, и земельных участков, государственная собственность на которые не разграничена в постоянно</w:t>
      </w:r>
      <w:proofErr w:type="gramStart"/>
      <w:r w:rsidRPr="009113F2">
        <w:rPr>
          <w:bCs/>
          <w:sz w:val="16"/>
          <w:szCs w:val="16"/>
        </w:rPr>
        <w:t>е(</w:t>
      </w:r>
      <w:proofErr w:type="gramEnd"/>
      <w:r w:rsidRPr="009113F2">
        <w:rPr>
          <w:bCs/>
          <w:sz w:val="16"/>
          <w:szCs w:val="16"/>
        </w:rPr>
        <w:t>бессрочное) пользование,</w:t>
      </w:r>
      <w:r w:rsidRPr="009113F2">
        <w:rPr>
          <w:sz w:val="16"/>
          <w:szCs w:val="16"/>
        </w:rPr>
        <w:t xml:space="preserve"> в том числе в </w:t>
      </w:r>
      <w:proofErr w:type="spellStart"/>
      <w:r w:rsidRPr="009113F2">
        <w:rPr>
          <w:sz w:val="16"/>
          <w:szCs w:val="16"/>
        </w:rPr>
        <w:t>электронномвиде</w:t>
      </w:r>
      <w:proofErr w:type="spellEnd"/>
      <w:r w:rsidRPr="009113F2">
        <w:rPr>
          <w:sz w:val="16"/>
          <w:szCs w:val="16"/>
        </w:rPr>
        <w:t xml:space="preserve">, на территории </w:t>
      </w:r>
      <w:r w:rsidRPr="009113F2">
        <w:rPr>
          <w:bCs/>
          <w:sz w:val="16"/>
          <w:szCs w:val="16"/>
        </w:rPr>
        <w:t xml:space="preserve">Островского муниципального района </w:t>
      </w:r>
      <w:r w:rsidRPr="009113F2">
        <w:rPr>
          <w:iCs/>
          <w:sz w:val="16"/>
          <w:szCs w:val="16"/>
        </w:rPr>
        <w:t>Костромской области</w:t>
      </w:r>
      <w:r w:rsidRPr="009113F2">
        <w:rPr>
          <w:rStyle w:val="312"/>
          <w:rFonts w:eastAsiaTheme="majorEastAsia"/>
          <w:sz w:val="16"/>
          <w:szCs w:val="16"/>
        </w:rPr>
        <w:t>);</w:t>
      </w:r>
    </w:p>
    <w:p w:rsidR="009113F2" w:rsidRPr="009113F2" w:rsidRDefault="009113F2" w:rsidP="009113F2">
      <w:pPr>
        <w:jc w:val="both"/>
        <w:rPr>
          <w:bCs/>
          <w:sz w:val="16"/>
          <w:szCs w:val="16"/>
        </w:rPr>
      </w:pPr>
      <w:proofErr w:type="gramStart"/>
      <w:r w:rsidRPr="009113F2">
        <w:rPr>
          <w:rStyle w:val="312"/>
          <w:rFonts w:eastAsiaTheme="majorEastAsia"/>
          <w:sz w:val="16"/>
          <w:szCs w:val="16"/>
        </w:rPr>
        <w:t xml:space="preserve">- от </w:t>
      </w:r>
      <w:r w:rsidRPr="009113F2">
        <w:rPr>
          <w:sz w:val="16"/>
          <w:szCs w:val="16"/>
        </w:rPr>
        <w:t>30 декабря 2016 г. № 379</w:t>
      </w:r>
      <w:r w:rsidRPr="009113F2">
        <w:rPr>
          <w:rStyle w:val="312"/>
          <w:rFonts w:eastAsiaTheme="majorEastAsia"/>
          <w:sz w:val="16"/>
          <w:szCs w:val="16"/>
        </w:rPr>
        <w:t xml:space="preserve"> «</w:t>
      </w:r>
      <w:r w:rsidRPr="009113F2">
        <w:rPr>
          <w:sz w:val="16"/>
          <w:szCs w:val="16"/>
        </w:rPr>
        <w:t xml:space="preserve">Об утверждении административного регламента предоставления администрацией Островского муниципального района Костромской области муниципальной услуги </w:t>
      </w:r>
      <w:r w:rsidRPr="009113F2">
        <w:rPr>
          <w:bCs/>
          <w:sz w:val="16"/>
          <w:szCs w:val="16"/>
        </w:rPr>
        <w:t>по предоставлению земельных участков гражданам для индивидуального жилищного строительства, ведения личного подсобного хозяйства</w:t>
      </w:r>
      <w:r w:rsidRPr="009113F2">
        <w:rPr>
          <w:sz w:val="16"/>
          <w:szCs w:val="16"/>
        </w:rPr>
        <w:t xml:space="preserve"> в границах населенного пункта</w:t>
      </w:r>
      <w:r w:rsidRPr="009113F2">
        <w:rPr>
          <w:bCs/>
          <w:sz w:val="16"/>
          <w:szCs w:val="16"/>
        </w:rPr>
        <w:t>,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roofErr w:type="gramEnd"/>
    </w:p>
    <w:p w:rsidR="009113F2" w:rsidRPr="009113F2" w:rsidRDefault="009113F2" w:rsidP="009113F2">
      <w:pPr>
        <w:jc w:val="both"/>
        <w:rPr>
          <w:sz w:val="16"/>
          <w:szCs w:val="16"/>
        </w:rPr>
      </w:pPr>
      <w:r w:rsidRPr="009113F2">
        <w:rPr>
          <w:bCs/>
          <w:sz w:val="16"/>
          <w:szCs w:val="16"/>
        </w:rPr>
        <w:t xml:space="preserve">- </w:t>
      </w:r>
      <w:r w:rsidRPr="009113F2">
        <w:rPr>
          <w:rStyle w:val="312"/>
          <w:rFonts w:eastAsiaTheme="majorEastAsia"/>
          <w:sz w:val="16"/>
          <w:szCs w:val="16"/>
        </w:rPr>
        <w:t xml:space="preserve">от </w:t>
      </w:r>
      <w:r w:rsidRPr="009113F2">
        <w:rPr>
          <w:sz w:val="16"/>
          <w:szCs w:val="16"/>
        </w:rPr>
        <w:t xml:space="preserve">30 декабря 2016 г. № 382 «Об утверждении административного регламента предоставления администрацией Островского муниципального района муниципальной услуги по утверждению  и выдаче схемы расположения земельного участка на кадастровом плане территории Островского муниципального района». </w:t>
      </w:r>
    </w:p>
    <w:p w:rsidR="009113F2" w:rsidRPr="009113F2" w:rsidRDefault="009113F2" w:rsidP="009113F2">
      <w:pPr>
        <w:jc w:val="both"/>
        <w:rPr>
          <w:sz w:val="16"/>
          <w:szCs w:val="16"/>
        </w:rPr>
      </w:pPr>
    </w:p>
    <w:p w:rsidR="009113F2" w:rsidRPr="009113F2" w:rsidRDefault="009113F2" w:rsidP="009113F2">
      <w:pPr>
        <w:jc w:val="both"/>
        <w:rPr>
          <w:rFonts w:eastAsia="Times New Roman CYR"/>
          <w:sz w:val="16"/>
          <w:szCs w:val="16"/>
        </w:rPr>
      </w:pPr>
      <w:r w:rsidRPr="009113F2">
        <w:rPr>
          <w:rStyle w:val="312"/>
          <w:rFonts w:eastAsiaTheme="majorEastAsia"/>
          <w:sz w:val="16"/>
          <w:szCs w:val="16"/>
        </w:rPr>
        <w:t>2.</w:t>
      </w:r>
      <w:proofErr w:type="gramStart"/>
      <w:r w:rsidRPr="009113F2">
        <w:rPr>
          <w:rFonts w:eastAsia="Times New Roman CYR"/>
          <w:sz w:val="16"/>
          <w:szCs w:val="16"/>
        </w:rPr>
        <w:t>Контроль за</w:t>
      </w:r>
      <w:proofErr w:type="gramEnd"/>
      <w:r w:rsidRPr="009113F2">
        <w:rPr>
          <w:rFonts w:eastAsia="Times New Roman CYR"/>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Груздеву Т.Н.</w:t>
      </w:r>
    </w:p>
    <w:p w:rsidR="009113F2" w:rsidRPr="009113F2" w:rsidRDefault="009113F2" w:rsidP="009113F2">
      <w:pPr>
        <w:jc w:val="both"/>
        <w:rPr>
          <w:sz w:val="16"/>
          <w:szCs w:val="16"/>
        </w:rPr>
      </w:pPr>
    </w:p>
    <w:p w:rsidR="009113F2" w:rsidRPr="009113F2" w:rsidRDefault="009113F2" w:rsidP="009113F2">
      <w:pPr>
        <w:pStyle w:val="35"/>
        <w:shd w:val="clear" w:color="auto" w:fill="auto"/>
        <w:tabs>
          <w:tab w:val="left" w:pos="1418"/>
        </w:tabs>
        <w:spacing w:before="0" w:line="240" w:lineRule="auto"/>
        <w:rPr>
          <w:rStyle w:val="312"/>
          <w:color w:val="000000"/>
          <w:sz w:val="16"/>
          <w:szCs w:val="16"/>
        </w:rPr>
      </w:pPr>
      <w:r w:rsidRPr="009113F2">
        <w:rPr>
          <w:rStyle w:val="312"/>
          <w:color w:val="000000"/>
          <w:sz w:val="16"/>
          <w:szCs w:val="16"/>
        </w:rPr>
        <w:t>3.Настоящее постановление вступает в силу со дня официального опубликования в информационном бюллетене «Районные новости».</w:t>
      </w:r>
    </w:p>
    <w:p w:rsidR="009113F2" w:rsidRPr="009113F2" w:rsidRDefault="009113F2" w:rsidP="009113F2">
      <w:pPr>
        <w:pStyle w:val="35"/>
        <w:shd w:val="clear" w:color="auto" w:fill="auto"/>
        <w:tabs>
          <w:tab w:val="left" w:pos="1418"/>
        </w:tabs>
        <w:spacing w:before="0" w:line="240" w:lineRule="auto"/>
        <w:rPr>
          <w:sz w:val="16"/>
          <w:szCs w:val="16"/>
        </w:rPr>
      </w:pPr>
    </w:p>
    <w:p w:rsidR="009113F2" w:rsidRPr="009113F2" w:rsidRDefault="009113F2" w:rsidP="009113F2">
      <w:pPr>
        <w:pStyle w:val="35"/>
        <w:shd w:val="clear" w:color="auto" w:fill="auto"/>
        <w:tabs>
          <w:tab w:val="left" w:pos="1418"/>
        </w:tabs>
        <w:spacing w:before="0" w:line="240" w:lineRule="auto"/>
        <w:rPr>
          <w:sz w:val="16"/>
          <w:szCs w:val="16"/>
        </w:rPr>
      </w:pPr>
    </w:p>
    <w:p w:rsidR="009113F2" w:rsidRPr="009113F2" w:rsidRDefault="009113F2" w:rsidP="009113F2">
      <w:pPr>
        <w:pStyle w:val="35"/>
        <w:shd w:val="clear" w:color="auto" w:fill="auto"/>
        <w:tabs>
          <w:tab w:val="left" w:pos="1418"/>
        </w:tabs>
        <w:spacing w:before="0" w:line="240" w:lineRule="auto"/>
        <w:rPr>
          <w:sz w:val="16"/>
          <w:szCs w:val="16"/>
        </w:rPr>
      </w:pPr>
    </w:p>
    <w:p w:rsidR="009113F2" w:rsidRPr="009113F2" w:rsidRDefault="009113F2" w:rsidP="009113F2">
      <w:pPr>
        <w:pStyle w:val="Standard"/>
        <w:rPr>
          <w:sz w:val="16"/>
          <w:szCs w:val="16"/>
        </w:rPr>
      </w:pPr>
      <w:r w:rsidRPr="009113F2">
        <w:rPr>
          <w:sz w:val="16"/>
          <w:szCs w:val="16"/>
        </w:rPr>
        <w:t>Заместитель главы администрации</w:t>
      </w:r>
    </w:p>
    <w:p w:rsidR="009113F2" w:rsidRDefault="009113F2" w:rsidP="009113F2">
      <w:pPr>
        <w:pStyle w:val="Standard"/>
      </w:pPr>
      <w:r w:rsidRPr="009113F2">
        <w:rPr>
          <w:sz w:val="16"/>
          <w:szCs w:val="16"/>
        </w:rPr>
        <w:t>Островского муниципального района                          Л.Н. Смирнова</w:t>
      </w:r>
    </w:p>
    <w:p w:rsidR="009113F2" w:rsidRPr="0002727C" w:rsidRDefault="009113F2" w:rsidP="009113F2">
      <w:pPr>
        <w:pStyle w:val="35"/>
        <w:shd w:val="clear" w:color="auto" w:fill="auto"/>
        <w:tabs>
          <w:tab w:val="left" w:pos="1418"/>
        </w:tabs>
        <w:spacing w:before="0" w:line="240" w:lineRule="auto"/>
        <w:rPr>
          <w:rStyle w:val="312"/>
          <w:color w:val="000000"/>
          <w:sz w:val="24"/>
          <w:szCs w:val="24"/>
          <w:lang w:val="de-DE"/>
        </w:rPr>
      </w:pPr>
    </w:p>
    <w:p w:rsidR="009113F2" w:rsidRDefault="007C3657" w:rsidP="009113F2">
      <w:pPr>
        <w:jc w:val="center"/>
        <w:rPr>
          <w:sz w:val="16"/>
          <w:szCs w:val="16"/>
        </w:rPr>
      </w:pPr>
      <w:r w:rsidRPr="001378B8">
        <w:rPr>
          <w:sz w:val="16"/>
          <w:szCs w:val="16"/>
          <w:lang w:eastAsia="zh-CN"/>
        </w:rPr>
        <w:tab/>
      </w:r>
      <w:r w:rsidRPr="001378B8">
        <w:rPr>
          <w:sz w:val="16"/>
          <w:szCs w:val="16"/>
        </w:rPr>
        <w:t>*      *      *      *      *      *      *</w:t>
      </w:r>
    </w:p>
    <w:p w:rsidR="009113F2" w:rsidRDefault="009113F2" w:rsidP="009113F2">
      <w:pPr>
        <w:jc w:val="center"/>
        <w:rPr>
          <w:sz w:val="16"/>
          <w:szCs w:val="16"/>
        </w:rPr>
      </w:pPr>
    </w:p>
    <w:p w:rsidR="009113F2" w:rsidRPr="009113F2" w:rsidRDefault="009113F2" w:rsidP="009113F2">
      <w:pPr>
        <w:jc w:val="center"/>
        <w:rPr>
          <w:sz w:val="16"/>
          <w:szCs w:val="16"/>
        </w:rPr>
      </w:pPr>
      <w:r w:rsidRPr="009113F2">
        <w:rPr>
          <w:noProof/>
          <w:sz w:val="16"/>
          <w:szCs w:val="16"/>
        </w:rPr>
        <w:drawing>
          <wp:inline distT="0" distB="0" distL="0" distR="0">
            <wp:extent cx="410820" cy="439387"/>
            <wp:effectExtent l="19050" t="0" r="82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10820" cy="439387"/>
                    </a:xfrm>
                    <a:prstGeom prst="rect">
                      <a:avLst/>
                    </a:prstGeom>
                    <a:solidFill>
                      <a:srgbClr val="FFFFFF"/>
                    </a:solidFill>
                    <a:ln w="9525">
                      <a:noFill/>
                      <a:miter lim="800000"/>
                      <a:headEnd/>
                      <a:tailEnd/>
                    </a:ln>
                  </pic:spPr>
                </pic:pic>
              </a:graphicData>
            </a:graphic>
          </wp:inline>
        </w:drawing>
      </w:r>
    </w:p>
    <w:p w:rsidR="009113F2" w:rsidRPr="009113F2" w:rsidRDefault="009113F2" w:rsidP="009113F2">
      <w:pPr>
        <w:jc w:val="center"/>
        <w:rPr>
          <w:sz w:val="16"/>
          <w:szCs w:val="16"/>
        </w:rPr>
      </w:pPr>
    </w:p>
    <w:p w:rsidR="009113F2" w:rsidRPr="009113F2" w:rsidRDefault="009113F2" w:rsidP="009113F2">
      <w:pPr>
        <w:jc w:val="center"/>
        <w:rPr>
          <w:sz w:val="16"/>
          <w:szCs w:val="16"/>
        </w:rPr>
      </w:pPr>
      <w:r w:rsidRPr="009113F2">
        <w:rPr>
          <w:b/>
          <w:sz w:val="16"/>
          <w:szCs w:val="16"/>
        </w:rPr>
        <w:t>ПОСТАНОВЛЕНИЕ</w:t>
      </w:r>
    </w:p>
    <w:p w:rsidR="009113F2" w:rsidRPr="009113F2" w:rsidRDefault="009113F2" w:rsidP="009113F2">
      <w:pPr>
        <w:jc w:val="center"/>
        <w:rPr>
          <w:sz w:val="16"/>
          <w:szCs w:val="16"/>
        </w:rPr>
      </w:pPr>
      <w:r w:rsidRPr="009113F2">
        <w:rPr>
          <w:sz w:val="16"/>
          <w:szCs w:val="16"/>
        </w:rPr>
        <w:t xml:space="preserve"> АДМИНИСТРАЦИЯ ОСТРОВСКОГО  МУНИЦИПАЛЬНОГО РАЙОНА</w:t>
      </w:r>
    </w:p>
    <w:p w:rsidR="009113F2" w:rsidRPr="009113F2" w:rsidRDefault="009113F2" w:rsidP="009113F2">
      <w:pPr>
        <w:jc w:val="center"/>
        <w:rPr>
          <w:sz w:val="16"/>
          <w:szCs w:val="16"/>
        </w:rPr>
      </w:pPr>
      <w:r w:rsidRPr="009113F2">
        <w:rPr>
          <w:sz w:val="16"/>
          <w:szCs w:val="16"/>
        </w:rPr>
        <w:t xml:space="preserve">      КОСТРОМСКОЙ ОБЛАСТИ</w:t>
      </w:r>
    </w:p>
    <w:p w:rsidR="009113F2" w:rsidRPr="009113F2" w:rsidRDefault="009113F2" w:rsidP="009113F2">
      <w:pPr>
        <w:jc w:val="center"/>
        <w:rPr>
          <w:sz w:val="16"/>
          <w:szCs w:val="16"/>
        </w:rPr>
      </w:pPr>
    </w:p>
    <w:p w:rsidR="009113F2" w:rsidRPr="009113F2" w:rsidRDefault="009113F2" w:rsidP="009113F2">
      <w:pPr>
        <w:pStyle w:val="1"/>
        <w:widowControl/>
        <w:tabs>
          <w:tab w:val="num" w:pos="432"/>
        </w:tabs>
        <w:ind w:left="432" w:hanging="432"/>
        <w:jc w:val="center"/>
        <w:rPr>
          <w:sz w:val="16"/>
          <w:szCs w:val="16"/>
        </w:rPr>
      </w:pPr>
    </w:p>
    <w:p w:rsidR="009113F2" w:rsidRPr="009113F2" w:rsidRDefault="009113F2" w:rsidP="009113F2">
      <w:pPr>
        <w:rPr>
          <w:sz w:val="16"/>
          <w:szCs w:val="16"/>
        </w:rPr>
      </w:pPr>
    </w:p>
    <w:p w:rsidR="009113F2" w:rsidRPr="009113F2" w:rsidRDefault="009113F2" w:rsidP="009113F2">
      <w:pPr>
        <w:rPr>
          <w:b/>
          <w:sz w:val="16"/>
          <w:szCs w:val="16"/>
        </w:rPr>
      </w:pPr>
      <w:r w:rsidRPr="009113F2">
        <w:rPr>
          <w:sz w:val="16"/>
          <w:szCs w:val="16"/>
        </w:rPr>
        <w:t xml:space="preserve">от «  04  »  06  2018 г.          №   343                             п. </w:t>
      </w:r>
      <w:proofErr w:type="gramStart"/>
      <w:r w:rsidRPr="009113F2">
        <w:rPr>
          <w:sz w:val="16"/>
          <w:szCs w:val="16"/>
        </w:rPr>
        <w:t>Островское</w:t>
      </w:r>
      <w:proofErr w:type="gramEnd"/>
    </w:p>
    <w:p w:rsidR="009113F2" w:rsidRPr="009113F2" w:rsidRDefault="009113F2" w:rsidP="009113F2">
      <w:pPr>
        <w:jc w:val="both"/>
        <w:rPr>
          <w:b/>
          <w:sz w:val="16"/>
          <w:szCs w:val="16"/>
        </w:rPr>
      </w:pPr>
    </w:p>
    <w:p w:rsidR="009113F2" w:rsidRPr="009113F2" w:rsidRDefault="009113F2" w:rsidP="009113F2">
      <w:pPr>
        <w:tabs>
          <w:tab w:val="left" w:pos="5220"/>
        </w:tabs>
        <w:ind w:right="3955"/>
        <w:rPr>
          <w:sz w:val="16"/>
          <w:szCs w:val="16"/>
        </w:rPr>
      </w:pPr>
      <w:r w:rsidRPr="009113F2">
        <w:rPr>
          <w:sz w:val="16"/>
          <w:szCs w:val="16"/>
        </w:rPr>
        <w:t xml:space="preserve">О внесении изменений </w:t>
      </w:r>
      <w:proofErr w:type="gramStart"/>
      <w:r w:rsidRPr="009113F2">
        <w:rPr>
          <w:sz w:val="16"/>
          <w:szCs w:val="16"/>
        </w:rPr>
        <w:t>в</w:t>
      </w:r>
      <w:proofErr w:type="gramEnd"/>
      <w:r w:rsidRPr="009113F2">
        <w:rPr>
          <w:sz w:val="16"/>
          <w:szCs w:val="16"/>
        </w:rPr>
        <w:t xml:space="preserve"> </w:t>
      </w:r>
    </w:p>
    <w:p w:rsidR="009113F2" w:rsidRPr="009113F2" w:rsidRDefault="009113F2" w:rsidP="009113F2">
      <w:pPr>
        <w:tabs>
          <w:tab w:val="left" w:pos="5220"/>
        </w:tabs>
        <w:ind w:right="3955"/>
        <w:rPr>
          <w:sz w:val="16"/>
          <w:szCs w:val="16"/>
        </w:rPr>
      </w:pPr>
      <w:r w:rsidRPr="009113F2">
        <w:rPr>
          <w:sz w:val="16"/>
          <w:szCs w:val="16"/>
        </w:rPr>
        <w:t>постановление главы администрации Островского муниципального района от 26.02.2009 г. № 142</w:t>
      </w:r>
    </w:p>
    <w:p w:rsidR="009113F2" w:rsidRPr="009113F2" w:rsidRDefault="009113F2" w:rsidP="009113F2">
      <w:pPr>
        <w:tabs>
          <w:tab w:val="left" w:pos="5220"/>
        </w:tabs>
        <w:ind w:right="3955"/>
        <w:rPr>
          <w:sz w:val="16"/>
          <w:szCs w:val="16"/>
        </w:rPr>
      </w:pPr>
    </w:p>
    <w:p w:rsidR="009113F2" w:rsidRPr="009113F2" w:rsidRDefault="009113F2" w:rsidP="009113F2">
      <w:pPr>
        <w:tabs>
          <w:tab w:val="left" w:pos="720"/>
          <w:tab w:val="left" w:pos="9355"/>
        </w:tabs>
        <w:ind w:right="-5"/>
        <w:jc w:val="both"/>
        <w:rPr>
          <w:rStyle w:val="FontStyle11"/>
          <w:rFonts w:eastAsiaTheme="majorEastAsia"/>
          <w:sz w:val="16"/>
          <w:szCs w:val="16"/>
        </w:rPr>
      </w:pPr>
      <w:r w:rsidRPr="009113F2">
        <w:rPr>
          <w:rStyle w:val="FontStyle11"/>
          <w:rFonts w:eastAsiaTheme="majorEastAsia"/>
          <w:sz w:val="16"/>
          <w:szCs w:val="16"/>
        </w:rPr>
        <w:lastRenderedPageBreak/>
        <w:tab/>
        <w:t>В связи с кадровыми изменениями в аппарате администрации Островского муниципального района, руководствуясь Уставом муниципального образования Островского района, администрация Островского муниципального района постановляет:</w:t>
      </w:r>
    </w:p>
    <w:p w:rsidR="009113F2" w:rsidRPr="009113F2" w:rsidRDefault="009113F2" w:rsidP="009113F2">
      <w:pPr>
        <w:tabs>
          <w:tab w:val="left" w:pos="720"/>
          <w:tab w:val="left" w:pos="9355"/>
        </w:tabs>
        <w:ind w:right="-5"/>
        <w:jc w:val="both"/>
        <w:rPr>
          <w:rStyle w:val="FontStyle11"/>
          <w:rFonts w:eastAsiaTheme="majorEastAsia"/>
          <w:sz w:val="16"/>
          <w:szCs w:val="16"/>
        </w:rPr>
      </w:pPr>
      <w:r w:rsidRPr="009113F2">
        <w:rPr>
          <w:rStyle w:val="FontStyle11"/>
          <w:rFonts w:eastAsiaTheme="majorEastAsia"/>
          <w:sz w:val="16"/>
          <w:szCs w:val="16"/>
        </w:rPr>
        <w:t xml:space="preserve">         1. Внести изменения в постановление главы администрации Островского муниципального района от 29.02.2009 года №142 ««О межведомственной рабочей группе по мониторингу социально-экономической ситуации (с изменениями от 28.03.2016 г.№96) (далее – Постановление).</w:t>
      </w:r>
    </w:p>
    <w:p w:rsidR="009113F2" w:rsidRPr="009113F2" w:rsidRDefault="009113F2" w:rsidP="009113F2">
      <w:pPr>
        <w:tabs>
          <w:tab w:val="left" w:pos="720"/>
          <w:tab w:val="left" w:pos="9355"/>
        </w:tabs>
        <w:ind w:right="-5"/>
        <w:jc w:val="both"/>
        <w:rPr>
          <w:rStyle w:val="FontStyle11"/>
          <w:rFonts w:eastAsiaTheme="majorEastAsia"/>
          <w:sz w:val="16"/>
          <w:szCs w:val="16"/>
        </w:rPr>
      </w:pPr>
      <w:r w:rsidRPr="009113F2">
        <w:rPr>
          <w:rStyle w:val="FontStyle11"/>
          <w:rFonts w:eastAsiaTheme="majorEastAsia"/>
          <w:sz w:val="16"/>
          <w:szCs w:val="16"/>
        </w:rPr>
        <w:t xml:space="preserve">         2. Приложение №1 Постановления изложить в новой редакции согласно приложению к настоящему постановлению.</w:t>
      </w:r>
    </w:p>
    <w:p w:rsidR="009113F2" w:rsidRPr="009113F2" w:rsidRDefault="009113F2" w:rsidP="009113F2">
      <w:pPr>
        <w:tabs>
          <w:tab w:val="left" w:pos="720"/>
          <w:tab w:val="left" w:pos="9355"/>
        </w:tabs>
        <w:ind w:right="-5"/>
        <w:jc w:val="both"/>
        <w:rPr>
          <w:sz w:val="16"/>
          <w:szCs w:val="16"/>
        </w:rPr>
      </w:pPr>
      <w:r w:rsidRPr="009113F2">
        <w:rPr>
          <w:rStyle w:val="FontStyle11"/>
          <w:rFonts w:eastAsiaTheme="majorEastAsia"/>
          <w:sz w:val="16"/>
          <w:szCs w:val="16"/>
        </w:rPr>
        <w:t xml:space="preserve">           3. Настоящее постановление вступает в силу с момента его опубликования в </w:t>
      </w:r>
      <w:r w:rsidRPr="009113F2">
        <w:rPr>
          <w:sz w:val="16"/>
          <w:szCs w:val="16"/>
        </w:rPr>
        <w:t xml:space="preserve"> информационном бюллетене «Районные новости».</w:t>
      </w:r>
    </w:p>
    <w:p w:rsidR="009113F2" w:rsidRPr="009113F2" w:rsidRDefault="009113F2" w:rsidP="009113F2">
      <w:pPr>
        <w:tabs>
          <w:tab w:val="left" w:pos="720"/>
          <w:tab w:val="left" w:pos="9355"/>
        </w:tabs>
        <w:ind w:right="-5"/>
        <w:jc w:val="both"/>
        <w:rPr>
          <w:sz w:val="16"/>
          <w:szCs w:val="16"/>
        </w:rPr>
      </w:pPr>
    </w:p>
    <w:p w:rsidR="009113F2" w:rsidRPr="009113F2" w:rsidRDefault="009113F2" w:rsidP="009113F2">
      <w:pPr>
        <w:rPr>
          <w:sz w:val="16"/>
          <w:szCs w:val="16"/>
        </w:rPr>
      </w:pPr>
      <w:r w:rsidRPr="009113F2">
        <w:rPr>
          <w:rStyle w:val="FontStyle11"/>
          <w:rFonts w:eastAsiaTheme="majorEastAsia"/>
          <w:sz w:val="16"/>
          <w:szCs w:val="16"/>
        </w:rPr>
        <w:t xml:space="preserve">                                  </w:t>
      </w:r>
      <w:r w:rsidRPr="009113F2">
        <w:rPr>
          <w:rStyle w:val="FontStyle11"/>
          <w:rFonts w:eastAsiaTheme="majorEastAsia"/>
          <w:bCs/>
          <w:sz w:val="16"/>
          <w:szCs w:val="16"/>
        </w:rPr>
        <w:t xml:space="preserve"> </w:t>
      </w:r>
      <w:r w:rsidRPr="009113F2">
        <w:rPr>
          <w:sz w:val="16"/>
          <w:szCs w:val="16"/>
        </w:rPr>
        <w:t xml:space="preserve">    </w:t>
      </w:r>
    </w:p>
    <w:p w:rsidR="009113F2" w:rsidRPr="009113F2" w:rsidRDefault="009113F2" w:rsidP="009113F2">
      <w:pPr>
        <w:tabs>
          <w:tab w:val="left" w:pos="720"/>
          <w:tab w:val="left" w:pos="9355"/>
        </w:tabs>
        <w:ind w:right="-5"/>
        <w:jc w:val="both"/>
        <w:rPr>
          <w:sz w:val="16"/>
          <w:szCs w:val="16"/>
        </w:rPr>
      </w:pPr>
    </w:p>
    <w:p w:rsidR="009113F2" w:rsidRPr="009113F2" w:rsidRDefault="009113F2" w:rsidP="009113F2">
      <w:pPr>
        <w:jc w:val="both"/>
        <w:rPr>
          <w:sz w:val="16"/>
          <w:szCs w:val="16"/>
        </w:rPr>
      </w:pPr>
      <w:r w:rsidRPr="009113F2">
        <w:rPr>
          <w:sz w:val="16"/>
          <w:szCs w:val="16"/>
        </w:rPr>
        <w:t xml:space="preserve">Глава Островского </w:t>
      </w:r>
    </w:p>
    <w:p w:rsidR="009113F2" w:rsidRPr="009113F2" w:rsidRDefault="009113F2" w:rsidP="009113F2">
      <w:pPr>
        <w:jc w:val="both"/>
        <w:rPr>
          <w:sz w:val="16"/>
          <w:szCs w:val="16"/>
        </w:rPr>
      </w:pPr>
      <w:r w:rsidRPr="009113F2">
        <w:rPr>
          <w:sz w:val="16"/>
          <w:szCs w:val="16"/>
        </w:rPr>
        <w:t>муниципального района                                                      Г.А. Полякова</w:t>
      </w:r>
    </w:p>
    <w:p w:rsidR="009113F2" w:rsidRPr="009113F2" w:rsidRDefault="009113F2" w:rsidP="009113F2">
      <w:pPr>
        <w:jc w:val="both"/>
        <w:rPr>
          <w:sz w:val="16"/>
          <w:szCs w:val="16"/>
        </w:rPr>
      </w:pPr>
    </w:p>
    <w:p w:rsidR="009113F2" w:rsidRPr="009113F2" w:rsidRDefault="009113F2" w:rsidP="009113F2">
      <w:pPr>
        <w:jc w:val="both"/>
        <w:rPr>
          <w:sz w:val="16"/>
          <w:szCs w:val="16"/>
        </w:rPr>
      </w:pPr>
    </w:p>
    <w:p w:rsidR="009113F2" w:rsidRPr="009113F2" w:rsidRDefault="009113F2" w:rsidP="009113F2">
      <w:pPr>
        <w:jc w:val="center"/>
        <w:rPr>
          <w:sz w:val="16"/>
          <w:szCs w:val="16"/>
        </w:rPr>
      </w:pPr>
    </w:p>
    <w:p w:rsidR="009113F2" w:rsidRPr="009113F2" w:rsidRDefault="009113F2" w:rsidP="009113F2">
      <w:pPr>
        <w:jc w:val="right"/>
        <w:rPr>
          <w:sz w:val="16"/>
          <w:szCs w:val="16"/>
        </w:rPr>
      </w:pPr>
    </w:p>
    <w:p w:rsidR="009113F2" w:rsidRPr="009113F2" w:rsidRDefault="009113F2" w:rsidP="009113F2">
      <w:pPr>
        <w:jc w:val="right"/>
        <w:rPr>
          <w:sz w:val="16"/>
          <w:szCs w:val="16"/>
        </w:rPr>
      </w:pPr>
    </w:p>
    <w:p w:rsidR="009113F2" w:rsidRPr="009113F2" w:rsidRDefault="009113F2" w:rsidP="009113F2">
      <w:pPr>
        <w:jc w:val="right"/>
        <w:rPr>
          <w:sz w:val="16"/>
          <w:szCs w:val="16"/>
        </w:rPr>
      </w:pPr>
      <w:r w:rsidRPr="009113F2">
        <w:rPr>
          <w:sz w:val="16"/>
          <w:szCs w:val="16"/>
        </w:rPr>
        <w:t xml:space="preserve">Приложение  </w:t>
      </w:r>
    </w:p>
    <w:p w:rsidR="009113F2" w:rsidRPr="009113F2" w:rsidRDefault="009113F2" w:rsidP="009113F2">
      <w:pPr>
        <w:jc w:val="right"/>
        <w:rPr>
          <w:sz w:val="16"/>
          <w:szCs w:val="16"/>
        </w:rPr>
      </w:pPr>
      <w:r w:rsidRPr="009113F2">
        <w:rPr>
          <w:sz w:val="16"/>
          <w:szCs w:val="16"/>
        </w:rPr>
        <w:t>к постановлению администрации</w:t>
      </w:r>
    </w:p>
    <w:p w:rsidR="009113F2" w:rsidRPr="009113F2" w:rsidRDefault="009113F2" w:rsidP="009113F2">
      <w:pPr>
        <w:jc w:val="right"/>
        <w:rPr>
          <w:sz w:val="16"/>
          <w:szCs w:val="16"/>
        </w:rPr>
      </w:pPr>
      <w:r w:rsidRPr="009113F2">
        <w:rPr>
          <w:sz w:val="16"/>
          <w:szCs w:val="16"/>
        </w:rPr>
        <w:t>Островского муниципального  района</w:t>
      </w:r>
    </w:p>
    <w:p w:rsidR="009113F2" w:rsidRPr="009113F2" w:rsidRDefault="009113F2" w:rsidP="009113F2">
      <w:pPr>
        <w:jc w:val="right"/>
        <w:rPr>
          <w:sz w:val="16"/>
          <w:szCs w:val="16"/>
        </w:rPr>
      </w:pPr>
      <w:r w:rsidRPr="009113F2">
        <w:rPr>
          <w:sz w:val="16"/>
          <w:szCs w:val="16"/>
        </w:rPr>
        <w:t xml:space="preserve">   от «   »               2018 г.  № ___              </w:t>
      </w:r>
    </w:p>
    <w:p w:rsidR="009113F2" w:rsidRPr="009113F2" w:rsidRDefault="009113F2" w:rsidP="009113F2">
      <w:pPr>
        <w:jc w:val="right"/>
        <w:rPr>
          <w:sz w:val="16"/>
          <w:szCs w:val="16"/>
        </w:rPr>
      </w:pPr>
    </w:p>
    <w:p w:rsidR="009113F2" w:rsidRPr="009113F2" w:rsidRDefault="009113F2" w:rsidP="009113F2">
      <w:pPr>
        <w:jc w:val="right"/>
        <w:rPr>
          <w:sz w:val="16"/>
          <w:szCs w:val="16"/>
        </w:rPr>
      </w:pPr>
    </w:p>
    <w:p w:rsidR="009113F2" w:rsidRPr="009113F2" w:rsidRDefault="009113F2" w:rsidP="009113F2">
      <w:pPr>
        <w:jc w:val="right"/>
        <w:rPr>
          <w:sz w:val="16"/>
          <w:szCs w:val="16"/>
        </w:rPr>
      </w:pPr>
    </w:p>
    <w:p w:rsidR="009113F2" w:rsidRPr="009113F2" w:rsidRDefault="009113F2" w:rsidP="009113F2">
      <w:pPr>
        <w:jc w:val="right"/>
        <w:rPr>
          <w:sz w:val="16"/>
          <w:szCs w:val="16"/>
        </w:rPr>
      </w:pPr>
    </w:p>
    <w:p w:rsidR="009113F2" w:rsidRPr="009113F2" w:rsidRDefault="009113F2" w:rsidP="009113F2">
      <w:pPr>
        <w:jc w:val="center"/>
        <w:rPr>
          <w:sz w:val="16"/>
          <w:szCs w:val="16"/>
        </w:rPr>
      </w:pPr>
      <w:r w:rsidRPr="009113F2">
        <w:rPr>
          <w:sz w:val="16"/>
          <w:szCs w:val="16"/>
        </w:rPr>
        <w:t>Состав</w:t>
      </w:r>
    </w:p>
    <w:p w:rsidR="009113F2" w:rsidRPr="009113F2" w:rsidRDefault="009113F2" w:rsidP="009113F2">
      <w:pPr>
        <w:jc w:val="center"/>
        <w:rPr>
          <w:sz w:val="16"/>
          <w:szCs w:val="16"/>
        </w:rPr>
      </w:pPr>
      <w:r w:rsidRPr="009113F2">
        <w:rPr>
          <w:sz w:val="16"/>
          <w:szCs w:val="16"/>
        </w:rPr>
        <w:t xml:space="preserve"> межведомственной рабочей группы по мониторингу социально-экономической ситуации и реализации мер по снижению неформальной занятости</w:t>
      </w:r>
    </w:p>
    <w:p w:rsidR="009113F2" w:rsidRPr="009113F2" w:rsidRDefault="009113F2" w:rsidP="009113F2">
      <w:pPr>
        <w:rPr>
          <w:sz w:val="16"/>
          <w:szCs w:val="16"/>
        </w:rPr>
      </w:pPr>
    </w:p>
    <w:p w:rsidR="009113F2" w:rsidRPr="009113F2" w:rsidRDefault="009113F2" w:rsidP="009113F2">
      <w:pPr>
        <w:rPr>
          <w:sz w:val="16"/>
          <w:szCs w:val="16"/>
        </w:rPr>
      </w:pPr>
      <w:r w:rsidRPr="009113F2">
        <w:rPr>
          <w:sz w:val="16"/>
          <w:szCs w:val="16"/>
        </w:rPr>
        <w:t>1.Груздева Татьяна Николаевна  - заместитель главы администрации Островского муниципального района;</w:t>
      </w:r>
    </w:p>
    <w:p w:rsidR="009113F2" w:rsidRPr="009113F2" w:rsidRDefault="009113F2" w:rsidP="009113F2">
      <w:pPr>
        <w:rPr>
          <w:sz w:val="16"/>
          <w:szCs w:val="16"/>
        </w:rPr>
      </w:pPr>
    </w:p>
    <w:p w:rsidR="009113F2" w:rsidRPr="009113F2" w:rsidRDefault="009113F2" w:rsidP="004330A0">
      <w:pPr>
        <w:numPr>
          <w:ilvl w:val="0"/>
          <w:numId w:val="5"/>
        </w:numPr>
        <w:suppressAutoHyphens/>
        <w:autoSpaceDE/>
        <w:autoSpaceDN/>
        <w:adjustRightInd/>
        <w:ind w:left="0"/>
        <w:rPr>
          <w:sz w:val="16"/>
          <w:szCs w:val="16"/>
        </w:rPr>
      </w:pPr>
      <w:r w:rsidRPr="009113F2">
        <w:rPr>
          <w:sz w:val="16"/>
          <w:szCs w:val="16"/>
        </w:rPr>
        <w:t xml:space="preserve">Титов Алексей Игоревич — начальник  отдела Пенсионного фонда по Островскому району </w:t>
      </w:r>
      <w:proofErr w:type="gramStart"/>
      <w:r w:rsidRPr="009113F2">
        <w:rPr>
          <w:sz w:val="16"/>
          <w:szCs w:val="16"/>
        </w:rPr>
        <w:t xml:space="preserve">( </w:t>
      </w:r>
      <w:proofErr w:type="gramEnd"/>
      <w:r w:rsidRPr="009113F2">
        <w:rPr>
          <w:sz w:val="16"/>
          <w:szCs w:val="16"/>
        </w:rPr>
        <w:t>по согласованию);</w:t>
      </w:r>
    </w:p>
    <w:p w:rsidR="009113F2" w:rsidRPr="009113F2" w:rsidRDefault="009113F2" w:rsidP="009113F2">
      <w:pPr>
        <w:rPr>
          <w:sz w:val="16"/>
          <w:szCs w:val="16"/>
        </w:rPr>
      </w:pPr>
    </w:p>
    <w:p w:rsidR="009113F2" w:rsidRPr="009113F2" w:rsidRDefault="009113F2" w:rsidP="004330A0">
      <w:pPr>
        <w:numPr>
          <w:ilvl w:val="0"/>
          <w:numId w:val="5"/>
        </w:numPr>
        <w:suppressAutoHyphens/>
        <w:autoSpaceDE/>
        <w:autoSpaceDN/>
        <w:adjustRightInd/>
        <w:ind w:left="0"/>
        <w:rPr>
          <w:sz w:val="16"/>
          <w:szCs w:val="16"/>
        </w:rPr>
      </w:pPr>
      <w:r w:rsidRPr="009113F2">
        <w:rPr>
          <w:sz w:val="16"/>
          <w:szCs w:val="16"/>
        </w:rPr>
        <w:t xml:space="preserve">Смирнова Галина Рафаиловна — директор ОГУ «Центр занятости населения по Островскому району </w:t>
      </w:r>
      <w:proofErr w:type="gramStart"/>
      <w:r w:rsidRPr="009113F2">
        <w:rPr>
          <w:sz w:val="16"/>
          <w:szCs w:val="16"/>
        </w:rPr>
        <w:t xml:space="preserve">( </w:t>
      </w:r>
      <w:proofErr w:type="gramEnd"/>
      <w:r w:rsidRPr="009113F2">
        <w:rPr>
          <w:sz w:val="16"/>
          <w:szCs w:val="16"/>
        </w:rPr>
        <w:t>по согласованию);</w:t>
      </w:r>
    </w:p>
    <w:p w:rsidR="009113F2" w:rsidRPr="009113F2" w:rsidRDefault="009113F2" w:rsidP="009113F2">
      <w:pPr>
        <w:rPr>
          <w:sz w:val="16"/>
          <w:szCs w:val="16"/>
        </w:rPr>
      </w:pPr>
    </w:p>
    <w:p w:rsidR="009113F2" w:rsidRPr="009113F2" w:rsidRDefault="009113F2" w:rsidP="004330A0">
      <w:pPr>
        <w:numPr>
          <w:ilvl w:val="0"/>
          <w:numId w:val="5"/>
        </w:numPr>
        <w:suppressAutoHyphens/>
        <w:autoSpaceDE/>
        <w:autoSpaceDN/>
        <w:adjustRightInd/>
        <w:ind w:left="0"/>
        <w:rPr>
          <w:sz w:val="16"/>
          <w:szCs w:val="16"/>
        </w:rPr>
      </w:pPr>
      <w:r w:rsidRPr="009113F2">
        <w:rPr>
          <w:sz w:val="16"/>
          <w:szCs w:val="16"/>
        </w:rPr>
        <w:t xml:space="preserve">Соколова Надежда Михайловна— </w:t>
      </w:r>
      <w:proofErr w:type="gramStart"/>
      <w:r w:rsidRPr="009113F2">
        <w:rPr>
          <w:sz w:val="16"/>
          <w:szCs w:val="16"/>
        </w:rPr>
        <w:t>гл</w:t>
      </w:r>
      <w:proofErr w:type="gramEnd"/>
      <w:r w:rsidRPr="009113F2">
        <w:rPr>
          <w:sz w:val="16"/>
          <w:szCs w:val="16"/>
        </w:rPr>
        <w:t>авный специалист отделения ФСС по Островскому району ( по согласованию);</w:t>
      </w:r>
    </w:p>
    <w:p w:rsidR="009113F2" w:rsidRPr="009113F2" w:rsidRDefault="009113F2" w:rsidP="009113F2">
      <w:pPr>
        <w:rPr>
          <w:sz w:val="16"/>
          <w:szCs w:val="16"/>
        </w:rPr>
      </w:pPr>
    </w:p>
    <w:p w:rsidR="009113F2" w:rsidRPr="009113F2" w:rsidRDefault="009113F2" w:rsidP="004330A0">
      <w:pPr>
        <w:numPr>
          <w:ilvl w:val="0"/>
          <w:numId w:val="5"/>
        </w:numPr>
        <w:suppressAutoHyphens/>
        <w:autoSpaceDE/>
        <w:autoSpaceDN/>
        <w:adjustRightInd/>
        <w:ind w:left="0"/>
        <w:rPr>
          <w:sz w:val="16"/>
          <w:szCs w:val="16"/>
        </w:rPr>
      </w:pPr>
      <w:r w:rsidRPr="009113F2">
        <w:rPr>
          <w:sz w:val="16"/>
          <w:szCs w:val="16"/>
        </w:rPr>
        <w:t>Худякова Анастасия Николаевна — главный специалист по труду администрации Островского муниципального района;</w:t>
      </w:r>
    </w:p>
    <w:p w:rsidR="009113F2" w:rsidRPr="009113F2" w:rsidRDefault="009113F2" w:rsidP="009113F2">
      <w:pPr>
        <w:rPr>
          <w:sz w:val="16"/>
          <w:szCs w:val="16"/>
        </w:rPr>
      </w:pPr>
    </w:p>
    <w:p w:rsidR="009113F2" w:rsidRPr="009113F2" w:rsidRDefault="009113F2" w:rsidP="004330A0">
      <w:pPr>
        <w:numPr>
          <w:ilvl w:val="0"/>
          <w:numId w:val="5"/>
        </w:numPr>
        <w:suppressAutoHyphens/>
        <w:autoSpaceDE/>
        <w:autoSpaceDN/>
        <w:adjustRightInd/>
        <w:ind w:left="0"/>
        <w:rPr>
          <w:sz w:val="16"/>
          <w:szCs w:val="16"/>
        </w:rPr>
      </w:pPr>
      <w:r w:rsidRPr="009113F2">
        <w:rPr>
          <w:sz w:val="16"/>
          <w:szCs w:val="16"/>
        </w:rPr>
        <w:t>Павлова Светлана Владимировна — председатель координационного совета профсоюзов Островского муниципального района;</w:t>
      </w:r>
    </w:p>
    <w:p w:rsidR="009113F2" w:rsidRPr="009113F2" w:rsidRDefault="009113F2" w:rsidP="009113F2">
      <w:pPr>
        <w:rPr>
          <w:sz w:val="16"/>
          <w:szCs w:val="16"/>
        </w:rPr>
      </w:pPr>
    </w:p>
    <w:p w:rsidR="009113F2" w:rsidRPr="009113F2" w:rsidRDefault="009113F2" w:rsidP="004330A0">
      <w:pPr>
        <w:numPr>
          <w:ilvl w:val="0"/>
          <w:numId w:val="5"/>
        </w:numPr>
        <w:suppressAutoHyphens/>
        <w:autoSpaceDE/>
        <w:autoSpaceDN/>
        <w:adjustRightInd/>
        <w:ind w:left="0"/>
        <w:rPr>
          <w:sz w:val="16"/>
          <w:szCs w:val="16"/>
        </w:rPr>
      </w:pPr>
      <w:r w:rsidRPr="009113F2">
        <w:rPr>
          <w:sz w:val="16"/>
          <w:szCs w:val="16"/>
        </w:rPr>
        <w:t xml:space="preserve">Курочкина Светлана Робертовна — заместитель начальника МРИ ФНС №7 по Костромской области </w:t>
      </w:r>
      <w:proofErr w:type="gramStart"/>
      <w:r w:rsidRPr="009113F2">
        <w:rPr>
          <w:sz w:val="16"/>
          <w:szCs w:val="16"/>
        </w:rPr>
        <w:t xml:space="preserve">( </w:t>
      </w:r>
      <w:proofErr w:type="gramEnd"/>
      <w:r w:rsidRPr="009113F2">
        <w:rPr>
          <w:sz w:val="16"/>
          <w:szCs w:val="16"/>
        </w:rPr>
        <w:t>по согласованию);</w:t>
      </w:r>
    </w:p>
    <w:p w:rsidR="009113F2" w:rsidRPr="009113F2" w:rsidRDefault="009113F2" w:rsidP="009113F2">
      <w:pPr>
        <w:rPr>
          <w:sz w:val="16"/>
          <w:szCs w:val="16"/>
        </w:rPr>
      </w:pPr>
    </w:p>
    <w:p w:rsidR="009113F2" w:rsidRPr="009113F2" w:rsidRDefault="009113F2" w:rsidP="004330A0">
      <w:pPr>
        <w:numPr>
          <w:ilvl w:val="0"/>
          <w:numId w:val="5"/>
        </w:numPr>
        <w:suppressAutoHyphens/>
        <w:autoSpaceDE/>
        <w:autoSpaceDN/>
        <w:adjustRightInd/>
        <w:ind w:left="0"/>
        <w:rPr>
          <w:sz w:val="16"/>
          <w:szCs w:val="16"/>
        </w:rPr>
      </w:pPr>
      <w:r w:rsidRPr="009113F2">
        <w:rPr>
          <w:sz w:val="16"/>
          <w:szCs w:val="16"/>
        </w:rPr>
        <w:t xml:space="preserve">Соловьев  Анатолий Сергеевич— </w:t>
      </w:r>
      <w:proofErr w:type="gramStart"/>
      <w:r w:rsidRPr="009113F2">
        <w:rPr>
          <w:sz w:val="16"/>
          <w:szCs w:val="16"/>
        </w:rPr>
        <w:t>ди</w:t>
      </w:r>
      <w:proofErr w:type="gramEnd"/>
      <w:r w:rsidRPr="009113F2">
        <w:rPr>
          <w:sz w:val="16"/>
          <w:szCs w:val="16"/>
        </w:rPr>
        <w:t>ректор ОГКУ «Островское лесничество»( по согласованию);</w:t>
      </w:r>
    </w:p>
    <w:p w:rsidR="009113F2" w:rsidRPr="009113F2" w:rsidRDefault="009113F2" w:rsidP="009113F2">
      <w:pPr>
        <w:rPr>
          <w:sz w:val="16"/>
          <w:szCs w:val="16"/>
        </w:rPr>
      </w:pPr>
    </w:p>
    <w:p w:rsidR="009113F2" w:rsidRPr="009113F2" w:rsidRDefault="009113F2" w:rsidP="004330A0">
      <w:pPr>
        <w:numPr>
          <w:ilvl w:val="0"/>
          <w:numId w:val="5"/>
        </w:numPr>
        <w:suppressAutoHyphens/>
        <w:autoSpaceDE/>
        <w:autoSpaceDN/>
        <w:adjustRightInd/>
        <w:ind w:left="0"/>
        <w:rPr>
          <w:sz w:val="16"/>
          <w:szCs w:val="16"/>
        </w:rPr>
      </w:pPr>
      <w:r w:rsidRPr="009113F2">
        <w:rPr>
          <w:sz w:val="16"/>
          <w:szCs w:val="16"/>
        </w:rPr>
        <w:t>Терехов Вячеслав Николаевич – начальник МО МВД России «Островский»</w:t>
      </w:r>
    </w:p>
    <w:p w:rsidR="009113F2" w:rsidRPr="009113F2" w:rsidRDefault="009113F2" w:rsidP="009113F2">
      <w:pPr>
        <w:rPr>
          <w:sz w:val="16"/>
          <w:szCs w:val="16"/>
        </w:rPr>
      </w:pPr>
    </w:p>
    <w:p w:rsidR="009113F2" w:rsidRDefault="009113F2" w:rsidP="009113F2">
      <w:pPr>
        <w:rPr>
          <w:rFonts w:ascii="Arial" w:hAnsi="Arial"/>
        </w:rPr>
      </w:pPr>
    </w:p>
    <w:p w:rsidR="00A153B5" w:rsidRDefault="00A153B5" w:rsidP="007C3657">
      <w:pPr>
        <w:tabs>
          <w:tab w:val="left" w:pos="3796"/>
        </w:tabs>
        <w:rPr>
          <w:sz w:val="16"/>
          <w:szCs w:val="16"/>
          <w:lang w:eastAsia="zh-CN"/>
        </w:rPr>
      </w:pPr>
    </w:p>
    <w:p w:rsidR="00DB049B" w:rsidRDefault="00DB049B" w:rsidP="007C3657">
      <w:pPr>
        <w:tabs>
          <w:tab w:val="left" w:pos="3796"/>
        </w:tabs>
        <w:rPr>
          <w:sz w:val="16"/>
          <w:szCs w:val="16"/>
          <w:lang w:eastAsia="zh-CN"/>
        </w:rPr>
      </w:pPr>
    </w:p>
    <w:p w:rsidR="00DB049B" w:rsidRDefault="00DB049B" w:rsidP="007C3657">
      <w:pPr>
        <w:tabs>
          <w:tab w:val="left" w:pos="3796"/>
        </w:tabs>
        <w:rPr>
          <w:sz w:val="16"/>
          <w:szCs w:val="16"/>
          <w:lang w:eastAsia="zh-CN"/>
        </w:rPr>
      </w:pPr>
    </w:p>
    <w:p w:rsidR="00F148F0" w:rsidRDefault="00F148F0" w:rsidP="00F148F0">
      <w:pPr>
        <w:tabs>
          <w:tab w:val="left" w:pos="3796"/>
        </w:tabs>
        <w:jc w:val="center"/>
        <w:rPr>
          <w:sz w:val="16"/>
          <w:szCs w:val="16"/>
        </w:rPr>
      </w:pPr>
      <w:r w:rsidRPr="001378B8">
        <w:rPr>
          <w:sz w:val="16"/>
          <w:szCs w:val="16"/>
        </w:rPr>
        <w:t>*      *      *      *      *      *      *</w:t>
      </w:r>
    </w:p>
    <w:p w:rsidR="00DB049B" w:rsidRDefault="00DB049B" w:rsidP="007C3657">
      <w:pPr>
        <w:tabs>
          <w:tab w:val="left" w:pos="3796"/>
        </w:tabs>
        <w:rPr>
          <w:sz w:val="16"/>
          <w:szCs w:val="16"/>
          <w:lang w:eastAsia="zh-CN"/>
        </w:rPr>
      </w:pPr>
    </w:p>
    <w:p w:rsidR="00DB049B" w:rsidRDefault="00DB049B" w:rsidP="007C3657">
      <w:pPr>
        <w:tabs>
          <w:tab w:val="left" w:pos="3796"/>
        </w:tabs>
        <w:rPr>
          <w:sz w:val="16"/>
          <w:szCs w:val="16"/>
          <w:lang w:eastAsia="zh-CN"/>
        </w:rPr>
      </w:pPr>
    </w:p>
    <w:p w:rsidR="009113F2" w:rsidRPr="009113F2" w:rsidRDefault="009113F2" w:rsidP="009113F2">
      <w:pPr>
        <w:jc w:val="center"/>
        <w:rPr>
          <w:b/>
          <w:bCs/>
          <w:sz w:val="16"/>
          <w:szCs w:val="16"/>
        </w:rPr>
      </w:pPr>
      <w:r w:rsidRPr="009113F2">
        <w:rPr>
          <w:noProof/>
          <w:sz w:val="16"/>
          <w:szCs w:val="16"/>
        </w:rPr>
        <w:drawing>
          <wp:inline distT="0" distB="0" distL="0" distR="0">
            <wp:extent cx="389981" cy="497482"/>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92030" cy="500096"/>
                    </a:xfrm>
                    <a:prstGeom prst="rect">
                      <a:avLst/>
                    </a:prstGeom>
                    <a:solidFill>
                      <a:srgbClr val="FFFFFF"/>
                    </a:solidFill>
                    <a:ln w="9525">
                      <a:noFill/>
                      <a:miter lim="800000"/>
                      <a:headEnd/>
                      <a:tailEnd/>
                    </a:ln>
                  </pic:spPr>
                </pic:pic>
              </a:graphicData>
            </a:graphic>
          </wp:inline>
        </w:drawing>
      </w:r>
    </w:p>
    <w:p w:rsidR="009113F2" w:rsidRPr="009113F2" w:rsidRDefault="009113F2" w:rsidP="009113F2">
      <w:pPr>
        <w:jc w:val="center"/>
        <w:rPr>
          <w:b/>
          <w:bCs/>
          <w:sz w:val="16"/>
          <w:szCs w:val="16"/>
        </w:rPr>
      </w:pPr>
    </w:p>
    <w:p w:rsidR="009113F2" w:rsidRPr="009113F2" w:rsidRDefault="009113F2" w:rsidP="009113F2">
      <w:pPr>
        <w:pStyle w:val="1"/>
        <w:jc w:val="center"/>
        <w:rPr>
          <w:bCs/>
          <w:sz w:val="16"/>
          <w:szCs w:val="16"/>
        </w:rPr>
      </w:pPr>
      <w:r w:rsidRPr="009113F2">
        <w:rPr>
          <w:bCs/>
          <w:sz w:val="16"/>
          <w:szCs w:val="16"/>
        </w:rPr>
        <w:t>ПОСТАНОВЛЕНИЕ</w:t>
      </w:r>
    </w:p>
    <w:p w:rsidR="009113F2" w:rsidRPr="009113F2" w:rsidRDefault="009113F2" w:rsidP="009113F2">
      <w:pPr>
        <w:jc w:val="center"/>
        <w:rPr>
          <w:sz w:val="16"/>
          <w:szCs w:val="16"/>
        </w:rPr>
      </w:pPr>
    </w:p>
    <w:p w:rsidR="009113F2" w:rsidRPr="009113F2" w:rsidRDefault="009113F2" w:rsidP="009113F2">
      <w:pPr>
        <w:jc w:val="center"/>
        <w:rPr>
          <w:sz w:val="16"/>
          <w:szCs w:val="16"/>
        </w:rPr>
      </w:pPr>
      <w:r w:rsidRPr="009113F2">
        <w:rPr>
          <w:sz w:val="16"/>
          <w:szCs w:val="16"/>
        </w:rPr>
        <w:t>АДМИНИСТРАЦИЯ ОСТРОВСКОГО МУНИЦИПАЛЬНОГО РАЙОНА</w:t>
      </w:r>
    </w:p>
    <w:p w:rsidR="009113F2" w:rsidRPr="009113F2" w:rsidRDefault="009113F2" w:rsidP="009113F2">
      <w:pPr>
        <w:jc w:val="center"/>
        <w:rPr>
          <w:sz w:val="16"/>
          <w:szCs w:val="16"/>
        </w:rPr>
      </w:pPr>
      <w:r w:rsidRPr="009113F2">
        <w:rPr>
          <w:sz w:val="16"/>
          <w:szCs w:val="16"/>
        </w:rPr>
        <w:t>КОСТРОМСКОЙ  ОБЛАСТИ</w:t>
      </w:r>
    </w:p>
    <w:p w:rsidR="009113F2" w:rsidRPr="009113F2" w:rsidRDefault="009113F2" w:rsidP="009113F2">
      <w:pPr>
        <w:jc w:val="center"/>
        <w:rPr>
          <w:sz w:val="16"/>
          <w:szCs w:val="16"/>
        </w:rPr>
      </w:pPr>
      <w:r w:rsidRPr="009113F2">
        <w:rPr>
          <w:sz w:val="16"/>
          <w:szCs w:val="16"/>
        </w:rPr>
        <w:t>_____________________________________________________________________________</w:t>
      </w:r>
    </w:p>
    <w:p w:rsidR="009113F2" w:rsidRPr="009113F2" w:rsidRDefault="009113F2" w:rsidP="009113F2">
      <w:pPr>
        <w:rPr>
          <w:sz w:val="16"/>
          <w:szCs w:val="16"/>
        </w:rPr>
      </w:pPr>
    </w:p>
    <w:p w:rsidR="009113F2" w:rsidRPr="009113F2" w:rsidRDefault="009113F2" w:rsidP="009113F2">
      <w:pPr>
        <w:jc w:val="both"/>
        <w:rPr>
          <w:sz w:val="16"/>
          <w:szCs w:val="16"/>
        </w:rPr>
      </w:pPr>
      <w:r w:rsidRPr="009113F2">
        <w:rPr>
          <w:sz w:val="16"/>
          <w:szCs w:val="16"/>
        </w:rPr>
        <w:t xml:space="preserve">«07»   июня    2018 года              № 350        </w:t>
      </w:r>
    </w:p>
    <w:p w:rsidR="009113F2" w:rsidRPr="009113F2" w:rsidRDefault="009113F2" w:rsidP="009113F2">
      <w:pPr>
        <w:jc w:val="both"/>
        <w:rPr>
          <w:sz w:val="16"/>
          <w:szCs w:val="16"/>
        </w:rPr>
      </w:pPr>
    </w:p>
    <w:p w:rsidR="009113F2" w:rsidRPr="009113F2" w:rsidRDefault="009113F2" w:rsidP="009113F2">
      <w:pPr>
        <w:jc w:val="both"/>
        <w:rPr>
          <w:sz w:val="16"/>
          <w:szCs w:val="16"/>
        </w:rPr>
      </w:pPr>
      <w:r w:rsidRPr="009113F2">
        <w:rPr>
          <w:sz w:val="16"/>
          <w:szCs w:val="16"/>
        </w:rPr>
        <w:t xml:space="preserve">О внесении изменений в приложение, </w:t>
      </w:r>
    </w:p>
    <w:p w:rsidR="009113F2" w:rsidRPr="009113F2" w:rsidRDefault="009113F2" w:rsidP="009113F2">
      <w:pPr>
        <w:jc w:val="both"/>
        <w:rPr>
          <w:sz w:val="16"/>
          <w:szCs w:val="16"/>
        </w:rPr>
      </w:pPr>
      <w:proofErr w:type="gramStart"/>
      <w:r w:rsidRPr="009113F2">
        <w:rPr>
          <w:sz w:val="16"/>
          <w:szCs w:val="16"/>
        </w:rPr>
        <w:t>утвержденное</w:t>
      </w:r>
      <w:proofErr w:type="gramEnd"/>
      <w:r w:rsidRPr="009113F2">
        <w:rPr>
          <w:sz w:val="16"/>
          <w:szCs w:val="16"/>
        </w:rPr>
        <w:t xml:space="preserve"> постановлением администрации</w:t>
      </w:r>
    </w:p>
    <w:p w:rsidR="009113F2" w:rsidRPr="009113F2" w:rsidRDefault="009113F2" w:rsidP="009113F2">
      <w:pPr>
        <w:jc w:val="both"/>
        <w:rPr>
          <w:sz w:val="16"/>
          <w:szCs w:val="16"/>
        </w:rPr>
      </w:pPr>
      <w:r w:rsidRPr="009113F2">
        <w:rPr>
          <w:sz w:val="16"/>
          <w:szCs w:val="16"/>
        </w:rPr>
        <w:t>Островского муниципального района</w:t>
      </w:r>
    </w:p>
    <w:p w:rsidR="009113F2" w:rsidRPr="009113F2" w:rsidRDefault="009113F2" w:rsidP="009113F2">
      <w:pPr>
        <w:jc w:val="both"/>
        <w:rPr>
          <w:sz w:val="16"/>
          <w:szCs w:val="16"/>
        </w:rPr>
      </w:pPr>
      <w:proofErr w:type="gramStart"/>
      <w:r w:rsidRPr="009113F2">
        <w:rPr>
          <w:sz w:val="16"/>
          <w:szCs w:val="16"/>
        </w:rPr>
        <w:t xml:space="preserve">от 07.12.2011года № 1290(с </w:t>
      </w:r>
      <w:proofErr w:type="spellStart"/>
      <w:r w:rsidRPr="009113F2">
        <w:rPr>
          <w:sz w:val="16"/>
          <w:szCs w:val="16"/>
        </w:rPr>
        <w:t>изм</w:t>
      </w:r>
      <w:proofErr w:type="spellEnd"/>
      <w:r w:rsidRPr="009113F2">
        <w:rPr>
          <w:sz w:val="16"/>
          <w:szCs w:val="16"/>
        </w:rPr>
        <w:t>. от 13.12.2011г. № 1311,</w:t>
      </w:r>
      <w:proofErr w:type="gramEnd"/>
    </w:p>
    <w:p w:rsidR="009113F2" w:rsidRPr="009113F2" w:rsidRDefault="009113F2" w:rsidP="009113F2">
      <w:pPr>
        <w:jc w:val="both"/>
        <w:rPr>
          <w:sz w:val="16"/>
          <w:szCs w:val="16"/>
        </w:rPr>
      </w:pPr>
      <w:r w:rsidRPr="009113F2">
        <w:rPr>
          <w:sz w:val="16"/>
          <w:szCs w:val="16"/>
        </w:rPr>
        <w:t xml:space="preserve"> от 09.04.2013г. № 291, от 09.01.2014г. № 1, от 14.03.2014г. № 162, от 17.10.2017г. № 489)</w:t>
      </w:r>
    </w:p>
    <w:p w:rsidR="009113F2" w:rsidRPr="009113F2" w:rsidRDefault="009113F2" w:rsidP="009113F2">
      <w:pPr>
        <w:jc w:val="center"/>
        <w:rPr>
          <w:rFonts w:eastAsia="Arial CYR"/>
          <w:b/>
          <w:bCs/>
          <w:sz w:val="16"/>
          <w:szCs w:val="16"/>
        </w:rPr>
      </w:pPr>
    </w:p>
    <w:p w:rsidR="009113F2" w:rsidRPr="009113F2" w:rsidRDefault="009113F2" w:rsidP="009113F2">
      <w:pPr>
        <w:jc w:val="center"/>
        <w:rPr>
          <w:rFonts w:eastAsia="Arial CYR"/>
          <w:sz w:val="16"/>
          <w:szCs w:val="16"/>
        </w:rPr>
      </w:pPr>
    </w:p>
    <w:p w:rsidR="009113F2" w:rsidRPr="009113F2" w:rsidRDefault="009113F2" w:rsidP="009113F2">
      <w:pPr>
        <w:ind w:firstLine="540"/>
        <w:jc w:val="both"/>
        <w:rPr>
          <w:rFonts w:eastAsia="Arial CYR"/>
          <w:sz w:val="16"/>
          <w:szCs w:val="16"/>
        </w:rPr>
      </w:pPr>
      <w:r w:rsidRPr="009113F2">
        <w:rPr>
          <w:rFonts w:eastAsia="Arial CYR"/>
          <w:color w:val="000000"/>
          <w:sz w:val="16"/>
          <w:szCs w:val="16"/>
        </w:rPr>
        <w:t>В связи с повышением минимальной оплаты труда, руководствуясь Уставом муниципального образования Островский муниципальный район,</w:t>
      </w:r>
      <w:r w:rsidRPr="009113F2">
        <w:rPr>
          <w:rFonts w:eastAsia="Arial CYR"/>
          <w:color w:val="0000FF"/>
          <w:sz w:val="16"/>
          <w:szCs w:val="16"/>
        </w:rPr>
        <w:t xml:space="preserve"> </w:t>
      </w:r>
      <w:r w:rsidRPr="009113F2">
        <w:rPr>
          <w:rFonts w:eastAsia="Arial CYR"/>
          <w:sz w:val="16"/>
          <w:szCs w:val="16"/>
        </w:rPr>
        <w:t>администрация Островского муниципального района Костромской области ПОСТАНОВЛЯЕТ:</w:t>
      </w:r>
    </w:p>
    <w:p w:rsidR="009113F2" w:rsidRPr="009113F2" w:rsidRDefault="009113F2" w:rsidP="009113F2">
      <w:pPr>
        <w:jc w:val="both"/>
        <w:rPr>
          <w:sz w:val="16"/>
          <w:szCs w:val="16"/>
        </w:rPr>
      </w:pPr>
      <w:r w:rsidRPr="009113F2">
        <w:rPr>
          <w:rFonts w:eastAsia="Arial CYR"/>
          <w:sz w:val="16"/>
          <w:szCs w:val="16"/>
        </w:rPr>
        <w:t>1. Внести изменения в</w:t>
      </w:r>
      <w:r w:rsidRPr="009113F2">
        <w:rPr>
          <w:sz w:val="16"/>
          <w:szCs w:val="16"/>
        </w:rPr>
        <w:t xml:space="preserve"> приложение, утвержденное</w:t>
      </w:r>
      <w:r w:rsidRPr="009113F2">
        <w:rPr>
          <w:rFonts w:eastAsia="Arial CYR"/>
          <w:sz w:val="16"/>
          <w:szCs w:val="16"/>
        </w:rPr>
        <w:t xml:space="preserve"> постановлением администрации Островского муниципального района от </w:t>
      </w:r>
      <w:r w:rsidRPr="009113F2">
        <w:rPr>
          <w:sz w:val="16"/>
          <w:szCs w:val="16"/>
        </w:rPr>
        <w:t>07.12.2011года № 1290</w:t>
      </w:r>
      <w:r w:rsidRPr="009113F2">
        <w:rPr>
          <w:rFonts w:eastAsia="Arial CYR"/>
          <w:sz w:val="16"/>
          <w:szCs w:val="16"/>
        </w:rPr>
        <w:t xml:space="preserve"> «О системе оплаты труда работников, замещающих должности, не являющиеся должностями муниципальной службы Островского муниципального района»</w:t>
      </w:r>
      <w:r w:rsidRPr="009113F2">
        <w:rPr>
          <w:sz w:val="16"/>
          <w:szCs w:val="16"/>
        </w:rPr>
        <w:t xml:space="preserve"> (с </w:t>
      </w:r>
      <w:proofErr w:type="spellStart"/>
      <w:r w:rsidRPr="009113F2">
        <w:rPr>
          <w:sz w:val="16"/>
          <w:szCs w:val="16"/>
        </w:rPr>
        <w:t>изм</w:t>
      </w:r>
      <w:proofErr w:type="spellEnd"/>
      <w:r w:rsidRPr="009113F2">
        <w:rPr>
          <w:sz w:val="16"/>
          <w:szCs w:val="16"/>
        </w:rPr>
        <w:t>. от 13.12.2011г.  № 1311, от 09.04.2013г. № 291, от 09.01.2014г. № 1, от 14.03.2014г. № 162,  от 17.10.2017г. № 489)</w:t>
      </w:r>
      <w:r w:rsidRPr="009113F2">
        <w:rPr>
          <w:rFonts w:eastAsia="Arial CYR"/>
          <w:sz w:val="16"/>
          <w:szCs w:val="16"/>
        </w:rPr>
        <w:t xml:space="preserve"> (далее Постановление):</w:t>
      </w:r>
    </w:p>
    <w:p w:rsidR="009113F2" w:rsidRPr="009113F2" w:rsidRDefault="009113F2" w:rsidP="009113F2">
      <w:pPr>
        <w:jc w:val="both"/>
        <w:rPr>
          <w:sz w:val="16"/>
          <w:szCs w:val="16"/>
        </w:rPr>
      </w:pPr>
      <w:r w:rsidRPr="009113F2">
        <w:rPr>
          <w:rFonts w:eastAsia="Arial CYR"/>
          <w:sz w:val="16"/>
          <w:szCs w:val="16"/>
        </w:rPr>
        <w:t>1. Подпункт «а» пункта 3  Постановления изложить в новой редакции:</w:t>
      </w:r>
    </w:p>
    <w:p w:rsidR="009113F2" w:rsidRPr="009113F2" w:rsidRDefault="009113F2" w:rsidP="009113F2">
      <w:pPr>
        <w:ind w:firstLine="540"/>
        <w:jc w:val="both"/>
        <w:rPr>
          <w:rFonts w:eastAsia="Arial CYR"/>
          <w:sz w:val="16"/>
          <w:szCs w:val="16"/>
        </w:rPr>
      </w:pPr>
      <w:r w:rsidRPr="009113F2">
        <w:rPr>
          <w:rFonts w:eastAsia="Arial CYR"/>
          <w:sz w:val="16"/>
          <w:szCs w:val="16"/>
        </w:rPr>
        <w:t>«а) ежемесячная надбавка за сложность, напряженность и высокие достижения в труде – в размере от 50-150% должностного оклада;»</w:t>
      </w:r>
    </w:p>
    <w:p w:rsidR="009113F2" w:rsidRPr="009113F2" w:rsidRDefault="009113F2" w:rsidP="009113F2">
      <w:pPr>
        <w:shd w:val="clear" w:color="auto" w:fill="FFFFFF"/>
        <w:tabs>
          <w:tab w:val="left" w:leader="underscore" w:pos="7837"/>
        </w:tabs>
        <w:jc w:val="both"/>
        <w:rPr>
          <w:spacing w:val="-2"/>
          <w:sz w:val="16"/>
          <w:szCs w:val="16"/>
        </w:rPr>
      </w:pPr>
      <w:r w:rsidRPr="009113F2">
        <w:rPr>
          <w:spacing w:val="-2"/>
          <w:sz w:val="16"/>
          <w:szCs w:val="16"/>
        </w:rPr>
        <w:t>2. Настоящее постановление подлежит официальному опубликованию в информационном бюллетене «Районные новости».</w:t>
      </w:r>
    </w:p>
    <w:p w:rsidR="009113F2" w:rsidRPr="009113F2" w:rsidRDefault="009113F2" w:rsidP="009113F2">
      <w:pPr>
        <w:shd w:val="clear" w:color="auto" w:fill="FFFFFF"/>
        <w:tabs>
          <w:tab w:val="left" w:leader="underscore" w:pos="7837"/>
        </w:tabs>
        <w:jc w:val="both"/>
        <w:rPr>
          <w:spacing w:val="-2"/>
          <w:sz w:val="16"/>
          <w:szCs w:val="16"/>
        </w:rPr>
      </w:pPr>
      <w:r w:rsidRPr="009113F2">
        <w:rPr>
          <w:spacing w:val="-2"/>
          <w:sz w:val="16"/>
          <w:szCs w:val="16"/>
        </w:rPr>
        <w:t xml:space="preserve">3.  Настоящее постановление вступает в силу со дня подписания и распространяет свое действие на </w:t>
      </w:r>
      <w:proofErr w:type="gramStart"/>
      <w:r w:rsidRPr="009113F2">
        <w:rPr>
          <w:spacing w:val="-2"/>
          <w:sz w:val="16"/>
          <w:szCs w:val="16"/>
        </w:rPr>
        <w:t>правоотношения</w:t>
      </w:r>
      <w:proofErr w:type="gramEnd"/>
      <w:r w:rsidRPr="009113F2">
        <w:rPr>
          <w:spacing w:val="-2"/>
          <w:sz w:val="16"/>
          <w:szCs w:val="16"/>
        </w:rPr>
        <w:t xml:space="preserve"> возникшие с 01.06.2018года. </w:t>
      </w:r>
    </w:p>
    <w:p w:rsidR="009113F2" w:rsidRPr="009113F2" w:rsidRDefault="009113F2" w:rsidP="009113F2">
      <w:pPr>
        <w:jc w:val="both"/>
        <w:rPr>
          <w:rFonts w:eastAsia="Arial CYR"/>
          <w:sz w:val="16"/>
          <w:szCs w:val="16"/>
        </w:rPr>
      </w:pPr>
    </w:p>
    <w:p w:rsidR="009113F2" w:rsidRPr="009113F2" w:rsidRDefault="009113F2" w:rsidP="009113F2">
      <w:pPr>
        <w:ind w:firstLine="540"/>
        <w:jc w:val="both"/>
        <w:rPr>
          <w:rFonts w:eastAsia="Arial CYR"/>
          <w:sz w:val="16"/>
          <w:szCs w:val="16"/>
        </w:rPr>
      </w:pPr>
    </w:p>
    <w:p w:rsidR="009113F2" w:rsidRPr="009113F2" w:rsidRDefault="009113F2" w:rsidP="009113F2">
      <w:pPr>
        <w:ind w:firstLine="540"/>
        <w:jc w:val="both"/>
        <w:rPr>
          <w:rFonts w:eastAsia="Arial CYR"/>
          <w:sz w:val="16"/>
          <w:szCs w:val="16"/>
        </w:rPr>
      </w:pPr>
    </w:p>
    <w:p w:rsidR="009113F2" w:rsidRPr="009113F2" w:rsidRDefault="009113F2" w:rsidP="009113F2">
      <w:pPr>
        <w:rPr>
          <w:rFonts w:eastAsia="Arial CYR"/>
          <w:sz w:val="16"/>
          <w:szCs w:val="16"/>
        </w:rPr>
      </w:pPr>
      <w:r w:rsidRPr="009113F2">
        <w:rPr>
          <w:rFonts w:eastAsia="Arial CYR"/>
          <w:sz w:val="16"/>
          <w:szCs w:val="16"/>
        </w:rPr>
        <w:lastRenderedPageBreak/>
        <w:t xml:space="preserve">Глава </w:t>
      </w:r>
    </w:p>
    <w:p w:rsidR="009113F2" w:rsidRPr="009113F2" w:rsidRDefault="009113F2" w:rsidP="009113F2">
      <w:pPr>
        <w:rPr>
          <w:rFonts w:eastAsia="Arial CYR"/>
          <w:sz w:val="16"/>
          <w:szCs w:val="16"/>
        </w:rPr>
      </w:pPr>
      <w:r w:rsidRPr="009113F2">
        <w:rPr>
          <w:rFonts w:eastAsia="Arial CYR"/>
          <w:sz w:val="16"/>
          <w:szCs w:val="16"/>
        </w:rPr>
        <w:t>Островского муниципального района                                        Г.А.Полякова</w:t>
      </w:r>
    </w:p>
    <w:p w:rsidR="009113F2" w:rsidRPr="009113F2" w:rsidRDefault="009113F2" w:rsidP="009113F2">
      <w:pPr>
        <w:rPr>
          <w:sz w:val="16"/>
          <w:szCs w:val="16"/>
        </w:rPr>
      </w:pPr>
    </w:p>
    <w:p w:rsidR="00DB049B" w:rsidRPr="009113F2" w:rsidRDefault="00DB049B" w:rsidP="007C3657">
      <w:pPr>
        <w:tabs>
          <w:tab w:val="left" w:pos="3796"/>
        </w:tabs>
        <w:rPr>
          <w:sz w:val="16"/>
          <w:szCs w:val="16"/>
          <w:lang w:eastAsia="zh-CN"/>
        </w:rPr>
      </w:pPr>
    </w:p>
    <w:p w:rsidR="00DB049B" w:rsidRPr="009113F2" w:rsidRDefault="00DB049B" w:rsidP="007C3657">
      <w:pPr>
        <w:tabs>
          <w:tab w:val="left" w:pos="3796"/>
        </w:tabs>
        <w:rPr>
          <w:sz w:val="16"/>
          <w:szCs w:val="16"/>
          <w:lang w:eastAsia="zh-CN"/>
        </w:rPr>
      </w:pPr>
    </w:p>
    <w:p w:rsidR="00DB049B" w:rsidRDefault="009113F2" w:rsidP="009113F2">
      <w:pPr>
        <w:tabs>
          <w:tab w:val="left" w:pos="3796"/>
        </w:tabs>
        <w:jc w:val="center"/>
        <w:rPr>
          <w:sz w:val="16"/>
          <w:szCs w:val="16"/>
          <w:lang w:eastAsia="zh-CN"/>
        </w:rPr>
      </w:pPr>
      <w:r w:rsidRPr="001378B8">
        <w:rPr>
          <w:sz w:val="16"/>
          <w:szCs w:val="16"/>
        </w:rPr>
        <w:t>*      *      *      *      *      *      *</w:t>
      </w:r>
    </w:p>
    <w:p w:rsidR="00DB049B" w:rsidRDefault="00DB049B" w:rsidP="007C3657">
      <w:pPr>
        <w:tabs>
          <w:tab w:val="left" w:pos="3796"/>
        </w:tabs>
        <w:rPr>
          <w:sz w:val="16"/>
          <w:szCs w:val="16"/>
          <w:lang w:eastAsia="zh-CN"/>
        </w:rPr>
      </w:pPr>
    </w:p>
    <w:p w:rsidR="009113F2" w:rsidRDefault="009113F2" w:rsidP="007C3657">
      <w:pPr>
        <w:tabs>
          <w:tab w:val="left" w:pos="3796"/>
        </w:tabs>
        <w:rPr>
          <w:sz w:val="16"/>
          <w:szCs w:val="16"/>
          <w:lang w:eastAsia="zh-CN"/>
        </w:rPr>
      </w:pPr>
    </w:p>
    <w:p w:rsidR="009113F2" w:rsidRPr="009113F2" w:rsidRDefault="009113F2" w:rsidP="009113F2">
      <w:pPr>
        <w:tabs>
          <w:tab w:val="left" w:pos="5040"/>
        </w:tabs>
        <w:spacing w:line="480" w:lineRule="auto"/>
        <w:jc w:val="center"/>
        <w:rPr>
          <w:b/>
          <w:sz w:val="16"/>
          <w:szCs w:val="16"/>
        </w:rPr>
      </w:pPr>
      <w:r w:rsidRPr="009113F2">
        <w:rPr>
          <w:noProof/>
          <w:sz w:val="16"/>
          <w:szCs w:val="16"/>
        </w:rPr>
        <w:drawing>
          <wp:inline distT="0" distB="0" distL="0" distR="0">
            <wp:extent cx="425607" cy="450102"/>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27844" cy="452467"/>
                    </a:xfrm>
                    <a:prstGeom prst="rect">
                      <a:avLst/>
                    </a:prstGeom>
                    <a:solidFill>
                      <a:srgbClr val="FFFFFF"/>
                    </a:solidFill>
                    <a:ln w="9525">
                      <a:noFill/>
                      <a:miter lim="800000"/>
                      <a:headEnd/>
                      <a:tailEnd/>
                    </a:ln>
                  </pic:spPr>
                </pic:pic>
              </a:graphicData>
            </a:graphic>
          </wp:inline>
        </w:drawing>
      </w:r>
    </w:p>
    <w:p w:rsidR="009113F2" w:rsidRPr="009113F2" w:rsidRDefault="009113F2" w:rsidP="009113F2">
      <w:pPr>
        <w:tabs>
          <w:tab w:val="left" w:pos="5040"/>
        </w:tabs>
        <w:spacing w:line="100" w:lineRule="atLeast"/>
        <w:jc w:val="center"/>
        <w:rPr>
          <w:b/>
          <w:sz w:val="16"/>
          <w:szCs w:val="16"/>
        </w:rPr>
      </w:pPr>
      <w:r w:rsidRPr="009113F2">
        <w:rPr>
          <w:b/>
          <w:sz w:val="16"/>
          <w:szCs w:val="16"/>
        </w:rPr>
        <w:t>ПОСТАНОВЛЕНИЕ</w:t>
      </w:r>
    </w:p>
    <w:p w:rsidR="009113F2" w:rsidRPr="009113F2" w:rsidRDefault="009113F2" w:rsidP="009113F2">
      <w:pPr>
        <w:spacing w:line="100" w:lineRule="atLeast"/>
        <w:jc w:val="center"/>
        <w:rPr>
          <w:sz w:val="16"/>
          <w:szCs w:val="16"/>
        </w:rPr>
      </w:pPr>
    </w:p>
    <w:p w:rsidR="009113F2" w:rsidRPr="009113F2" w:rsidRDefault="009113F2" w:rsidP="009113F2">
      <w:pPr>
        <w:spacing w:line="100" w:lineRule="atLeast"/>
        <w:jc w:val="center"/>
        <w:rPr>
          <w:sz w:val="16"/>
          <w:szCs w:val="16"/>
        </w:rPr>
      </w:pPr>
      <w:r w:rsidRPr="009113F2">
        <w:rPr>
          <w:sz w:val="16"/>
          <w:szCs w:val="16"/>
        </w:rPr>
        <w:t xml:space="preserve"> </w:t>
      </w:r>
      <w:r w:rsidRPr="009113F2">
        <w:rPr>
          <w:sz w:val="16"/>
          <w:szCs w:val="16"/>
        </w:rPr>
        <w:tab/>
        <w:t>АДМИНИСТРАЦИЯ  ОСТРОВСКОГО  МУНИЦИПАЛЬНОГО РАЙОНА</w:t>
      </w:r>
    </w:p>
    <w:p w:rsidR="009113F2" w:rsidRPr="009113F2" w:rsidRDefault="009113F2" w:rsidP="009113F2">
      <w:pPr>
        <w:spacing w:line="100" w:lineRule="atLeast"/>
        <w:jc w:val="center"/>
        <w:rPr>
          <w:sz w:val="16"/>
          <w:szCs w:val="16"/>
        </w:rPr>
      </w:pPr>
      <w:r w:rsidRPr="009113F2">
        <w:rPr>
          <w:sz w:val="16"/>
          <w:szCs w:val="16"/>
        </w:rPr>
        <w:t>КОСТРОМСКОЙ ОБЛАСТИ</w:t>
      </w:r>
    </w:p>
    <w:p w:rsidR="009113F2" w:rsidRPr="009113F2" w:rsidRDefault="009113F2" w:rsidP="009113F2">
      <w:pPr>
        <w:tabs>
          <w:tab w:val="left" w:pos="1260"/>
        </w:tabs>
        <w:spacing w:line="100" w:lineRule="atLeast"/>
        <w:jc w:val="both"/>
        <w:rPr>
          <w:sz w:val="16"/>
          <w:szCs w:val="16"/>
        </w:rPr>
      </w:pPr>
    </w:p>
    <w:p w:rsidR="009113F2" w:rsidRPr="009113F2" w:rsidRDefault="009113F2" w:rsidP="009113F2">
      <w:pPr>
        <w:spacing w:line="100" w:lineRule="atLeast"/>
        <w:jc w:val="both"/>
        <w:rPr>
          <w:sz w:val="16"/>
          <w:szCs w:val="16"/>
        </w:rPr>
      </w:pPr>
      <w:r w:rsidRPr="009113F2">
        <w:rPr>
          <w:sz w:val="16"/>
          <w:szCs w:val="16"/>
        </w:rPr>
        <w:t xml:space="preserve"> от   «07» </w:t>
      </w:r>
      <w:proofErr w:type="spellStart"/>
      <w:r w:rsidRPr="009113F2">
        <w:rPr>
          <w:sz w:val="16"/>
          <w:szCs w:val="16"/>
        </w:rPr>
        <w:t>_июня</w:t>
      </w:r>
      <w:proofErr w:type="spellEnd"/>
      <w:r w:rsidRPr="009113F2">
        <w:rPr>
          <w:sz w:val="16"/>
          <w:szCs w:val="16"/>
        </w:rPr>
        <w:t xml:space="preserve">      2018 г.                        №  351                             п. </w:t>
      </w:r>
      <w:proofErr w:type="gramStart"/>
      <w:r w:rsidRPr="009113F2">
        <w:rPr>
          <w:sz w:val="16"/>
          <w:szCs w:val="16"/>
        </w:rPr>
        <w:t>Островское</w:t>
      </w:r>
      <w:proofErr w:type="gramEnd"/>
    </w:p>
    <w:p w:rsidR="009113F2" w:rsidRPr="009113F2" w:rsidRDefault="009113F2" w:rsidP="009113F2">
      <w:pPr>
        <w:spacing w:line="100" w:lineRule="atLeast"/>
        <w:jc w:val="both"/>
        <w:rPr>
          <w:sz w:val="16"/>
          <w:szCs w:val="16"/>
        </w:rPr>
      </w:pPr>
    </w:p>
    <w:p w:rsidR="009113F2" w:rsidRPr="009113F2" w:rsidRDefault="009113F2" w:rsidP="009113F2">
      <w:pPr>
        <w:rPr>
          <w:sz w:val="16"/>
          <w:szCs w:val="16"/>
        </w:rPr>
      </w:pPr>
      <w:r w:rsidRPr="009113F2">
        <w:rPr>
          <w:sz w:val="16"/>
          <w:szCs w:val="16"/>
        </w:rPr>
        <w:t>О внесении изменений</w:t>
      </w:r>
    </w:p>
    <w:p w:rsidR="009113F2" w:rsidRPr="009113F2" w:rsidRDefault="009113F2" w:rsidP="009113F2">
      <w:pPr>
        <w:rPr>
          <w:spacing w:val="-1"/>
          <w:sz w:val="16"/>
          <w:szCs w:val="16"/>
        </w:rPr>
      </w:pPr>
      <w:r w:rsidRPr="009113F2">
        <w:rPr>
          <w:spacing w:val="-1"/>
          <w:sz w:val="16"/>
          <w:szCs w:val="16"/>
        </w:rPr>
        <w:t>в постановление администрации</w:t>
      </w:r>
    </w:p>
    <w:p w:rsidR="009113F2" w:rsidRPr="009113F2" w:rsidRDefault="009113F2" w:rsidP="009113F2">
      <w:pPr>
        <w:rPr>
          <w:spacing w:val="-1"/>
          <w:sz w:val="16"/>
          <w:szCs w:val="16"/>
        </w:rPr>
      </w:pPr>
      <w:r w:rsidRPr="009113F2">
        <w:rPr>
          <w:spacing w:val="-1"/>
          <w:sz w:val="16"/>
          <w:szCs w:val="16"/>
        </w:rPr>
        <w:t>Островского муниципального района</w:t>
      </w:r>
    </w:p>
    <w:p w:rsidR="009113F2" w:rsidRPr="009113F2" w:rsidRDefault="009113F2" w:rsidP="009113F2">
      <w:pPr>
        <w:rPr>
          <w:sz w:val="16"/>
          <w:szCs w:val="16"/>
        </w:rPr>
      </w:pPr>
      <w:r w:rsidRPr="009113F2">
        <w:rPr>
          <w:spacing w:val="-1"/>
          <w:sz w:val="16"/>
          <w:szCs w:val="16"/>
        </w:rPr>
        <w:t>от 07.12.2011года № 1289 (ред. от 27.11.2014г. № 846, от 21.08.2017г. № 382)</w:t>
      </w:r>
    </w:p>
    <w:p w:rsidR="009113F2" w:rsidRPr="009113F2" w:rsidRDefault="009113F2" w:rsidP="009113F2">
      <w:pPr>
        <w:shd w:val="clear" w:color="auto" w:fill="FFFFFF"/>
        <w:spacing w:line="100" w:lineRule="atLeast"/>
        <w:jc w:val="both"/>
        <w:rPr>
          <w:spacing w:val="-1"/>
          <w:sz w:val="16"/>
          <w:szCs w:val="16"/>
        </w:rPr>
      </w:pPr>
      <w:r w:rsidRPr="009113F2">
        <w:rPr>
          <w:spacing w:val="-1"/>
          <w:sz w:val="16"/>
          <w:szCs w:val="16"/>
        </w:rPr>
        <w:t xml:space="preserve"> </w:t>
      </w:r>
    </w:p>
    <w:p w:rsidR="009113F2" w:rsidRPr="009113F2" w:rsidRDefault="009113F2" w:rsidP="009113F2">
      <w:pPr>
        <w:shd w:val="clear" w:color="auto" w:fill="FFFFFF"/>
        <w:spacing w:line="100" w:lineRule="atLeast"/>
        <w:jc w:val="both"/>
        <w:rPr>
          <w:spacing w:val="-2"/>
          <w:sz w:val="16"/>
          <w:szCs w:val="16"/>
        </w:rPr>
      </w:pPr>
      <w:r w:rsidRPr="009113F2">
        <w:rPr>
          <w:spacing w:val="-1"/>
          <w:sz w:val="16"/>
          <w:szCs w:val="16"/>
        </w:rPr>
        <w:t xml:space="preserve">    В целях установления системы и условий оплаты труда работников, осуществляющих профессиональную деятельность по профессии рабочих в администрации Островского муниципального района,  руководствуясь </w:t>
      </w:r>
      <w:r w:rsidRPr="009113F2">
        <w:rPr>
          <w:sz w:val="16"/>
          <w:szCs w:val="16"/>
        </w:rPr>
        <w:t xml:space="preserve"> </w:t>
      </w:r>
      <w:r w:rsidRPr="009113F2">
        <w:rPr>
          <w:spacing w:val="-1"/>
          <w:sz w:val="16"/>
          <w:szCs w:val="16"/>
        </w:rPr>
        <w:t>Уставом  муници</w:t>
      </w:r>
      <w:r w:rsidRPr="009113F2">
        <w:rPr>
          <w:sz w:val="16"/>
          <w:szCs w:val="16"/>
        </w:rPr>
        <w:t xml:space="preserve">пального образования Островский муниципальный район, администрация Островского муниципального района </w:t>
      </w:r>
      <w:r w:rsidRPr="009113F2">
        <w:rPr>
          <w:spacing w:val="-2"/>
          <w:sz w:val="16"/>
          <w:szCs w:val="16"/>
        </w:rPr>
        <w:t>ПОСТАНОВЛЯЕТ:</w:t>
      </w:r>
    </w:p>
    <w:p w:rsidR="009113F2" w:rsidRPr="009113F2" w:rsidRDefault="009113F2" w:rsidP="009113F2">
      <w:pPr>
        <w:shd w:val="clear" w:color="auto" w:fill="FFFFFF"/>
        <w:spacing w:line="100" w:lineRule="atLeast"/>
        <w:jc w:val="both"/>
        <w:rPr>
          <w:sz w:val="16"/>
          <w:szCs w:val="16"/>
        </w:rPr>
      </w:pPr>
    </w:p>
    <w:p w:rsidR="009113F2" w:rsidRPr="009113F2" w:rsidRDefault="009113F2" w:rsidP="009113F2">
      <w:pPr>
        <w:rPr>
          <w:sz w:val="16"/>
          <w:szCs w:val="16"/>
        </w:rPr>
      </w:pPr>
      <w:r w:rsidRPr="009113F2">
        <w:rPr>
          <w:rFonts w:eastAsia="Arial CYR" w:cs="Arial CYR"/>
          <w:spacing w:val="-1"/>
          <w:sz w:val="16"/>
          <w:szCs w:val="16"/>
        </w:rPr>
        <w:t xml:space="preserve"> 1. Внести изменения в </w:t>
      </w:r>
      <w:r w:rsidRPr="009113F2">
        <w:rPr>
          <w:rFonts w:eastAsia="Arial CYR" w:cs="Arial CYR"/>
          <w:sz w:val="16"/>
          <w:szCs w:val="16"/>
        </w:rPr>
        <w:t>постановление администрации Островского муниципального района от 07.12.2011года № 1289 «О системе оплаты труда работников, осуществляющих профессиональную деятельность по профессии рабочих в администрации Островского муниципального района»</w:t>
      </w:r>
      <w:r w:rsidRPr="009113F2">
        <w:rPr>
          <w:spacing w:val="-1"/>
          <w:sz w:val="16"/>
          <w:szCs w:val="16"/>
        </w:rPr>
        <w:t xml:space="preserve">  (ред. от 27.11.2014г. № 846, от 21.08.2017г. № 382)</w:t>
      </w:r>
      <w:r w:rsidRPr="009113F2">
        <w:rPr>
          <w:rFonts w:eastAsia="Arial CYR" w:cs="Arial CYR"/>
          <w:sz w:val="16"/>
          <w:szCs w:val="16"/>
        </w:rPr>
        <w:t xml:space="preserve"> </w:t>
      </w:r>
      <w:r w:rsidRPr="009113F2">
        <w:rPr>
          <w:rFonts w:eastAsia="Arial CYR" w:cs="Arial CYR"/>
          <w:spacing w:val="-1"/>
          <w:sz w:val="16"/>
          <w:szCs w:val="16"/>
        </w:rPr>
        <w:t>(дале</w:t>
      </w:r>
      <w:proofErr w:type="gramStart"/>
      <w:r w:rsidRPr="009113F2">
        <w:rPr>
          <w:rFonts w:eastAsia="Arial CYR" w:cs="Arial CYR"/>
          <w:spacing w:val="-1"/>
          <w:sz w:val="16"/>
          <w:szCs w:val="16"/>
        </w:rPr>
        <w:t>е-</w:t>
      </w:r>
      <w:proofErr w:type="gramEnd"/>
      <w:r w:rsidRPr="009113F2">
        <w:rPr>
          <w:rFonts w:eastAsia="Arial CYR" w:cs="Arial CYR"/>
          <w:spacing w:val="-1"/>
          <w:sz w:val="16"/>
          <w:szCs w:val="16"/>
        </w:rPr>
        <w:t xml:space="preserve"> Постановление):</w:t>
      </w:r>
    </w:p>
    <w:p w:rsidR="009113F2" w:rsidRPr="009113F2" w:rsidRDefault="009113F2" w:rsidP="009113F2">
      <w:pPr>
        <w:shd w:val="clear" w:color="auto" w:fill="FFFFFF"/>
        <w:tabs>
          <w:tab w:val="left" w:leader="underscore" w:pos="7837"/>
        </w:tabs>
        <w:jc w:val="both"/>
        <w:rPr>
          <w:rFonts w:eastAsia="Arial CYR" w:cs="Arial CYR"/>
          <w:spacing w:val="-1"/>
          <w:sz w:val="16"/>
          <w:szCs w:val="16"/>
        </w:rPr>
      </w:pPr>
      <w:r w:rsidRPr="009113F2">
        <w:rPr>
          <w:rFonts w:eastAsia="Arial CYR" w:cs="Arial CYR"/>
          <w:spacing w:val="-1"/>
          <w:sz w:val="16"/>
          <w:szCs w:val="16"/>
        </w:rPr>
        <w:t>1.1.  Подпункт 1 пункта 3  Постановления изложить в новой редакции:</w:t>
      </w:r>
    </w:p>
    <w:p w:rsidR="009113F2" w:rsidRPr="009113F2" w:rsidRDefault="009113F2" w:rsidP="009113F2">
      <w:pPr>
        <w:shd w:val="clear" w:color="auto" w:fill="FFFFFF"/>
        <w:tabs>
          <w:tab w:val="left" w:leader="underscore" w:pos="7837"/>
        </w:tabs>
        <w:jc w:val="both"/>
        <w:rPr>
          <w:rFonts w:eastAsia="Arial CYR" w:cs="Arial CYR"/>
          <w:spacing w:val="-1"/>
          <w:sz w:val="16"/>
          <w:szCs w:val="16"/>
        </w:rPr>
      </w:pPr>
      <w:r w:rsidRPr="009113F2">
        <w:rPr>
          <w:rFonts w:eastAsia="Arial CYR" w:cs="Arial CYR"/>
          <w:spacing w:val="-1"/>
          <w:sz w:val="16"/>
          <w:szCs w:val="16"/>
        </w:rPr>
        <w:t>« 1) ежемесячная надбавка к окладу за сложность, напряженность и высокие достижения в труде – в размере до 150%».</w:t>
      </w:r>
    </w:p>
    <w:p w:rsidR="009113F2" w:rsidRPr="009113F2" w:rsidRDefault="009113F2" w:rsidP="009113F2">
      <w:pPr>
        <w:shd w:val="clear" w:color="auto" w:fill="FFFFFF"/>
        <w:tabs>
          <w:tab w:val="left" w:leader="underscore" w:pos="7837"/>
        </w:tabs>
        <w:jc w:val="both"/>
        <w:rPr>
          <w:spacing w:val="-2"/>
          <w:sz w:val="16"/>
          <w:szCs w:val="16"/>
        </w:rPr>
      </w:pPr>
      <w:r w:rsidRPr="009113F2">
        <w:rPr>
          <w:spacing w:val="-2"/>
          <w:sz w:val="16"/>
          <w:szCs w:val="16"/>
        </w:rPr>
        <w:t>2. Настоящее постановление подлежит официальному опубликованию в информационном бюллетене «Районные новости».</w:t>
      </w:r>
    </w:p>
    <w:p w:rsidR="009113F2" w:rsidRPr="009113F2" w:rsidRDefault="009113F2" w:rsidP="009113F2">
      <w:pPr>
        <w:shd w:val="clear" w:color="auto" w:fill="FFFFFF"/>
        <w:tabs>
          <w:tab w:val="left" w:leader="underscore" w:pos="7837"/>
        </w:tabs>
        <w:jc w:val="both"/>
        <w:rPr>
          <w:spacing w:val="-2"/>
          <w:sz w:val="16"/>
          <w:szCs w:val="16"/>
        </w:rPr>
      </w:pPr>
      <w:r w:rsidRPr="009113F2">
        <w:rPr>
          <w:spacing w:val="-2"/>
          <w:sz w:val="16"/>
          <w:szCs w:val="16"/>
        </w:rPr>
        <w:t xml:space="preserve">3.  Настоящее постановление вступает в силу со дня подписания и распространяет свое действие на </w:t>
      </w:r>
      <w:proofErr w:type="gramStart"/>
      <w:r w:rsidRPr="009113F2">
        <w:rPr>
          <w:spacing w:val="-2"/>
          <w:sz w:val="16"/>
          <w:szCs w:val="16"/>
        </w:rPr>
        <w:t>правоотношения</w:t>
      </w:r>
      <w:proofErr w:type="gramEnd"/>
      <w:r w:rsidRPr="009113F2">
        <w:rPr>
          <w:spacing w:val="-2"/>
          <w:sz w:val="16"/>
          <w:szCs w:val="16"/>
        </w:rPr>
        <w:t xml:space="preserve"> возникшие с 01.06.2018года.</w:t>
      </w:r>
    </w:p>
    <w:p w:rsidR="009113F2" w:rsidRPr="009113F2" w:rsidRDefault="009113F2" w:rsidP="009113F2">
      <w:pPr>
        <w:shd w:val="clear" w:color="auto" w:fill="FFFFFF"/>
        <w:tabs>
          <w:tab w:val="left" w:leader="underscore" w:pos="7957"/>
        </w:tabs>
        <w:ind w:left="120" w:firstLine="15"/>
        <w:jc w:val="both"/>
        <w:rPr>
          <w:spacing w:val="-2"/>
          <w:sz w:val="16"/>
          <w:szCs w:val="16"/>
        </w:rPr>
      </w:pPr>
    </w:p>
    <w:p w:rsidR="009113F2" w:rsidRPr="009113F2" w:rsidRDefault="009113F2" w:rsidP="009113F2">
      <w:pPr>
        <w:shd w:val="clear" w:color="auto" w:fill="FFFFFF"/>
        <w:tabs>
          <w:tab w:val="left" w:leader="underscore" w:pos="7957"/>
        </w:tabs>
        <w:spacing w:before="270" w:line="100" w:lineRule="atLeast"/>
        <w:ind w:left="120" w:firstLine="15"/>
        <w:jc w:val="both"/>
        <w:rPr>
          <w:spacing w:val="-2"/>
          <w:sz w:val="16"/>
          <w:szCs w:val="16"/>
        </w:rPr>
      </w:pPr>
    </w:p>
    <w:p w:rsidR="009113F2" w:rsidRPr="009113F2" w:rsidRDefault="009113F2" w:rsidP="009113F2">
      <w:pPr>
        <w:shd w:val="clear" w:color="auto" w:fill="FFFFFF"/>
        <w:tabs>
          <w:tab w:val="left" w:leader="underscore" w:pos="7843"/>
        </w:tabs>
        <w:spacing w:line="100" w:lineRule="atLeast"/>
        <w:ind w:left="6" w:firstLine="17"/>
        <w:jc w:val="both"/>
        <w:rPr>
          <w:spacing w:val="-2"/>
          <w:sz w:val="16"/>
          <w:szCs w:val="16"/>
        </w:rPr>
      </w:pPr>
      <w:r w:rsidRPr="009113F2">
        <w:rPr>
          <w:spacing w:val="-2"/>
          <w:sz w:val="16"/>
          <w:szCs w:val="16"/>
        </w:rPr>
        <w:t xml:space="preserve"> Глава</w:t>
      </w:r>
    </w:p>
    <w:p w:rsidR="009113F2" w:rsidRPr="00D33419" w:rsidRDefault="009113F2" w:rsidP="00C616D8">
      <w:pPr>
        <w:shd w:val="clear" w:color="auto" w:fill="FFFFFF"/>
        <w:tabs>
          <w:tab w:val="left" w:leader="underscore" w:pos="7843"/>
        </w:tabs>
        <w:spacing w:line="100" w:lineRule="atLeast"/>
        <w:ind w:left="6" w:firstLine="17"/>
        <w:jc w:val="both"/>
        <w:rPr>
          <w:spacing w:val="-2"/>
          <w:sz w:val="16"/>
          <w:szCs w:val="16"/>
        </w:rPr>
      </w:pPr>
      <w:r w:rsidRPr="009113F2">
        <w:rPr>
          <w:spacing w:val="-2"/>
          <w:sz w:val="16"/>
          <w:szCs w:val="16"/>
        </w:rPr>
        <w:t xml:space="preserve"> Островского муниципального района                                                         Г.А. Полякова</w:t>
      </w:r>
    </w:p>
    <w:p w:rsidR="009113F2" w:rsidRPr="00625E08" w:rsidRDefault="009113F2" w:rsidP="009113F2"/>
    <w:p w:rsidR="009113F2" w:rsidRPr="009113F2" w:rsidRDefault="009113F2" w:rsidP="009113F2">
      <w:pPr>
        <w:tabs>
          <w:tab w:val="left" w:pos="3796"/>
        </w:tabs>
        <w:rPr>
          <w:sz w:val="16"/>
          <w:szCs w:val="16"/>
          <w:lang w:eastAsia="zh-CN"/>
        </w:rPr>
      </w:pPr>
    </w:p>
    <w:p w:rsidR="009113F2" w:rsidRDefault="009113F2" w:rsidP="009113F2">
      <w:pPr>
        <w:tabs>
          <w:tab w:val="left" w:pos="3796"/>
        </w:tabs>
        <w:jc w:val="center"/>
        <w:rPr>
          <w:sz w:val="16"/>
          <w:szCs w:val="16"/>
        </w:rPr>
      </w:pPr>
      <w:r w:rsidRPr="001378B8">
        <w:rPr>
          <w:sz w:val="16"/>
          <w:szCs w:val="16"/>
        </w:rPr>
        <w:t>*      *      *      *      *      *      *</w:t>
      </w:r>
    </w:p>
    <w:p w:rsidR="009113F2" w:rsidRDefault="009113F2" w:rsidP="009113F2">
      <w:pPr>
        <w:tabs>
          <w:tab w:val="left" w:pos="3796"/>
        </w:tabs>
        <w:jc w:val="center"/>
        <w:rPr>
          <w:sz w:val="16"/>
          <w:szCs w:val="16"/>
        </w:rPr>
      </w:pPr>
    </w:p>
    <w:p w:rsidR="009113F2" w:rsidRDefault="009113F2" w:rsidP="009113F2">
      <w:pPr>
        <w:tabs>
          <w:tab w:val="left" w:pos="3796"/>
        </w:tabs>
        <w:jc w:val="center"/>
        <w:rPr>
          <w:sz w:val="16"/>
          <w:szCs w:val="16"/>
        </w:rPr>
      </w:pPr>
    </w:p>
    <w:p w:rsidR="00D33419" w:rsidRPr="000C537F" w:rsidRDefault="00D33419" w:rsidP="00D33419">
      <w:pPr>
        <w:jc w:val="center"/>
        <w:rPr>
          <w:sz w:val="16"/>
          <w:szCs w:val="16"/>
        </w:rPr>
      </w:pPr>
      <w:r>
        <w:rPr>
          <w:noProof/>
          <w:sz w:val="16"/>
          <w:szCs w:val="16"/>
        </w:rPr>
        <w:drawing>
          <wp:inline distT="0" distB="0" distL="0" distR="0">
            <wp:extent cx="395952" cy="332509"/>
            <wp:effectExtent l="19050" t="0" r="4098"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98945" cy="335022"/>
                    </a:xfrm>
                    <a:prstGeom prst="rect">
                      <a:avLst/>
                    </a:prstGeom>
                    <a:solidFill>
                      <a:srgbClr val="FFFFFF"/>
                    </a:solidFill>
                    <a:ln w="9525">
                      <a:noFill/>
                      <a:miter lim="800000"/>
                      <a:headEnd/>
                      <a:tailEnd/>
                    </a:ln>
                  </pic:spPr>
                </pic:pic>
              </a:graphicData>
            </a:graphic>
          </wp:inline>
        </w:drawing>
      </w:r>
    </w:p>
    <w:p w:rsidR="00D33419" w:rsidRPr="000C537F" w:rsidRDefault="00D33419" w:rsidP="00D33419">
      <w:pPr>
        <w:jc w:val="center"/>
        <w:rPr>
          <w:sz w:val="16"/>
          <w:szCs w:val="16"/>
        </w:rPr>
      </w:pPr>
    </w:p>
    <w:p w:rsidR="00D33419" w:rsidRPr="000C537F" w:rsidRDefault="00D33419" w:rsidP="00D33419">
      <w:pPr>
        <w:pStyle w:val="1"/>
        <w:widowControl/>
        <w:tabs>
          <w:tab w:val="num" w:pos="0"/>
        </w:tabs>
        <w:ind w:left="432" w:hanging="432"/>
        <w:jc w:val="center"/>
        <w:rPr>
          <w:sz w:val="16"/>
          <w:szCs w:val="16"/>
        </w:rPr>
      </w:pPr>
      <w:r w:rsidRPr="000C537F">
        <w:rPr>
          <w:b/>
          <w:bCs/>
          <w:sz w:val="16"/>
          <w:szCs w:val="16"/>
        </w:rPr>
        <w:t>ПОСТАНОВЛЕНИЕ</w:t>
      </w:r>
    </w:p>
    <w:p w:rsidR="00D33419" w:rsidRPr="000C537F" w:rsidRDefault="00D33419" w:rsidP="00D33419">
      <w:pPr>
        <w:jc w:val="center"/>
        <w:rPr>
          <w:sz w:val="16"/>
          <w:szCs w:val="16"/>
        </w:rPr>
      </w:pPr>
    </w:p>
    <w:p w:rsidR="00D33419" w:rsidRPr="000C537F" w:rsidRDefault="00D33419" w:rsidP="00D33419">
      <w:pPr>
        <w:jc w:val="center"/>
        <w:rPr>
          <w:sz w:val="16"/>
          <w:szCs w:val="16"/>
        </w:rPr>
      </w:pPr>
      <w:r w:rsidRPr="000C537F">
        <w:rPr>
          <w:sz w:val="16"/>
          <w:szCs w:val="16"/>
        </w:rPr>
        <w:t>АДМИНИСТРАЦИЯ ОСТРОВСКОГО  МУНИЦИПАЛЬНОГО РАЙОНА</w:t>
      </w:r>
    </w:p>
    <w:p w:rsidR="00D33419" w:rsidRPr="000C537F" w:rsidRDefault="00D33419" w:rsidP="00D33419">
      <w:pPr>
        <w:jc w:val="center"/>
        <w:rPr>
          <w:sz w:val="16"/>
          <w:szCs w:val="16"/>
        </w:rPr>
      </w:pPr>
      <w:r w:rsidRPr="000C537F">
        <w:rPr>
          <w:sz w:val="16"/>
          <w:szCs w:val="16"/>
        </w:rPr>
        <w:t>КОСТРОМСКОЙ ОБЛАСТИ</w:t>
      </w:r>
    </w:p>
    <w:p w:rsidR="00D33419" w:rsidRPr="000C537F" w:rsidRDefault="00D33419" w:rsidP="00D33419">
      <w:pPr>
        <w:jc w:val="center"/>
        <w:rPr>
          <w:sz w:val="16"/>
          <w:szCs w:val="16"/>
        </w:rPr>
      </w:pPr>
    </w:p>
    <w:p w:rsidR="00D33419" w:rsidRPr="000C537F" w:rsidRDefault="00D33419" w:rsidP="00D33419">
      <w:pPr>
        <w:pStyle w:val="1"/>
        <w:widowControl/>
        <w:tabs>
          <w:tab w:val="num" w:pos="0"/>
        </w:tabs>
        <w:ind w:left="432" w:hanging="432"/>
        <w:jc w:val="center"/>
        <w:rPr>
          <w:b/>
          <w:bCs/>
          <w:sz w:val="16"/>
          <w:szCs w:val="16"/>
        </w:rPr>
      </w:pPr>
    </w:p>
    <w:p w:rsidR="00D33419" w:rsidRPr="000C537F" w:rsidRDefault="00D33419" w:rsidP="00D33419">
      <w:pPr>
        <w:rPr>
          <w:sz w:val="16"/>
          <w:szCs w:val="16"/>
        </w:rPr>
      </w:pPr>
      <w:r w:rsidRPr="000C537F">
        <w:rPr>
          <w:sz w:val="16"/>
          <w:szCs w:val="16"/>
        </w:rPr>
        <w:t xml:space="preserve">от  </w:t>
      </w:r>
      <w:r w:rsidRPr="00D33419">
        <w:rPr>
          <w:sz w:val="16"/>
          <w:szCs w:val="16"/>
        </w:rPr>
        <w:t>8</w:t>
      </w:r>
      <w:r w:rsidRPr="000C537F">
        <w:rPr>
          <w:sz w:val="16"/>
          <w:szCs w:val="16"/>
        </w:rPr>
        <w:t xml:space="preserve">   » июня  2018 г.       № 356                                                          п. </w:t>
      </w:r>
      <w:proofErr w:type="gramStart"/>
      <w:r w:rsidRPr="000C537F">
        <w:rPr>
          <w:sz w:val="16"/>
          <w:szCs w:val="16"/>
        </w:rPr>
        <w:t>Островское</w:t>
      </w:r>
      <w:proofErr w:type="gramEnd"/>
    </w:p>
    <w:p w:rsidR="00D33419" w:rsidRPr="000C537F" w:rsidRDefault="00D33419" w:rsidP="00D33419">
      <w:pPr>
        <w:rPr>
          <w:sz w:val="16"/>
          <w:szCs w:val="16"/>
        </w:rPr>
      </w:pPr>
    </w:p>
    <w:p w:rsidR="00D33419" w:rsidRPr="000C537F" w:rsidRDefault="00D33419" w:rsidP="00D33419">
      <w:pPr>
        <w:rPr>
          <w:sz w:val="16"/>
          <w:szCs w:val="16"/>
        </w:rPr>
      </w:pPr>
    </w:p>
    <w:p w:rsidR="00D33419" w:rsidRPr="000C537F" w:rsidRDefault="00D33419" w:rsidP="00D33419">
      <w:pPr>
        <w:rPr>
          <w:sz w:val="16"/>
          <w:szCs w:val="16"/>
        </w:rPr>
      </w:pPr>
      <w:r w:rsidRPr="000C537F">
        <w:rPr>
          <w:sz w:val="16"/>
          <w:szCs w:val="16"/>
        </w:rPr>
        <w:t xml:space="preserve">О внесении  изменений   в постановление </w:t>
      </w:r>
    </w:p>
    <w:p w:rsidR="00D33419" w:rsidRPr="000C537F" w:rsidRDefault="00D33419" w:rsidP="00D33419">
      <w:pPr>
        <w:rPr>
          <w:sz w:val="16"/>
          <w:szCs w:val="16"/>
        </w:rPr>
      </w:pPr>
      <w:r w:rsidRPr="000C537F">
        <w:rPr>
          <w:sz w:val="16"/>
          <w:szCs w:val="16"/>
        </w:rPr>
        <w:t xml:space="preserve">администрации Островского </w:t>
      </w:r>
    </w:p>
    <w:p w:rsidR="00D33419" w:rsidRPr="000C537F" w:rsidRDefault="00D33419" w:rsidP="00D33419">
      <w:pPr>
        <w:rPr>
          <w:sz w:val="16"/>
          <w:szCs w:val="16"/>
        </w:rPr>
      </w:pPr>
      <w:r w:rsidRPr="000C537F">
        <w:rPr>
          <w:sz w:val="16"/>
          <w:szCs w:val="16"/>
        </w:rPr>
        <w:t>муниципального района  № 51 от 27 февраля 2017 года</w:t>
      </w:r>
    </w:p>
    <w:p w:rsidR="00D33419" w:rsidRPr="000C537F" w:rsidRDefault="00D33419" w:rsidP="00D33419">
      <w:pPr>
        <w:rPr>
          <w:sz w:val="16"/>
          <w:szCs w:val="16"/>
        </w:rPr>
      </w:pPr>
    </w:p>
    <w:p w:rsidR="00D33419" w:rsidRPr="000C537F" w:rsidRDefault="00D33419" w:rsidP="00D33419">
      <w:pPr>
        <w:jc w:val="both"/>
        <w:rPr>
          <w:sz w:val="16"/>
          <w:szCs w:val="16"/>
        </w:rPr>
      </w:pPr>
    </w:p>
    <w:p w:rsidR="00D33419" w:rsidRPr="000C537F" w:rsidRDefault="00D33419" w:rsidP="00D33419">
      <w:pPr>
        <w:jc w:val="both"/>
        <w:rPr>
          <w:sz w:val="16"/>
          <w:szCs w:val="16"/>
        </w:rPr>
      </w:pPr>
      <w:r w:rsidRPr="000C537F">
        <w:rPr>
          <w:sz w:val="16"/>
          <w:szCs w:val="16"/>
        </w:rPr>
        <w:t xml:space="preserve"> </w:t>
      </w:r>
      <w:r w:rsidRPr="000C537F">
        <w:rPr>
          <w:sz w:val="16"/>
          <w:szCs w:val="16"/>
        </w:rPr>
        <w:tab/>
        <w:t>В целях приведения нормативного правового акта в соответствие с требованиями  действующего законодательства,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D33419" w:rsidRPr="000C537F" w:rsidRDefault="00D33419" w:rsidP="00D33419">
      <w:pPr>
        <w:jc w:val="both"/>
        <w:rPr>
          <w:sz w:val="16"/>
          <w:szCs w:val="16"/>
        </w:rPr>
      </w:pPr>
    </w:p>
    <w:p w:rsidR="00D33419" w:rsidRPr="000C537F" w:rsidRDefault="00D33419" w:rsidP="00D33419">
      <w:pPr>
        <w:jc w:val="both"/>
        <w:rPr>
          <w:sz w:val="16"/>
          <w:szCs w:val="16"/>
        </w:rPr>
      </w:pPr>
      <w:r w:rsidRPr="000C537F">
        <w:rPr>
          <w:sz w:val="16"/>
          <w:szCs w:val="16"/>
        </w:rPr>
        <w:tab/>
        <w:t xml:space="preserve">1. Внести  следующие изменения в постановление администрации Островского муниципального района от 27 февраля  2017 г. № 51 «Об утверждении краткосрочного плана </w:t>
      </w:r>
    </w:p>
    <w:p w:rsidR="00D33419" w:rsidRPr="000C537F" w:rsidRDefault="00D33419" w:rsidP="00D33419">
      <w:pPr>
        <w:rPr>
          <w:sz w:val="16"/>
          <w:szCs w:val="16"/>
        </w:rPr>
      </w:pPr>
      <w:r w:rsidRPr="000C537F">
        <w:rPr>
          <w:sz w:val="16"/>
          <w:szCs w:val="16"/>
        </w:rPr>
        <w:t>реализации региональной программы  капитального ремонта МКД на 2017-2019 годы</w:t>
      </w:r>
      <w:proofErr w:type="gramStart"/>
      <w:r w:rsidRPr="000C537F">
        <w:rPr>
          <w:sz w:val="16"/>
          <w:szCs w:val="16"/>
        </w:rPr>
        <w:t>»(</w:t>
      </w:r>
      <w:proofErr w:type="gramEnd"/>
      <w:r w:rsidRPr="000C537F">
        <w:rPr>
          <w:sz w:val="16"/>
          <w:szCs w:val="16"/>
        </w:rPr>
        <w:t>далее — Постановление):</w:t>
      </w:r>
    </w:p>
    <w:p w:rsidR="00D33419" w:rsidRPr="000C537F" w:rsidRDefault="00D33419" w:rsidP="00D33419">
      <w:pPr>
        <w:widowControl/>
        <w:numPr>
          <w:ilvl w:val="1"/>
          <w:numId w:val="4"/>
        </w:numPr>
        <w:suppressAutoHyphens/>
        <w:autoSpaceDE/>
        <w:autoSpaceDN/>
        <w:adjustRightInd/>
        <w:jc w:val="both"/>
        <w:rPr>
          <w:sz w:val="16"/>
          <w:szCs w:val="16"/>
        </w:rPr>
      </w:pPr>
      <w:r w:rsidRPr="000C537F">
        <w:rPr>
          <w:sz w:val="16"/>
          <w:szCs w:val="16"/>
        </w:rPr>
        <w:t>Приложение № 1 к постановлению изложить в новой редакции, согласно приложению № 1  к настоящему постановлению;</w:t>
      </w:r>
    </w:p>
    <w:p w:rsidR="00D33419" w:rsidRPr="000C537F" w:rsidRDefault="00D33419" w:rsidP="00D33419">
      <w:pPr>
        <w:widowControl/>
        <w:numPr>
          <w:ilvl w:val="1"/>
          <w:numId w:val="4"/>
        </w:numPr>
        <w:suppressAutoHyphens/>
        <w:autoSpaceDE/>
        <w:autoSpaceDN/>
        <w:adjustRightInd/>
        <w:jc w:val="both"/>
        <w:rPr>
          <w:sz w:val="16"/>
          <w:szCs w:val="16"/>
        </w:rPr>
      </w:pPr>
      <w:r w:rsidRPr="000C537F">
        <w:rPr>
          <w:sz w:val="16"/>
          <w:szCs w:val="16"/>
        </w:rPr>
        <w:t>Постановление администрации Островского муниципального района № 618 от 7 декабря 2017 года « О внесении изменений в постановление администрации Островского муниципального района № 51 от 27.02.2017 года» признать утратившими силу.</w:t>
      </w:r>
    </w:p>
    <w:p w:rsidR="00D33419" w:rsidRPr="000C537F" w:rsidRDefault="00D33419" w:rsidP="00D33419">
      <w:pPr>
        <w:jc w:val="both"/>
        <w:rPr>
          <w:sz w:val="16"/>
          <w:szCs w:val="16"/>
        </w:rPr>
      </w:pPr>
      <w:r w:rsidRPr="000C537F">
        <w:rPr>
          <w:sz w:val="16"/>
          <w:szCs w:val="16"/>
        </w:rPr>
        <w:t xml:space="preserve">      2.  </w:t>
      </w:r>
      <w:proofErr w:type="gramStart"/>
      <w:r w:rsidRPr="000C537F">
        <w:rPr>
          <w:sz w:val="16"/>
          <w:szCs w:val="16"/>
        </w:rPr>
        <w:t>Контроль за</w:t>
      </w:r>
      <w:proofErr w:type="gramEnd"/>
      <w:r w:rsidRPr="000C537F">
        <w:rPr>
          <w:sz w:val="16"/>
          <w:szCs w:val="16"/>
        </w:rPr>
        <w:t xml:space="preserve"> исполнением настоящего постановления возложить на заместителя главы </w:t>
      </w:r>
    </w:p>
    <w:p w:rsidR="00D33419" w:rsidRPr="000C537F" w:rsidRDefault="00D33419" w:rsidP="00D33419">
      <w:pPr>
        <w:jc w:val="both"/>
        <w:rPr>
          <w:sz w:val="16"/>
          <w:szCs w:val="16"/>
        </w:rPr>
      </w:pPr>
      <w:r w:rsidRPr="000C537F">
        <w:rPr>
          <w:sz w:val="16"/>
          <w:szCs w:val="16"/>
        </w:rPr>
        <w:t xml:space="preserve">             администрации Островского муниципального района Смирнову Л.Н.</w:t>
      </w:r>
    </w:p>
    <w:p w:rsidR="00D33419" w:rsidRPr="000C537F" w:rsidRDefault="00D33419" w:rsidP="00D33419">
      <w:pPr>
        <w:jc w:val="both"/>
        <w:rPr>
          <w:sz w:val="16"/>
          <w:szCs w:val="16"/>
        </w:rPr>
      </w:pPr>
      <w:r w:rsidRPr="000C537F">
        <w:rPr>
          <w:sz w:val="16"/>
          <w:szCs w:val="16"/>
        </w:rPr>
        <w:t xml:space="preserve">     3. Настоящее постановление вступает в силу со дня опубликования в информационном бюллетене «Районные новости».</w:t>
      </w:r>
    </w:p>
    <w:p w:rsidR="00D33419" w:rsidRPr="000C537F" w:rsidRDefault="00D33419" w:rsidP="00D33419">
      <w:pPr>
        <w:jc w:val="both"/>
        <w:rPr>
          <w:sz w:val="16"/>
          <w:szCs w:val="16"/>
        </w:rPr>
      </w:pPr>
    </w:p>
    <w:p w:rsidR="00D33419" w:rsidRPr="000C537F" w:rsidRDefault="00D33419" w:rsidP="00D33419">
      <w:pPr>
        <w:jc w:val="both"/>
        <w:rPr>
          <w:sz w:val="16"/>
          <w:szCs w:val="16"/>
        </w:rPr>
      </w:pPr>
    </w:p>
    <w:p w:rsidR="00D33419" w:rsidRPr="000C537F" w:rsidRDefault="00D33419" w:rsidP="00D33419">
      <w:pPr>
        <w:jc w:val="both"/>
        <w:rPr>
          <w:sz w:val="16"/>
          <w:szCs w:val="16"/>
        </w:rPr>
      </w:pPr>
    </w:p>
    <w:p w:rsidR="00D33419" w:rsidRPr="000C537F" w:rsidRDefault="00D33419" w:rsidP="00D33419">
      <w:pPr>
        <w:jc w:val="both"/>
        <w:rPr>
          <w:sz w:val="16"/>
          <w:szCs w:val="16"/>
        </w:rPr>
      </w:pPr>
    </w:p>
    <w:p w:rsidR="00D33419" w:rsidRPr="000C537F" w:rsidRDefault="00D33419" w:rsidP="00D33419">
      <w:pPr>
        <w:jc w:val="both"/>
        <w:rPr>
          <w:sz w:val="16"/>
          <w:szCs w:val="16"/>
        </w:rPr>
      </w:pPr>
      <w:r w:rsidRPr="000C537F">
        <w:rPr>
          <w:sz w:val="16"/>
          <w:szCs w:val="16"/>
        </w:rPr>
        <w:t>Глава  Островского муниципального района                                         Г.А. Полякова</w:t>
      </w:r>
    </w:p>
    <w:p w:rsidR="00D33419" w:rsidRPr="000C537F" w:rsidRDefault="00D33419" w:rsidP="00D33419">
      <w:pPr>
        <w:jc w:val="both"/>
        <w:rPr>
          <w:sz w:val="16"/>
          <w:szCs w:val="16"/>
        </w:rPr>
      </w:pPr>
    </w:p>
    <w:p w:rsidR="009113F2" w:rsidRDefault="009113F2" w:rsidP="009113F2">
      <w:pPr>
        <w:tabs>
          <w:tab w:val="left" w:pos="3796"/>
        </w:tabs>
        <w:jc w:val="center"/>
        <w:rPr>
          <w:sz w:val="16"/>
          <w:szCs w:val="16"/>
          <w:lang w:eastAsia="zh-CN"/>
        </w:rPr>
      </w:pPr>
    </w:p>
    <w:p w:rsidR="009113F2" w:rsidRPr="00625E08" w:rsidRDefault="009113F2" w:rsidP="009113F2"/>
    <w:p w:rsidR="00D33419" w:rsidRDefault="00D33419" w:rsidP="007C3657">
      <w:pPr>
        <w:tabs>
          <w:tab w:val="left" w:pos="3796"/>
        </w:tabs>
        <w:rPr>
          <w:sz w:val="16"/>
          <w:szCs w:val="16"/>
          <w:lang w:eastAsia="zh-CN"/>
        </w:rPr>
        <w:sectPr w:rsidR="00D33419" w:rsidSect="00C616D8">
          <w:footerReference w:type="even" r:id="rId12"/>
          <w:pgSz w:w="11907" w:h="16840" w:code="9"/>
          <w:pgMar w:top="568" w:right="283" w:bottom="567" w:left="709" w:header="0" w:footer="0" w:gutter="0"/>
          <w:cols w:space="720"/>
          <w:docGrid w:linePitch="272"/>
        </w:sectPr>
      </w:pPr>
    </w:p>
    <w:tbl>
      <w:tblPr>
        <w:tblW w:w="15879" w:type="dxa"/>
        <w:tblInd w:w="-318" w:type="dxa"/>
        <w:tblLayout w:type="fixed"/>
        <w:tblLook w:val="04A0"/>
      </w:tblPr>
      <w:tblGrid>
        <w:gridCol w:w="498"/>
        <w:gridCol w:w="2190"/>
        <w:gridCol w:w="297"/>
        <w:gridCol w:w="193"/>
        <w:gridCol w:w="359"/>
        <w:gridCol w:w="564"/>
        <w:gridCol w:w="356"/>
        <w:gridCol w:w="924"/>
        <w:gridCol w:w="850"/>
        <w:gridCol w:w="70"/>
        <w:gridCol w:w="643"/>
        <w:gridCol w:w="761"/>
        <w:gridCol w:w="780"/>
        <w:gridCol w:w="620"/>
        <w:gridCol w:w="807"/>
        <w:gridCol w:w="1146"/>
        <w:gridCol w:w="426"/>
        <w:gridCol w:w="425"/>
        <w:gridCol w:w="425"/>
        <w:gridCol w:w="992"/>
        <w:gridCol w:w="426"/>
        <w:gridCol w:w="920"/>
        <w:gridCol w:w="1207"/>
      </w:tblGrid>
      <w:tr w:rsidR="00D33419" w:rsidRPr="00700086" w:rsidTr="00D33419">
        <w:trPr>
          <w:trHeight w:val="80"/>
        </w:trPr>
        <w:tc>
          <w:tcPr>
            <w:tcW w:w="498"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487" w:type="dxa"/>
            <w:gridSpan w:val="2"/>
            <w:tcBorders>
              <w:top w:val="nil"/>
              <w:left w:val="nil"/>
              <w:bottom w:val="nil"/>
              <w:right w:val="nil"/>
            </w:tcBorders>
            <w:shd w:val="clear" w:color="auto" w:fill="auto"/>
            <w:vAlign w:val="bottom"/>
            <w:hideMark/>
          </w:tcPr>
          <w:p w:rsidR="00D33419" w:rsidRPr="00700086" w:rsidRDefault="00D33419" w:rsidP="00D33419">
            <w:pPr>
              <w:jc w:val="center"/>
              <w:rPr>
                <w:color w:val="000000"/>
                <w:sz w:val="16"/>
                <w:szCs w:val="16"/>
              </w:rPr>
            </w:pPr>
          </w:p>
        </w:tc>
        <w:tc>
          <w:tcPr>
            <w:tcW w:w="552"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4"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43"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61"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8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647" w:type="dxa"/>
            <w:gridSpan w:val="7"/>
            <w:vMerge w:val="restart"/>
            <w:tcBorders>
              <w:top w:val="nil"/>
              <w:left w:val="nil"/>
              <w:bottom w:val="nil"/>
              <w:right w:val="nil"/>
            </w:tcBorders>
            <w:shd w:val="clear" w:color="auto" w:fill="auto"/>
            <w:vAlign w:val="bottom"/>
            <w:hideMark/>
          </w:tcPr>
          <w:p w:rsidR="00D33419" w:rsidRPr="00700086" w:rsidRDefault="00D33419" w:rsidP="00D33419">
            <w:pPr>
              <w:rPr>
                <w:color w:val="000000"/>
                <w:sz w:val="16"/>
                <w:szCs w:val="16"/>
              </w:rPr>
            </w:pPr>
            <w:r w:rsidRPr="00700086">
              <w:rPr>
                <w:color w:val="000000"/>
                <w:sz w:val="16"/>
                <w:szCs w:val="16"/>
              </w:rPr>
              <w:t>Приложение 1 к постановлению администрации Островского муниципального</w:t>
            </w:r>
          </w:p>
          <w:p w:rsidR="00D33419" w:rsidRPr="00700086" w:rsidRDefault="00D33419" w:rsidP="00D33419">
            <w:pPr>
              <w:rPr>
                <w:color w:val="000000"/>
                <w:sz w:val="16"/>
                <w:szCs w:val="16"/>
              </w:rPr>
            </w:pPr>
            <w:r w:rsidRPr="00700086">
              <w:rPr>
                <w:color w:val="000000"/>
                <w:sz w:val="16"/>
                <w:szCs w:val="16"/>
              </w:rPr>
              <w:t xml:space="preserve"> района Костромской области  от  08 июнь  2018г. №356</w:t>
            </w:r>
          </w:p>
        </w:tc>
        <w:tc>
          <w:tcPr>
            <w:tcW w:w="9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207" w:type="dxa"/>
            <w:tcBorders>
              <w:top w:val="nil"/>
              <w:left w:val="nil"/>
              <w:bottom w:val="nil"/>
              <w:right w:val="nil"/>
            </w:tcBorders>
            <w:shd w:val="clear" w:color="auto" w:fill="auto"/>
            <w:noWrap/>
            <w:vAlign w:val="bottom"/>
            <w:hideMark/>
          </w:tcPr>
          <w:p w:rsidR="00D33419" w:rsidRPr="00700086" w:rsidRDefault="00D33419" w:rsidP="00D33419">
            <w:pPr>
              <w:rPr>
                <w:sz w:val="16"/>
                <w:szCs w:val="16"/>
              </w:rPr>
            </w:pPr>
          </w:p>
        </w:tc>
      </w:tr>
      <w:tr w:rsidR="00D33419" w:rsidRPr="00700086" w:rsidTr="00D33419">
        <w:trPr>
          <w:trHeight w:val="80"/>
        </w:trPr>
        <w:tc>
          <w:tcPr>
            <w:tcW w:w="498" w:type="dxa"/>
            <w:tcBorders>
              <w:top w:val="nil"/>
              <w:left w:val="nil"/>
              <w:bottom w:val="nil"/>
              <w:right w:val="nil"/>
            </w:tcBorders>
            <w:shd w:val="clear" w:color="auto" w:fill="auto"/>
            <w:noWrap/>
            <w:vAlign w:val="bottom"/>
            <w:hideMark/>
          </w:tcPr>
          <w:p w:rsidR="00D33419" w:rsidRPr="00700086" w:rsidRDefault="00D33419" w:rsidP="00D33419">
            <w:pPr>
              <w:jc w:val="center"/>
              <w:rPr>
                <w:color w:val="000000"/>
                <w:sz w:val="16"/>
                <w:szCs w:val="16"/>
              </w:rPr>
            </w:pPr>
          </w:p>
        </w:tc>
        <w:tc>
          <w:tcPr>
            <w:tcW w:w="2487" w:type="dxa"/>
            <w:gridSpan w:val="2"/>
            <w:tcBorders>
              <w:top w:val="nil"/>
              <w:left w:val="nil"/>
              <w:bottom w:val="nil"/>
              <w:right w:val="nil"/>
            </w:tcBorders>
            <w:shd w:val="clear" w:color="auto" w:fill="auto"/>
            <w:vAlign w:val="bottom"/>
            <w:hideMark/>
          </w:tcPr>
          <w:p w:rsidR="00D33419" w:rsidRPr="00700086" w:rsidRDefault="00D33419" w:rsidP="00D33419">
            <w:pPr>
              <w:jc w:val="center"/>
              <w:rPr>
                <w:color w:val="000000"/>
                <w:sz w:val="16"/>
                <w:szCs w:val="16"/>
              </w:rPr>
            </w:pPr>
          </w:p>
        </w:tc>
        <w:tc>
          <w:tcPr>
            <w:tcW w:w="552"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4"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43"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61"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8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647" w:type="dxa"/>
            <w:gridSpan w:val="7"/>
            <w:vMerge/>
            <w:tcBorders>
              <w:top w:val="nil"/>
              <w:left w:val="nil"/>
              <w:bottom w:val="nil"/>
              <w:right w:val="nil"/>
            </w:tcBorders>
            <w:vAlign w:val="center"/>
            <w:hideMark/>
          </w:tcPr>
          <w:p w:rsidR="00D33419" w:rsidRPr="00700086" w:rsidRDefault="00D33419" w:rsidP="00D33419">
            <w:pPr>
              <w:rPr>
                <w:color w:val="000000"/>
                <w:sz w:val="16"/>
                <w:szCs w:val="16"/>
              </w:rPr>
            </w:pPr>
          </w:p>
        </w:tc>
        <w:tc>
          <w:tcPr>
            <w:tcW w:w="9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20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80"/>
        </w:trPr>
        <w:tc>
          <w:tcPr>
            <w:tcW w:w="498" w:type="dxa"/>
            <w:tcBorders>
              <w:top w:val="nil"/>
              <w:left w:val="nil"/>
              <w:bottom w:val="nil"/>
              <w:right w:val="nil"/>
            </w:tcBorders>
            <w:shd w:val="clear" w:color="auto" w:fill="auto"/>
            <w:noWrap/>
            <w:vAlign w:val="bottom"/>
            <w:hideMark/>
          </w:tcPr>
          <w:p w:rsidR="00D33419" w:rsidRPr="00700086" w:rsidRDefault="00D33419" w:rsidP="00D33419">
            <w:pPr>
              <w:jc w:val="center"/>
              <w:rPr>
                <w:color w:val="000000"/>
                <w:sz w:val="16"/>
                <w:szCs w:val="16"/>
              </w:rPr>
            </w:pPr>
          </w:p>
        </w:tc>
        <w:tc>
          <w:tcPr>
            <w:tcW w:w="2487" w:type="dxa"/>
            <w:gridSpan w:val="2"/>
            <w:tcBorders>
              <w:top w:val="nil"/>
              <w:left w:val="nil"/>
              <w:bottom w:val="nil"/>
              <w:right w:val="nil"/>
            </w:tcBorders>
            <w:shd w:val="clear" w:color="auto" w:fill="auto"/>
            <w:vAlign w:val="bottom"/>
            <w:hideMark/>
          </w:tcPr>
          <w:p w:rsidR="00D33419" w:rsidRPr="00700086" w:rsidRDefault="00D33419" w:rsidP="00D33419">
            <w:pPr>
              <w:jc w:val="center"/>
              <w:rPr>
                <w:color w:val="000000"/>
                <w:sz w:val="16"/>
                <w:szCs w:val="16"/>
              </w:rPr>
            </w:pPr>
          </w:p>
        </w:tc>
        <w:tc>
          <w:tcPr>
            <w:tcW w:w="552"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4"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43"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61"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8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647" w:type="dxa"/>
            <w:gridSpan w:val="7"/>
            <w:vMerge/>
            <w:tcBorders>
              <w:top w:val="nil"/>
              <w:left w:val="nil"/>
              <w:bottom w:val="nil"/>
              <w:right w:val="nil"/>
            </w:tcBorders>
            <w:vAlign w:val="center"/>
            <w:hideMark/>
          </w:tcPr>
          <w:p w:rsidR="00D33419" w:rsidRPr="00700086" w:rsidRDefault="00D33419" w:rsidP="00D33419">
            <w:pPr>
              <w:rPr>
                <w:color w:val="000000"/>
                <w:sz w:val="16"/>
                <w:szCs w:val="16"/>
              </w:rPr>
            </w:pPr>
          </w:p>
        </w:tc>
        <w:tc>
          <w:tcPr>
            <w:tcW w:w="9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20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80"/>
        </w:trPr>
        <w:tc>
          <w:tcPr>
            <w:tcW w:w="498" w:type="dxa"/>
            <w:tcBorders>
              <w:top w:val="nil"/>
              <w:left w:val="nil"/>
              <w:bottom w:val="nil"/>
              <w:right w:val="nil"/>
            </w:tcBorders>
            <w:shd w:val="clear" w:color="auto" w:fill="auto"/>
            <w:noWrap/>
            <w:vAlign w:val="bottom"/>
            <w:hideMark/>
          </w:tcPr>
          <w:p w:rsidR="00D33419" w:rsidRPr="00700086" w:rsidRDefault="00D33419" w:rsidP="00D33419">
            <w:pPr>
              <w:jc w:val="center"/>
              <w:rPr>
                <w:color w:val="000000"/>
                <w:sz w:val="16"/>
                <w:szCs w:val="16"/>
              </w:rPr>
            </w:pPr>
          </w:p>
        </w:tc>
        <w:tc>
          <w:tcPr>
            <w:tcW w:w="2487" w:type="dxa"/>
            <w:gridSpan w:val="2"/>
            <w:tcBorders>
              <w:top w:val="nil"/>
              <w:left w:val="nil"/>
              <w:bottom w:val="nil"/>
              <w:right w:val="nil"/>
            </w:tcBorders>
            <w:shd w:val="clear" w:color="auto" w:fill="auto"/>
            <w:vAlign w:val="bottom"/>
            <w:hideMark/>
          </w:tcPr>
          <w:p w:rsidR="00D33419" w:rsidRPr="00700086" w:rsidRDefault="00D33419" w:rsidP="00D33419">
            <w:pPr>
              <w:jc w:val="center"/>
              <w:rPr>
                <w:color w:val="000000"/>
                <w:sz w:val="16"/>
                <w:szCs w:val="16"/>
              </w:rPr>
            </w:pPr>
          </w:p>
        </w:tc>
        <w:tc>
          <w:tcPr>
            <w:tcW w:w="552"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4"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43"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61"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8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647" w:type="dxa"/>
            <w:gridSpan w:val="7"/>
            <w:vMerge/>
            <w:tcBorders>
              <w:top w:val="nil"/>
              <w:left w:val="nil"/>
              <w:bottom w:val="nil"/>
              <w:right w:val="nil"/>
            </w:tcBorders>
            <w:vAlign w:val="center"/>
            <w:hideMark/>
          </w:tcPr>
          <w:p w:rsidR="00D33419" w:rsidRPr="00700086" w:rsidRDefault="00D33419" w:rsidP="00D33419">
            <w:pPr>
              <w:rPr>
                <w:color w:val="000000"/>
                <w:sz w:val="16"/>
                <w:szCs w:val="16"/>
              </w:rPr>
            </w:pPr>
          </w:p>
        </w:tc>
        <w:tc>
          <w:tcPr>
            <w:tcW w:w="9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20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80"/>
        </w:trPr>
        <w:tc>
          <w:tcPr>
            <w:tcW w:w="498" w:type="dxa"/>
            <w:tcBorders>
              <w:top w:val="nil"/>
              <w:left w:val="nil"/>
              <w:bottom w:val="nil"/>
              <w:right w:val="nil"/>
            </w:tcBorders>
            <w:shd w:val="clear" w:color="auto" w:fill="auto"/>
            <w:noWrap/>
            <w:vAlign w:val="bottom"/>
            <w:hideMark/>
          </w:tcPr>
          <w:p w:rsidR="00D33419" w:rsidRPr="00700086" w:rsidRDefault="00D33419" w:rsidP="00D33419">
            <w:pPr>
              <w:jc w:val="center"/>
              <w:rPr>
                <w:color w:val="000000"/>
                <w:sz w:val="16"/>
                <w:szCs w:val="16"/>
              </w:rPr>
            </w:pPr>
          </w:p>
        </w:tc>
        <w:tc>
          <w:tcPr>
            <w:tcW w:w="2487" w:type="dxa"/>
            <w:gridSpan w:val="2"/>
            <w:tcBorders>
              <w:top w:val="nil"/>
              <w:left w:val="nil"/>
              <w:bottom w:val="nil"/>
              <w:right w:val="nil"/>
            </w:tcBorders>
            <w:shd w:val="clear" w:color="auto" w:fill="auto"/>
            <w:vAlign w:val="bottom"/>
            <w:hideMark/>
          </w:tcPr>
          <w:p w:rsidR="00D33419" w:rsidRPr="00700086" w:rsidRDefault="00D33419" w:rsidP="00D33419">
            <w:pPr>
              <w:jc w:val="center"/>
              <w:rPr>
                <w:color w:val="000000"/>
                <w:sz w:val="16"/>
                <w:szCs w:val="16"/>
              </w:rPr>
            </w:pPr>
          </w:p>
        </w:tc>
        <w:tc>
          <w:tcPr>
            <w:tcW w:w="552"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4"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43"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61"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8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80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146"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26"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25"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25" w:type="dxa"/>
            <w:tcBorders>
              <w:top w:val="nil"/>
              <w:left w:val="nil"/>
              <w:bottom w:val="nil"/>
              <w:right w:val="nil"/>
            </w:tcBorders>
            <w:shd w:val="clear" w:color="auto" w:fill="auto"/>
            <w:noWrap/>
            <w:vAlign w:val="bottom"/>
            <w:hideMark/>
          </w:tcPr>
          <w:p w:rsidR="00D33419" w:rsidRPr="00700086" w:rsidRDefault="00D33419" w:rsidP="00D33419">
            <w:pPr>
              <w:rPr>
                <w:sz w:val="16"/>
                <w:szCs w:val="16"/>
              </w:rPr>
            </w:pPr>
          </w:p>
        </w:tc>
        <w:tc>
          <w:tcPr>
            <w:tcW w:w="99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26" w:type="dxa"/>
            <w:tcBorders>
              <w:top w:val="nil"/>
              <w:left w:val="nil"/>
              <w:bottom w:val="nil"/>
              <w:right w:val="nil"/>
            </w:tcBorders>
            <w:shd w:val="clear" w:color="auto" w:fill="auto"/>
            <w:noWrap/>
            <w:vAlign w:val="bottom"/>
            <w:hideMark/>
          </w:tcPr>
          <w:p w:rsidR="00D33419" w:rsidRPr="00700086" w:rsidRDefault="00D33419" w:rsidP="00D33419">
            <w:pPr>
              <w:jc w:val="right"/>
              <w:rPr>
                <w:sz w:val="16"/>
                <w:szCs w:val="16"/>
              </w:rPr>
            </w:pPr>
          </w:p>
        </w:tc>
        <w:tc>
          <w:tcPr>
            <w:tcW w:w="9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20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315"/>
        </w:trPr>
        <w:tc>
          <w:tcPr>
            <w:tcW w:w="15879" w:type="dxa"/>
            <w:gridSpan w:val="23"/>
            <w:tcBorders>
              <w:top w:val="nil"/>
              <w:left w:val="nil"/>
              <w:bottom w:val="nil"/>
              <w:right w:val="nil"/>
            </w:tcBorders>
            <w:shd w:val="clear" w:color="auto" w:fill="auto"/>
            <w:noWrap/>
            <w:vAlign w:val="bottom"/>
            <w:hideMark/>
          </w:tcPr>
          <w:p w:rsidR="00D33419" w:rsidRPr="00700086" w:rsidRDefault="00D33419" w:rsidP="00D33419">
            <w:pPr>
              <w:jc w:val="center"/>
              <w:rPr>
                <w:b/>
                <w:bCs/>
                <w:color w:val="000000"/>
                <w:sz w:val="16"/>
                <w:szCs w:val="16"/>
              </w:rPr>
            </w:pPr>
            <w:r w:rsidRPr="00700086">
              <w:rPr>
                <w:b/>
                <w:bCs/>
                <w:color w:val="000000"/>
                <w:sz w:val="16"/>
                <w:szCs w:val="16"/>
              </w:rPr>
              <w:t>План реализации региональной программы капитального ремонта многоквартирных домов на территории Островского муниципального района на 2017-2019 годы</w:t>
            </w:r>
          </w:p>
        </w:tc>
      </w:tr>
      <w:tr w:rsidR="00D33419" w:rsidRPr="00700086" w:rsidTr="00D33419">
        <w:trPr>
          <w:trHeight w:val="300"/>
        </w:trPr>
        <w:tc>
          <w:tcPr>
            <w:tcW w:w="498" w:type="dxa"/>
            <w:tcBorders>
              <w:top w:val="nil"/>
              <w:left w:val="nil"/>
              <w:bottom w:val="nil"/>
              <w:right w:val="nil"/>
            </w:tcBorders>
            <w:shd w:val="clear" w:color="auto" w:fill="auto"/>
            <w:noWrap/>
            <w:vAlign w:val="bottom"/>
            <w:hideMark/>
          </w:tcPr>
          <w:p w:rsidR="00D33419" w:rsidRPr="00700086" w:rsidRDefault="00D33419" w:rsidP="00D33419">
            <w:pPr>
              <w:jc w:val="center"/>
              <w:rPr>
                <w:color w:val="000000"/>
                <w:sz w:val="16"/>
                <w:szCs w:val="16"/>
              </w:rPr>
            </w:pPr>
          </w:p>
        </w:tc>
        <w:tc>
          <w:tcPr>
            <w:tcW w:w="2487" w:type="dxa"/>
            <w:gridSpan w:val="2"/>
            <w:tcBorders>
              <w:top w:val="nil"/>
              <w:left w:val="nil"/>
              <w:bottom w:val="nil"/>
              <w:right w:val="nil"/>
            </w:tcBorders>
            <w:shd w:val="clear" w:color="auto" w:fill="auto"/>
            <w:vAlign w:val="bottom"/>
            <w:hideMark/>
          </w:tcPr>
          <w:p w:rsidR="00D33419" w:rsidRPr="00700086" w:rsidRDefault="00D33419" w:rsidP="00D33419">
            <w:pPr>
              <w:jc w:val="center"/>
              <w:rPr>
                <w:color w:val="000000"/>
                <w:sz w:val="16"/>
                <w:szCs w:val="16"/>
              </w:rPr>
            </w:pPr>
          </w:p>
        </w:tc>
        <w:tc>
          <w:tcPr>
            <w:tcW w:w="552"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4"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gridSpan w:val="2"/>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43"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61"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78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80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146"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26"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25"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25"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9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426"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2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20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475"/>
        </w:trPr>
        <w:tc>
          <w:tcPr>
            <w:tcW w:w="15879" w:type="dxa"/>
            <w:gridSpan w:val="23"/>
            <w:tcBorders>
              <w:top w:val="nil"/>
              <w:left w:val="nil"/>
              <w:bottom w:val="nil"/>
              <w:right w:val="nil"/>
            </w:tcBorders>
            <w:shd w:val="clear" w:color="auto" w:fill="auto"/>
            <w:hideMark/>
          </w:tcPr>
          <w:p w:rsidR="00D33419" w:rsidRPr="00700086" w:rsidRDefault="00D33419" w:rsidP="00D33419">
            <w:pPr>
              <w:jc w:val="center"/>
              <w:rPr>
                <w:b/>
                <w:bCs/>
                <w:sz w:val="16"/>
                <w:szCs w:val="16"/>
              </w:rPr>
            </w:pPr>
            <w:r w:rsidRPr="00700086">
              <w:rPr>
                <w:b/>
                <w:bCs/>
                <w:sz w:val="16"/>
                <w:szCs w:val="16"/>
              </w:rPr>
              <w:t xml:space="preserve">1. </w:t>
            </w:r>
            <w:proofErr w:type="gramStart"/>
            <w:r w:rsidRPr="00700086">
              <w:rPr>
                <w:b/>
                <w:bCs/>
                <w:sz w:val="16"/>
                <w:szCs w:val="16"/>
              </w:rPr>
              <w:t>Перечень многоквартирных домов, которые подлежат капитальному ремонту, которым планируется предоставление финансовой поддержки за счет средств Фонда, и которые включены в утвержденный Островским муниципальным районом в соответствии с жилищным законодательством краткосрочный план реализации региональной программы капитального ремонта многоквартирных домов на 2017 -2019 годы</w:t>
            </w:r>
            <w:proofErr w:type="gramEnd"/>
          </w:p>
        </w:tc>
      </w:tr>
      <w:tr w:rsidR="00D33419" w:rsidRPr="00700086" w:rsidTr="00D33419">
        <w:trPr>
          <w:trHeight w:val="419"/>
        </w:trPr>
        <w:tc>
          <w:tcPr>
            <w:tcW w:w="4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419" w:rsidRPr="00700086" w:rsidRDefault="00D33419" w:rsidP="00D33419">
            <w:pPr>
              <w:jc w:val="center"/>
              <w:rPr>
                <w:sz w:val="16"/>
                <w:szCs w:val="16"/>
              </w:rPr>
            </w:pPr>
            <w:r w:rsidRPr="00700086">
              <w:rPr>
                <w:sz w:val="16"/>
                <w:szCs w:val="16"/>
              </w:rPr>
              <w:t xml:space="preserve">№ </w:t>
            </w:r>
            <w:proofErr w:type="spellStart"/>
            <w:proofErr w:type="gramStart"/>
            <w:r w:rsidRPr="00700086">
              <w:rPr>
                <w:sz w:val="16"/>
                <w:szCs w:val="16"/>
              </w:rPr>
              <w:t>п</w:t>
            </w:r>
            <w:proofErr w:type="spellEnd"/>
            <w:proofErr w:type="gramEnd"/>
            <w:r w:rsidRPr="00700086">
              <w:rPr>
                <w:sz w:val="16"/>
                <w:szCs w:val="16"/>
              </w:rPr>
              <w:t>/</w:t>
            </w:r>
            <w:proofErr w:type="spellStart"/>
            <w:r w:rsidRPr="00700086">
              <w:rPr>
                <w:sz w:val="16"/>
                <w:szCs w:val="16"/>
              </w:rPr>
              <w:t>п</w:t>
            </w:r>
            <w:proofErr w:type="spellEnd"/>
          </w:p>
        </w:tc>
        <w:tc>
          <w:tcPr>
            <w:tcW w:w="21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419" w:rsidRPr="00700086" w:rsidRDefault="00D33419" w:rsidP="00D33419">
            <w:pPr>
              <w:jc w:val="center"/>
              <w:rPr>
                <w:sz w:val="16"/>
                <w:szCs w:val="16"/>
              </w:rPr>
            </w:pPr>
            <w:r w:rsidRPr="00700086">
              <w:rPr>
                <w:sz w:val="16"/>
                <w:szCs w:val="16"/>
              </w:rPr>
              <w:t>Адрес МКД</w:t>
            </w:r>
          </w:p>
        </w:tc>
        <w:tc>
          <w:tcPr>
            <w:tcW w:w="1413" w:type="dxa"/>
            <w:gridSpan w:val="4"/>
            <w:tcBorders>
              <w:top w:val="single" w:sz="4" w:space="0" w:color="auto"/>
              <w:left w:val="nil"/>
              <w:bottom w:val="single" w:sz="4" w:space="0" w:color="auto"/>
              <w:right w:val="single" w:sz="4" w:space="0" w:color="auto"/>
            </w:tcBorders>
            <w:shd w:val="clear" w:color="auto" w:fill="auto"/>
            <w:vAlign w:val="center"/>
            <w:hideMark/>
          </w:tcPr>
          <w:p w:rsidR="00D33419" w:rsidRPr="00700086" w:rsidRDefault="00D33419" w:rsidP="00D33419">
            <w:pPr>
              <w:jc w:val="center"/>
              <w:rPr>
                <w:sz w:val="16"/>
                <w:szCs w:val="16"/>
              </w:rPr>
            </w:pPr>
            <w:r w:rsidRPr="00700086">
              <w:rPr>
                <w:sz w:val="16"/>
                <w:szCs w:val="16"/>
              </w:rPr>
              <w:t>Год</w:t>
            </w: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Материал стен</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Количество этажей</w:t>
            </w:r>
          </w:p>
        </w:tc>
        <w:tc>
          <w:tcPr>
            <w:tcW w:w="71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Количество подъездов</w:t>
            </w:r>
          </w:p>
        </w:tc>
        <w:tc>
          <w:tcPr>
            <w:tcW w:w="7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общая площадь МКД, всего</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D33419" w:rsidRPr="00700086" w:rsidRDefault="00D33419" w:rsidP="00D33419">
            <w:pPr>
              <w:jc w:val="center"/>
              <w:rPr>
                <w:sz w:val="16"/>
                <w:szCs w:val="16"/>
              </w:rPr>
            </w:pPr>
            <w:r w:rsidRPr="00700086">
              <w:rPr>
                <w:sz w:val="16"/>
                <w:szCs w:val="16"/>
              </w:rPr>
              <w:t>Площадь помещений МКД:</w:t>
            </w:r>
          </w:p>
        </w:tc>
        <w:tc>
          <w:tcPr>
            <w:tcW w:w="80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Количество жителей, зарегистрированных в МКД на дату утверждения краткосрочного плана</w:t>
            </w:r>
          </w:p>
        </w:tc>
        <w:tc>
          <w:tcPr>
            <w:tcW w:w="3414" w:type="dxa"/>
            <w:gridSpan w:val="5"/>
            <w:tcBorders>
              <w:top w:val="single" w:sz="4" w:space="0" w:color="auto"/>
              <w:left w:val="nil"/>
              <w:bottom w:val="single" w:sz="4" w:space="0" w:color="auto"/>
              <w:right w:val="single" w:sz="4" w:space="0" w:color="auto"/>
            </w:tcBorders>
            <w:shd w:val="clear" w:color="auto" w:fill="auto"/>
            <w:vAlign w:val="center"/>
            <w:hideMark/>
          </w:tcPr>
          <w:p w:rsidR="00D33419" w:rsidRPr="00700086" w:rsidRDefault="00D33419" w:rsidP="00D33419">
            <w:pPr>
              <w:tabs>
                <w:tab w:val="left" w:pos="2246"/>
              </w:tabs>
              <w:jc w:val="center"/>
              <w:rPr>
                <w:sz w:val="16"/>
                <w:szCs w:val="16"/>
              </w:rPr>
            </w:pPr>
            <w:r w:rsidRPr="00700086">
              <w:rPr>
                <w:sz w:val="16"/>
                <w:szCs w:val="16"/>
              </w:rPr>
              <w:t>Стоимость капитального ремонта</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Удельная стоимость капитального ремонта 1 кв. м. общей площади помещений МКД</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Предельная стоимость капитального ремонта 1 кв. м. общей площади помещений МКД</w:t>
            </w:r>
          </w:p>
        </w:tc>
        <w:tc>
          <w:tcPr>
            <w:tcW w:w="120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Плановая дата завершения работ</w:t>
            </w:r>
          </w:p>
        </w:tc>
      </w:tr>
      <w:tr w:rsidR="00D33419" w:rsidRPr="00700086" w:rsidTr="00D33419">
        <w:trPr>
          <w:trHeight w:val="130"/>
        </w:trPr>
        <w:tc>
          <w:tcPr>
            <w:tcW w:w="498"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2190"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490" w:type="dxa"/>
            <w:gridSpan w:val="2"/>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ввода в эксплуатацию</w:t>
            </w:r>
          </w:p>
        </w:tc>
        <w:tc>
          <w:tcPr>
            <w:tcW w:w="923" w:type="dxa"/>
            <w:gridSpan w:val="2"/>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завершение последнего капитального ремонта</w:t>
            </w: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7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всего:</w:t>
            </w:r>
          </w:p>
        </w:tc>
        <w:tc>
          <w:tcPr>
            <w:tcW w:w="6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в том числе жилых помещений, находящихся в собственности граждан</w:t>
            </w: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114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всего:</w:t>
            </w:r>
          </w:p>
        </w:tc>
        <w:tc>
          <w:tcPr>
            <w:tcW w:w="2268" w:type="dxa"/>
            <w:gridSpan w:val="4"/>
            <w:tcBorders>
              <w:top w:val="single" w:sz="4" w:space="0" w:color="auto"/>
              <w:left w:val="nil"/>
              <w:bottom w:val="single" w:sz="4" w:space="0" w:color="auto"/>
              <w:right w:val="single" w:sz="4" w:space="0" w:color="auto"/>
            </w:tcBorders>
            <w:shd w:val="clear" w:color="auto" w:fill="auto"/>
            <w:vAlign w:val="center"/>
            <w:hideMark/>
          </w:tcPr>
          <w:p w:rsidR="00D33419" w:rsidRPr="00700086" w:rsidRDefault="00D33419" w:rsidP="00D33419">
            <w:pPr>
              <w:jc w:val="center"/>
              <w:rPr>
                <w:sz w:val="16"/>
                <w:szCs w:val="16"/>
              </w:rPr>
            </w:pPr>
            <w:r w:rsidRPr="00700086">
              <w:rPr>
                <w:sz w:val="16"/>
                <w:szCs w:val="16"/>
              </w:rPr>
              <w:t>в том числе:</w:t>
            </w: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1207"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r>
      <w:tr w:rsidR="00D33419" w:rsidRPr="00700086" w:rsidTr="00D33419">
        <w:trPr>
          <w:trHeight w:val="1777"/>
        </w:trPr>
        <w:tc>
          <w:tcPr>
            <w:tcW w:w="498"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2190"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490" w:type="dxa"/>
            <w:gridSpan w:val="2"/>
            <w:vMerge/>
            <w:tcBorders>
              <w:top w:val="nil"/>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923" w:type="dxa"/>
            <w:gridSpan w:val="2"/>
            <w:vMerge/>
            <w:tcBorders>
              <w:top w:val="nil"/>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620" w:type="dxa"/>
            <w:vMerge/>
            <w:tcBorders>
              <w:top w:val="nil"/>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1146" w:type="dxa"/>
            <w:vMerge/>
            <w:tcBorders>
              <w:top w:val="nil"/>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426" w:type="dxa"/>
            <w:tcBorders>
              <w:top w:val="nil"/>
              <w:left w:val="nil"/>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за счет средств Фонда</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за счет средств бюджета субъекта Российской Федерации</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за счет средств местного бюджета</w:t>
            </w:r>
          </w:p>
        </w:tc>
        <w:tc>
          <w:tcPr>
            <w:tcW w:w="992" w:type="dxa"/>
            <w:tcBorders>
              <w:top w:val="nil"/>
              <w:left w:val="nil"/>
              <w:bottom w:val="single" w:sz="4" w:space="0" w:color="auto"/>
              <w:right w:val="single" w:sz="4" w:space="0" w:color="auto"/>
            </w:tcBorders>
            <w:shd w:val="clear" w:color="auto" w:fill="auto"/>
            <w:textDirection w:val="btLr"/>
            <w:vAlign w:val="center"/>
            <w:hideMark/>
          </w:tcPr>
          <w:p w:rsidR="00D33419" w:rsidRPr="00700086" w:rsidRDefault="00D33419" w:rsidP="00D33419">
            <w:pPr>
              <w:jc w:val="center"/>
              <w:rPr>
                <w:sz w:val="16"/>
                <w:szCs w:val="16"/>
              </w:rPr>
            </w:pPr>
            <w:r w:rsidRPr="00700086">
              <w:rPr>
                <w:sz w:val="16"/>
                <w:szCs w:val="16"/>
              </w:rPr>
              <w:t>за счет средств собственников помещений в МКД</w:t>
            </w: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1207"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r>
      <w:tr w:rsidR="00D33419" w:rsidRPr="00700086" w:rsidTr="00D33419">
        <w:trPr>
          <w:trHeight w:val="180"/>
        </w:trPr>
        <w:tc>
          <w:tcPr>
            <w:tcW w:w="498"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2190"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490" w:type="dxa"/>
            <w:gridSpan w:val="2"/>
            <w:vMerge/>
            <w:tcBorders>
              <w:top w:val="nil"/>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923" w:type="dxa"/>
            <w:gridSpan w:val="2"/>
            <w:vMerge/>
            <w:tcBorders>
              <w:top w:val="nil"/>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c>
          <w:tcPr>
            <w:tcW w:w="761"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кв</w:t>
            </w:r>
            <w:proofErr w:type="gramStart"/>
            <w:r w:rsidRPr="00700086">
              <w:rPr>
                <w:sz w:val="16"/>
                <w:szCs w:val="16"/>
              </w:rPr>
              <w:t>.м</w:t>
            </w:r>
            <w:proofErr w:type="gramEnd"/>
          </w:p>
        </w:tc>
        <w:tc>
          <w:tcPr>
            <w:tcW w:w="78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кв</w:t>
            </w:r>
            <w:proofErr w:type="gramStart"/>
            <w:r w:rsidRPr="00700086">
              <w:rPr>
                <w:sz w:val="16"/>
                <w:szCs w:val="16"/>
              </w:rPr>
              <w:t>.м</w:t>
            </w:r>
            <w:proofErr w:type="gramEnd"/>
          </w:p>
        </w:tc>
        <w:tc>
          <w:tcPr>
            <w:tcW w:w="62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кв</w:t>
            </w:r>
            <w:proofErr w:type="gramStart"/>
            <w:r w:rsidRPr="00700086">
              <w:rPr>
                <w:sz w:val="16"/>
                <w:szCs w:val="16"/>
              </w:rPr>
              <w:t>.м</w:t>
            </w:r>
            <w:proofErr w:type="gramEnd"/>
          </w:p>
        </w:tc>
        <w:tc>
          <w:tcPr>
            <w:tcW w:w="807"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чел.</w:t>
            </w:r>
          </w:p>
        </w:tc>
        <w:tc>
          <w:tcPr>
            <w:tcW w:w="114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руб.</w:t>
            </w:r>
          </w:p>
        </w:tc>
        <w:tc>
          <w:tcPr>
            <w:tcW w:w="42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руб.</w:t>
            </w:r>
          </w:p>
        </w:tc>
        <w:tc>
          <w:tcPr>
            <w:tcW w:w="425"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руб.</w:t>
            </w:r>
          </w:p>
        </w:tc>
        <w:tc>
          <w:tcPr>
            <w:tcW w:w="425"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руб.</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руб.</w:t>
            </w:r>
          </w:p>
        </w:tc>
        <w:tc>
          <w:tcPr>
            <w:tcW w:w="42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руб./кв</w:t>
            </w:r>
            <w:proofErr w:type="gramStart"/>
            <w:r w:rsidRPr="00700086">
              <w:rPr>
                <w:sz w:val="16"/>
                <w:szCs w:val="16"/>
              </w:rPr>
              <w:t>.м</w:t>
            </w:r>
            <w:proofErr w:type="gramEnd"/>
          </w:p>
        </w:tc>
        <w:tc>
          <w:tcPr>
            <w:tcW w:w="92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руб./кв</w:t>
            </w:r>
            <w:proofErr w:type="gramStart"/>
            <w:r w:rsidRPr="00700086">
              <w:rPr>
                <w:sz w:val="16"/>
                <w:szCs w:val="16"/>
              </w:rPr>
              <w:t>.м</w:t>
            </w:r>
            <w:proofErr w:type="gramEnd"/>
          </w:p>
        </w:tc>
        <w:tc>
          <w:tcPr>
            <w:tcW w:w="1207" w:type="dxa"/>
            <w:vMerge/>
            <w:tcBorders>
              <w:top w:val="single" w:sz="4" w:space="0" w:color="auto"/>
              <w:left w:val="single" w:sz="4" w:space="0" w:color="auto"/>
              <w:bottom w:val="single" w:sz="4" w:space="0" w:color="auto"/>
              <w:right w:val="single" w:sz="4" w:space="0" w:color="auto"/>
            </w:tcBorders>
            <w:vAlign w:val="center"/>
            <w:hideMark/>
          </w:tcPr>
          <w:p w:rsidR="00D33419" w:rsidRPr="00700086" w:rsidRDefault="00D33419" w:rsidP="00D33419">
            <w:pPr>
              <w:rPr>
                <w:sz w:val="16"/>
                <w:szCs w:val="16"/>
              </w:rPr>
            </w:pP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w:t>
            </w:r>
          </w:p>
        </w:tc>
        <w:tc>
          <w:tcPr>
            <w:tcW w:w="2190" w:type="dxa"/>
            <w:tcBorders>
              <w:top w:val="nil"/>
              <w:left w:val="nil"/>
              <w:bottom w:val="single" w:sz="4" w:space="0" w:color="auto"/>
              <w:right w:val="single" w:sz="4" w:space="0" w:color="auto"/>
            </w:tcBorders>
            <w:shd w:val="clear" w:color="auto" w:fill="auto"/>
            <w:vAlign w:val="center"/>
            <w:hideMark/>
          </w:tcPr>
          <w:p w:rsidR="00D33419" w:rsidRPr="00700086" w:rsidRDefault="00D33419" w:rsidP="00D33419">
            <w:pPr>
              <w:jc w:val="center"/>
              <w:rPr>
                <w:sz w:val="16"/>
                <w:szCs w:val="16"/>
              </w:rPr>
            </w:pPr>
            <w:r w:rsidRPr="00700086">
              <w:rPr>
                <w:sz w:val="16"/>
                <w:szCs w:val="16"/>
              </w:rPr>
              <w:t>2</w:t>
            </w:r>
          </w:p>
        </w:tc>
        <w:tc>
          <w:tcPr>
            <w:tcW w:w="490" w:type="dxa"/>
            <w:gridSpan w:val="2"/>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3</w:t>
            </w:r>
          </w:p>
        </w:tc>
        <w:tc>
          <w:tcPr>
            <w:tcW w:w="923" w:type="dxa"/>
            <w:gridSpan w:val="2"/>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4</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5</w:t>
            </w:r>
          </w:p>
        </w:tc>
        <w:tc>
          <w:tcPr>
            <w:tcW w:w="85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6</w:t>
            </w:r>
          </w:p>
        </w:tc>
        <w:tc>
          <w:tcPr>
            <w:tcW w:w="713" w:type="dxa"/>
            <w:gridSpan w:val="2"/>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7</w:t>
            </w:r>
          </w:p>
        </w:tc>
        <w:tc>
          <w:tcPr>
            <w:tcW w:w="761"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8</w:t>
            </w:r>
          </w:p>
        </w:tc>
        <w:tc>
          <w:tcPr>
            <w:tcW w:w="78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9</w:t>
            </w:r>
          </w:p>
        </w:tc>
        <w:tc>
          <w:tcPr>
            <w:tcW w:w="62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10</w:t>
            </w:r>
          </w:p>
        </w:tc>
        <w:tc>
          <w:tcPr>
            <w:tcW w:w="807"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11</w:t>
            </w:r>
          </w:p>
        </w:tc>
        <w:tc>
          <w:tcPr>
            <w:tcW w:w="114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12</w:t>
            </w:r>
          </w:p>
        </w:tc>
        <w:tc>
          <w:tcPr>
            <w:tcW w:w="42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13</w:t>
            </w:r>
          </w:p>
        </w:tc>
        <w:tc>
          <w:tcPr>
            <w:tcW w:w="425"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14</w:t>
            </w:r>
          </w:p>
        </w:tc>
        <w:tc>
          <w:tcPr>
            <w:tcW w:w="425"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16</w:t>
            </w:r>
          </w:p>
        </w:tc>
        <w:tc>
          <w:tcPr>
            <w:tcW w:w="42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17</w:t>
            </w:r>
          </w:p>
        </w:tc>
        <w:tc>
          <w:tcPr>
            <w:tcW w:w="92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18</w:t>
            </w:r>
          </w:p>
        </w:tc>
        <w:tc>
          <w:tcPr>
            <w:tcW w:w="1207"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19</w:t>
            </w:r>
          </w:p>
        </w:tc>
      </w:tr>
      <w:tr w:rsidR="00D33419" w:rsidRPr="00700086" w:rsidTr="00D33419">
        <w:trPr>
          <w:trHeight w:val="300"/>
        </w:trPr>
        <w:tc>
          <w:tcPr>
            <w:tcW w:w="15879" w:type="dxa"/>
            <w:gridSpan w:val="2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2017 год</w:t>
            </w:r>
          </w:p>
        </w:tc>
      </w:tr>
      <w:tr w:rsidR="00D33419" w:rsidRPr="00700086" w:rsidTr="00D33419">
        <w:trPr>
          <w:trHeight w:val="463"/>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w:t>
            </w:r>
          </w:p>
        </w:tc>
        <w:tc>
          <w:tcPr>
            <w:tcW w:w="2487" w:type="dxa"/>
            <w:gridSpan w:val="2"/>
            <w:tcBorders>
              <w:top w:val="nil"/>
              <w:left w:val="nil"/>
              <w:bottom w:val="single" w:sz="4" w:space="0" w:color="auto"/>
              <w:right w:val="single" w:sz="4" w:space="0" w:color="auto"/>
            </w:tcBorders>
            <w:shd w:val="clear" w:color="auto" w:fill="auto"/>
            <w:vAlign w:val="center"/>
            <w:hideMark/>
          </w:tcPr>
          <w:p w:rsidR="00D33419" w:rsidRPr="00700086" w:rsidRDefault="00D33419" w:rsidP="00D33419">
            <w:pPr>
              <w:jc w:val="center"/>
              <w:rPr>
                <w:sz w:val="16"/>
                <w:szCs w:val="16"/>
              </w:rPr>
            </w:pPr>
            <w:r w:rsidRPr="00700086">
              <w:rPr>
                <w:sz w:val="16"/>
                <w:szCs w:val="16"/>
              </w:rPr>
              <w:t>п. Александровское ул. Н.Гурова 3А</w:t>
            </w:r>
          </w:p>
        </w:tc>
        <w:tc>
          <w:tcPr>
            <w:tcW w:w="552" w:type="dxa"/>
            <w:gridSpan w:val="2"/>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1973</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1973</w:t>
            </w:r>
          </w:p>
        </w:tc>
        <w:tc>
          <w:tcPr>
            <w:tcW w:w="924"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3</w:t>
            </w:r>
          </w:p>
        </w:tc>
        <w:tc>
          <w:tcPr>
            <w:tcW w:w="761"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566,2</w:t>
            </w:r>
          </w:p>
        </w:tc>
        <w:tc>
          <w:tcPr>
            <w:tcW w:w="78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516,2</w:t>
            </w:r>
          </w:p>
        </w:tc>
        <w:tc>
          <w:tcPr>
            <w:tcW w:w="62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416,6</w:t>
            </w:r>
          </w:p>
        </w:tc>
        <w:tc>
          <w:tcPr>
            <w:tcW w:w="807"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13</w:t>
            </w:r>
          </w:p>
        </w:tc>
        <w:tc>
          <w:tcPr>
            <w:tcW w:w="114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1806180</w:t>
            </w:r>
          </w:p>
        </w:tc>
        <w:tc>
          <w:tcPr>
            <w:tcW w:w="42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1806180</w:t>
            </w:r>
          </w:p>
        </w:tc>
        <w:tc>
          <w:tcPr>
            <w:tcW w:w="42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16200</w:t>
            </w:r>
          </w:p>
        </w:tc>
        <w:tc>
          <w:tcPr>
            <w:tcW w:w="1207"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31.12.17</w:t>
            </w:r>
          </w:p>
        </w:tc>
      </w:tr>
      <w:tr w:rsidR="00D33419" w:rsidRPr="00700086" w:rsidTr="00D33419">
        <w:trPr>
          <w:trHeight w:val="300"/>
        </w:trPr>
        <w:tc>
          <w:tcPr>
            <w:tcW w:w="15879" w:type="dxa"/>
            <w:gridSpan w:val="2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2018 год</w:t>
            </w:r>
          </w:p>
        </w:tc>
      </w:tr>
      <w:tr w:rsidR="00D33419" w:rsidRPr="00700086" w:rsidTr="00D33419">
        <w:trPr>
          <w:trHeight w:val="615"/>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w:t>
            </w:r>
          </w:p>
        </w:tc>
        <w:tc>
          <w:tcPr>
            <w:tcW w:w="2487" w:type="dxa"/>
            <w:gridSpan w:val="2"/>
            <w:tcBorders>
              <w:top w:val="nil"/>
              <w:left w:val="nil"/>
              <w:bottom w:val="single" w:sz="4" w:space="0" w:color="auto"/>
              <w:right w:val="single" w:sz="4" w:space="0" w:color="auto"/>
            </w:tcBorders>
            <w:shd w:val="clear" w:color="auto" w:fill="auto"/>
            <w:vAlign w:val="center"/>
            <w:hideMark/>
          </w:tcPr>
          <w:p w:rsidR="00D33419" w:rsidRPr="00700086" w:rsidRDefault="00D33419" w:rsidP="00D33419">
            <w:pPr>
              <w:jc w:val="center"/>
              <w:rPr>
                <w:sz w:val="16"/>
                <w:szCs w:val="16"/>
              </w:rPr>
            </w:pPr>
            <w:r w:rsidRPr="00700086">
              <w:rPr>
                <w:sz w:val="16"/>
                <w:szCs w:val="16"/>
              </w:rPr>
              <w:t>п. Красная Поляна ул. Октябрьская  д. 14</w:t>
            </w:r>
          </w:p>
        </w:tc>
        <w:tc>
          <w:tcPr>
            <w:tcW w:w="552" w:type="dxa"/>
            <w:gridSpan w:val="2"/>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1977</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1977</w:t>
            </w:r>
          </w:p>
        </w:tc>
        <w:tc>
          <w:tcPr>
            <w:tcW w:w="924"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2</w:t>
            </w:r>
          </w:p>
        </w:tc>
        <w:tc>
          <w:tcPr>
            <w:tcW w:w="761"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700,2</w:t>
            </w:r>
          </w:p>
        </w:tc>
        <w:tc>
          <w:tcPr>
            <w:tcW w:w="78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614,4</w:t>
            </w:r>
          </w:p>
        </w:tc>
        <w:tc>
          <w:tcPr>
            <w:tcW w:w="62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614,4</w:t>
            </w:r>
          </w:p>
        </w:tc>
        <w:tc>
          <w:tcPr>
            <w:tcW w:w="807"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28</w:t>
            </w:r>
          </w:p>
        </w:tc>
        <w:tc>
          <w:tcPr>
            <w:tcW w:w="114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1337177,75</w:t>
            </w:r>
          </w:p>
        </w:tc>
        <w:tc>
          <w:tcPr>
            <w:tcW w:w="42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1337177,75</w:t>
            </w:r>
          </w:p>
        </w:tc>
        <w:tc>
          <w:tcPr>
            <w:tcW w:w="42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16200</w:t>
            </w:r>
          </w:p>
        </w:tc>
        <w:tc>
          <w:tcPr>
            <w:tcW w:w="1207"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31.12.18</w:t>
            </w: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 xml:space="preserve">п. </w:t>
            </w:r>
            <w:proofErr w:type="gramStart"/>
            <w:r w:rsidRPr="00700086">
              <w:rPr>
                <w:sz w:val="16"/>
                <w:szCs w:val="16"/>
              </w:rPr>
              <w:t>Островское</w:t>
            </w:r>
            <w:proofErr w:type="gramEnd"/>
            <w:r w:rsidRPr="00700086">
              <w:rPr>
                <w:sz w:val="16"/>
                <w:szCs w:val="16"/>
              </w:rPr>
              <w:t xml:space="preserve"> ул. Гагарина 7А</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1977</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2008</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629</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597</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597</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22</w:t>
            </w:r>
          </w:p>
        </w:tc>
        <w:tc>
          <w:tcPr>
            <w:tcW w:w="114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986743</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986743</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31.12.18</w:t>
            </w: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п. Островское ул. Парковая д.4</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1972</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2009</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383,7</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367,7</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367,7</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w:t>
            </w:r>
          </w:p>
        </w:tc>
        <w:tc>
          <w:tcPr>
            <w:tcW w:w="1146"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155436,87</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155436,87</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31.12.18</w:t>
            </w:r>
          </w:p>
        </w:tc>
      </w:tr>
      <w:tr w:rsidR="00D33419" w:rsidRPr="00700086" w:rsidTr="00D33419">
        <w:trPr>
          <w:trHeight w:val="300"/>
        </w:trPr>
        <w:tc>
          <w:tcPr>
            <w:tcW w:w="15879" w:type="dxa"/>
            <w:gridSpan w:val="2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2019 год</w:t>
            </w: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1</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п. Островское  ул</w:t>
            </w:r>
            <w:proofErr w:type="gramStart"/>
            <w:r w:rsidRPr="00700086">
              <w:rPr>
                <w:sz w:val="16"/>
                <w:szCs w:val="16"/>
              </w:rPr>
              <w:t>.П</w:t>
            </w:r>
            <w:proofErr w:type="gramEnd"/>
            <w:r w:rsidRPr="00700086">
              <w:rPr>
                <w:sz w:val="16"/>
                <w:szCs w:val="16"/>
              </w:rPr>
              <w:t>олевая 1В</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1988</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1988</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624,8</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592,8</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558,9</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23</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2040140,25</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2040140,25</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31.12.19</w:t>
            </w: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2</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п. Островское  ул</w:t>
            </w:r>
            <w:proofErr w:type="gramStart"/>
            <w:r w:rsidRPr="00700086">
              <w:rPr>
                <w:sz w:val="16"/>
                <w:szCs w:val="16"/>
              </w:rPr>
              <w:t>.П</w:t>
            </w:r>
            <w:proofErr w:type="gramEnd"/>
            <w:r w:rsidRPr="00700086">
              <w:rPr>
                <w:sz w:val="16"/>
                <w:szCs w:val="16"/>
              </w:rPr>
              <w:t>олевая 1Б</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1987</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1987</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624,8</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592,8</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541</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32</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441693,63</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441693,63</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31.12.19</w:t>
            </w: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3</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п. Островское  ул</w:t>
            </w:r>
            <w:proofErr w:type="gramStart"/>
            <w:r w:rsidRPr="00700086">
              <w:rPr>
                <w:sz w:val="16"/>
                <w:szCs w:val="16"/>
              </w:rPr>
              <w:t>.Г</w:t>
            </w:r>
            <w:proofErr w:type="gramEnd"/>
            <w:r w:rsidRPr="00700086">
              <w:rPr>
                <w:sz w:val="16"/>
                <w:szCs w:val="16"/>
              </w:rPr>
              <w:t>агарина д.4</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1960</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2008</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дерево</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372,3</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356,3</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356,3</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1165422,72</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1165422,72</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31.12.19</w:t>
            </w:r>
          </w:p>
        </w:tc>
      </w:tr>
      <w:tr w:rsidR="00D33419" w:rsidRPr="00700086" w:rsidTr="00D33419">
        <w:trPr>
          <w:trHeight w:val="405"/>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4</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 xml:space="preserve">п. Островское  </w:t>
            </w:r>
            <w:proofErr w:type="spellStart"/>
            <w:r w:rsidRPr="00700086">
              <w:rPr>
                <w:sz w:val="16"/>
                <w:szCs w:val="16"/>
              </w:rPr>
              <w:t>ул</w:t>
            </w:r>
            <w:proofErr w:type="gramStart"/>
            <w:r w:rsidRPr="00700086">
              <w:rPr>
                <w:sz w:val="16"/>
                <w:szCs w:val="16"/>
              </w:rPr>
              <w:t>.З</w:t>
            </w:r>
            <w:proofErr w:type="gramEnd"/>
            <w:r w:rsidRPr="00700086">
              <w:rPr>
                <w:sz w:val="16"/>
                <w:szCs w:val="16"/>
              </w:rPr>
              <w:t>аовражная</w:t>
            </w:r>
            <w:proofErr w:type="spellEnd"/>
            <w:r w:rsidRPr="00700086">
              <w:rPr>
                <w:sz w:val="16"/>
                <w:szCs w:val="16"/>
              </w:rPr>
              <w:t xml:space="preserve"> д.30</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1975</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1975</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401,9</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369,9</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320,5</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911144,8</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911144,8</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31.12.19</w:t>
            </w: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5</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п. Островское  ул</w:t>
            </w:r>
            <w:proofErr w:type="gramStart"/>
            <w:r w:rsidRPr="00700086">
              <w:rPr>
                <w:sz w:val="16"/>
                <w:szCs w:val="16"/>
              </w:rPr>
              <w:t>.Г</w:t>
            </w:r>
            <w:proofErr w:type="gramEnd"/>
            <w:r w:rsidRPr="00700086">
              <w:rPr>
                <w:sz w:val="16"/>
                <w:szCs w:val="16"/>
              </w:rPr>
              <w:t>агарина д.8</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1972</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2009</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524</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492</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442,2</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1532575</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1532575</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31.12.19</w:t>
            </w:r>
          </w:p>
        </w:tc>
      </w:tr>
      <w:tr w:rsidR="00D33419" w:rsidRPr="00700086" w:rsidTr="00D33419">
        <w:trPr>
          <w:trHeight w:val="435"/>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6</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п. Островское  ул</w:t>
            </w:r>
            <w:proofErr w:type="gramStart"/>
            <w:r w:rsidRPr="00700086">
              <w:rPr>
                <w:sz w:val="16"/>
                <w:szCs w:val="16"/>
              </w:rPr>
              <w:t>.П</w:t>
            </w:r>
            <w:proofErr w:type="gramEnd"/>
            <w:r w:rsidRPr="00700086">
              <w:rPr>
                <w:sz w:val="16"/>
                <w:szCs w:val="16"/>
              </w:rPr>
              <w:t>арковая 11а</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1978</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2008</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749,5</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717,5</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717,5</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2452179,5</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2452179,5</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31.12.19</w:t>
            </w: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7</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п. Островское  ул</w:t>
            </w:r>
            <w:proofErr w:type="gramStart"/>
            <w:r w:rsidRPr="00700086">
              <w:rPr>
                <w:sz w:val="16"/>
                <w:szCs w:val="16"/>
              </w:rPr>
              <w:t>.Г</w:t>
            </w:r>
            <w:proofErr w:type="gramEnd"/>
            <w:r w:rsidRPr="00700086">
              <w:rPr>
                <w:sz w:val="16"/>
                <w:szCs w:val="16"/>
              </w:rPr>
              <w:t>агарина д.1</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1967</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2008</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598</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541</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541</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1630800,4</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1630800,4</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31.12.19</w:t>
            </w: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8</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п. Островское  ул</w:t>
            </w:r>
            <w:proofErr w:type="gramStart"/>
            <w:r w:rsidRPr="00700086">
              <w:rPr>
                <w:sz w:val="16"/>
                <w:szCs w:val="16"/>
              </w:rPr>
              <w:t>.Г</w:t>
            </w:r>
            <w:proofErr w:type="gramEnd"/>
            <w:r w:rsidRPr="00700086">
              <w:rPr>
                <w:sz w:val="16"/>
                <w:szCs w:val="16"/>
              </w:rPr>
              <w:t>агарина д.10</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1978</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1978</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584,9</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552,9</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552,9</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23</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2046684,4</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2046684,4</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31.12.19</w:t>
            </w: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lastRenderedPageBreak/>
              <w:t>9</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п. Островское  ул</w:t>
            </w:r>
            <w:proofErr w:type="gramStart"/>
            <w:r w:rsidRPr="00700086">
              <w:rPr>
                <w:sz w:val="16"/>
                <w:szCs w:val="16"/>
              </w:rPr>
              <w:t>.Г</w:t>
            </w:r>
            <w:proofErr w:type="gramEnd"/>
            <w:r w:rsidRPr="00700086">
              <w:rPr>
                <w:sz w:val="16"/>
                <w:szCs w:val="16"/>
              </w:rPr>
              <w:t>агарина д.3</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1965</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2008</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дерево</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342</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326,8</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317,5</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15</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1056618,5</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1056618,5</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31.12.19</w:t>
            </w:r>
          </w:p>
        </w:tc>
      </w:tr>
      <w:tr w:rsidR="00D33419" w:rsidRPr="00700086" w:rsidTr="00D33419">
        <w:trPr>
          <w:trHeight w:val="375"/>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10</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п. Островское  ул</w:t>
            </w:r>
            <w:proofErr w:type="gramStart"/>
            <w:r w:rsidRPr="00700086">
              <w:rPr>
                <w:sz w:val="16"/>
                <w:szCs w:val="16"/>
              </w:rPr>
              <w:t>.Ш</w:t>
            </w:r>
            <w:proofErr w:type="gramEnd"/>
            <w:r w:rsidRPr="00700086">
              <w:rPr>
                <w:sz w:val="16"/>
                <w:szCs w:val="16"/>
              </w:rPr>
              <w:t>олохова д.5</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1983</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2008</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кирпич</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811,9</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779,9</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779,9</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36</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304894,67</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304894,67</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31.12.19</w:t>
            </w: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11</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 xml:space="preserve">с. </w:t>
            </w:r>
            <w:proofErr w:type="spellStart"/>
            <w:r w:rsidRPr="00700086">
              <w:rPr>
                <w:sz w:val="16"/>
                <w:szCs w:val="16"/>
              </w:rPr>
              <w:t>Щелыково</w:t>
            </w:r>
            <w:proofErr w:type="spellEnd"/>
            <w:r w:rsidRPr="00700086">
              <w:rPr>
                <w:sz w:val="16"/>
                <w:szCs w:val="16"/>
              </w:rPr>
              <w:t xml:space="preserve"> д.10</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1983</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1983</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дерево</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164</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156</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156</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11</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1012269,67</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1012269,67</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31.12.19</w:t>
            </w:r>
          </w:p>
        </w:tc>
      </w:tr>
      <w:tr w:rsidR="00D33419" w:rsidRPr="00700086" w:rsidTr="00D33419">
        <w:trPr>
          <w:trHeight w:val="3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rsidR="00D33419" w:rsidRPr="00700086" w:rsidRDefault="00D33419" w:rsidP="00D33419">
            <w:pPr>
              <w:jc w:val="center"/>
              <w:rPr>
                <w:color w:val="000000"/>
                <w:sz w:val="16"/>
                <w:szCs w:val="16"/>
              </w:rPr>
            </w:pPr>
            <w:r w:rsidRPr="00700086">
              <w:rPr>
                <w:color w:val="000000"/>
                <w:sz w:val="16"/>
                <w:szCs w:val="16"/>
              </w:rPr>
              <w:t>12</w:t>
            </w:r>
          </w:p>
        </w:tc>
        <w:tc>
          <w:tcPr>
            <w:tcW w:w="2487" w:type="dxa"/>
            <w:gridSpan w:val="2"/>
            <w:tcBorders>
              <w:top w:val="nil"/>
              <w:left w:val="nil"/>
              <w:bottom w:val="single" w:sz="4" w:space="0" w:color="auto"/>
              <w:right w:val="single" w:sz="4" w:space="0" w:color="auto"/>
            </w:tcBorders>
            <w:shd w:val="clear" w:color="000000" w:fill="FFFFFF"/>
            <w:vAlign w:val="center"/>
            <w:hideMark/>
          </w:tcPr>
          <w:p w:rsidR="00D33419" w:rsidRPr="00700086" w:rsidRDefault="00D33419" w:rsidP="00D33419">
            <w:pPr>
              <w:jc w:val="center"/>
              <w:rPr>
                <w:sz w:val="16"/>
                <w:szCs w:val="16"/>
              </w:rPr>
            </w:pPr>
            <w:r w:rsidRPr="00700086">
              <w:rPr>
                <w:sz w:val="16"/>
                <w:szCs w:val="16"/>
              </w:rPr>
              <w:t xml:space="preserve"> с. </w:t>
            </w:r>
            <w:proofErr w:type="spellStart"/>
            <w:r w:rsidRPr="00700086">
              <w:rPr>
                <w:sz w:val="16"/>
                <w:szCs w:val="16"/>
              </w:rPr>
              <w:t>Щелыково</w:t>
            </w:r>
            <w:proofErr w:type="spellEnd"/>
            <w:r w:rsidRPr="00700086">
              <w:rPr>
                <w:sz w:val="16"/>
                <w:szCs w:val="16"/>
              </w:rPr>
              <w:t xml:space="preserve"> д.5</w:t>
            </w:r>
          </w:p>
        </w:tc>
        <w:tc>
          <w:tcPr>
            <w:tcW w:w="552"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1962</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1962</w:t>
            </w:r>
          </w:p>
        </w:tc>
        <w:tc>
          <w:tcPr>
            <w:tcW w:w="924"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дерево</w:t>
            </w:r>
          </w:p>
        </w:tc>
        <w:tc>
          <w:tcPr>
            <w:tcW w:w="920" w:type="dxa"/>
            <w:gridSpan w:val="2"/>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2</w:t>
            </w:r>
          </w:p>
        </w:tc>
        <w:tc>
          <w:tcPr>
            <w:tcW w:w="643"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w:t>
            </w:r>
          </w:p>
        </w:tc>
        <w:tc>
          <w:tcPr>
            <w:tcW w:w="761"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347,3</w:t>
            </w:r>
          </w:p>
        </w:tc>
        <w:tc>
          <w:tcPr>
            <w:tcW w:w="78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319,4</w:t>
            </w:r>
          </w:p>
        </w:tc>
        <w:tc>
          <w:tcPr>
            <w:tcW w:w="6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319,4</w:t>
            </w:r>
          </w:p>
        </w:tc>
        <w:tc>
          <w:tcPr>
            <w:tcW w:w="8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14</w:t>
            </w:r>
          </w:p>
        </w:tc>
        <w:tc>
          <w:tcPr>
            <w:tcW w:w="1146"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1156591,97</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425"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1156591,97</w:t>
            </w:r>
          </w:p>
        </w:tc>
        <w:tc>
          <w:tcPr>
            <w:tcW w:w="426"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16536</w:t>
            </w:r>
          </w:p>
        </w:tc>
        <w:tc>
          <w:tcPr>
            <w:tcW w:w="1207" w:type="dxa"/>
            <w:tcBorders>
              <w:top w:val="nil"/>
              <w:left w:val="nil"/>
              <w:bottom w:val="single" w:sz="4" w:space="0" w:color="auto"/>
              <w:right w:val="single" w:sz="4" w:space="0" w:color="auto"/>
            </w:tcBorders>
            <w:shd w:val="clear" w:color="000000" w:fill="FFFFFF"/>
            <w:noWrap/>
            <w:vAlign w:val="center"/>
            <w:hideMark/>
          </w:tcPr>
          <w:p w:rsidR="00D33419" w:rsidRPr="00700086" w:rsidRDefault="00D33419" w:rsidP="00D33419">
            <w:pPr>
              <w:jc w:val="center"/>
              <w:rPr>
                <w:sz w:val="16"/>
                <w:szCs w:val="16"/>
              </w:rPr>
            </w:pPr>
            <w:r w:rsidRPr="00700086">
              <w:rPr>
                <w:sz w:val="16"/>
                <w:szCs w:val="16"/>
              </w:rPr>
              <w:t>31.12.18</w:t>
            </w:r>
          </w:p>
        </w:tc>
      </w:tr>
    </w:tbl>
    <w:p w:rsidR="00D33419" w:rsidRPr="00700086" w:rsidRDefault="00D33419" w:rsidP="00D33419">
      <w:pPr>
        <w:jc w:val="both"/>
        <w:rPr>
          <w:sz w:val="16"/>
          <w:szCs w:val="16"/>
        </w:rPr>
      </w:pPr>
    </w:p>
    <w:p w:rsidR="00D33419" w:rsidRPr="00700086" w:rsidRDefault="00D33419" w:rsidP="00D33419">
      <w:pPr>
        <w:jc w:val="both"/>
        <w:rPr>
          <w:sz w:val="16"/>
          <w:szCs w:val="16"/>
        </w:rPr>
      </w:pPr>
    </w:p>
    <w:p w:rsidR="00D33419" w:rsidRPr="00700086" w:rsidRDefault="00D33419" w:rsidP="00D33419">
      <w:pPr>
        <w:jc w:val="both"/>
        <w:rPr>
          <w:sz w:val="16"/>
          <w:szCs w:val="16"/>
        </w:rPr>
      </w:pPr>
    </w:p>
    <w:p w:rsidR="00D33419" w:rsidRDefault="00D33419" w:rsidP="00D33419">
      <w:pPr>
        <w:jc w:val="both"/>
      </w:pPr>
    </w:p>
    <w:p w:rsidR="00D33419" w:rsidRDefault="00D33419" w:rsidP="00D33419">
      <w:pPr>
        <w:jc w:val="both"/>
      </w:pPr>
    </w:p>
    <w:tbl>
      <w:tblPr>
        <w:tblW w:w="16629" w:type="dxa"/>
        <w:tblInd w:w="93" w:type="dxa"/>
        <w:tblLook w:val="04A0"/>
      </w:tblPr>
      <w:tblGrid>
        <w:gridCol w:w="653"/>
        <w:gridCol w:w="1931"/>
        <w:gridCol w:w="1022"/>
        <w:gridCol w:w="1513"/>
        <w:gridCol w:w="969"/>
        <w:gridCol w:w="1050"/>
        <w:gridCol w:w="1131"/>
        <w:gridCol w:w="1144"/>
        <w:gridCol w:w="611"/>
        <w:gridCol w:w="969"/>
        <w:gridCol w:w="1183"/>
        <w:gridCol w:w="1131"/>
        <w:gridCol w:w="1183"/>
        <w:gridCol w:w="1118"/>
        <w:gridCol w:w="577"/>
        <w:gridCol w:w="222"/>
        <w:gridCol w:w="222"/>
      </w:tblGrid>
      <w:tr w:rsidR="00D33419" w:rsidRPr="00700086" w:rsidTr="00D33419">
        <w:trPr>
          <w:trHeight w:val="315"/>
        </w:trPr>
        <w:tc>
          <w:tcPr>
            <w:tcW w:w="16629" w:type="dxa"/>
            <w:gridSpan w:val="17"/>
            <w:tcBorders>
              <w:top w:val="nil"/>
              <w:left w:val="nil"/>
              <w:bottom w:val="nil"/>
              <w:right w:val="nil"/>
            </w:tcBorders>
            <w:shd w:val="clear" w:color="auto" w:fill="auto"/>
            <w:noWrap/>
            <w:vAlign w:val="bottom"/>
            <w:hideMark/>
          </w:tcPr>
          <w:p w:rsidR="00D33419" w:rsidRPr="00700086" w:rsidRDefault="00D33419" w:rsidP="00D33419">
            <w:pPr>
              <w:jc w:val="center"/>
              <w:rPr>
                <w:b/>
                <w:bCs/>
                <w:sz w:val="16"/>
                <w:szCs w:val="16"/>
              </w:rPr>
            </w:pPr>
            <w:r w:rsidRPr="00700086">
              <w:rPr>
                <w:b/>
                <w:bCs/>
                <w:sz w:val="16"/>
                <w:szCs w:val="16"/>
              </w:rPr>
              <w:t>2. Планируемые показатели выполнения адресной программы</w:t>
            </w:r>
          </w:p>
        </w:tc>
      </w:tr>
      <w:tr w:rsidR="00D33419" w:rsidRPr="00700086" w:rsidTr="00D33419">
        <w:trPr>
          <w:trHeight w:val="315"/>
        </w:trPr>
        <w:tc>
          <w:tcPr>
            <w:tcW w:w="16629" w:type="dxa"/>
            <w:gridSpan w:val="17"/>
            <w:tcBorders>
              <w:top w:val="nil"/>
              <w:left w:val="nil"/>
              <w:bottom w:val="nil"/>
              <w:right w:val="nil"/>
            </w:tcBorders>
            <w:shd w:val="clear" w:color="auto" w:fill="auto"/>
            <w:noWrap/>
            <w:vAlign w:val="bottom"/>
            <w:hideMark/>
          </w:tcPr>
          <w:p w:rsidR="00D33419" w:rsidRPr="00700086" w:rsidRDefault="00D33419" w:rsidP="00D33419">
            <w:pPr>
              <w:jc w:val="center"/>
              <w:rPr>
                <w:b/>
                <w:bCs/>
                <w:sz w:val="16"/>
                <w:szCs w:val="16"/>
              </w:rPr>
            </w:pPr>
            <w:r w:rsidRPr="00700086">
              <w:rPr>
                <w:b/>
                <w:bCs/>
                <w:sz w:val="16"/>
                <w:szCs w:val="16"/>
              </w:rPr>
              <w:t>по проведению капитального ремонта многоквартирных домов</w:t>
            </w:r>
          </w:p>
        </w:tc>
      </w:tr>
      <w:tr w:rsidR="00D33419" w:rsidRPr="00700086" w:rsidTr="00D33419">
        <w:trPr>
          <w:trHeight w:val="300"/>
        </w:trPr>
        <w:tc>
          <w:tcPr>
            <w:tcW w:w="653"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931"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0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513"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69"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050"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131"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144"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611"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969"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183"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131"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183"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1118"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57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2472"/>
        </w:trPr>
        <w:tc>
          <w:tcPr>
            <w:tcW w:w="65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 xml:space="preserve">№ </w:t>
            </w:r>
            <w:proofErr w:type="spellStart"/>
            <w:proofErr w:type="gramStart"/>
            <w:r w:rsidRPr="00700086">
              <w:rPr>
                <w:sz w:val="16"/>
                <w:szCs w:val="16"/>
              </w:rPr>
              <w:t>п</w:t>
            </w:r>
            <w:proofErr w:type="spellEnd"/>
            <w:proofErr w:type="gramEnd"/>
            <w:r w:rsidRPr="00700086">
              <w:rPr>
                <w:sz w:val="16"/>
                <w:szCs w:val="16"/>
              </w:rPr>
              <w:t>/</w:t>
            </w:r>
            <w:proofErr w:type="spellStart"/>
            <w:r w:rsidRPr="00700086">
              <w:rPr>
                <w:sz w:val="16"/>
                <w:szCs w:val="16"/>
              </w:rPr>
              <w:t>п</w:t>
            </w:r>
            <w:proofErr w:type="spellEnd"/>
          </w:p>
        </w:tc>
        <w:tc>
          <w:tcPr>
            <w:tcW w:w="1931"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33419" w:rsidRPr="00700086" w:rsidRDefault="00D33419" w:rsidP="00D33419">
            <w:pPr>
              <w:jc w:val="center"/>
              <w:rPr>
                <w:sz w:val="16"/>
                <w:szCs w:val="16"/>
              </w:rPr>
            </w:pPr>
            <w:r w:rsidRPr="00700086">
              <w:rPr>
                <w:sz w:val="16"/>
                <w:szCs w:val="16"/>
              </w:rPr>
              <w:t>Наименование МО</w:t>
            </w:r>
          </w:p>
        </w:tc>
        <w:tc>
          <w:tcPr>
            <w:tcW w:w="1022"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33419" w:rsidRPr="00700086" w:rsidRDefault="00D33419" w:rsidP="00D33419">
            <w:pPr>
              <w:jc w:val="center"/>
              <w:rPr>
                <w:sz w:val="16"/>
                <w:szCs w:val="16"/>
              </w:rPr>
            </w:pPr>
            <w:r w:rsidRPr="00700086">
              <w:rPr>
                <w:sz w:val="16"/>
                <w:szCs w:val="16"/>
              </w:rPr>
              <w:t>общая</w:t>
            </w:r>
            <w:r w:rsidRPr="00700086">
              <w:rPr>
                <w:sz w:val="16"/>
                <w:szCs w:val="16"/>
              </w:rPr>
              <w:br/>
              <w:t>площадь</w:t>
            </w:r>
            <w:r w:rsidRPr="00700086">
              <w:rPr>
                <w:sz w:val="16"/>
                <w:szCs w:val="16"/>
              </w:rPr>
              <w:br/>
              <w:t>МКД, всего</w:t>
            </w:r>
          </w:p>
        </w:tc>
        <w:tc>
          <w:tcPr>
            <w:tcW w:w="1513"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33419" w:rsidRPr="00700086" w:rsidRDefault="00D33419" w:rsidP="00D33419">
            <w:pPr>
              <w:jc w:val="center"/>
              <w:rPr>
                <w:sz w:val="16"/>
                <w:szCs w:val="16"/>
              </w:rPr>
            </w:pPr>
            <w:r w:rsidRPr="00700086">
              <w:rPr>
                <w:sz w:val="16"/>
                <w:szCs w:val="16"/>
              </w:rPr>
              <w:t>Количество</w:t>
            </w:r>
            <w:r w:rsidRPr="00700086">
              <w:rPr>
                <w:sz w:val="16"/>
                <w:szCs w:val="16"/>
              </w:rPr>
              <w:br/>
              <w:t>жителей,</w:t>
            </w:r>
            <w:r w:rsidRPr="00700086">
              <w:rPr>
                <w:sz w:val="16"/>
                <w:szCs w:val="16"/>
              </w:rPr>
              <w:br/>
            </w:r>
            <w:proofErr w:type="spellStart"/>
            <w:proofErr w:type="gramStart"/>
            <w:r w:rsidRPr="00700086">
              <w:rPr>
                <w:sz w:val="16"/>
                <w:szCs w:val="16"/>
              </w:rPr>
              <w:t>зарегистриров</w:t>
            </w:r>
            <w:proofErr w:type="spellEnd"/>
            <w:r w:rsidRPr="00700086">
              <w:rPr>
                <w:sz w:val="16"/>
                <w:szCs w:val="16"/>
              </w:rPr>
              <w:br/>
            </w:r>
            <w:proofErr w:type="spellStart"/>
            <w:r w:rsidRPr="00700086">
              <w:rPr>
                <w:sz w:val="16"/>
                <w:szCs w:val="16"/>
              </w:rPr>
              <w:t>анных</w:t>
            </w:r>
            <w:proofErr w:type="spellEnd"/>
            <w:proofErr w:type="gramEnd"/>
            <w:r w:rsidRPr="00700086">
              <w:rPr>
                <w:sz w:val="16"/>
                <w:szCs w:val="16"/>
              </w:rPr>
              <w:t xml:space="preserve"> в МКД</w:t>
            </w:r>
            <w:r w:rsidRPr="00700086">
              <w:rPr>
                <w:sz w:val="16"/>
                <w:szCs w:val="16"/>
              </w:rPr>
              <w:br/>
              <w:t>на дату</w:t>
            </w:r>
            <w:r w:rsidRPr="00700086">
              <w:rPr>
                <w:sz w:val="16"/>
                <w:szCs w:val="16"/>
              </w:rPr>
              <w:br/>
              <w:t>утверждения</w:t>
            </w:r>
            <w:r w:rsidRPr="00700086">
              <w:rPr>
                <w:sz w:val="16"/>
                <w:szCs w:val="16"/>
              </w:rPr>
              <w:br/>
              <w:t>программы</w:t>
            </w:r>
          </w:p>
        </w:tc>
        <w:tc>
          <w:tcPr>
            <w:tcW w:w="4905" w:type="dxa"/>
            <w:gridSpan w:val="5"/>
            <w:tcBorders>
              <w:top w:val="single" w:sz="4" w:space="0" w:color="000000"/>
              <w:left w:val="nil"/>
              <w:bottom w:val="single" w:sz="4" w:space="0" w:color="000000"/>
              <w:right w:val="single" w:sz="4" w:space="0" w:color="000000"/>
            </w:tcBorders>
            <w:shd w:val="clear" w:color="auto" w:fill="auto"/>
            <w:noWrap/>
            <w:vAlign w:val="center"/>
            <w:hideMark/>
          </w:tcPr>
          <w:p w:rsidR="00D33419" w:rsidRPr="00700086" w:rsidRDefault="00D33419" w:rsidP="00D33419">
            <w:pPr>
              <w:jc w:val="center"/>
              <w:rPr>
                <w:sz w:val="16"/>
                <w:szCs w:val="16"/>
              </w:rPr>
            </w:pPr>
            <w:r w:rsidRPr="00700086">
              <w:rPr>
                <w:sz w:val="16"/>
                <w:szCs w:val="16"/>
              </w:rPr>
              <w:t>Количество МКД</w:t>
            </w:r>
          </w:p>
        </w:tc>
        <w:tc>
          <w:tcPr>
            <w:tcW w:w="5584" w:type="dxa"/>
            <w:gridSpan w:val="5"/>
            <w:tcBorders>
              <w:top w:val="single" w:sz="4" w:space="0" w:color="000000"/>
              <w:left w:val="nil"/>
              <w:bottom w:val="single" w:sz="4" w:space="0" w:color="000000"/>
              <w:right w:val="single" w:sz="4" w:space="0" w:color="000000"/>
            </w:tcBorders>
            <w:shd w:val="clear" w:color="auto" w:fill="auto"/>
            <w:noWrap/>
            <w:vAlign w:val="center"/>
            <w:hideMark/>
          </w:tcPr>
          <w:p w:rsidR="00D33419" w:rsidRPr="00700086" w:rsidRDefault="00D33419" w:rsidP="00D33419">
            <w:pPr>
              <w:jc w:val="center"/>
              <w:rPr>
                <w:sz w:val="16"/>
                <w:szCs w:val="16"/>
              </w:rPr>
            </w:pPr>
            <w:r w:rsidRPr="00700086">
              <w:rPr>
                <w:sz w:val="16"/>
                <w:szCs w:val="16"/>
              </w:rPr>
              <w:t>Стоимость капитального ремонта</w:t>
            </w:r>
          </w:p>
        </w:tc>
        <w:tc>
          <w:tcPr>
            <w:tcW w:w="577" w:type="dxa"/>
            <w:tcBorders>
              <w:top w:val="nil"/>
              <w:left w:val="nil"/>
              <w:bottom w:val="nil"/>
              <w:right w:val="nil"/>
            </w:tcBorders>
            <w:shd w:val="clear" w:color="auto" w:fill="auto"/>
            <w:vAlign w:val="bottom"/>
            <w:hideMark/>
          </w:tcPr>
          <w:p w:rsidR="00D33419" w:rsidRPr="00700086" w:rsidRDefault="00D33419" w:rsidP="00D33419">
            <w:pPr>
              <w:spacing w:after="240"/>
              <w:rPr>
                <w:sz w:val="16"/>
                <w:szCs w:val="16"/>
              </w:rPr>
            </w:pPr>
            <w:r w:rsidRPr="00700086">
              <w:rPr>
                <w:sz w:val="16"/>
                <w:szCs w:val="16"/>
              </w:rPr>
              <w:br/>
            </w:r>
            <w:r w:rsidRPr="00700086">
              <w:rPr>
                <w:sz w:val="16"/>
                <w:szCs w:val="16"/>
              </w:rPr>
              <w:br/>
            </w: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300"/>
        </w:trPr>
        <w:tc>
          <w:tcPr>
            <w:tcW w:w="653" w:type="dxa"/>
            <w:vMerge/>
            <w:tcBorders>
              <w:top w:val="single" w:sz="4" w:space="0" w:color="000000"/>
              <w:left w:val="single" w:sz="4" w:space="0" w:color="000000"/>
              <w:bottom w:val="single" w:sz="4" w:space="0" w:color="000000"/>
              <w:right w:val="single" w:sz="4" w:space="0" w:color="000000"/>
            </w:tcBorders>
            <w:vAlign w:val="center"/>
            <w:hideMark/>
          </w:tcPr>
          <w:p w:rsidR="00D33419" w:rsidRPr="00700086" w:rsidRDefault="00D33419" w:rsidP="00D33419">
            <w:pPr>
              <w:rPr>
                <w:sz w:val="16"/>
                <w:szCs w:val="16"/>
              </w:rPr>
            </w:pPr>
          </w:p>
        </w:tc>
        <w:tc>
          <w:tcPr>
            <w:tcW w:w="1931" w:type="dxa"/>
            <w:vMerge/>
            <w:tcBorders>
              <w:top w:val="single" w:sz="4" w:space="0" w:color="000000"/>
              <w:left w:val="single" w:sz="4" w:space="0" w:color="000000"/>
              <w:bottom w:val="single" w:sz="4" w:space="0" w:color="000000"/>
              <w:right w:val="single" w:sz="4" w:space="0" w:color="000000"/>
            </w:tcBorders>
            <w:vAlign w:val="center"/>
            <w:hideMark/>
          </w:tcPr>
          <w:p w:rsidR="00D33419" w:rsidRPr="00700086" w:rsidRDefault="00D33419" w:rsidP="00D33419">
            <w:pPr>
              <w:rPr>
                <w:sz w:val="16"/>
                <w:szCs w:val="16"/>
              </w:rPr>
            </w:pPr>
          </w:p>
        </w:tc>
        <w:tc>
          <w:tcPr>
            <w:tcW w:w="1022" w:type="dxa"/>
            <w:vMerge/>
            <w:tcBorders>
              <w:top w:val="single" w:sz="4" w:space="0" w:color="000000"/>
              <w:left w:val="single" w:sz="4" w:space="0" w:color="000000"/>
              <w:bottom w:val="single" w:sz="4" w:space="0" w:color="000000"/>
              <w:right w:val="single" w:sz="4" w:space="0" w:color="000000"/>
            </w:tcBorders>
            <w:vAlign w:val="center"/>
            <w:hideMark/>
          </w:tcPr>
          <w:p w:rsidR="00D33419" w:rsidRPr="00700086" w:rsidRDefault="00D33419" w:rsidP="00D33419">
            <w:pPr>
              <w:rPr>
                <w:sz w:val="16"/>
                <w:szCs w:val="16"/>
              </w:rPr>
            </w:pPr>
          </w:p>
        </w:tc>
        <w:tc>
          <w:tcPr>
            <w:tcW w:w="1513" w:type="dxa"/>
            <w:vMerge/>
            <w:tcBorders>
              <w:top w:val="single" w:sz="4" w:space="0" w:color="000000"/>
              <w:left w:val="single" w:sz="4" w:space="0" w:color="000000"/>
              <w:bottom w:val="single" w:sz="4" w:space="0" w:color="000000"/>
              <w:right w:val="single" w:sz="4" w:space="0" w:color="000000"/>
            </w:tcBorders>
            <w:vAlign w:val="center"/>
            <w:hideMark/>
          </w:tcPr>
          <w:p w:rsidR="00D33419" w:rsidRPr="00700086" w:rsidRDefault="00D33419" w:rsidP="00D33419">
            <w:pPr>
              <w:rPr>
                <w:sz w:val="16"/>
                <w:szCs w:val="16"/>
              </w:rPr>
            </w:pPr>
          </w:p>
        </w:tc>
        <w:tc>
          <w:tcPr>
            <w:tcW w:w="969"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I квартал</w:t>
            </w:r>
          </w:p>
        </w:tc>
        <w:tc>
          <w:tcPr>
            <w:tcW w:w="1050"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II квартал</w:t>
            </w:r>
          </w:p>
        </w:tc>
        <w:tc>
          <w:tcPr>
            <w:tcW w:w="1131"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III квартал</w:t>
            </w:r>
          </w:p>
        </w:tc>
        <w:tc>
          <w:tcPr>
            <w:tcW w:w="1144"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IV квартал</w:t>
            </w:r>
          </w:p>
        </w:tc>
        <w:tc>
          <w:tcPr>
            <w:tcW w:w="611"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Всего</w:t>
            </w:r>
            <w:proofErr w:type="gramStart"/>
            <w:r w:rsidRPr="00700086">
              <w:rPr>
                <w:sz w:val="16"/>
                <w:szCs w:val="16"/>
              </w:rPr>
              <w:t xml:space="preserve"> :</w:t>
            </w:r>
            <w:proofErr w:type="gramEnd"/>
          </w:p>
        </w:tc>
        <w:tc>
          <w:tcPr>
            <w:tcW w:w="969"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I квартал</w:t>
            </w:r>
          </w:p>
        </w:tc>
        <w:tc>
          <w:tcPr>
            <w:tcW w:w="1183"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II квартал</w:t>
            </w:r>
          </w:p>
        </w:tc>
        <w:tc>
          <w:tcPr>
            <w:tcW w:w="1131"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III квартал</w:t>
            </w:r>
          </w:p>
        </w:tc>
        <w:tc>
          <w:tcPr>
            <w:tcW w:w="1183"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IV квартал</w:t>
            </w:r>
          </w:p>
        </w:tc>
        <w:tc>
          <w:tcPr>
            <w:tcW w:w="1118"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Всего</w:t>
            </w:r>
            <w:proofErr w:type="gramStart"/>
            <w:r w:rsidRPr="00700086">
              <w:rPr>
                <w:sz w:val="16"/>
                <w:szCs w:val="16"/>
              </w:rPr>
              <w:t xml:space="preserve"> :</w:t>
            </w:r>
            <w:proofErr w:type="gramEnd"/>
          </w:p>
        </w:tc>
        <w:tc>
          <w:tcPr>
            <w:tcW w:w="57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300"/>
        </w:trPr>
        <w:tc>
          <w:tcPr>
            <w:tcW w:w="653" w:type="dxa"/>
            <w:vMerge/>
            <w:tcBorders>
              <w:top w:val="single" w:sz="4" w:space="0" w:color="000000"/>
              <w:left w:val="single" w:sz="4" w:space="0" w:color="000000"/>
              <w:bottom w:val="single" w:sz="4" w:space="0" w:color="000000"/>
              <w:right w:val="single" w:sz="4" w:space="0" w:color="000000"/>
            </w:tcBorders>
            <w:vAlign w:val="center"/>
            <w:hideMark/>
          </w:tcPr>
          <w:p w:rsidR="00D33419" w:rsidRPr="00700086" w:rsidRDefault="00D33419" w:rsidP="00D33419">
            <w:pPr>
              <w:rPr>
                <w:sz w:val="16"/>
                <w:szCs w:val="16"/>
              </w:rPr>
            </w:pPr>
          </w:p>
        </w:tc>
        <w:tc>
          <w:tcPr>
            <w:tcW w:w="1931" w:type="dxa"/>
            <w:vMerge/>
            <w:tcBorders>
              <w:top w:val="single" w:sz="4" w:space="0" w:color="000000"/>
              <w:left w:val="single" w:sz="4" w:space="0" w:color="000000"/>
              <w:bottom w:val="single" w:sz="4" w:space="0" w:color="000000"/>
              <w:right w:val="single" w:sz="4" w:space="0" w:color="000000"/>
            </w:tcBorders>
            <w:vAlign w:val="center"/>
            <w:hideMark/>
          </w:tcPr>
          <w:p w:rsidR="00D33419" w:rsidRPr="00700086" w:rsidRDefault="00D33419" w:rsidP="00D33419">
            <w:pPr>
              <w:rPr>
                <w:sz w:val="16"/>
                <w:szCs w:val="16"/>
              </w:rPr>
            </w:pPr>
          </w:p>
        </w:tc>
        <w:tc>
          <w:tcPr>
            <w:tcW w:w="1022"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кв.м.</w:t>
            </w:r>
          </w:p>
        </w:tc>
        <w:tc>
          <w:tcPr>
            <w:tcW w:w="1513"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чел.</w:t>
            </w:r>
          </w:p>
        </w:tc>
        <w:tc>
          <w:tcPr>
            <w:tcW w:w="969"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ед.</w:t>
            </w:r>
          </w:p>
        </w:tc>
        <w:tc>
          <w:tcPr>
            <w:tcW w:w="1050"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ед.</w:t>
            </w:r>
          </w:p>
        </w:tc>
        <w:tc>
          <w:tcPr>
            <w:tcW w:w="1131"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ед.</w:t>
            </w:r>
          </w:p>
        </w:tc>
        <w:tc>
          <w:tcPr>
            <w:tcW w:w="1144"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ед.</w:t>
            </w:r>
          </w:p>
        </w:tc>
        <w:tc>
          <w:tcPr>
            <w:tcW w:w="611"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ед.</w:t>
            </w:r>
          </w:p>
        </w:tc>
        <w:tc>
          <w:tcPr>
            <w:tcW w:w="969"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руб.</w:t>
            </w:r>
          </w:p>
        </w:tc>
        <w:tc>
          <w:tcPr>
            <w:tcW w:w="1183"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руб.</w:t>
            </w:r>
          </w:p>
        </w:tc>
        <w:tc>
          <w:tcPr>
            <w:tcW w:w="1131"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руб.</w:t>
            </w:r>
          </w:p>
        </w:tc>
        <w:tc>
          <w:tcPr>
            <w:tcW w:w="1183"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руб.</w:t>
            </w:r>
          </w:p>
        </w:tc>
        <w:tc>
          <w:tcPr>
            <w:tcW w:w="1118"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руб.</w:t>
            </w:r>
          </w:p>
        </w:tc>
        <w:tc>
          <w:tcPr>
            <w:tcW w:w="57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300"/>
        </w:trPr>
        <w:tc>
          <w:tcPr>
            <w:tcW w:w="653" w:type="dxa"/>
            <w:tcBorders>
              <w:top w:val="nil"/>
              <w:left w:val="single" w:sz="4" w:space="0" w:color="000000"/>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1</w:t>
            </w:r>
          </w:p>
        </w:tc>
        <w:tc>
          <w:tcPr>
            <w:tcW w:w="1931"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2</w:t>
            </w:r>
          </w:p>
        </w:tc>
        <w:tc>
          <w:tcPr>
            <w:tcW w:w="1022"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3</w:t>
            </w:r>
          </w:p>
        </w:tc>
        <w:tc>
          <w:tcPr>
            <w:tcW w:w="1513"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4</w:t>
            </w:r>
          </w:p>
        </w:tc>
        <w:tc>
          <w:tcPr>
            <w:tcW w:w="969"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5</w:t>
            </w:r>
          </w:p>
        </w:tc>
        <w:tc>
          <w:tcPr>
            <w:tcW w:w="1050"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6</w:t>
            </w:r>
          </w:p>
        </w:tc>
        <w:tc>
          <w:tcPr>
            <w:tcW w:w="1131"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7</w:t>
            </w:r>
          </w:p>
        </w:tc>
        <w:tc>
          <w:tcPr>
            <w:tcW w:w="1144"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8</w:t>
            </w:r>
          </w:p>
        </w:tc>
        <w:tc>
          <w:tcPr>
            <w:tcW w:w="611"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9</w:t>
            </w:r>
          </w:p>
        </w:tc>
        <w:tc>
          <w:tcPr>
            <w:tcW w:w="969"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10</w:t>
            </w:r>
          </w:p>
        </w:tc>
        <w:tc>
          <w:tcPr>
            <w:tcW w:w="1183"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11</w:t>
            </w:r>
          </w:p>
        </w:tc>
        <w:tc>
          <w:tcPr>
            <w:tcW w:w="1131"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12</w:t>
            </w:r>
          </w:p>
        </w:tc>
        <w:tc>
          <w:tcPr>
            <w:tcW w:w="1183"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13</w:t>
            </w:r>
          </w:p>
        </w:tc>
        <w:tc>
          <w:tcPr>
            <w:tcW w:w="1118" w:type="dxa"/>
            <w:tcBorders>
              <w:top w:val="nil"/>
              <w:left w:val="nil"/>
              <w:bottom w:val="single" w:sz="4" w:space="0" w:color="000000"/>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14</w:t>
            </w:r>
          </w:p>
        </w:tc>
        <w:tc>
          <w:tcPr>
            <w:tcW w:w="57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300"/>
        </w:trPr>
        <w:tc>
          <w:tcPr>
            <w:tcW w:w="15608" w:type="dxa"/>
            <w:gridSpan w:val="14"/>
            <w:tcBorders>
              <w:top w:val="single" w:sz="4" w:space="0" w:color="000000"/>
              <w:left w:val="single" w:sz="4" w:space="0" w:color="000000"/>
              <w:bottom w:val="nil"/>
              <w:right w:val="single" w:sz="4" w:space="0" w:color="000000"/>
            </w:tcBorders>
            <w:shd w:val="clear" w:color="auto" w:fill="auto"/>
            <w:noWrap/>
            <w:vAlign w:val="bottom"/>
            <w:hideMark/>
          </w:tcPr>
          <w:p w:rsidR="00D33419" w:rsidRPr="00700086" w:rsidRDefault="00D33419" w:rsidP="00D33419">
            <w:pPr>
              <w:jc w:val="center"/>
              <w:rPr>
                <w:sz w:val="16"/>
                <w:szCs w:val="16"/>
              </w:rPr>
            </w:pPr>
            <w:r w:rsidRPr="00700086">
              <w:rPr>
                <w:sz w:val="16"/>
                <w:szCs w:val="16"/>
              </w:rPr>
              <w:t>2017 год</w:t>
            </w:r>
          </w:p>
        </w:tc>
        <w:tc>
          <w:tcPr>
            <w:tcW w:w="57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780"/>
        </w:trPr>
        <w:tc>
          <w:tcPr>
            <w:tcW w:w="6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1</w:t>
            </w:r>
          </w:p>
        </w:tc>
        <w:tc>
          <w:tcPr>
            <w:tcW w:w="1931" w:type="dxa"/>
            <w:tcBorders>
              <w:top w:val="single" w:sz="4" w:space="0" w:color="auto"/>
              <w:left w:val="nil"/>
              <w:bottom w:val="single" w:sz="4" w:space="0" w:color="auto"/>
              <w:right w:val="single" w:sz="4" w:space="0" w:color="auto"/>
            </w:tcBorders>
            <w:shd w:val="clear" w:color="auto" w:fill="auto"/>
            <w:vAlign w:val="bottom"/>
            <w:hideMark/>
          </w:tcPr>
          <w:p w:rsidR="00D33419" w:rsidRPr="00700086" w:rsidRDefault="00D33419" w:rsidP="00D33419">
            <w:pPr>
              <w:jc w:val="center"/>
              <w:rPr>
                <w:color w:val="000000"/>
                <w:sz w:val="16"/>
                <w:szCs w:val="16"/>
              </w:rPr>
            </w:pPr>
            <w:r w:rsidRPr="00700086">
              <w:rPr>
                <w:color w:val="000000"/>
                <w:sz w:val="16"/>
                <w:szCs w:val="16"/>
              </w:rPr>
              <w:t>Островский муниципальный район</w:t>
            </w:r>
          </w:p>
        </w:tc>
        <w:tc>
          <w:tcPr>
            <w:tcW w:w="1022"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566,2</w:t>
            </w:r>
          </w:p>
        </w:tc>
        <w:tc>
          <w:tcPr>
            <w:tcW w:w="1513"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13</w:t>
            </w:r>
          </w:p>
        </w:tc>
        <w:tc>
          <w:tcPr>
            <w:tcW w:w="969"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w:t>
            </w: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611"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w:t>
            </w:r>
          </w:p>
        </w:tc>
        <w:tc>
          <w:tcPr>
            <w:tcW w:w="969"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sz w:val="16"/>
                <w:szCs w:val="16"/>
              </w:rPr>
            </w:pPr>
            <w:r w:rsidRPr="00700086">
              <w:rPr>
                <w:sz w:val="16"/>
                <w:szCs w:val="16"/>
              </w:rPr>
              <w:t>1806180</w:t>
            </w: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1806180</w:t>
            </w:r>
          </w:p>
        </w:tc>
        <w:tc>
          <w:tcPr>
            <w:tcW w:w="57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300"/>
        </w:trPr>
        <w:tc>
          <w:tcPr>
            <w:tcW w:w="1560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2018 год</w:t>
            </w:r>
          </w:p>
        </w:tc>
        <w:tc>
          <w:tcPr>
            <w:tcW w:w="57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78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1</w:t>
            </w:r>
          </w:p>
        </w:tc>
        <w:tc>
          <w:tcPr>
            <w:tcW w:w="1931" w:type="dxa"/>
            <w:tcBorders>
              <w:top w:val="nil"/>
              <w:left w:val="nil"/>
              <w:bottom w:val="single" w:sz="4" w:space="0" w:color="auto"/>
              <w:right w:val="single" w:sz="4" w:space="0" w:color="auto"/>
            </w:tcBorders>
            <w:shd w:val="clear" w:color="auto" w:fill="auto"/>
            <w:vAlign w:val="bottom"/>
            <w:hideMark/>
          </w:tcPr>
          <w:p w:rsidR="00D33419" w:rsidRPr="00700086" w:rsidRDefault="00D33419" w:rsidP="00D33419">
            <w:pPr>
              <w:jc w:val="center"/>
              <w:rPr>
                <w:color w:val="000000"/>
                <w:sz w:val="16"/>
                <w:szCs w:val="16"/>
              </w:rPr>
            </w:pPr>
            <w:r w:rsidRPr="00700086">
              <w:rPr>
                <w:color w:val="000000"/>
                <w:sz w:val="16"/>
                <w:szCs w:val="16"/>
              </w:rPr>
              <w:t>Островский муниципальный район</w:t>
            </w:r>
          </w:p>
        </w:tc>
        <w:tc>
          <w:tcPr>
            <w:tcW w:w="1022"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1712,9</w:t>
            </w:r>
          </w:p>
        </w:tc>
        <w:tc>
          <w:tcPr>
            <w:tcW w:w="1513"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66</w:t>
            </w:r>
          </w:p>
        </w:tc>
        <w:tc>
          <w:tcPr>
            <w:tcW w:w="969"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1050"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1131"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1144"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3</w:t>
            </w:r>
          </w:p>
        </w:tc>
        <w:tc>
          <w:tcPr>
            <w:tcW w:w="611"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3</w:t>
            </w:r>
          </w:p>
        </w:tc>
        <w:tc>
          <w:tcPr>
            <w:tcW w:w="969"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1183"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1337177,75</w:t>
            </w:r>
          </w:p>
        </w:tc>
        <w:tc>
          <w:tcPr>
            <w:tcW w:w="1131"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986743</w:t>
            </w:r>
          </w:p>
        </w:tc>
        <w:tc>
          <w:tcPr>
            <w:tcW w:w="1183"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155436,87</w:t>
            </w:r>
          </w:p>
        </w:tc>
        <w:tc>
          <w:tcPr>
            <w:tcW w:w="1118"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2479357,62</w:t>
            </w:r>
          </w:p>
        </w:tc>
        <w:tc>
          <w:tcPr>
            <w:tcW w:w="57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300"/>
        </w:trPr>
        <w:tc>
          <w:tcPr>
            <w:tcW w:w="1560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2019 год</w:t>
            </w:r>
          </w:p>
        </w:tc>
        <w:tc>
          <w:tcPr>
            <w:tcW w:w="57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r w:rsidR="00D33419" w:rsidRPr="00700086" w:rsidTr="00D33419">
        <w:trPr>
          <w:trHeight w:val="78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1</w:t>
            </w:r>
          </w:p>
        </w:tc>
        <w:tc>
          <w:tcPr>
            <w:tcW w:w="1931" w:type="dxa"/>
            <w:tcBorders>
              <w:top w:val="nil"/>
              <w:left w:val="nil"/>
              <w:bottom w:val="single" w:sz="4" w:space="0" w:color="auto"/>
              <w:right w:val="single" w:sz="4" w:space="0" w:color="auto"/>
            </w:tcBorders>
            <w:shd w:val="clear" w:color="auto" w:fill="auto"/>
            <w:vAlign w:val="bottom"/>
            <w:hideMark/>
          </w:tcPr>
          <w:p w:rsidR="00D33419" w:rsidRPr="00700086" w:rsidRDefault="00D33419" w:rsidP="00D33419">
            <w:pPr>
              <w:jc w:val="center"/>
              <w:rPr>
                <w:color w:val="000000"/>
                <w:sz w:val="16"/>
                <w:szCs w:val="16"/>
              </w:rPr>
            </w:pPr>
            <w:r w:rsidRPr="00700086">
              <w:rPr>
                <w:color w:val="000000"/>
                <w:sz w:val="16"/>
                <w:szCs w:val="16"/>
              </w:rPr>
              <w:t>Островский муниципальный район</w:t>
            </w:r>
          </w:p>
        </w:tc>
        <w:tc>
          <w:tcPr>
            <w:tcW w:w="1022" w:type="dxa"/>
            <w:tcBorders>
              <w:top w:val="nil"/>
              <w:left w:val="nil"/>
              <w:bottom w:val="single" w:sz="4" w:space="0" w:color="auto"/>
              <w:right w:val="single" w:sz="4" w:space="0" w:color="auto"/>
            </w:tcBorders>
            <w:shd w:val="clear" w:color="000000" w:fill="FFFF00"/>
            <w:noWrap/>
            <w:vAlign w:val="center"/>
            <w:hideMark/>
          </w:tcPr>
          <w:p w:rsidR="00D33419" w:rsidRPr="00700086" w:rsidRDefault="00D33419" w:rsidP="00D33419">
            <w:pPr>
              <w:jc w:val="center"/>
              <w:rPr>
                <w:color w:val="000000"/>
                <w:sz w:val="16"/>
                <w:szCs w:val="16"/>
              </w:rPr>
            </w:pPr>
            <w:r w:rsidRPr="00700086">
              <w:rPr>
                <w:color w:val="000000"/>
                <w:sz w:val="16"/>
                <w:szCs w:val="16"/>
              </w:rPr>
              <w:t>6145,4</w:t>
            </w:r>
          </w:p>
        </w:tc>
        <w:tc>
          <w:tcPr>
            <w:tcW w:w="1513" w:type="dxa"/>
            <w:tcBorders>
              <w:top w:val="nil"/>
              <w:left w:val="nil"/>
              <w:bottom w:val="single" w:sz="4" w:space="0" w:color="auto"/>
              <w:right w:val="single" w:sz="4" w:space="0" w:color="auto"/>
            </w:tcBorders>
            <w:shd w:val="clear" w:color="000000" w:fill="FFFF00"/>
            <w:noWrap/>
            <w:vAlign w:val="center"/>
            <w:hideMark/>
          </w:tcPr>
          <w:p w:rsidR="00D33419" w:rsidRPr="00700086" w:rsidRDefault="00D33419" w:rsidP="00D33419">
            <w:pPr>
              <w:jc w:val="center"/>
              <w:rPr>
                <w:color w:val="000000"/>
                <w:sz w:val="16"/>
                <w:szCs w:val="16"/>
              </w:rPr>
            </w:pPr>
            <w:r w:rsidRPr="00700086">
              <w:rPr>
                <w:color w:val="000000"/>
                <w:sz w:val="16"/>
                <w:szCs w:val="16"/>
              </w:rPr>
              <w:t>252</w:t>
            </w:r>
          </w:p>
        </w:tc>
        <w:tc>
          <w:tcPr>
            <w:tcW w:w="969" w:type="dxa"/>
            <w:tcBorders>
              <w:top w:val="nil"/>
              <w:left w:val="nil"/>
              <w:bottom w:val="single" w:sz="4" w:space="0" w:color="auto"/>
              <w:right w:val="single" w:sz="4" w:space="0" w:color="auto"/>
            </w:tcBorders>
            <w:shd w:val="clear" w:color="000000" w:fill="FFFF00"/>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1050" w:type="dxa"/>
            <w:tcBorders>
              <w:top w:val="nil"/>
              <w:left w:val="nil"/>
              <w:bottom w:val="single" w:sz="4" w:space="0" w:color="auto"/>
              <w:right w:val="single" w:sz="4" w:space="0" w:color="auto"/>
            </w:tcBorders>
            <w:shd w:val="clear" w:color="000000" w:fill="FFFF00"/>
            <w:noWrap/>
            <w:vAlign w:val="center"/>
            <w:hideMark/>
          </w:tcPr>
          <w:p w:rsidR="00D33419" w:rsidRPr="00700086" w:rsidRDefault="00D33419" w:rsidP="00D33419">
            <w:pPr>
              <w:jc w:val="center"/>
              <w:rPr>
                <w:color w:val="000000"/>
                <w:sz w:val="16"/>
                <w:szCs w:val="16"/>
              </w:rPr>
            </w:pPr>
            <w:r w:rsidRPr="00700086">
              <w:rPr>
                <w:color w:val="000000"/>
                <w:sz w:val="16"/>
                <w:szCs w:val="16"/>
              </w:rPr>
              <w:t>1</w:t>
            </w:r>
          </w:p>
        </w:tc>
        <w:tc>
          <w:tcPr>
            <w:tcW w:w="1131" w:type="dxa"/>
            <w:tcBorders>
              <w:top w:val="nil"/>
              <w:left w:val="nil"/>
              <w:bottom w:val="single" w:sz="4" w:space="0" w:color="auto"/>
              <w:right w:val="single" w:sz="4" w:space="0" w:color="auto"/>
            </w:tcBorders>
            <w:shd w:val="clear" w:color="000000" w:fill="FFFF00"/>
            <w:noWrap/>
            <w:vAlign w:val="center"/>
            <w:hideMark/>
          </w:tcPr>
          <w:p w:rsidR="00D33419" w:rsidRPr="00700086" w:rsidRDefault="00D33419" w:rsidP="00D33419">
            <w:pPr>
              <w:jc w:val="center"/>
              <w:rPr>
                <w:color w:val="000000"/>
                <w:sz w:val="16"/>
                <w:szCs w:val="16"/>
              </w:rPr>
            </w:pPr>
            <w:r w:rsidRPr="00700086">
              <w:rPr>
                <w:color w:val="000000"/>
                <w:sz w:val="16"/>
                <w:szCs w:val="16"/>
              </w:rPr>
              <w:t>5</w:t>
            </w:r>
          </w:p>
        </w:tc>
        <w:tc>
          <w:tcPr>
            <w:tcW w:w="1144" w:type="dxa"/>
            <w:tcBorders>
              <w:top w:val="nil"/>
              <w:left w:val="nil"/>
              <w:bottom w:val="single" w:sz="4" w:space="0" w:color="auto"/>
              <w:right w:val="single" w:sz="4" w:space="0" w:color="auto"/>
            </w:tcBorders>
            <w:shd w:val="clear" w:color="000000" w:fill="FFFF00"/>
            <w:noWrap/>
            <w:vAlign w:val="center"/>
            <w:hideMark/>
          </w:tcPr>
          <w:p w:rsidR="00D33419" w:rsidRPr="00700086" w:rsidRDefault="00D33419" w:rsidP="00D33419">
            <w:pPr>
              <w:jc w:val="center"/>
              <w:rPr>
                <w:color w:val="000000"/>
                <w:sz w:val="16"/>
                <w:szCs w:val="16"/>
              </w:rPr>
            </w:pPr>
            <w:r w:rsidRPr="00700086">
              <w:rPr>
                <w:color w:val="000000"/>
                <w:sz w:val="16"/>
                <w:szCs w:val="16"/>
              </w:rPr>
              <w:t>6</w:t>
            </w:r>
          </w:p>
        </w:tc>
        <w:tc>
          <w:tcPr>
            <w:tcW w:w="611" w:type="dxa"/>
            <w:tcBorders>
              <w:top w:val="nil"/>
              <w:left w:val="nil"/>
              <w:bottom w:val="single" w:sz="4" w:space="0" w:color="auto"/>
              <w:right w:val="single" w:sz="4" w:space="0" w:color="auto"/>
            </w:tcBorders>
            <w:shd w:val="clear" w:color="000000" w:fill="FFFF00"/>
            <w:noWrap/>
            <w:vAlign w:val="center"/>
            <w:hideMark/>
          </w:tcPr>
          <w:p w:rsidR="00D33419" w:rsidRPr="00700086" w:rsidRDefault="00D33419" w:rsidP="00D33419">
            <w:pPr>
              <w:jc w:val="center"/>
              <w:rPr>
                <w:color w:val="000000"/>
                <w:sz w:val="16"/>
                <w:szCs w:val="16"/>
              </w:rPr>
            </w:pPr>
            <w:r w:rsidRPr="00700086">
              <w:rPr>
                <w:color w:val="000000"/>
                <w:sz w:val="16"/>
                <w:szCs w:val="16"/>
              </w:rPr>
              <w:t>12</w:t>
            </w:r>
          </w:p>
        </w:tc>
        <w:tc>
          <w:tcPr>
            <w:tcW w:w="969"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0</w:t>
            </w:r>
          </w:p>
        </w:tc>
        <w:tc>
          <w:tcPr>
            <w:tcW w:w="1183"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1156591,97</w:t>
            </w:r>
          </w:p>
        </w:tc>
        <w:tc>
          <w:tcPr>
            <w:tcW w:w="1131" w:type="dxa"/>
            <w:tcBorders>
              <w:top w:val="nil"/>
              <w:left w:val="nil"/>
              <w:bottom w:val="single" w:sz="4" w:space="0" w:color="auto"/>
              <w:right w:val="single" w:sz="4" w:space="0" w:color="auto"/>
            </w:tcBorders>
            <w:shd w:val="clear" w:color="auto" w:fill="auto"/>
            <w:noWrap/>
            <w:vAlign w:val="bottom"/>
            <w:hideMark/>
          </w:tcPr>
          <w:p w:rsidR="00D33419" w:rsidRPr="00700086" w:rsidRDefault="00D33419" w:rsidP="00D33419">
            <w:pPr>
              <w:jc w:val="center"/>
              <w:rPr>
                <w:color w:val="000000"/>
                <w:sz w:val="16"/>
                <w:szCs w:val="16"/>
              </w:rPr>
            </w:pPr>
            <w:r w:rsidRPr="00700086">
              <w:rPr>
                <w:color w:val="000000"/>
                <w:sz w:val="16"/>
                <w:szCs w:val="16"/>
              </w:rPr>
              <w:t>6090976,4</w:t>
            </w:r>
          </w:p>
        </w:tc>
        <w:tc>
          <w:tcPr>
            <w:tcW w:w="1183" w:type="dxa"/>
            <w:tcBorders>
              <w:top w:val="nil"/>
              <w:left w:val="nil"/>
              <w:bottom w:val="single" w:sz="4" w:space="0" w:color="auto"/>
              <w:right w:val="single" w:sz="4" w:space="0" w:color="auto"/>
            </w:tcBorders>
            <w:shd w:val="clear" w:color="auto" w:fill="auto"/>
            <w:noWrap/>
            <w:vAlign w:val="center"/>
            <w:hideMark/>
          </w:tcPr>
          <w:p w:rsidR="00D33419" w:rsidRPr="00700086" w:rsidRDefault="00D33419" w:rsidP="00D33419">
            <w:pPr>
              <w:jc w:val="center"/>
              <w:rPr>
                <w:color w:val="000000"/>
                <w:sz w:val="16"/>
                <w:szCs w:val="16"/>
              </w:rPr>
            </w:pPr>
            <w:r w:rsidRPr="00700086">
              <w:rPr>
                <w:color w:val="000000"/>
                <w:sz w:val="16"/>
                <w:szCs w:val="16"/>
              </w:rPr>
              <w:t>7382697,02</w:t>
            </w:r>
          </w:p>
        </w:tc>
        <w:tc>
          <w:tcPr>
            <w:tcW w:w="1118" w:type="dxa"/>
            <w:tcBorders>
              <w:top w:val="nil"/>
              <w:left w:val="nil"/>
              <w:bottom w:val="single" w:sz="4" w:space="0" w:color="auto"/>
              <w:right w:val="single" w:sz="4" w:space="0" w:color="auto"/>
            </w:tcBorders>
            <w:shd w:val="clear" w:color="auto" w:fill="auto"/>
            <w:vAlign w:val="center"/>
            <w:hideMark/>
          </w:tcPr>
          <w:p w:rsidR="00D33419" w:rsidRPr="00700086" w:rsidRDefault="00D33419" w:rsidP="00D33419">
            <w:pPr>
              <w:jc w:val="center"/>
              <w:rPr>
                <w:color w:val="000000"/>
                <w:sz w:val="16"/>
                <w:szCs w:val="16"/>
              </w:rPr>
            </w:pPr>
            <w:r w:rsidRPr="00700086">
              <w:rPr>
                <w:color w:val="000000"/>
                <w:sz w:val="16"/>
                <w:szCs w:val="16"/>
              </w:rPr>
              <w:t>15751015,51</w:t>
            </w:r>
          </w:p>
        </w:tc>
        <w:tc>
          <w:tcPr>
            <w:tcW w:w="577"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c>
          <w:tcPr>
            <w:tcW w:w="222" w:type="dxa"/>
            <w:tcBorders>
              <w:top w:val="nil"/>
              <w:left w:val="nil"/>
              <w:bottom w:val="nil"/>
              <w:right w:val="nil"/>
            </w:tcBorders>
            <w:shd w:val="clear" w:color="auto" w:fill="auto"/>
            <w:noWrap/>
            <w:vAlign w:val="bottom"/>
            <w:hideMark/>
          </w:tcPr>
          <w:p w:rsidR="00D33419" w:rsidRPr="00700086" w:rsidRDefault="00D33419" w:rsidP="00D33419">
            <w:pPr>
              <w:rPr>
                <w:color w:val="000000"/>
                <w:sz w:val="16"/>
                <w:szCs w:val="16"/>
              </w:rPr>
            </w:pPr>
          </w:p>
        </w:tc>
      </w:tr>
    </w:tbl>
    <w:p w:rsidR="00D33419" w:rsidRPr="00700086" w:rsidRDefault="00D33419" w:rsidP="00D33419">
      <w:pPr>
        <w:jc w:val="both"/>
        <w:rPr>
          <w:sz w:val="16"/>
          <w:szCs w:val="16"/>
        </w:rPr>
      </w:pPr>
    </w:p>
    <w:p w:rsidR="00D33419" w:rsidRPr="00700086" w:rsidRDefault="00D33419" w:rsidP="00D33419">
      <w:pPr>
        <w:jc w:val="both"/>
        <w:rPr>
          <w:sz w:val="16"/>
          <w:szCs w:val="16"/>
        </w:rPr>
      </w:pPr>
    </w:p>
    <w:p w:rsidR="00D33419" w:rsidRDefault="00D33419" w:rsidP="00D33419">
      <w:pPr>
        <w:jc w:val="both"/>
      </w:pPr>
    </w:p>
    <w:p w:rsidR="00D33419" w:rsidRDefault="00D33419" w:rsidP="00D33419">
      <w:pPr>
        <w:jc w:val="both"/>
      </w:pPr>
    </w:p>
    <w:tbl>
      <w:tblPr>
        <w:tblW w:w="12920" w:type="dxa"/>
        <w:tblInd w:w="93" w:type="dxa"/>
        <w:tblLook w:val="04A0"/>
      </w:tblPr>
      <w:tblGrid>
        <w:gridCol w:w="432"/>
        <w:gridCol w:w="1405"/>
        <w:gridCol w:w="1141"/>
        <w:gridCol w:w="1299"/>
        <w:gridCol w:w="552"/>
        <w:gridCol w:w="619"/>
        <w:gridCol w:w="656"/>
        <w:gridCol w:w="976"/>
        <w:gridCol w:w="551"/>
        <w:gridCol w:w="498"/>
        <w:gridCol w:w="576"/>
        <w:gridCol w:w="976"/>
        <w:gridCol w:w="637"/>
        <w:gridCol w:w="896"/>
        <w:gridCol w:w="916"/>
        <w:gridCol w:w="1424"/>
        <w:gridCol w:w="1284"/>
        <w:gridCol w:w="680"/>
      </w:tblGrid>
      <w:tr w:rsidR="00D33419" w:rsidRPr="000C537F" w:rsidTr="00D33419">
        <w:trPr>
          <w:trHeight w:val="792"/>
        </w:trPr>
        <w:tc>
          <w:tcPr>
            <w:tcW w:w="12920" w:type="dxa"/>
            <w:gridSpan w:val="18"/>
            <w:tcBorders>
              <w:top w:val="nil"/>
              <w:left w:val="nil"/>
              <w:bottom w:val="nil"/>
              <w:right w:val="nil"/>
            </w:tcBorders>
            <w:shd w:val="clear" w:color="auto" w:fill="auto"/>
            <w:hideMark/>
          </w:tcPr>
          <w:p w:rsidR="00D33419" w:rsidRPr="000C537F" w:rsidRDefault="00D33419" w:rsidP="00D33419">
            <w:pPr>
              <w:jc w:val="center"/>
              <w:rPr>
                <w:b/>
                <w:bCs/>
                <w:sz w:val="16"/>
                <w:szCs w:val="16"/>
              </w:rPr>
            </w:pPr>
            <w:r w:rsidRPr="000C537F">
              <w:rPr>
                <w:b/>
                <w:bCs/>
                <w:sz w:val="16"/>
                <w:szCs w:val="16"/>
              </w:rPr>
              <w:lastRenderedPageBreak/>
              <w:t xml:space="preserve">3. </w:t>
            </w:r>
            <w:proofErr w:type="gramStart"/>
            <w:r w:rsidRPr="000C537F">
              <w:rPr>
                <w:b/>
                <w:bCs/>
                <w:sz w:val="16"/>
                <w:szCs w:val="16"/>
              </w:rPr>
              <w:t>Реестр многоквартирных домов, которые подлежат капитальному ремонту, которым планируется предоставление финансовой поддержки за счет средств Фонда, и которые включены в утвержденный Островского муниципального района в соответствии с жилищным законодательством краткосрочный план реализации региональной программы капитального ремонта многоквартирных домов, по видам ремонта</w:t>
            </w:r>
            <w:proofErr w:type="gramEnd"/>
          </w:p>
        </w:tc>
      </w:tr>
      <w:tr w:rsidR="00D33419" w:rsidRPr="000C537F" w:rsidTr="00D33419">
        <w:trPr>
          <w:trHeight w:val="1050"/>
        </w:trPr>
        <w:tc>
          <w:tcPr>
            <w:tcW w:w="2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 xml:space="preserve">№ </w:t>
            </w:r>
            <w:proofErr w:type="spellStart"/>
            <w:proofErr w:type="gramStart"/>
            <w:r w:rsidRPr="000C537F">
              <w:rPr>
                <w:sz w:val="16"/>
                <w:szCs w:val="16"/>
              </w:rPr>
              <w:t>п</w:t>
            </w:r>
            <w:proofErr w:type="spellEnd"/>
            <w:proofErr w:type="gramEnd"/>
            <w:r w:rsidRPr="000C537F">
              <w:rPr>
                <w:sz w:val="16"/>
                <w:szCs w:val="16"/>
              </w:rPr>
              <w:t>/</w:t>
            </w:r>
            <w:proofErr w:type="spellStart"/>
            <w:r w:rsidRPr="000C537F">
              <w:rPr>
                <w:sz w:val="16"/>
                <w:szCs w:val="16"/>
              </w:rPr>
              <w:t>п</w:t>
            </w:r>
            <w:proofErr w:type="spellEnd"/>
          </w:p>
        </w:tc>
        <w:tc>
          <w:tcPr>
            <w:tcW w:w="1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Адрес МКД</w:t>
            </w:r>
          </w:p>
        </w:tc>
        <w:tc>
          <w:tcPr>
            <w:tcW w:w="9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Стоимость капитального ремонта ВСЕГО</w:t>
            </w:r>
          </w:p>
        </w:tc>
        <w:tc>
          <w:tcPr>
            <w:tcW w:w="6772" w:type="dxa"/>
            <w:gridSpan w:val="11"/>
            <w:tcBorders>
              <w:top w:val="single" w:sz="4" w:space="0" w:color="auto"/>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 xml:space="preserve">виды, установленные </w:t>
            </w:r>
            <w:proofErr w:type="gramStart"/>
            <w:r w:rsidRPr="000C537F">
              <w:rPr>
                <w:sz w:val="16"/>
                <w:szCs w:val="16"/>
              </w:rPr>
              <w:t>ч</w:t>
            </w:r>
            <w:proofErr w:type="gramEnd"/>
            <w:r w:rsidRPr="000C537F">
              <w:rPr>
                <w:sz w:val="16"/>
                <w:szCs w:val="16"/>
              </w:rPr>
              <w:t>.1 ст.166 Жилищного Кодекса РФ</w:t>
            </w:r>
          </w:p>
        </w:tc>
        <w:tc>
          <w:tcPr>
            <w:tcW w:w="3598" w:type="dxa"/>
            <w:gridSpan w:val="4"/>
            <w:tcBorders>
              <w:top w:val="single" w:sz="4" w:space="0" w:color="auto"/>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виды, установленные нормативным правовым актом субъекта РФ</w:t>
            </w:r>
          </w:p>
        </w:tc>
      </w:tr>
      <w:tr w:rsidR="00D33419" w:rsidRPr="000C537F" w:rsidTr="00D33419">
        <w:trPr>
          <w:trHeight w:val="2775"/>
        </w:trPr>
        <w:tc>
          <w:tcPr>
            <w:tcW w:w="272" w:type="dxa"/>
            <w:vMerge/>
            <w:tcBorders>
              <w:top w:val="single" w:sz="4" w:space="0" w:color="auto"/>
              <w:left w:val="single" w:sz="4" w:space="0" w:color="auto"/>
              <w:bottom w:val="single" w:sz="4" w:space="0" w:color="auto"/>
              <w:right w:val="single" w:sz="4" w:space="0" w:color="auto"/>
            </w:tcBorders>
            <w:vAlign w:val="center"/>
            <w:hideMark/>
          </w:tcPr>
          <w:p w:rsidR="00D33419" w:rsidRPr="000C537F" w:rsidRDefault="00D33419" w:rsidP="00D33419">
            <w:pPr>
              <w:rPr>
                <w:sz w:val="16"/>
                <w:szCs w:val="16"/>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D33419" w:rsidRPr="000C537F" w:rsidRDefault="00D33419" w:rsidP="00D33419">
            <w:pPr>
              <w:rPr>
                <w:sz w:val="16"/>
                <w:szCs w:val="16"/>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D33419" w:rsidRPr="000C537F" w:rsidRDefault="00D33419" w:rsidP="00D33419">
            <w:pPr>
              <w:rPr>
                <w:sz w:val="16"/>
                <w:szCs w:val="16"/>
              </w:rPr>
            </w:pPr>
          </w:p>
        </w:tc>
        <w:tc>
          <w:tcPr>
            <w:tcW w:w="111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ремонт внутридомовых инженерных систем</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ремонт или замена лифтового оборудования</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ремонт крыши</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ремонт подвальных помещений</w:t>
            </w:r>
          </w:p>
        </w:tc>
        <w:tc>
          <w:tcPr>
            <w:tcW w:w="1254" w:type="dxa"/>
            <w:gridSpan w:val="2"/>
            <w:tcBorders>
              <w:top w:val="single" w:sz="4" w:space="0" w:color="auto"/>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ремонт фасада</w:t>
            </w:r>
          </w:p>
        </w:tc>
        <w:tc>
          <w:tcPr>
            <w:tcW w:w="1228" w:type="dxa"/>
            <w:gridSpan w:val="2"/>
            <w:tcBorders>
              <w:top w:val="single" w:sz="4" w:space="0" w:color="auto"/>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ремонт фундамента</w:t>
            </w:r>
          </w:p>
        </w:tc>
        <w:tc>
          <w:tcPr>
            <w:tcW w:w="730"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утепление фасадов</w:t>
            </w:r>
          </w:p>
        </w:tc>
        <w:tc>
          <w:tcPr>
            <w:tcW w:w="1238"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переустройству невентилируемой крыши на вентилируемую крышу, устройству выходов на кровлю</w:t>
            </w:r>
          </w:p>
        </w:tc>
        <w:tc>
          <w:tcPr>
            <w:tcW w:w="1098"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 xml:space="preserve">установка </w:t>
            </w:r>
            <w:proofErr w:type="gramStart"/>
            <w:r w:rsidRPr="000C537F">
              <w:rPr>
                <w:sz w:val="16"/>
                <w:szCs w:val="16"/>
              </w:rPr>
              <w:t>коллективных</w:t>
            </w:r>
            <w:proofErr w:type="gramEnd"/>
            <w:r w:rsidRPr="000C537F">
              <w:rPr>
                <w:sz w:val="16"/>
                <w:szCs w:val="16"/>
              </w:rPr>
              <w:t xml:space="preserve"> (</w:t>
            </w:r>
            <w:proofErr w:type="spellStart"/>
            <w:r w:rsidRPr="000C537F">
              <w:rPr>
                <w:sz w:val="16"/>
                <w:szCs w:val="16"/>
              </w:rPr>
              <w:t>общедомовых</w:t>
            </w:r>
            <w:proofErr w:type="spellEnd"/>
            <w:r w:rsidRPr="000C537F">
              <w:rPr>
                <w:sz w:val="16"/>
                <w:szCs w:val="16"/>
              </w:rPr>
              <w:t>) ПУ и УУ</w:t>
            </w:r>
          </w:p>
        </w:tc>
        <w:tc>
          <w:tcPr>
            <w:tcW w:w="532"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другие виды</w:t>
            </w:r>
          </w:p>
        </w:tc>
      </w:tr>
      <w:tr w:rsidR="00D33419" w:rsidRPr="000C537F" w:rsidTr="00D33419">
        <w:trPr>
          <w:trHeight w:val="435"/>
        </w:trPr>
        <w:tc>
          <w:tcPr>
            <w:tcW w:w="272" w:type="dxa"/>
            <w:vMerge/>
            <w:tcBorders>
              <w:top w:val="single" w:sz="4" w:space="0" w:color="auto"/>
              <w:left w:val="single" w:sz="4" w:space="0" w:color="auto"/>
              <w:bottom w:val="single" w:sz="4" w:space="0" w:color="auto"/>
              <w:right w:val="single" w:sz="4" w:space="0" w:color="auto"/>
            </w:tcBorders>
            <w:vAlign w:val="center"/>
            <w:hideMark/>
          </w:tcPr>
          <w:p w:rsidR="00D33419" w:rsidRPr="000C537F" w:rsidRDefault="00D33419" w:rsidP="00D33419">
            <w:pPr>
              <w:rPr>
                <w:sz w:val="16"/>
                <w:szCs w:val="16"/>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D33419" w:rsidRPr="000C537F" w:rsidRDefault="00D33419" w:rsidP="00D33419">
            <w:pPr>
              <w:rPr>
                <w:sz w:val="16"/>
                <w:szCs w:val="16"/>
              </w:rPr>
            </w:pPr>
          </w:p>
        </w:tc>
        <w:tc>
          <w:tcPr>
            <w:tcW w:w="995"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руб.</w:t>
            </w:r>
          </w:p>
        </w:tc>
        <w:tc>
          <w:tcPr>
            <w:tcW w:w="111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руб.</w:t>
            </w:r>
          </w:p>
        </w:tc>
        <w:tc>
          <w:tcPr>
            <w:tcW w:w="464"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ед.</w:t>
            </w:r>
          </w:p>
        </w:tc>
        <w:tc>
          <w:tcPr>
            <w:tcW w:w="521"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руб.</w:t>
            </w:r>
          </w:p>
        </w:tc>
        <w:tc>
          <w:tcPr>
            <w:tcW w:w="505"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кв.м.</w:t>
            </w:r>
          </w:p>
        </w:tc>
        <w:tc>
          <w:tcPr>
            <w:tcW w:w="837"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руб.</w:t>
            </w:r>
          </w:p>
        </w:tc>
        <w:tc>
          <w:tcPr>
            <w:tcW w:w="44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кв.м.</w:t>
            </w:r>
          </w:p>
        </w:tc>
        <w:tc>
          <w:tcPr>
            <w:tcW w:w="407"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руб.</w:t>
            </w:r>
          </w:p>
        </w:tc>
        <w:tc>
          <w:tcPr>
            <w:tcW w:w="425"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кв.м.</w:t>
            </w:r>
          </w:p>
        </w:tc>
        <w:tc>
          <w:tcPr>
            <w:tcW w:w="829"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руб.</w:t>
            </w:r>
          </w:p>
        </w:tc>
        <w:tc>
          <w:tcPr>
            <w:tcW w:w="475"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куб.м.</w:t>
            </w:r>
          </w:p>
        </w:tc>
        <w:tc>
          <w:tcPr>
            <w:tcW w:w="75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руб.</w:t>
            </w:r>
          </w:p>
        </w:tc>
        <w:tc>
          <w:tcPr>
            <w:tcW w:w="730"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руб.</w:t>
            </w:r>
          </w:p>
        </w:tc>
        <w:tc>
          <w:tcPr>
            <w:tcW w:w="1238"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руб.</w:t>
            </w:r>
          </w:p>
        </w:tc>
        <w:tc>
          <w:tcPr>
            <w:tcW w:w="1098"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руб.</w:t>
            </w:r>
          </w:p>
        </w:tc>
        <w:tc>
          <w:tcPr>
            <w:tcW w:w="532"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руб.</w:t>
            </w:r>
          </w:p>
        </w:tc>
      </w:tr>
      <w:tr w:rsidR="00D33419" w:rsidRPr="000C537F" w:rsidTr="00D33419">
        <w:trPr>
          <w:trHeight w:val="300"/>
        </w:trPr>
        <w:tc>
          <w:tcPr>
            <w:tcW w:w="272" w:type="dxa"/>
            <w:tcBorders>
              <w:top w:val="nil"/>
              <w:left w:val="single" w:sz="4" w:space="0" w:color="auto"/>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1</w:t>
            </w:r>
          </w:p>
        </w:tc>
        <w:tc>
          <w:tcPr>
            <w:tcW w:w="128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2</w:t>
            </w:r>
          </w:p>
        </w:tc>
        <w:tc>
          <w:tcPr>
            <w:tcW w:w="995"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3</w:t>
            </w:r>
          </w:p>
        </w:tc>
        <w:tc>
          <w:tcPr>
            <w:tcW w:w="111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4</w:t>
            </w:r>
          </w:p>
        </w:tc>
        <w:tc>
          <w:tcPr>
            <w:tcW w:w="464"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5</w:t>
            </w:r>
          </w:p>
        </w:tc>
        <w:tc>
          <w:tcPr>
            <w:tcW w:w="521"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6</w:t>
            </w:r>
          </w:p>
        </w:tc>
        <w:tc>
          <w:tcPr>
            <w:tcW w:w="505"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7</w:t>
            </w:r>
          </w:p>
        </w:tc>
        <w:tc>
          <w:tcPr>
            <w:tcW w:w="837"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8</w:t>
            </w:r>
          </w:p>
        </w:tc>
        <w:tc>
          <w:tcPr>
            <w:tcW w:w="44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9</w:t>
            </w:r>
          </w:p>
        </w:tc>
        <w:tc>
          <w:tcPr>
            <w:tcW w:w="407"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10</w:t>
            </w:r>
          </w:p>
        </w:tc>
        <w:tc>
          <w:tcPr>
            <w:tcW w:w="425"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11</w:t>
            </w:r>
          </w:p>
        </w:tc>
        <w:tc>
          <w:tcPr>
            <w:tcW w:w="829"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12</w:t>
            </w:r>
          </w:p>
        </w:tc>
        <w:tc>
          <w:tcPr>
            <w:tcW w:w="475"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13</w:t>
            </w:r>
          </w:p>
        </w:tc>
        <w:tc>
          <w:tcPr>
            <w:tcW w:w="75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14</w:t>
            </w:r>
          </w:p>
        </w:tc>
        <w:tc>
          <w:tcPr>
            <w:tcW w:w="730"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15</w:t>
            </w:r>
          </w:p>
        </w:tc>
        <w:tc>
          <w:tcPr>
            <w:tcW w:w="1238"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16</w:t>
            </w:r>
          </w:p>
        </w:tc>
        <w:tc>
          <w:tcPr>
            <w:tcW w:w="1098"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17</w:t>
            </w:r>
          </w:p>
        </w:tc>
        <w:tc>
          <w:tcPr>
            <w:tcW w:w="532"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18</w:t>
            </w:r>
          </w:p>
        </w:tc>
      </w:tr>
      <w:tr w:rsidR="00D33419" w:rsidRPr="000C537F" w:rsidTr="00D33419">
        <w:trPr>
          <w:trHeight w:val="282"/>
        </w:trPr>
        <w:tc>
          <w:tcPr>
            <w:tcW w:w="1292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2017 год</w:t>
            </w:r>
          </w:p>
        </w:tc>
      </w:tr>
      <w:tr w:rsidR="00D33419" w:rsidRPr="000C537F" w:rsidTr="00D33419">
        <w:trPr>
          <w:trHeight w:val="855"/>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1</w:t>
            </w:r>
          </w:p>
        </w:tc>
        <w:tc>
          <w:tcPr>
            <w:tcW w:w="128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п. Александровское ул. Н.Гурова 3 А</w:t>
            </w:r>
          </w:p>
        </w:tc>
        <w:tc>
          <w:tcPr>
            <w:tcW w:w="99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sz w:val="16"/>
                <w:szCs w:val="16"/>
              </w:rPr>
            </w:pPr>
            <w:r w:rsidRPr="000C537F">
              <w:rPr>
                <w:sz w:val="16"/>
                <w:szCs w:val="16"/>
              </w:rPr>
              <w:t>1806180</w:t>
            </w:r>
          </w:p>
        </w:tc>
        <w:tc>
          <w:tcPr>
            <w:tcW w:w="111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464"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521"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50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529,1</w:t>
            </w:r>
          </w:p>
        </w:tc>
        <w:tc>
          <w:tcPr>
            <w:tcW w:w="837"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sz w:val="16"/>
                <w:szCs w:val="16"/>
              </w:rPr>
            </w:pPr>
            <w:r w:rsidRPr="000C537F">
              <w:rPr>
                <w:sz w:val="16"/>
                <w:szCs w:val="16"/>
              </w:rPr>
              <w:t>1806180</w:t>
            </w:r>
          </w:p>
        </w:tc>
        <w:tc>
          <w:tcPr>
            <w:tcW w:w="44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407"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42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829"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47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75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730"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1238"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1098"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c>
          <w:tcPr>
            <w:tcW w:w="532"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0</w:t>
            </w:r>
          </w:p>
        </w:tc>
      </w:tr>
      <w:tr w:rsidR="00D33419" w:rsidRPr="000C537F" w:rsidTr="00D33419">
        <w:trPr>
          <w:trHeight w:val="300"/>
        </w:trPr>
        <w:tc>
          <w:tcPr>
            <w:tcW w:w="12920"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2018 год</w:t>
            </w:r>
          </w:p>
        </w:tc>
      </w:tr>
      <w:tr w:rsidR="00D33419" w:rsidRPr="000C537F" w:rsidTr="00D33419">
        <w:trPr>
          <w:trHeight w:val="885"/>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1</w:t>
            </w:r>
          </w:p>
        </w:tc>
        <w:tc>
          <w:tcPr>
            <w:tcW w:w="128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sz w:val="16"/>
                <w:szCs w:val="16"/>
              </w:rPr>
            </w:pPr>
            <w:r w:rsidRPr="000C537F">
              <w:rPr>
                <w:sz w:val="16"/>
                <w:szCs w:val="16"/>
              </w:rPr>
              <w:t>п. Красная Поляна ул. Октябрьская        д. 14</w:t>
            </w:r>
          </w:p>
        </w:tc>
        <w:tc>
          <w:tcPr>
            <w:tcW w:w="99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sz w:val="16"/>
                <w:szCs w:val="16"/>
              </w:rPr>
            </w:pPr>
            <w:r w:rsidRPr="000C537F">
              <w:rPr>
                <w:sz w:val="16"/>
                <w:szCs w:val="16"/>
              </w:rPr>
              <w:t>1337177,75</w:t>
            </w:r>
          </w:p>
        </w:tc>
        <w:tc>
          <w:tcPr>
            <w:tcW w:w="111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432,64</w:t>
            </w:r>
          </w:p>
        </w:tc>
        <w:tc>
          <w:tcPr>
            <w:tcW w:w="837"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sz w:val="16"/>
                <w:szCs w:val="16"/>
              </w:rPr>
            </w:pPr>
            <w:r w:rsidRPr="000C537F">
              <w:rPr>
                <w:sz w:val="16"/>
                <w:szCs w:val="16"/>
              </w:rPr>
              <w:t>1337177,75</w:t>
            </w:r>
          </w:p>
        </w:tc>
        <w:tc>
          <w:tcPr>
            <w:tcW w:w="44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47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45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2</w:t>
            </w:r>
          </w:p>
        </w:tc>
        <w:tc>
          <w:tcPr>
            <w:tcW w:w="128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color w:val="000000"/>
                <w:sz w:val="16"/>
                <w:szCs w:val="16"/>
              </w:rPr>
            </w:pPr>
            <w:r w:rsidRPr="000C537F">
              <w:rPr>
                <w:color w:val="000000"/>
                <w:sz w:val="16"/>
                <w:szCs w:val="16"/>
              </w:rPr>
              <w:t xml:space="preserve">п. </w:t>
            </w:r>
            <w:proofErr w:type="gramStart"/>
            <w:r w:rsidRPr="000C537F">
              <w:rPr>
                <w:color w:val="000000"/>
                <w:sz w:val="16"/>
                <w:szCs w:val="16"/>
              </w:rPr>
              <w:t>Островское</w:t>
            </w:r>
            <w:proofErr w:type="gramEnd"/>
            <w:r w:rsidRPr="000C537F">
              <w:rPr>
                <w:color w:val="000000"/>
                <w:sz w:val="16"/>
                <w:szCs w:val="16"/>
              </w:rPr>
              <w:t xml:space="preserve"> ул. Гагарина 7А</w:t>
            </w:r>
          </w:p>
        </w:tc>
        <w:tc>
          <w:tcPr>
            <w:tcW w:w="99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986743</w:t>
            </w:r>
          </w:p>
        </w:tc>
        <w:tc>
          <w:tcPr>
            <w:tcW w:w="111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507,6</w:t>
            </w:r>
          </w:p>
        </w:tc>
        <w:tc>
          <w:tcPr>
            <w:tcW w:w="829"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986743</w:t>
            </w:r>
          </w:p>
        </w:tc>
        <w:tc>
          <w:tcPr>
            <w:tcW w:w="47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45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3</w:t>
            </w:r>
          </w:p>
        </w:tc>
        <w:tc>
          <w:tcPr>
            <w:tcW w:w="1283" w:type="dxa"/>
            <w:tcBorders>
              <w:top w:val="nil"/>
              <w:left w:val="nil"/>
              <w:bottom w:val="single" w:sz="4" w:space="0" w:color="auto"/>
              <w:right w:val="single" w:sz="4" w:space="0" w:color="auto"/>
            </w:tcBorders>
            <w:shd w:val="clear" w:color="auto" w:fill="auto"/>
            <w:vAlign w:val="center"/>
            <w:hideMark/>
          </w:tcPr>
          <w:p w:rsidR="00D33419" w:rsidRPr="000C537F" w:rsidRDefault="00D33419" w:rsidP="00D33419">
            <w:pPr>
              <w:jc w:val="center"/>
              <w:rPr>
                <w:color w:val="000000"/>
                <w:sz w:val="16"/>
                <w:szCs w:val="16"/>
              </w:rPr>
            </w:pPr>
            <w:r w:rsidRPr="000C537F">
              <w:rPr>
                <w:color w:val="000000"/>
                <w:sz w:val="16"/>
                <w:szCs w:val="16"/>
              </w:rPr>
              <w:t>п. Островское ул. Парковая д.4</w:t>
            </w:r>
          </w:p>
        </w:tc>
        <w:tc>
          <w:tcPr>
            <w:tcW w:w="99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155436,87</w:t>
            </w:r>
          </w:p>
        </w:tc>
        <w:tc>
          <w:tcPr>
            <w:tcW w:w="111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155436,87</w:t>
            </w:r>
          </w:p>
        </w:tc>
        <w:tc>
          <w:tcPr>
            <w:tcW w:w="464"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829" w:type="dxa"/>
            <w:tcBorders>
              <w:top w:val="nil"/>
              <w:left w:val="nil"/>
              <w:bottom w:val="nil"/>
              <w:right w:val="nil"/>
            </w:tcBorders>
            <w:shd w:val="clear" w:color="auto" w:fill="auto"/>
            <w:noWrap/>
            <w:vAlign w:val="bottom"/>
            <w:hideMark/>
          </w:tcPr>
          <w:p w:rsidR="00D33419" w:rsidRPr="000C537F" w:rsidRDefault="00D33419" w:rsidP="00D33419">
            <w:pPr>
              <w:jc w:val="center"/>
              <w:rPr>
                <w:color w:val="000000"/>
                <w:sz w:val="16"/>
                <w:szCs w:val="16"/>
              </w:rPr>
            </w:pPr>
          </w:p>
        </w:tc>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300"/>
        </w:trPr>
        <w:tc>
          <w:tcPr>
            <w:tcW w:w="12920"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419" w:rsidRPr="000C537F" w:rsidRDefault="00D33419" w:rsidP="00D33419">
            <w:pPr>
              <w:jc w:val="center"/>
              <w:rPr>
                <w:color w:val="000000"/>
                <w:sz w:val="16"/>
                <w:szCs w:val="16"/>
              </w:rPr>
            </w:pPr>
            <w:r w:rsidRPr="000C537F">
              <w:rPr>
                <w:color w:val="000000"/>
                <w:sz w:val="16"/>
                <w:szCs w:val="16"/>
              </w:rPr>
              <w:t>2019 год</w:t>
            </w:r>
          </w:p>
        </w:tc>
      </w:tr>
      <w:tr w:rsidR="00D33419" w:rsidRPr="000C537F" w:rsidTr="00D33419">
        <w:trPr>
          <w:trHeight w:val="465"/>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п. Островское  ул</w:t>
            </w:r>
            <w:proofErr w:type="gramStart"/>
            <w:r w:rsidRPr="000C537F">
              <w:rPr>
                <w:color w:val="000000"/>
                <w:sz w:val="16"/>
                <w:szCs w:val="16"/>
              </w:rPr>
              <w:t>.П</w:t>
            </w:r>
            <w:proofErr w:type="gramEnd"/>
            <w:r w:rsidRPr="000C537F">
              <w:rPr>
                <w:color w:val="000000"/>
                <w:sz w:val="16"/>
                <w:szCs w:val="16"/>
              </w:rPr>
              <w:t>олевая 1В</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2040140,25</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517,5</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2040140,25</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rPr>
                <w:color w:val="000000"/>
                <w:sz w:val="16"/>
                <w:szCs w:val="16"/>
              </w:rPr>
            </w:pPr>
            <w:r w:rsidRPr="000C537F">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rPr>
                <w:color w:val="000000"/>
                <w:sz w:val="16"/>
                <w:szCs w:val="16"/>
              </w:rPr>
            </w:pPr>
            <w:r w:rsidRPr="000C537F">
              <w:rPr>
                <w:color w:val="000000"/>
                <w:sz w:val="16"/>
                <w:szCs w:val="16"/>
              </w:rPr>
              <w:t> </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465"/>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2</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п. Островское  ул</w:t>
            </w:r>
            <w:proofErr w:type="gramStart"/>
            <w:r w:rsidRPr="000C537F">
              <w:rPr>
                <w:color w:val="000000"/>
                <w:sz w:val="16"/>
                <w:szCs w:val="16"/>
              </w:rPr>
              <w:t>.П</w:t>
            </w:r>
            <w:proofErr w:type="gramEnd"/>
            <w:r w:rsidRPr="000C537F">
              <w:rPr>
                <w:color w:val="000000"/>
                <w:sz w:val="16"/>
                <w:szCs w:val="16"/>
              </w:rPr>
              <w:t>олевая 1Б</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441693,63</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522,9</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441693,63</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465"/>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3</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п. Островское  ул</w:t>
            </w:r>
            <w:proofErr w:type="gramStart"/>
            <w:r w:rsidRPr="000C537F">
              <w:rPr>
                <w:color w:val="000000"/>
                <w:sz w:val="16"/>
                <w:szCs w:val="16"/>
              </w:rPr>
              <w:t>.Г</w:t>
            </w:r>
            <w:proofErr w:type="gramEnd"/>
            <w:r w:rsidRPr="000C537F">
              <w:rPr>
                <w:color w:val="000000"/>
                <w:sz w:val="16"/>
                <w:szCs w:val="16"/>
              </w:rPr>
              <w:t>агарина д.4</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1165422,72</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369,6</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1165422,72</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450"/>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4</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 xml:space="preserve">п. Островское  </w:t>
            </w:r>
            <w:proofErr w:type="spellStart"/>
            <w:r w:rsidRPr="000C537F">
              <w:rPr>
                <w:color w:val="000000"/>
                <w:sz w:val="16"/>
                <w:szCs w:val="16"/>
              </w:rPr>
              <w:t>ул</w:t>
            </w:r>
            <w:proofErr w:type="gramStart"/>
            <w:r w:rsidRPr="000C537F">
              <w:rPr>
                <w:color w:val="000000"/>
                <w:sz w:val="16"/>
                <w:szCs w:val="16"/>
              </w:rPr>
              <w:t>.З</w:t>
            </w:r>
            <w:proofErr w:type="gramEnd"/>
            <w:r w:rsidRPr="000C537F">
              <w:rPr>
                <w:color w:val="000000"/>
                <w:sz w:val="16"/>
                <w:szCs w:val="16"/>
              </w:rPr>
              <w:t>аовражная</w:t>
            </w:r>
            <w:proofErr w:type="spellEnd"/>
            <w:r w:rsidRPr="000C537F">
              <w:rPr>
                <w:color w:val="000000"/>
                <w:sz w:val="16"/>
                <w:szCs w:val="16"/>
              </w:rPr>
              <w:t xml:space="preserve"> </w:t>
            </w:r>
            <w:r w:rsidRPr="000C537F">
              <w:rPr>
                <w:color w:val="000000"/>
                <w:sz w:val="16"/>
                <w:szCs w:val="16"/>
              </w:rPr>
              <w:lastRenderedPageBreak/>
              <w:t>д.30</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lastRenderedPageBreak/>
              <w:t>911144,8</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468,7</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911144,8</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465"/>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lastRenderedPageBreak/>
              <w:t>5</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п. Островское  ул</w:t>
            </w:r>
            <w:proofErr w:type="gramStart"/>
            <w:r w:rsidRPr="000C537F">
              <w:rPr>
                <w:color w:val="000000"/>
                <w:sz w:val="16"/>
                <w:szCs w:val="16"/>
              </w:rPr>
              <w:t>.Г</w:t>
            </w:r>
            <w:proofErr w:type="gramEnd"/>
            <w:r w:rsidRPr="000C537F">
              <w:rPr>
                <w:color w:val="000000"/>
                <w:sz w:val="16"/>
                <w:szCs w:val="16"/>
              </w:rPr>
              <w:t>агарина д.8</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1532575</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62,5</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1532575</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465"/>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6</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п. Островское  ул</w:t>
            </w:r>
            <w:proofErr w:type="gramStart"/>
            <w:r w:rsidRPr="000C537F">
              <w:rPr>
                <w:color w:val="000000"/>
                <w:sz w:val="16"/>
                <w:szCs w:val="16"/>
              </w:rPr>
              <w:t>.П</w:t>
            </w:r>
            <w:proofErr w:type="gramEnd"/>
            <w:r w:rsidRPr="000C537F">
              <w:rPr>
                <w:color w:val="000000"/>
                <w:sz w:val="16"/>
                <w:szCs w:val="16"/>
              </w:rPr>
              <w:t>арковая 11а</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2452179,5</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563,5</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794056</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67,62</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1658123,5</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465"/>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7</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п. Островское  ул</w:t>
            </w:r>
            <w:proofErr w:type="gramStart"/>
            <w:r w:rsidRPr="000C537F">
              <w:rPr>
                <w:color w:val="000000"/>
                <w:sz w:val="16"/>
                <w:szCs w:val="16"/>
              </w:rPr>
              <w:t>.Г</w:t>
            </w:r>
            <w:proofErr w:type="gramEnd"/>
            <w:r w:rsidRPr="000C537F">
              <w:rPr>
                <w:color w:val="000000"/>
                <w:sz w:val="16"/>
                <w:szCs w:val="16"/>
              </w:rPr>
              <w:t>агарина д.1</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1630800,4</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874395,6</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536,8</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756404,8</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465"/>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8</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п. Островское  ул</w:t>
            </w:r>
            <w:proofErr w:type="gramStart"/>
            <w:r w:rsidRPr="000C537F">
              <w:rPr>
                <w:color w:val="000000"/>
                <w:sz w:val="16"/>
                <w:szCs w:val="16"/>
              </w:rPr>
              <w:t>.Г</w:t>
            </w:r>
            <w:proofErr w:type="gramEnd"/>
            <w:r w:rsidRPr="000C537F">
              <w:rPr>
                <w:color w:val="000000"/>
                <w:sz w:val="16"/>
                <w:szCs w:val="16"/>
              </w:rPr>
              <w:t>агарина д.10</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2046684,4</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519,16</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2046684,4</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465"/>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9</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п. Островское  ул</w:t>
            </w:r>
            <w:proofErr w:type="gramStart"/>
            <w:r w:rsidRPr="000C537F">
              <w:rPr>
                <w:color w:val="000000"/>
                <w:sz w:val="16"/>
                <w:szCs w:val="16"/>
              </w:rPr>
              <w:t>.Г</w:t>
            </w:r>
            <w:proofErr w:type="gramEnd"/>
            <w:r w:rsidRPr="000C537F">
              <w:rPr>
                <w:color w:val="000000"/>
                <w:sz w:val="16"/>
                <w:szCs w:val="16"/>
              </w:rPr>
              <w:t>агарина д.3</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1056618,5</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43,09</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1056618,5</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465"/>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10</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п. Островское  ул</w:t>
            </w:r>
            <w:proofErr w:type="gramStart"/>
            <w:r w:rsidRPr="000C537F">
              <w:rPr>
                <w:color w:val="000000"/>
                <w:sz w:val="16"/>
                <w:szCs w:val="16"/>
              </w:rPr>
              <w:t>.Ш</w:t>
            </w:r>
            <w:proofErr w:type="gramEnd"/>
            <w:r w:rsidRPr="000C537F">
              <w:rPr>
                <w:color w:val="000000"/>
                <w:sz w:val="16"/>
                <w:szCs w:val="16"/>
              </w:rPr>
              <w:t>олохова д.5</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304894,67</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304894,67</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300"/>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11</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 xml:space="preserve">с. </w:t>
            </w:r>
            <w:proofErr w:type="spellStart"/>
            <w:r w:rsidRPr="000C537F">
              <w:rPr>
                <w:color w:val="000000"/>
                <w:sz w:val="16"/>
                <w:szCs w:val="16"/>
              </w:rPr>
              <w:t>Щелыково</w:t>
            </w:r>
            <w:proofErr w:type="spellEnd"/>
            <w:r w:rsidRPr="000C537F">
              <w:rPr>
                <w:color w:val="000000"/>
                <w:sz w:val="16"/>
                <w:szCs w:val="16"/>
              </w:rPr>
              <w:t xml:space="preserve"> д.10</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1012269,67</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326,78</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1012269,67</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r w:rsidR="00D33419" w:rsidRPr="000C537F" w:rsidTr="00D33419">
        <w:trPr>
          <w:trHeight w:val="315"/>
        </w:trPr>
        <w:tc>
          <w:tcPr>
            <w:tcW w:w="272" w:type="dxa"/>
            <w:tcBorders>
              <w:top w:val="nil"/>
              <w:left w:val="single" w:sz="4" w:space="0" w:color="auto"/>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12</w:t>
            </w:r>
          </w:p>
        </w:tc>
        <w:tc>
          <w:tcPr>
            <w:tcW w:w="1283" w:type="dxa"/>
            <w:tcBorders>
              <w:top w:val="nil"/>
              <w:left w:val="nil"/>
              <w:bottom w:val="single" w:sz="4" w:space="0" w:color="auto"/>
              <w:right w:val="single" w:sz="4" w:space="0" w:color="auto"/>
            </w:tcBorders>
            <w:shd w:val="clear" w:color="auto" w:fill="auto"/>
            <w:vAlign w:val="bottom"/>
            <w:hideMark/>
          </w:tcPr>
          <w:p w:rsidR="00D33419" w:rsidRPr="000C537F" w:rsidRDefault="00D33419" w:rsidP="00D33419">
            <w:pPr>
              <w:jc w:val="center"/>
              <w:rPr>
                <w:color w:val="000000"/>
                <w:sz w:val="16"/>
                <w:szCs w:val="16"/>
              </w:rPr>
            </w:pPr>
            <w:r w:rsidRPr="000C537F">
              <w:rPr>
                <w:color w:val="000000"/>
                <w:sz w:val="16"/>
                <w:szCs w:val="16"/>
              </w:rPr>
              <w:t xml:space="preserve"> </w:t>
            </w:r>
            <w:proofErr w:type="spellStart"/>
            <w:r w:rsidRPr="000C537F">
              <w:rPr>
                <w:color w:val="000000"/>
                <w:sz w:val="16"/>
                <w:szCs w:val="16"/>
              </w:rPr>
              <w:t>c.Щелыково</w:t>
            </w:r>
            <w:proofErr w:type="spellEnd"/>
            <w:r w:rsidRPr="000C537F">
              <w:rPr>
                <w:color w:val="000000"/>
                <w:sz w:val="16"/>
                <w:szCs w:val="16"/>
              </w:rPr>
              <w:t xml:space="preserve"> д.5</w:t>
            </w:r>
          </w:p>
        </w:tc>
        <w:tc>
          <w:tcPr>
            <w:tcW w:w="99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1156591,97</w:t>
            </w:r>
          </w:p>
        </w:tc>
        <w:tc>
          <w:tcPr>
            <w:tcW w:w="111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64"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21"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0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293,38</w:t>
            </w:r>
          </w:p>
        </w:tc>
        <w:tc>
          <w:tcPr>
            <w:tcW w:w="83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1156591,97</w:t>
            </w:r>
          </w:p>
        </w:tc>
        <w:tc>
          <w:tcPr>
            <w:tcW w:w="44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07"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475"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53"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730"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1098"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c>
          <w:tcPr>
            <w:tcW w:w="532" w:type="dxa"/>
            <w:tcBorders>
              <w:top w:val="nil"/>
              <w:left w:val="nil"/>
              <w:bottom w:val="single" w:sz="4" w:space="0" w:color="auto"/>
              <w:right w:val="single" w:sz="4" w:space="0" w:color="auto"/>
            </w:tcBorders>
            <w:shd w:val="clear" w:color="auto" w:fill="auto"/>
            <w:noWrap/>
            <w:vAlign w:val="bottom"/>
            <w:hideMark/>
          </w:tcPr>
          <w:p w:rsidR="00D33419" w:rsidRPr="000C537F" w:rsidRDefault="00D33419" w:rsidP="00D33419">
            <w:pPr>
              <w:jc w:val="center"/>
              <w:rPr>
                <w:color w:val="000000"/>
                <w:sz w:val="16"/>
                <w:szCs w:val="16"/>
              </w:rPr>
            </w:pPr>
            <w:r w:rsidRPr="000C537F">
              <w:rPr>
                <w:color w:val="000000"/>
                <w:sz w:val="16"/>
                <w:szCs w:val="16"/>
              </w:rPr>
              <w:t> </w:t>
            </w:r>
          </w:p>
        </w:tc>
      </w:tr>
    </w:tbl>
    <w:p w:rsidR="00D33419" w:rsidRPr="000C537F" w:rsidRDefault="00D33419" w:rsidP="00D33419">
      <w:pPr>
        <w:jc w:val="both"/>
        <w:rPr>
          <w:sz w:val="16"/>
          <w:szCs w:val="16"/>
        </w:rPr>
      </w:pPr>
    </w:p>
    <w:p w:rsidR="00D33419" w:rsidRPr="000C537F" w:rsidRDefault="00D33419" w:rsidP="00D33419">
      <w:pPr>
        <w:jc w:val="both"/>
        <w:rPr>
          <w:sz w:val="16"/>
          <w:szCs w:val="16"/>
        </w:rPr>
      </w:pPr>
    </w:p>
    <w:p w:rsidR="00D33419" w:rsidRPr="000C537F" w:rsidRDefault="00D33419" w:rsidP="00D33419">
      <w:pPr>
        <w:jc w:val="both"/>
        <w:rPr>
          <w:sz w:val="16"/>
          <w:szCs w:val="16"/>
        </w:rPr>
      </w:pPr>
    </w:p>
    <w:p w:rsidR="00D33419" w:rsidRDefault="00D33419" w:rsidP="00D33419">
      <w:pPr>
        <w:tabs>
          <w:tab w:val="left" w:pos="3796"/>
        </w:tabs>
        <w:jc w:val="center"/>
        <w:rPr>
          <w:sz w:val="16"/>
          <w:szCs w:val="16"/>
        </w:rPr>
      </w:pPr>
      <w:r w:rsidRPr="001378B8">
        <w:rPr>
          <w:sz w:val="16"/>
          <w:szCs w:val="16"/>
        </w:rPr>
        <w:t>*      *      *      *      *      *      *</w:t>
      </w:r>
    </w:p>
    <w:p w:rsidR="00D33419" w:rsidRDefault="00D33419" w:rsidP="007C3657">
      <w:pPr>
        <w:tabs>
          <w:tab w:val="left" w:pos="3796"/>
        </w:tabs>
        <w:rPr>
          <w:sz w:val="16"/>
          <w:szCs w:val="16"/>
          <w:lang w:eastAsia="zh-CN"/>
        </w:rPr>
      </w:pPr>
    </w:p>
    <w:p w:rsidR="00D33419" w:rsidRDefault="00D33419" w:rsidP="007C3657">
      <w:pPr>
        <w:tabs>
          <w:tab w:val="left" w:pos="3796"/>
        </w:tabs>
        <w:rPr>
          <w:sz w:val="16"/>
          <w:szCs w:val="16"/>
          <w:lang w:eastAsia="zh-CN"/>
        </w:rPr>
      </w:pPr>
    </w:p>
    <w:p w:rsidR="00D33419" w:rsidRDefault="00D33419" w:rsidP="007C3657">
      <w:pPr>
        <w:tabs>
          <w:tab w:val="left" w:pos="3796"/>
        </w:tabs>
        <w:rPr>
          <w:sz w:val="16"/>
          <w:szCs w:val="16"/>
          <w:lang w:eastAsia="zh-CN"/>
        </w:rPr>
      </w:pPr>
    </w:p>
    <w:p w:rsidR="00D33419" w:rsidRDefault="00D33419" w:rsidP="007C3657">
      <w:pPr>
        <w:tabs>
          <w:tab w:val="left" w:pos="3796"/>
        </w:tabs>
        <w:rPr>
          <w:sz w:val="16"/>
          <w:szCs w:val="16"/>
          <w:lang w:eastAsia="zh-CN"/>
        </w:rPr>
      </w:pPr>
    </w:p>
    <w:p w:rsidR="00D33419" w:rsidRDefault="00D33419" w:rsidP="007C3657">
      <w:pPr>
        <w:tabs>
          <w:tab w:val="left" w:pos="3796"/>
        </w:tabs>
        <w:rPr>
          <w:sz w:val="16"/>
          <w:szCs w:val="16"/>
          <w:lang w:eastAsia="zh-CN"/>
        </w:rPr>
      </w:pPr>
    </w:p>
    <w:p w:rsidR="00D33419" w:rsidRDefault="00D33419" w:rsidP="007C3657">
      <w:pPr>
        <w:tabs>
          <w:tab w:val="left" w:pos="3796"/>
        </w:tabs>
        <w:rPr>
          <w:sz w:val="16"/>
          <w:szCs w:val="16"/>
          <w:lang w:eastAsia="zh-CN"/>
        </w:rPr>
      </w:pPr>
    </w:p>
    <w:p w:rsidR="00D33419" w:rsidRDefault="00D33419" w:rsidP="007C3657">
      <w:pPr>
        <w:tabs>
          <w:tab w:val="left" w:pos="3796"/>
        </w:tabs>
        <w:rPr>
          <w:sz w:val="16"/>
          <w:szCs w:val="16"/>
          <w:lang w:eastAsia="zh-CN"/>
        </w:rPr>
      </w:pPr>
    </w:p>
    <w:p w:rsidR="00DB049B" w:rsidRDefault="00DB049B" w:rsidP="007C3657">
      <w:pPr>
        <w:tabs>
          <w:tab w:val="left" w:pos="3796"/>
        </w:tabs>
        <w:rPr>
          <w:sz w:val="16"/>
          <w:szCs w:val="16"/>
          <w:lang w:eastAsia="zh-CN"/>
        </w:rPr>
      </w:pPr>
    </w:p>
    <w:p w:rsidR="00DB049B" w:rsidRDefault="00DB049B" w:rsidP="007C3657">
      <w:pPr>
        <w:tabs>
          <w:tab w:val="left" w:pos="3796"/>
        </w:tabs>
        <w:rPr>
          <w:sz w:val="16"/>
          <w:szCs w:val="16"/>
          <w:lang w:eastAsia="zh-CN"/>
        </w:rPr>
      </w:pPr>
    </w:p>
    <w:p w:rsidR="00D33419" w:rsidRDefault="00D33419" w:rsidP="007C3657">
      <w:pPr>
        <w:tabs>
          <w:tab w:val="left" w:pos="3796"/>
        </w:tabs>
        <w:rPr>
          <w:sz w:val="16"/>
          <w:szCs w:val="16"/>
          <w:lang w:eastAsia="zh-CN"/>
        </w:rPr>
        <w:sectPr w:rsidR="00D33419" w:rsidSect="00D33419">
          <w:pgSz w:w="16840" w:h="11907" w:orient="landscape" w:code="9"/>
          <w:pgMar w:top="709" w:right="568" w:bottom="283" w:left="851" w:header="0" w:footer="0" w:gutter="0"/>
          <w:cols w:space="720"/>
          <w:docGrid w:linePitch="272"/>
        </w:sectPr>
      </w:pPr>
    </w:p>
    <w:p w:rsidR="00D33419" w:rsidRPr="00D33419" w:rsidRDefault="00D33419" w:rsidP="00D33419">
      <w:pPr>
        <w:tabs>
          <w:tab w:val="left" w:pos="3060"/>
        </w:tabs>
        <w:jc w:val="center"/>
        <w:rPr>
          <w:sz w:val="16"/>
          <w:szCs w:val="16"/>
        </w:rPr>
      </w:pPr>
      <w:r w:rsidRPr="00D33419">
        <w:rPr>
          <w:noProof/>
          <w:sz w:val="16"/>
          <w:szCs w:val="16"/>
        </w:rPr>
        <w:lastRenderedPageBreak/>
        <w:drawing>
          <wp:inline distT="0" distB="0" distL="0" distR="0">
            <wp:extent cx="313459" cy="353953"/>
            <wp:effectExtent l="19050" t="0" r="0" b="0"/>
            <wp:docPr id="6" name="Рисунок 6"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strovsky_rayon_coa"/>
                    <pic:cNvPicPr>
                      <a:picLocks noChangeAspect="1" noChangeArrowheads="1"/>
                    </pic:cNvPicPr>
                  </pic:nvPicPr>
                  <pic:blipFill>
                    <a:blip r:embed="rId13" cstate="print"/>
                    <a:srcRect/>
                    <a:stretch>
                      <a:fillRect/>
                    </a:stretch>
                  </pic:blipFill>
                  <pic:spPr bwMode="auto">
                    <a:xfrm>
                      <a:off x="0" y="0"/>
                      <a:ext cx="317836" cy="358896"/>
                    </a:xfrm>
                    <a:prstGeom prst="rect">
                      <a:avLst/>
                    </a:prstGeom>
                    <a:noFill/>
                    <a:ln w="9525">
                      <a:noFill/>
                      <a:miter lim="800000"/>
                      <a:headEnd/>
                      <a:tailEnd/>
                    </a:ln>
                  </pic:spPr>
                </pic:pic>
              </a:graphicData>
            </a:graphic>
          </wp:inline>
        </w:drawing>
      </w:r>
    </w:p>
    <w:p w:rsidR="00D33419" w:rsidRPr="00D33419" w:rsidRDefault="00D33419" w:rsidP="00D33419">
      <w:pPr>
        <w:jc w:val="center"/>
        <w:rPr>
          <w:sz w:val="16"/>
          <w:szCs w:val="16"/>
        </w:rPr>
      </w:pPr>
    </w:p>
    <w:p w:rsidR="00D33419" w:rsidRPr="00D33419" w:rsidRDefault="00D33419" w:rsidP="00D33419">
      <w:pPr>
        <w:pStyle w:val="1"/>
        <w:jc w:val="center"/>
        <w:rPr>
          <w:b/>
          <w:bCs/>
          <w:sz w:val="16"/>
          <w:szCs w:val="16"/>
        </w:rPr>
      </w:pPr>
      <w:r w:rsidRPr="00D33419">
        <w:rPr>
          <w:b/>
          <w:bCs/>
          <w:sz w:val="16"/>
          <w:szCs w:val="16"/>
        </w:rPr>
        <w:t>ПОСТАНОВЛЕНИЕ</w:t>
      </w:r>
    </w:p>
    <w:p w:rsidR="00D33419" w:rsidRPr="00D33419" w:rsidRDefault="00D33419" w:rsidP="00D33419">
      <w:pPr>
        <w:jc w:val="center"/>
        <w:rPr>
          <w:sz w:val="16"/>
          <w:szCs w:val="16"/>
        </w:rPr>
      </w:pPr>
    </w:p>
    <w:p w:rsidR="00D33419" w:rsidRPr="00D33419" w:rsidRDefault="00D33419" w:rsidP="00D33419">
      <w:pPr>
        <w:jc w:val="center"/>
        <w:rPr>
          <w:sz w:val="16"/>
          <w:szCs w:val="16"/>
        </w:rPr>
      </w:pPr>
      <w:r w:rsidRPr="00D33419">
        <w:rPr>
          <w:sz w:val="16"/>
          <w:szCs w:val="16"/>
        </w:rPr>
        <w:t>АДМИНИСТРАЦИЯ ОСТРОВСКОГО  МУНИЦИПАЛЬНОГО РАЙОНА</w:t>
      </w:r>
    </w:p>
    <w:p w:rsidR="00D33419" w:rsidRPr="00D33419" w:rsidRDefault="00D33419" w:rsidP="00D33419">
      <w:pPr>
        <w:jc w:val="center"/>
        <w:rPr>
          <w:sz w:val="16"/>
          <w:szCs w:val="16"/>
        </w:rPr>
      </w:pPr>
      <w:r w:rsidRPr="00D33419">
        <w:rPr>
          <w:sz w:val="16"/>
          <w:szCs w:val="16"/>
        </w:rPr>
        <w:t>КОСТРОМСКОЙ ОБЛАСТИ</w:t>
      </w:r>
    </w:p>
    <w:p w:rsidR="00D33419" w:rsidRPr="00D33419" w:rsidRDefault="00D33419" w:rsidP="00D33419">
      <w:pPr>
        <w:jc w:val="center"/>
        <w:rPr>
          <w:sz w:val="16"/>
          <w:szCs w:val="16"/>
        </w:rPr>
      </w:pPr>
    </w:p>
    <w:p w:rsidR="00D33419" w:rsidRPr="00D33419" w:rsidRDefault="00D33419" w:rsidP="00D33419">
      <w:pPr>
        <w:rPr>
          <w:sz w:val="16"/>
          <w:szCs w:val="16"/>
        </w:rPr>
      </w:pPr>
      <w:r w:rsidRPr="00D33419">
        <w:rPr>
          <w:sz w:val="16"/>
          <w:szCs w:val="16"/>
        </w:rPr>
        <w:t xml:space="preserve">от   «  8   »  июня  2018 г.  №   357                                                                      п. </w:t>
      </w:r>
      <w:proofErr w:type="gramStart"/>
      <w:r w:rsidRPr="00D33419">
        <w:rPr>
          <w:sz w:val="16"/>
          <w:szCs w:val="16"/>
        </w:rPr>
        <w:t>Островское</w:t>
      </w:r>
      <w:proofErr w:type="gramEnd"/>
    </w:p>
    <w:p w:rsidR="00D33419" w:rsidRPr="00D33419" w:rsidRDefault="00D33419" w:rsidP="00D33419">
      <w:pPr>
        <w:rPr>
          <w:sz w:val="16"/>
          <w:szCs w:val="16"/>
        </w:rPr>
      </w:pPr>
    </w:p>
    <w:p w:rsidR="00D33419" w:rsidRPr="00D33419" w:rsidRDefault="00D33419" w:rsidP="00D33419">
      <w:pPr>
        <w:pStyle w:val="a3"/>
        <w:spacing w:before="0" w:beforeAutospacing="0" w:after="0"/>
        <w:rPr>
          <w:color w:val="000000"/>
          <w:sz w:val="16"/>
          <w:szCs w:val="16"/>
        </w:rPr>
      </w:pPr>
      <w:r w:rsidRPr="00D33419">
        <w:rPr>
          <w:color w:val="000000"/>
          <w:sz w:val="16"/>
          <w:szCs w:val="16"/>
        </w:rPr>
        <w:t xml:space="preserve"> Об утверждении программы проверки</w:t>
      </w:r>
    </w:p>
    <w:p w:rsidR="00D33419" w:rsidRPr="00D33419" w:rsidRDefault="00D33419" w:rsidP="00D33419">
      <w:pPr>
        <w:pStyle w:val="a3"/>
        <w:spacing w:before="0" w:beforeAutospacing="0" w:after="0"/>
        <w:rPr>
          <w:color w:val="000000"/>
          <w:sz w:val="16"/>
          <w:szCs w:val="16"/>
        </w:rPr>
      </w:pPr>
      <w:r w:rsidRPr="00D33419">
        <w:rPr>
          <w:color w:val="000000"/>
          <w:sz w:val="16"/>
          <w:szCs w:val="16"/>
        </w:rPr>
        <w:t xml:space="preserve"> готовности к отопительному  периоду </w:t>
      </w:r>
    </w:p>
    <w:p w:rsidR="00D33419" w:rsidRPr="00D33419" w:rsidRDefault="00D33419" w:rsidP="00D33419">
      <w:pPr>
        <w:pStyle w:val="a3"/>
        <w:spacing w:before="0" w:beforeAutospacing="0" w:after="0"/>
        <w:rPr>
          <w:color w:val="000000"/>
          <w:sz w:val="16"/>
          <w:szCs w:val="16"/>
        </w:rPr>
      </w:pPr>
      <w:r w:rsidRPr="00D33419">
        <w:rPr>
          <w:color w:val="000000"/>
          <w:sz w:val="16"/>
          <w:szCs w:val="16"/>
        </w:rPr>
        <w:t xml:space="preserve">2018 – 2019 годов теплоснабжающих </w:t>
      </w:r>
    </w:p>
    <w:p w:rsidR="00D33419" w:rsidRPr="00D33419" w:rsidRDefault="00D33419" w:rsidP="00D33419">
      <w:pPr>
        <w:pStyle w:val="a3"/>
        <w:spacing w:before="0" w:beforeAutospacing="0" w:after="0"/>
        <w:rPr>
          <w:color w:val="000000"/>
          <w:sz w:val="16"/>
          <w:szCs w:val="16"/>
        </w:rPr>
      </w:pPr>
      <w:r w:rsidRPr="00D33419">
        <w:rPr>
          <w:color w:val="000000"/>
          <w:sz w:val="16"/>
          <w:szCs w:val="16"/>
        </w:rPr>
        <w:t xml:space="preserve">организаций и потребителей </w:t>
      </w:r>
      <w:proofErr w:type="gramStart"/>
      <w:r w:rsidRPr="00D33419">
        <w:rPr>
          <w:color w:val="000000"/>
          <w:sz w:val="16"/>
          <w:szCs w:val="16"/>
        </w:rPr>
        <w:t>тепловой</w:t>
      </w:r>
      <w:proofErr w:type="gramEnd"/>
      <w:r w:rsidRPr="00D33419">
        <w:rPr>
          <w:color w:val="000000"/>
          <w:sz w:val="16"/>
          <w:szCs w:val="16"/>
        </w:rPr>
        <w:t xml:space="preserve"> </w:t>
      </w:r>
    </w:p>
    <w:p w:rsidR="00D33419" w:rsidRPr="00D33419" w:rsidRDefault="00D33419" w:rsidP="00D33419">
      <w:pPr>
        <w:pStyle w:val="a3"/>
        <w:spacing w:before="0" w:beforeAutospacing="0" w:after="0"/>
        <w:rPr>
          <w:color w:val="000000"/>
          <w:sz w:val="16"/>
          <w:szCs w:val="16"/>
        </w:rPr>
      </w:pPr>
      <w:r w:rsidRPr="00D33419">
        <w:rPr>
          <w:color w:val="000000"/>
          <w:sz w:val="16"/>
          <w:szCs w:val="16"/>
        </w:rPr>
        <w:t xml:space="preserve">энергии на территории Островского </w:t>
      </w:r>
    </w:p>
    <w:p w:rsidR="00D33419" w:rsidRPr="00D33419" w:rsidRDefault="00D33419" w:rsidP="00D33419">
      <w:pPr>
        <w:pStyle w:val="a3"/>
        <w:spacing w:before="0" w:beforeAutospacing="0" w:after="0"/>
        <w:rPr>
          <w:color w:val="000000"/>
          <w:sz w:val="16"/>
          <w:szCs w:val="16"/>
        </w:rPr>
      </w:pPr>
      <w:r w:rsidRPr="00D33419">
        <w:rPr>
          <w:color w:val="000000"/>
          <w:sz w:val="16"/>
          <w:szCs w:val="16"/>
        </w:rPr>
        <w:t xml:space="preserve">муниципального района </w:t>
      </w:r>
    </w:p>
    <w:p w:rsidR="00D33419" w:rsidRPr="00D33419" w:rsidRDefault="00D33419" w:rsidP="00D33419">
      <w:pPr>
        <w:pStyle w:val="a3"/>
        <w:spacing w:before="0" w:beforeAutospacing="0" w:after="0"/>
        <w:rPr>
          <w:color w:val="000000"/>
          <w:sz w:val="16"/>
          <w:szCs w:val="16"/>
        </w:rPr>
      </w:pPr>
    </w:p>
    <w:p w:rsidR="00D33419" w:rsidRPr="00D33419" w:rsidRDefault="00D33419" w:rsidP="00D33419">
      <w:pPr>
        <w:pStyle w:val="a3"/>
        <w:spacing w:before="0" w:beforeAutospacing="0" w:after="0"/>
        <w:rPr>
          <w:sz w:val="16"/>
          <w:szCs w:val="16"/>
        </w:rPr>
      </w:pPr>
    </w:p>
    <w:p w:rsidR="00D33419" w:rsidRPr="00D33419" w:rsidRDefault="00D33419" w:rsidP="00D33419">
      <w:pPr>
        <w:pStyle w:val="a3"/>
        <w:spacing w:before="0" w:beforeAutospacing="0" w:after="0"/>
        <w:ind w:firstLine="708"/>
        <w:jc w:val="both"/>
        <w:rPr>
          <w:sz w:val="16"/>
          <w:szCs w:val="16"/>
        </w:rPr>
      </w:pPr>
      <w:proofErr w:type="gramStart"/>
      <w:r w:rsidRPr="00D33419">
        <w:rPr>
          <w:sz w:val="16"/>
          <w:szCs w:val="16"/>
        </w:rPr>
        <w:t>Руководствуясь Федеральным законом от 06.10.2003 года № 131-ФЗ «Об общих принципах организации местного самоуправления в Российской Федерации», Федеральным законом от 27.07.2010 года № 190-ФЗ «О теплоснабжении», Приказом Министерства энергетики Российской Федерации от 12.03.2013 года № 103 «Об утверждений правил оценки готовности к отопительному сезону», Уставом муниципального образования Островский муниципальный район, администрация Островского муниципального района  ПОСТАНОВЛЯЕТ:</w:t>
      </w:r>
      <w:proofErr w:type="gramEnd"/>
    </w:p>
    <w:p w:rsidR="00D33419" w:rsidRPr="00D33419" w:rsidRDefault="00D33419" w:rsidP="00D33419">
      <w:pPr>
        <w:pStyle w:val="a3"/>
        <w:spacing w:before="0" w:beforeAutospacing="0" w:after="0"/>
        <w:ind w:firstLine="708"/>
        <w:jc w:val="both"/>
        <w:rPr>
          <w:sz w:val="16"/>
          <w:szCs w:val="16"/>
        </w:rPr>
      </w:pPr>
    </w:p>
    <w:p w:rsidR="00D33419" w:rsidRPr="00D33419" w:rsidRDefault="00D33419" w:rsidP="00D33419">
      <w:pPr>
        <w:pStyle w:val="a3"/>
        <w:spacing w:before="0" w:beforeAutospacing="0" w:after="0"/>
        <w:ind w:firstLine="709"/>
        <w:jc w:val="both"/>
        <w:rPr>
          <w:sz w:val="16"/>
          <w:szCs w:val="16"/>
        </w:rPr>
      </w:pPr>
      <w:r w:rsidRPr="00D33419">
        <w:rPr>
          <w:sz w:val="16"/>
          <w:szCs w:val="16"/>
        </w:rPr>
        <w:t>1. Утвердить программу проведения проверки готовности к отопительному периоду 2018-2019 годов теплоснабжающих организаций и потребителей тепловой энергии на территории  Островского муниципального района Костромской области  (Приложение № 1).</w:t>
      </w:r>
    </w:p>
    <w:p w:rsidR="00D33419" w:rsidRPr="00D33419" w:rsidRDefault="00D33419" w:rsidP="00D33419">
      <w:pPr>
        <w:pStyle w:val="a3"/>
        <w:spacing w:before="0" w:beforeAutospacing="0" w:after="0"/>
        <w:ind w:firstLine="709"/>
        <w:jc w:val="both"/>
        <w:rPr>
          <w:sz w:val="16"/>
          <w:szCs w:val="16"/>
        </w:rPr>
      </w:pPr>
      <w:r w:rsidRPr="00D33419">
        <w:rPr>
          <w:sz w:val="16"/>
          <w:szCs w:val="16"/>
        </w:rPr>
        <w:t>2. Утвердить состав комиссии по проведению проверки готовности к отопительному периоду 2018-2019 годов теплоснабжающих организаций и потребителей тепловой энергии на территории Островского муниципального района (Приложение № 2).</w:t>
      </w:r>
    </w:p>
    <w:p w:rsidR="00D33419" w:rsidRPr="00D33419" w:rsidRDefault="00D33419" w:rsidP="00D33419">
      <w:pPr>
        <w:pStyle w:val="a3"/>
        <w:spacing w:before="0" w:beforeAutospacing="0" w:after="0"/>
        <w:ind w:firstLine="709"/>
        <w:jc w:val="both"/>
        <w:rPr>
          <w:sz w:val="16"/>
          <w:szCs w:val="16"/>
        </w:rPr>
      </w:pPr>
      <w:r w:rsidRPr="00D33419">
        <w:rPr>
          <w:sz w:val="16"/>
          <w:szCs w:val="16"/>
        </w:rPr>
        <w:t>3. Опубликовать настоящее постановление в информационном бюллетене «Районные новости» и разместить на официальном сайте Островского муниципального района Костромской области.</w:t>
      </w:r>
    </w:p>
    <w:p w:rsidR="00D33419" w:rsidRPr="00D33419" w:rsidRDefault="00D33419" w:rsidP="00D33419">
      <w:pPr>
        <w:pStyle w:val="a3"/>
        <w:spacing w:before="0" w:beforeAutospacing="0" w:after="0"/>
        <w:ind w:firstLine="709"/>
        <w:jc w:val="both"/>
        <w:rPr>
          <w:sz w:val="16"/>
          <w:szCs w:val="16"/>
        </w:rPr>
      </w:pPr>
      <w:r w:rsidRPr="00D33419">
        <w:rPr>
          <w:sz w:val="16"/>
          <w:szCs w:val="16"/>
        </w:rPr>
        <w:t>4. Настоящее постановление вступает в силу с момента его официального опубликования.</w:t>
      </w:r>
    </w:p>
    <w:p w:rsidR="00D33419" w:rsidRPr="00D33419" w:rsidRDefault="00D33419" w:rsidP="00D33419">
      <w:pPr>
        <w:pStyle w:val="a3"/>
        <w:spacing w:before="0" w:beforeAutospacing="0" w:after="0"/>
        <w:ind w:firstLine="709"/>
        <w:jc w:val="both"/>
        <w:rPr>
          <w:sz w:val="16"/>
          <w:szCs w:val="16"/>
        </w:rPr>
      </w:pPr>
      <w:r w:rsidRPr="00D33419">
        <w:rPr>
          <w:sz w:val="16"/>
          <w:szCs w:val="16"/>
        </w:rPr>
        <w:t xml:space="preserve">5. </w:t>
      </w:r>
      <w:proofErr w:type="gramStart"/>
      <w:r w:rsidRPr="00D33419">
        <w:rPr>
          <w:sz w:val="16"/>
          <w:szCs w:val="16"/>
        </w:rPr>
        <w:t>Контроль за</w:t>
      </w:r>
      <w:proofErr w:type="gramEnd"/>
      <w:r w:rsidRPr="00D33419">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jc w:val="center"/>
        <w:rPr>
          <w:sz w:val="16"/>
          <w:szCs w:val="16"/>
        </w:rPr>
      </w:pPr>
      <w:r w:rsidRPr="00D33419">
        <w:rPr>
          <w:sz w:val="16"/>
          <w:szCs w:val="16"/>
        </w:rPr>
        <w:t>Глава Островского муниципального района                                Г.А. Полякова</w:t>
      </w:r>
    </w:p>
    <w:p w:rsidR="00D33419" w:rsidRPr="00D33419" w:rsidRDefault="00D33419" w:rsidP="00D33419">
      <w:pPr>
        <w:pStyle w:val="a3"/>
        <w:spacing w:after="0"/>
        <w:jc w:val="both"/>
        <w:rPr>
          <w:sz w:val="16"/>
          <w:szCs w:val="16"/>
        </w:rPr>
      </w:pPr>
    </w:p>
    <w:p w:rsidR="00D33419" w:rsidRDefault="00D33419" w:rsidP="00C616D8">
      <w:pPr>
        <w:pStyle w:val="a3"/>
        <w:spacing w:before="0" w:beforeAutospacing="0" w:after="0"/>
      </w:pPr>
    </w:p>
    <w:p w:rsidR="00D33419" w:rsidRPr="00D33419" w:rsidRDefault="00D33419" w:rsidP="00D33419">
      <w:pPr>
        <w:pStyle w:val="a3"/>
        <w:spacing w:before="0" w:beforeAutospacing="0" w:after="0"/>
        <w:jc w:val="right"/>
        <w:rPr>
          <w:sz w:val="16"/>
          <w:szCs w:val="16"/>
        </w:rPr>
      </w:pPr>
      <w:r w:rsidRPr="00D33419">
        <w:rPr>
          <w:sz w:val="16"/>
          <w:szCs w:val="16"/>
        </w:rPr>
        <w:t xml:space="preserve">Приложение№1 </w:t>
      </w:r>
    </w:p>
    <w:p w:rsidR="00D33419" w:rsidRPr="00D33419" w:rsidRDefault="00D33419" w:rsidP="00D33419">
      <w:pPr>
        <w:pStyle w:val="a3"/>
        <w:spacing w:before="0" w:beforeAutospacing="0" w:after="0"/>
        <w:jc w:val="right"/>
        <w:rPr>
          <w:sz w:val="16"/>
          <w:szCs w:val="16"/>
        </w:rPr>
      </w:pPr>
      <w:r w:rsidRPr="00D33419">
        <w:rPr>
          <w:sz w:val="16"/>
          <w:szCs w:val="16"/>
        </w:rPr>
        <w:t>к постановлению администрации</w:t>
      </w:r>
    </w:p>
    <w:p w:rsidR="00D33419" w:rsidRPr="00D33419" w:rsidRDefault="00D33419" w:rsidP="00D33419">
      <w:pPr>
        <w:pStyle w:val="a3"/>
        <w:spacing w:before="0" w:beforeAutospacing="0" w:after="0"/>
        <w:jc w:val="right"/>
        <w:rPr>
          <w:sz w:val="16"/>
          <w:szCs w:val="16"/>
        </w:rPr>
      </w:pPr>
      <w:r w:rsidRPr="00D33419">
        <w:rPr>
          <w:sz w:val="16"/>
          <w:szCs w:val="16"/>
        </w:rPr>
        <w:t xml:space="preserve">Островского муниципального района </w:t>
      </w:r>
    </w:p>
    <w:p w:rsidR="00D33419" w:rsidRPr="00D33419" w:rsidRDefault="00D33419" w:rsidP="00D33419">
      <w:pPr>
        <w:pStyle w:val="a3"/>
        <w:spacing w:before="0" w:beforeAutospacing="0" w:after="0"/>
        <w:jc w:val="right"/>
        <w:rPr>
          <w:sz w:val="16"/>
          <w:szCs w:val="16"/>
        </w:rPr>
      </w:pPr>
      <w:r w:rsidRPr="00D33419">
        <w:rPr>
          <w:sz w:val="16"/>
          <w:szCs w:val="16"/>
        </w:rPr>
        <w:t xml:space="preserve"> Костромской области</w:t>
      </w:r>
    </w:p>
    <w:p w:rsidR="00D33419" w:rsidRPr="00D33419" w:rsidRDefault="00D33419" w:rsidP="00D33419">
      <w:pPr>
        <w:pStyle w:val="a3"/>
        <w:spacing w:before="0" w:beforeAutospacing="0" w:after="0"/>
        <w:jc w:val="right"/>
        <w:rPr>
          <w:sz w:val="16"/>
          <w:szCs w:val="16"/>
        </w:rPr>
      </w:pPr>
      <w:r w:rsidRPr="00D33419">
        <w:rPr>
          <w:sz w:val="16"/>
          <w:szCs w:val="16"/>
        </w:rPr>
        <w:t>от    июня  2018 года № ___</w:t>
      </w: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jc w:val="center"/>
        <w:rPr>
          <w:sz w:val="16"/>
          <w:szCs w:val="16"/>
        </w:rPr>
      </w:pPr>
      <w:r w:rsidRPr="00D33419">
        <w:rPr>
          <w:sz w:val="16"/>
          <w:szCs w:val="16"/>
        </w:rPr>
        <w:t>Программа</w:t>
      </w:r>
    </w:p>
    <w:p w:rsidR="00D33419" w:rsidRPr="00D33419" w:rsidRDefault="00D33419" w:rsidP="00D33419">
      <w:pPr>
        <w:pStyle w:val="a3"/>
        <w:spacing w:before="0" w:beforeAutospacing="0" w:after="0"/>
        <w:jc w:val="center"/>
        <w:rPr>
          <w:sz w:val="16"/>
          <w:szCs w:val="16"/>
        </w:rPr>
      </w:pPr>
      <w:r w:rsidRPr="00D33419">
        <w:rPr>
          <w:sz w:val="16"/>
          <w:szCs w:val="16"/>
        </w:rPr>
        <w:t xml:space="preserve">проведения проверки готовности к отопительному периоду 2018-2019 годов </w:t>
      </w:r>
    </w:p>
    <w:p w:rsidR="00D33419" w:rsidRPr="00D33419" w:rsidRDefault="00D33419" w:rsidP="00D33419">
      <w:pPr>
        <w:pStyle w:val="a3"/>
        <w:spacing w:before="0" w:beforeAutospacing="0" w:after="0"/>
        <w:jc w:val="center"/>
        <w:rPr>
          <w:sz w:val="16"/>
          <w:szCs w:val="16"/>
        </w:rPr>
      </w:pPr>
      <w:r w:rsidRPr="00D33419">
        <w:rPr>
          <w:sz w:val="16"/>
          <w:szCs w:val="16"/>
        </w:rPr>
        <w:t xml:space="preserve">теплоснабжающих организаций и потребителей тепловой энергии на территории </w:t>
      </w:r>
    </w:p>
    <w:p w:rsidR="00D33419" w:rsidRPr="00D33419" w:rsidRDefault="00D33419" w:rsidP="00D33419">
      <w:pPr>
        <w:pStyle w:val="a3"/>
        <w:spacing w:before="0" w:beforeAutospacing="0" w:after="0"/>
        <w:jc w:val="center"/>
        <w:rPr>
          <w:sz w:val="16"/>
          <w:szCs w:val="16"/>
        </w:rPr>
      </w:pPr>
      <w:r w:rsidRPr="00D33419">
        <w:rPr>
          <w:sz w:val="16"/>
          <w:szCs w:val="16"/>
        </w:rPr>
        <w:t>Островского муниципального района Костромской области</w:t>
      </w: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jc w:val="center"/>
        <w:rPr>
          <w:sz w:val="16"/>
          <w:szCs w:val="16"/>
        </w:rPr>
      </w:pPr>
      <w:r w:rsidRPr="00D33419">
        <w:rPr>
          <w:sz w:val="16"/>
          <w:szCs w:val="16"/>
          <w:lang w:val="en-US"/>
        </w:rPr>
        <w:t>I</w:t>
      </w:r>
      <w:r w:rsidRPr="00D33419">
        <w:rPr>
          <w:sz w:val="16"/>
          <w:szCs w:val="16"/>
        </w:rPr>
        <w:t>. Общие положения</w:t>
      </w:r>
    </w:p>
    <w:p w:rsidR="00D33419" w:rsidRPr="00D33419" w:rsidRDefault="00D33419" w:rsidP="00D33419">
      <w:pPr>
        <w:pStyle w:val="a3"/>
        <w:spacing w:before="0" w:beforeAutospacing="0" w:after="0"/>
        <w:ind w:firstLine="709"/>
        <w:jc w:val="both"/>
        <w:rPr>
          <w:sz w:val="16"/>
          <w:szCs w:val="16"/>
        </w:rPr>
      </w:pPr>
    </w:p>
    <w:p w:rsidR="00D33419" w:rsidRPr="00D33419" w:rsidRDefault="00D33419" w:rsidP="004330A0">
      <w:pPr>
        <w:pStyle w:val="a3"/>
        <w:numPr>
          <w:ilvl w:val="0"/>
          <w:numId w:val="6"/>
        </w:numPr>
        <w:spacing w:before="0" w:beforeAutospacing="0" w:after="0"/>
        <w:ind w:left="142" w:firstLine="709"/>
        <w:jc w:val="both"/>
        <w:rPr>
          <w:color w:val="000000"/>
          <w:sz w:val="16"/>
          <w:szCs w:val="16"/>
        </w:rPr>
      </w:pPr>
      <w:proofErr w:type="gramStart"/>
      <w:r w:rsidRPr="00D33419">
        <w:rPr>
          <w:color w:val="000000"/>
          <w:sz w:val="16"/>
          <w:szCs w:val="16"/>
        </w:rPr>
        <w:t>Настоящая программа проведения проверки</w:t>
      </w:r>
      <w:r w:rsidRPr="00D33419">
        <w:rPr>
          <w:sz w:val="16"/>
          <w:szCs w:val="16"/>
        </w:rPr>
        <w:t xml:space="preserve"> готовности к отопительному периоду 2018-2019 годов теплоснабжающих организаций и потребителей тепловой энергии на территории Островского муниципального района Костромской области (далее – Программа)</w:t>
      </w:r>
      <w:r w:rsidRPr="00D33419">
        <w:rPr>
          <w:color w:val="000000"/>
          <w:sz w:val="16"/>
          <w:szCs w:val="16"/>
        </w:rPr>
        <w:t xml:space="preserve"> разработана в соответствии с Федеральным законом </w:t>
      </w:r>
      <w:r w:rsidRPr="00D33419">
        <w:rPr>
          <w:sz w:val="16"/>
          <w:szCs w:val="16"/>
        </w:rPr>
        <w:t>27.07.2010 года № 190-ФЗ</w:t>
      </w:r>
      <w:r w:rsidRPr="00D33419">
        <w:rPr>
          <w:color w:val="000000"/>
          <w:sz w:val="16"/>
          <w:szCs w:val="16"/>
        </w:rPr>
        <w:t xml:space="preserve"> « О теплоснабжении», Правилами оценки готовности к отопительному сезону, утвержденными приказом Министерства Энергии Российской Федерации от 12 марта 2013 года № 103.  </w:t>
      </w:r>
      <w:proofErr w:type="gramEnd"/>
    </w:p>
    <w:p w:rsidR="00D33419" w:rsidRPr="00D33419" w:rsidRDefault="00D33419" w:rsidP="004330A0">
      <w:pPr>
        <w:pStyle w:val="a3"/>
        <w:numPr>
          <w:ilvl w:val="0"/>
          <w:numId w:val="6"/>
        </w:numPr>
        <w:spacing w:before="0" w:beforeAutospacing="0" w:after="0"/>
        <w:ind w:left="142" w:firstLine="709"/>
        <w:jc w:val="both"/>
        <w:rPr>
          <w:color w:val="000000"/>
          <w:sz w:val="16"/>
          <w:szCs w:val="16"/>
        </w:rPr>
      </w:pPr>
      <w:r w:rsidRPr="00D33419">
        <w:rPr>
          <w:color w:val="000000"/>
          <w:sz w:val="16"/>
          <w:szCs w:val="16"/>
        </w:rPr>
        <w:t>Целью программы является оценка готовности к отопительному периоду путем проведения проверок готовности к отопительному периоду теплоснабжающих организаций и потребителей тепловой энергии (далее - Проверка).</w:t>
      </w:r>
    </w:p>
    <w:p w:rsidR="00D33419" w:rsidRPr="00D33419" w:rsidRDefault="00D33419" w:rsidP="004330A0">
      <w:pPr>
        <w:pStyle w:val="a3"/>
        <w:numPr>
          <w:ilvl w:val="0"/>
          <w:numId w:val="6"/>
        </w:numPr>
        <w:spacing w:before="0" w:beforeAutospacing="0" w:after="0"/>
        <w:ind w:left="142" w:firstLine="709"/>
        <w:jc w:val="both"/>
        <w:rPr>
          <w:color w:val="000000"/>
          <w:sz w:val="16"/>
          <w:szCs w:val="16"/>
        </w:rPr>
      </w:pPr>
      <w:r w:rsidRPr="00D33419">
        <w:rPr>
          <w:color w:val="000000"/>
          <w:sz w:val="16"/>
          <w:szCs w:val="16"/>
        </w:rPr>
        <w:t xml:space="preserve"> </w:t>
      </w:r>
      <w:proofErr w:type="gramStart"/>
      <w:r w:rsidRPr="00D33419">
        <w:rPr>
          <w:color w:val="000000"/>
          <w:sz w:val="16"/>
          <w:szCs w:val="16"/>
        </w:rPr>
        <w:t xml:space="preserve">К потребителям тепловой энергии, объекты которых подлежат проверке, относятся лица, приобретающие тепловую энергию (мощность), теплоноситель для использования на принадлежащих им на праве собственности или ином законном основании </w:t>
      </w:r>
      <w:proofErr w:type="spellStart"/>
      <w:r w:rsidRPr="00D33419">
        <w:rPr>
          <w:color w:val="000000"/>
          <w:sz w:val="16"/>
          <w:szCs w:val="16"/>
        </w:rPr>
        <w:t>теплопотребляющих</w:t>
      </w:r>
      <w:proofErr w:type="spellEnd"/>
      <w:r w:rsidRPr="00D33419">
        <w:rPr>
          <w:color w:val="000000"/>
          <w:sz w:val="16"/>
          <w:szCs w:val="16"/>
        </w:rPr>
        <w:t xml:space="preserve"> установках либо для оказания коммунальных услуг в части горячего водоснабжения и отопления, </w:t>
      </w:r>
      <w:proofErr w:type="spellStart"/>
      <w:r w:rsidRPr="00D33419">
        <w:rPr>
          <w:color w:val="000000"/>
          <w:sz w:val="16"/>
          <w:szCs w:val="16"/>
        </w:rPr>
        <w:t>теплопотребляющие</w:t>
      </w:r>
      <w:proofErr w:type="spellEnd"/>
      <w:r w:rsidRPr="00D33419">
        <w:rPr>
          <w:color w:val="000000"/>
          <w:sz w:val="16"/>
          <w:szCs w:val="16"/>
        </w:rPr>
        <w:t xml:space="preserve"> установки которых подключены к системе теплоснабжения (далее - потребители тепловой энергии).</w:t>
      </w:r>
      <w:proofErr w:type="gramEnd"/>
    </w:p>
    <w:p w:rsidR="00D33419" w:rsidRPr="00D33419" w:rsidRDefault="00D33419" w:rsidP="004330A0">
      <w:pPr>
        <w:pStyle w:val="a3"/>
        <w:numPr>
          <w:ilvl w:val="0"/>
          <w:numId w:val="6"/>
        </w:numPr>
        <w:spacing w:before="0" w:beforeAutospacing="0" w:after="0"/>
        <w:ind w:left="142" w:firstLine="709"/>
        <w:jc w:val="both"/>
        <w:rPr>
          <w:color w:val="000000"/>
          <w:sz w:val="16"/>
          <w:szCs w:val="16"/>
        </w:rPr>
      </w:pPr>
      <w:r w:rsidRPr="00D33419">
        <w:rPr>
          <w:sz w:val="16"/>
          <w:szCs w:val="16"/>
        </w:rPr>
        <w:t xml:space="preserve">Проверка проводится на предмет соблюдения обязательных требований, установленных разделами </w:t>
      </w:r>
      <w:r w:rsidRPr="00D33419">
        <w:rPr>
          <w:sz w:val="16"/>
          <w:szCs w:val="16"/>
          <w:lang w:val="en-US"/>
        </w:rPr>
        <w:t>II</w:t>
      </w:r>
      <w:r w:rsidRPr="00D33419">
        <w:rPr>
          <w:sz w:val="16"/>
          <w:szCs w:val="16"/>
        </w:rPr>
        <w:t xml:space="preserve"> и </w:t>
      </w:r>
      <w:r w:rsidRPr="00D33419">
        <w:rPr>
          <w:sz w:val="16"/>
          <w:szCs w:val="16"/>
          <w:lang w:val="en-US"/>
        </w:rPr>
        <w:t>III</w:t>
      </w:r>
      <w:r w:rsidRPr="00D33419">
        <w:rPr>
          <w:sz w:val="16"/>
          <w:szCs w:val="16"/>
        </w:rPr>
        <w:t xml:space="preserve"> настоящей Программы.</w:t>
      </w:r>
    </w:p>
    <w:p w:rsidR="00D33419" w:rsidRPr="00D33419" w:rsidRDefault="00D33419" w:rsidP="004330A0">
      <w:pPr>
        <w:pStyle w:val="a3"/>
        <w:numPr>
          <w:ilvl w:val="0"/>
          <w:numId w:val="6"/>
        </w:numPr>
        <w:spacing w:before="0" w:beforeAutospacing="0" w:after="0"/>
        <w:ind w:left="142" w:firstLine="709"/>
        <w:jc w:val="both"/>
        <w:rPr>
          <w:color w:val="000000"/>
          <w:sz w:val="16"/>
          <w:szCs w:val="16"/>
        </w:rPr>
      </w:pPr>
      <w:proofErr w:type="gramStart"/>
      <w:r w:rsidRPr="00D33419">
        <w:rPr>
          <w:sz w:val="16"/>
          <w:szCs w:val="16"/>
        </w:rPr>
        <w:t>Проверка теплоснабжающих организаций  и потребителей тепловой энергии к отопительному периоду, перечень которых определен в приложении № 5 к настоящей Программе, осуществляется комиссией по проведению проверки готовности к отопительному периоду 2018-2019 годов теплоснабжающих организаций и потребителей тепловой энергии Островского муниципального района  (далее – комиссия), утвержденной постановлением администрации Островского муниципального района согласно графику проведения проверки (приложение № 1 к настоящей Программе).</w:t>
      </w:r>
      <w:proofErr w:type="gramEnd"/>
    </w:p>
    <w:p w:rsidR="00D33419" w:rsidRPr="00D33419" w:rsidRDefault="00D33419" w:rsidP="00D33419">
      <w:pPr>
        <w:pStyle w:val="a3"/>
        <w:spacing w:before="0" w:beforeAutospacing="0" w:after="0"/>
        <w:ind w:firstLine="709"/>
        <w:jc w:val="both"/>
        <w:rPr>
          <w:sz w:val="16"/>
          <w:szCs w:val="16"/>
        </w:rPr>
      </w:pPr>
      <w:r w:rsidRPr="00D33419">
        <w:rPr>
          <w:sz w:val="16"/>
          <w:szCs w:val="16"/>
        </w:rPr>
        <w:t>4. Работа комиссии осуществляется в соответствии с программой, утверждаемой главой Островского муниципального района Костромской области, в которой указывается:</w:t>
      </w:r>
    </w:p>
    <w:p w:rsidR="00D33419" w:rsidRPr="00D33419" w:rsidRDefault="00D33419" w:rsidP="00D33419">
      <w:pPr>
        <w:pStyle w:val="a3"/>
        <w:spacing w:before="0" w:beforeAutospacing="0" w:after="0"/>
        <w:ind w:firstLine="709"/>
        <w:jc w:val="both"/>
        <w:rPr>
          <w:sz w:val="16"/>
          <w:szCs w:val="16"/>
        </w:rPr>
      </w:pPr>
      <w:r w:rsidRPr="00D33419">
        <w:rPr>
          <w:sz w:val="16"/>
          <w:szCs w:val="16"/>
        </w:rPr>
        <w:t>объекты, подлежащие проверке;</w:t>
      </w:r>
    </w:p>
    <w:p w:rsidR="00D33419" w:rsidRPr="00D33419" w:rsidRDefault="00D33419" w:rsidP="00D33419">
      <w:pPr>
        <w:pStyle w:val="a3"/>
        <w:spacing w:before="0" w:beforeAutospacing="0" w:after="0"/>
        <w:ind w:firstLine="709"/>
        <w:jc w:val="both"/>
        <w:rPr>
          <w:sz w:val="16"/>
          <w:szCs w:val="16"/>
        </w:rPr>
      </w:pPr>
      <w:r w:rsidRPr="00D33419">
        <w:rPr>
          <w:sz w:val="16"/>
          <w:szCs w:val="16"/>
        </w:rPr>
        <w:t>сроки проведения проверки;</w:t>
      </w:r>
    </w:p>
    <w:p w:rsidR="00D33419" w:rsidRPr="00D33419" w:rsidRDefault="00D33419" w:rsidP="00D33419">
      <w:pPr>
        <w:pStyle w:val="a3"/>
        <w:spacing w:before="0" w:beforeAutospacing="0" w:after="0"/>
        <w:ind w:firstLine="709"/>
        <w:jc w:val="both"/>
        <w:rPr>
          <w:sz w:val="16"/>
          <w:szCs w:val="16"/>
        </w:rPr>
      </w:pPr>
      <w:r w:rsidRPr="00D33419">
        <w:rPr>
          <w:sz w:val="16"/>
          <w:szCs w:val="16"/>
        </w:rPr>
        <w:t>документы, проверяемые в ходе проведения проверки.</w:t>
      </w:r>
    </w:p>
    <w:p w:rsidR="00D33419" w:rsidRPr="00D33419" w:rsidRDefault="00D33419" w:rsidP="00D33419">
      <w:pPr>
        <w:pStyle w:val="a3"/>
        <w:spacing w:before="0" w:beforeAutospacing="0" w:after="0"/>
        <w:ind w:firstLine="709"/>
        <w:jc w:val="both"/>
        <w:rPr>
          <w:sz w:val="16"/>
          <w:szCs w:val="16"/>
        </w:rPr>
      </w:pPr>
      <w:r w:rsidRPr="00D33419">
        <w:rPr>
          <w:sz w:val="16"/>
          <w:szCs w:val="16"/>
        </w:rPr>
        <w:t>5. В целях проведения проверки комиссия рассматривает документы, подтверждающие выполнение требований по готовности, а при необходимости - проводит осмотр объектов проверки.</w:t>
      </w:r>
    </w:p>
    <w:p w:rsidR="00D33419" w:rsidRPr="00D33419" w:rsidRDefault="00D33419" w:rsidP="00D33419">
      <w:pPr>
        <w:pStyle w:val="a3"/>
        <w:spacing w:before="0" w:beforeAutospacing="0" w:after="0"/>
        <w:ind w:firstLine="709"/>
        <w:jc w:val="both"/>
        <w:rPr>
          <w:sz w:val="16"/>
          <w:szCs w:val="16"/>
        </w:rPr>
      </w:pPr>
      <w:r w:rsidRPr="00D33419">
        <w:rPr>
          <w:sz w:val="16"/>
          <w:szCs w:val="16"/>
        </w:rPr>
        <w:t xml:space="preserve">6. Результаты проверки оформляются актом проверки готовности к отопительному периоду (далее - акт), который составляется не позднее одного дня </w:t>
      </w:r>
      <w:proofErr w:type="gramStart"/>
      <w:r w:rsidRPr="00D33419">
        <w:rPr>
          <w:sz w:val="16"/>
          <w:szCs w:val="16"/>
        </w:rPr>
        <w:t>с даты завершения</w:t>
      </w:r>
      <w:proofErr w:type="gramEnd"/>
      <w:r w:rsidRPr="00D33419">
        <w:rPr>
          <w:sz w:val="16"/>
          <w:szCs w:val="16"/>
        </w:rPr>
        <w:t xml:space="preserve"> проверки, по рекомендуемому образцу согласно приложению № 2 к настоящей Программе.</w:t>
      </w:r>
    </w:p>
    <w:p w:rsidR="00D33419" w:rsidRPr="00D33419" w:rsidRDefault="00D33419" w:rsidP="00D33419">
      <w:pPr>
        <w:pStyle w:val="a3"/>
        <w:spacing w:before="0" w:beforeAutospacing="0" w:after="0"/>
        <w:ind w:firstLine="709"/>
        <w:jc w:val="both"/>
        <w:rPr>
          <w:sz w:val="16"/>
          <w:szCs w:val="16"/>
        </w:rPr>
      </w:pPr>
      <w:r w:rsidRPr="00D33419">
        <w:rPr>
          <w:sz w:val="16"/>
          <w:szCs w:val="16"/>
        </w:rPr>
        <w:t>7. В акте содержатся следующие выводы комиссии по итогам проверки:</w:t>
      </w:r>
    </w:p>
    <w:p w:rsidR="00D33419" w:rsidRPr="00D33419" w:rsidRDefault="00D33419" w:rsidP="00D33419">
      <w:pPr>
        <w:pStyle w:val="a3"/>
        <w:spacing w:before="0" w:beforeAutospacing="0" w:after="0"/>
        <w:ind w:firstLine="709"/>
        <w:jc w:val="both"/>
        <w:rPr>
          <w:sz w:val="16"/>
          <w:szCs w:val="16"/>
        </w:rPr>
      </w:pPr>
      <w:r w:rsidRPr="00D33419">
        <w:rPr>
          <w:sz w:val="16"/>
          <w:szCs w:val="16"/>
        </w:rPr>
        <w:t>- объект проверки готов к отопительному периоду;</w:t>
      </w:r>
    </w:p>
    <w:p w:rsidR="00D33419" w:rsidRPr="00D33419" w:rsidRDefault="00D33419" w:rsidP="00D33419">
      <w:pPr>
        <w:pStyle w:val="a3"/>
        <w:spacing w:before="0" w:beforeAutospacing="0" w:after="0"/>
        <w:ind w:firstLine="709"/>
        <w:jc w:val="both"/>
        <w:rPr>
          <w:sz w:val="16"/>
          <w:szCs w:val="16"/>
        </w:rPr>
      </w:pPr>
      <w:r w:rsidRPr="00D33419">
        <w:rPr>
          <w:sz w:val="16"/>
          <w:szCs w:val="16"/>
        </w:rPr>
        <w:t xml:space="preserve">- объект проверки будет готов </w:t>
      </w:r>
      <w:proofErr w:type="gramStart"/>
      <w:r w:rsidRPr="00D33419">
        <w:rPr>
          <w:sz w:val="16"/>
          <w:szCs w:val="16"/>
        </w:rPr>
        <w:t>к отопительному периоду при условии устранения в установленный срок замечаний к требованиям по готовности</w:t>
      </w:r>
      <w:proofErr w:type="gramEnd"/>
      <w:r w:rsidRPr="00D33419">
        <w:rPr>
          <w:sz w:val="16"/>
          <w:szCs w:val="16"/>
        </w:rPr>
        <w:t>, выданных комиссией;</w:t>
      </w:r>
    </w:p>
    <w:p w:rsidR="00D33419" w:rsidRPr="00D33419" w:rsidRDefault="00D33419" w:rsidP="00D33419">
      <w:pPr>
        <w:pStyle w:val="a3"/>
        <w:spacing w:before="0" w:beforeAutospacing="0" w:after="0"/>
        <w:ind w:firstLine="709"/>
        <w:jc w:val="both"/>
        <w:rPr>
          <w:sz w:val="16"/>
          <w:szCs w:val="16"/>
        </w:rPr>
      </w:pPr>
      <w:r w:rsidRPr="00D33419">
        <w:rPr>
          <w:sz w:val="16"/>
          <w:szCs w:val="16"/>
        </w:rPr>
        <w:t>- объект проверки не готов к отопительному периоду.</w:t>
      </w:r>
    </w:p>
    <w:p w:rsidR="00D33419" w:rsidRPr="00D33419" w:rsidRDefault="00D33419" w:rsidP="00D33419">
      <w:pPr>
        <w:pStyle w:val="a3"/>
        <w:spacing w:before="0" w:beforeAutospacing="0" w:after="0"/>
        <w:ind w:firstLine="709"/>
        <w:jc w:val="both"/>
        <w:rPr>
          <w:sz w:val="16"/>
          <w:szCs w:val="16"/>
        </w:rPr>
      </w:pPr>
      <w:r w:rsidRPr="00D33419">
        <w:rPr>
          <w:sz w:val="16"/>
          <w:szCs w:val="16"/>
        </w:rPr>
        <w:lastRenderedPageBreak/>
        <w:t>8.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(далее - Перечень) с указанием сроков их устранения.</w:t>
      </w:r>
    </w:p>
    <w:p w:rsidR="00D33419" w:rsidRPr="00D33419" w:rsidRDefault="00D33419" w:rsidP="00D33419">
      <w:pPr>
        <w:pStyle w:val="a3"/>
        <w:spacing w:before="0" w:beforeAutospacing="0" w:after="0"/>
        <w:ind w:firstLine="709"/>
        <w:jc w:val="both"/>
        <w:rPr>
          <w:sz w:val="16"/>
          <w:szCs w:val="16"/>
        </w:rPr>
      </w:pPr>
      <w:r w:rsidRPr="00D33419">
        <w:rPr>
          <w:sz w:val="16"/>
          <w:szCs w:val="16"/>
        </w:rPr>
        <w:t>9. Паспорт готовности к отопительному периоду (далее - паспорт) составляется комиссией, созданной при администрации Островского муниципального района, которую возглавляет заместитель главы администрации Островского муниципального района</w:t>
      </w:r>
      <w:proofErr w:type="gramStart"/>
      <w:r w:rsidRPr="00D33419">
        <w:rPr>
          <w:sz w:val="16"/>
          <w:szCs w:val="16"/>
        </w:rPr>
        <w:t xml:space="preserve"> ,</w:t>
      </w:r>
      <w:proofErr w:type="gramEnd"/>
      <w:r w:rsidRPr="00D33419">
        <w:rPr>
          <w:sz w:val="16"/>
          <w:szCs w:val="16"/>
        </w:rPr>
        <w:t xml:space="preserve"> по рекомендуемому образцу согласно приложению № 3 к настоящей Программе и выдается администрацией Островского муниципального района , по каждому объекту проверки в течение 15 дней с даты подписания акта в случае, если объект проверки готов к отопительному периоду, а также в случае, если замечания к требованиям по готовности, выданные комиссией, устранены в срок, установленный Перечнем.</w:t>
      </w:r>
    </w:p>
    <w:p w:rsidR="00D33419" w:rsidRPr="00D33419" w:rsidRDefault="00D33419" w:rsidP="00D33419">
      <w:pPr>
        <w:ind w:firstLine="708"/>
        <w:rPr>
          <w:sz w:val="16"/>
          <w:szCs w:val="16"/>
        </w:rPr>
      </w:pPr>
      <w:r w:rsidRPr="00D33419">
        <w:rPr>
          <w:sz w:val="16"/>
          <w:szCs w:val="16"/>
        </w:rPr>
        <w:t>10. Сроки выдачи паспортов:</w:t>
      </w:r>
    </w:p>
    <w:p w:rsidR="00D33419" w:rsidRPr="00D33419" w:rsidRDefault="00D33419" w:rsidP="00D33419">
      <w:pPr>
        <w:ind w:firstLine="708"/>
        <w:rPr>
          <w:sz w:val="16"/>
          <w:szCs w:val="16"/>
        </w:rPr>
      </w:pPr>
      <w:r w:rsidRPr="00D33419">
        <w:rPr>
          <w:sz w:val="16"/>
          <w:szCs w:val="16"/>
        </w:rPr>
        <w:t xml:space="preserve"> для потребителей тепловой энергии - не позднее 15 сентября;</w:t>
      </w:r>
    </w:p>
    <w:p w:rsidR="00D33419" w:rsidRPr="00D33419" w:rsidRDefault="00D33419" w:rsidP="00D33419">
      <w:pPr>
        <w:ind w:firstLine="708"/>
        <w:rPr>
          <w:sz w:val="16"/>
          <w:szCs w:val="16"/>
        </w:rPr>
      </w:pPr>
      <w:r w:rsidRPr="00D33419">
        <w:rPr>
          <w:sz w:val="16"/>
          <w:szCs w:val="16"/>
        </w:rPr>
        <w:t xml:space="preserve"> для теплоснабжающих и </w:t>
      </w:r>
      <w:proofErr w:type="spellStart"/>
      <w:r w:rsidRPr="00D33419">
        <w:rPr>
          <w:sz w:val="16"/>
          <w:szCs w:val="16"/>
        </w:rPr>
        <w:t>теплосетевых</w:t>
      </w:r>
      <w:proofErr w:type="spellEnd"/>
      <w:r w:rsidRPr="00D33419">
        <w:rPr>
          <w:sz w:val="16"/>
          <w:szCs w:val="16"/>
        </w:rPr>
        <w:t xml:space="preserve"> организаций - не позднее 1 ноября.</w:t>
      </w:r>
    </w:p>
    <w:p w:rsidR="00D33419" w:rsidRPr="00D33419" w:rsidRDefault="00D33419" w:rsidP="00D33419">
      <w:pPr>
        <w:pStyle w:val="a3"/>
        <w:spacing w:before="0" w:beforeAutospacing="0" w:after="0"/>
        <w:ind w:firstLine="709"/>
        <w:jc w:val="both"/>
        <w:rPr>
          <w:sz w:val="16"/>
          <w:szCs w:val="16"/>
        </w:rPr>
      </w:pPr>
      <w:r w:rsidRPr="00D33419">
        <w:rPr>
          <w:sz w:val="16"/>
          <w:szCs w:val="16"/>
        </w:rPr>
        <w:t>11. В случае устранения указанных в Перечне замечаний к выполнению (невыполнению) требований по готовности в сроки, установленные в пункте 9 настоящей Программы, комиссией проводится повторная проверка, по результатам которой составляется новый акт.</w:t>
      </w:r>
    </w:p>
    <w:p w:rsidR="00D33419" w:rsidRPr="00D33419" w:rsidRDefault="00D33419" w:rsidP="00D33419">
      <w:pPr>
        <w:pStyle w:val="a3"/>
        <w:spacing w:before="0" w:beforeAutospacing="0" w:after="0"/>
        <w:ind w:firstLine="709"/>
        <w:jc w:val="both"/>
        <w:rPr>
          <w:sz w:val="16"/>
          <w:szCs w:val="16"/>
        </w:rPr>
      </w:pPr>
      <w:r w:rsidRPr="00D33419">
        <w:rPr>
          <w:sz w:val="16"/>
          <w:szCs w:val="16"/>
        </w:rPr>
        <w:t>12. Теплоснабжающая организация, потребитель тепловой энергии, не получившие по объектам проверки паспорт готовности до даты, установленной п. 10 настоящей Программы, обязана продолжить подготовку к отопительному периоду и устранение указанных в Перечне к акту замечаний к выполнению (невыполнению) требований по готовности. После уведомления комиссии об устранении замечаний к выполнению (невыполнению) требований по готовности осуществляется повторная проверка. При положительном заключении комиссии оформляется повторный акт с выводом о готовности к отопительному периоду, но без выдачи паспорта в текущий отопительный период.</w:t>
      </w:r>
    </w:p>
    <w:p w:rsidR="00D33419" w:rsidRPr="00D33419" w:rsidRDefault="00D33419" w:rsidP="00D33419">
      <w:pPr>
        <w:pStyle w:val="a3"/>
        <w:spacing w:before="0" w:beforeAutospacing="0" w:after="0"/>
        <w:jc w:val="center"/>
        <w:rPr>
          <w:sz w:val="16"/>
          <w:szCs w:val="16"/>
        </w:rPr>
      </w:pPr>
    </w:p>
    <w:p w:rsidR="00D33419" w:rsidRPr="00D33419" w:rsidRDefault="00D33419" w:rsidP="00D33419">
      <w:pPr>
        <w:pStyle w:val="a3"/>
        <w:spacing w:before="0" w:beforeAutospacing="0" w:after="0"/>
        <w:ind w:left="709"/>
        <w:jc w:val="center"/>
        <w:rPr>
          <w:sz w:val="16"/>
          <w:szCs w:val="16"/>
        </w:rPr>
      </w:pPr>
      <w:r w:rsidRPr="00D33419">
        <w:rPr>
          <w:sz w:val="16"/>
          <w:szCs w:val="16"/>
          <w:lang w:val="en-US"/>
        </w:rPr>
        <w:t>II</w:t>
      </w:r>
      <w:r w:rsidRPr="00D33419">
        <w:rPr>
          <w:sz w:val="16"/>
          <w:szCs w:val="16"/>
        </w:rPr>
        <w:t>. Требования по готовности к отопительному периоду для</w:t>
      </w:r>
    </w:p>
    <w:p w:rsidR="00D33419" w:rsidRPr="00D33419" w:rsidRDefault="00D33419" w:rsidP="00D33419">
      <w:pPr>
        <w:pStyle w:val="a3"/>
        <w:spacing w:before="0" w:beforeAutospacing="0" w:after="0"/>
        <w:ind w:firstLine="709"/>
        <w:jc w:val="center"/>
        <w:rPr>
          <w:sz w:val="16"/>
          <w:szCs w:val="16"/>
        </w:rPr>
      </w:pPr>
      <w:r w:rsidRPr="00D33419">
        <w:rPr>
          <w:sz w:val="16"/>
          <w:szCs w:val="16"/>
        </w:rPr>
        <w:t>теплоснабжающих организаций</w:t>
      </w:r>
    </w:p>
    <w:p w:rsidR="00D33419" w:rsidRPr="00D33419" w:rsidRDefault="00D33419" w:rsidP="00D33419">
      <w:pPr>
        <w:pStyle w:val="a3"/>
        <w:spacing w:before="0" w:beforeAutospacing="0" w:after="0"/>
        <w:ind w:firstLine="709"/>
        <w:jc w:val="both"/>
        <w:rPr>
          <w:sz w:val="16"/>
          <w:szCs w:val="16"/>
        </w:rPr>
      </w:pPr>
    </w:p>
    <w:p w:rsidR="00D33419" w:rsidRPr="00D33419" w:rsidRDefault="00D33419" w:rsidP="00D33419">
      <w:pPr>
        <w:pStyle w:val="a3"/>
        <w:spacing w:before="0" w:beforeAutospacing="0" w:after="0"/>
        <w:ind w:firstLine="709"/>
        <w:jc w:val="both"/>
        <w:rPr>
          <w:sz w:val="16"/>
          <w:szCs w:val="16"/>
        </w:rPr>
      </w:pPr>
      <w:r w:rsidRPr="00D33419">
        <w:rPr>
          <w:sz w:val="16"/>
          <w:szCs w:val="16"/>
        </w:rPr>
        <w:t>13. В целях оценки готовности теплоснабжающих организаций к отопительному периоду комиссией должны быть проверены в отношении данных организаций:</w:t>
      </w:r>
    </w:p>
    <w:p w:rsidR="00D33419" w:rsidRPr="00D33419" w:rsidRDefault="00D33419" w:rsidP="00D33419">
      <w:pPr>
        <w:pStyle w:val="a3"/>
        <w:spacing w:before="0" w:beforeAutospacing="0" w:after="0"/>
        <w:ind w:firstLine="709"/>
        <w:jc w:val="both"/>
        <w:rPr>
          <w:sz w:val="16"/>
          <w:szCs w:val="16"/>
        </w:rPr>
      </w:pPr>
      <w:r w:rsidRPr="00D33419">
        <w:rPr>
          <w:sz w:val="16"/>
          <w:szCs w:val="16"/>
        </w:rPr>
        <w:t>1) наличие соглашения об управлении системой теплоснабжения, заключенного в порядке, установленном Федеральным законом от 27.07.2010 года № 190-ФЗ «О теплоснабжении»;</w:t>
      </w:r>
    </w:p>
    <w:p w:rsidR="00D33419" w:rsidRPr="00D33419" w:rsidRDefault="00D33419" w:rsidP="00D33419">
      <w:pPr>
        <w:pStyle w:val="a3"/>
        <w:spacing w:before="0" w:beforeAutospacing="0" w:after="0"/>
        <w:ind w:firstLine="709"/>
        <w:jc w:val="both"/>
        <w:rPr>
          <w:sz w:val="16"/>
          <w:szCs w:val="16"/>
        </w:rPr>
      </w:pPr>
      <w:r w:rsidRPr="00D33419">
        <w:rPr>
          <w:sz w:val="16"/>
          <w:szCs w:val="16"/>
        </w:rPr>
        <w:t>2) готовность к выполнению графика тепловых нагрузок, поддержанию температурного графика, утвержденного схемой теплоснабжения;</w:t>
      </w:r>
    </w:p>
    <w:p w:rsidR="00D33419" w:rsidRPr="00D33419" w:rsidRDefault="00D33419" w:rsidP="00D33419">
      <w:pPr>
        <w:pStyle w:val="a3"/>
        <w:spacing w:before="0" w:beforeAutospacing="0" w:after="0"/>
        <w:ind w:firstLine="709"/>
        <w:jc w:val="both"/>
        <w:rPr>
          <w:sz w:val="16"/>
          <w:szCs w:val="16"/>
        </w:rPr>
      </w:pPr>
      <w:r w:rsidRPr="00D33419">
        <w:rPr>
          <w:sz w:val="16"/>
          <w:szCs w:val="16"/>
        </w:rPr>
        <w:t>3) соблюдение критериев надежности теплоснабжения, установленных техническими регламентами;</w:t>
      </w:r>
    </w:p>
    <w:p w:rsidR="00D33419" w:rsidRPr="00D33419" w:rsidRDefault="00D33419" w:rsidP="00D33419">
      <w:pPr>
        <w:pStyle w:val="a3"/>
        <w:spacing w:before="0" w:beforeAutospacing="0" w:after="0"/>
        <w:ind w:firstLine="709"/>
        <w:jc w:val="both"/>
        <w:rPr>
          <w:sz w:val="16"/>
          <w:szCs w:val="16"/>
        </w:rPr>
      </w:pPr>
      <w:r w:rsidRPr="00D33419">
        <w:rPr>
          <w:sz w:val="16"/>
          <w:szCs w:val="16"/>
        </w:rPr>
        <w:t>4) наличие нормативных запасов топлива на источниках тепловой энергии;</w:t>
      </w:r>
    </w:p>
    <w:p w:rsidR="00D33419" w:rsidRPr="00D33419" w:rsidRDefault="00D33419" w:rsidP="00D33419">
      <w:pPr>
        <w:pStyle w:val="a3"/>
        <w:spacing w:before="0" w:beforeAutospacing="0" w:after="0"/>
        <w:ind w:firstLine="709"/>
        <w:jc w:val="both"/>
        <w:rPr>
          <w:sz w:val="16"/>
          <w:szCs w:val="16"/>
        </w:rPr>
      </w:pPr>
      <w:r w:rsidRPr="00D33419">
        <w:rPr>
          <w:sz w:val="16"/>
          <w:szCs w:val="16"/>
        </w:rPr>
        <w:t>5) функционирование эксплуатационной, диспетчерской и аварийной служб, а именно:</w:t>
      </w:r>
    </w:p>
    <w:p w:rsidR="00D33419" w:rsidRPr="00D33419" w:rsidRDefault="00D33419" w:rsidP="00D33419">
      <w:pPr>
        <w:pStyle w:val="a3"/>
        <w:spacing w:before="0" w:beforeAutospacing="0" w:after="0"/>
        <w:ind w:firstLine="709"/>
        <w:jc w:val="both"/>
        <w:rPr>
          <w:sz w:val="16"/>
          <w:szCs w:val="16"/>
        </w:rPr>
      </w:pPr>
      <w:r w:rsidRPr="00D33419">
        <w:rPr>
          <w:sz w:val="16"/>
          <w:szCs w:val="16"/>
        </w:rPr>
        <w:t>- укомплектованность указанных служб персоналом;</w:t>
      </w:r>
    </w:p>
    <w:p w:rsidR="00D33419" w:rsidRPr="00D33419" w:rsidRDefault="00D33419" w:rsidP="00D33419">
      <w:pPr>
        <w:pStyle w:val="a3"/>
        <w:spacing w:before="0" w:beforeAutospacing="0" w:after="0"/>
        <w:ind w:firstLine="709"/>
        <w:jc w:val="both"/>
        <w:rPr>
          <w:sz w:val="16"/>
          <w:szCs w:val="16"/>
        </w:rPr>
      </w:pPr>
      <w:r w:rsidRPr="00D33419">
        <w:rPr>
          <w:sz w:val="16"/>
          <w:szCs w:val="16"/>
        </w:rPr>
        <w:t>- обеспеченность персонала средствами индивидуальной и коллективной защиты, спецодеждой, инструментами и необходимой для производства работ оснасткой, нормативно-технической и оперативной документацией, инструкциями, схемами, первичными средствами пожаротушения;</w:t>
      </w:r>
    </w:p>
    <w:p w:rsidR="00D33419" w:rsidRPr="00D33419" w:rsidRDefault="00D33419" w:rsidP="00D33419">
      <w:pPr>
        <w:pStyle w:val="a3"/>
        <w:spacing w:before="0" w:beforeAutospacing="0" w:after="0"/>
        <w:ind w:firstLine="709"/>
        <w:jc w:val="both"/>
        <w:rPr>
          <w:sz w:val="16"/>
          <w:szCs w:val="16"/>
        </w:rPr>
      </w:pPr>
      <w:r w:rsidRPr="00D33419">
        <w:rPr>
          <w:sz w:val="16"/>
          <w:szCs w:val="16"/>
        </w:rPr>
        <w:t>6) проведение наладки принадлежащих им тепловых сетей;</w:t>
      </w:r>
    </w:p>
    <w:p w:rsidR="00D33419" w:rsidRPr="00D33419" w:rsidRDefault="00D33419" w:rsidP="00D33419">
      <w:pPr>
        <w:pStyle w:val="a3"/>
        <w:spacing w:before="0" w:beforeAutospacing="0" w:after="0"/>
        <w:ind w:firstLine="709"/>
        <w:jc w:val="both"/>
        <w:rPr>
          <w:sz w:val="16"/>
          <w:szCs w:val="16"/>
        </w:rPr>
      </w:pPr>
      <w:r w:rsidRPr="00D33419">
        <w:rPr>
          <w:sz w:val="16"/>
          <w:szCs w:val="16"/>
        </w:rPr>
        <w:t>7) организация контроля режимов потребления тепловой энергии;</w:t>
      </w:r>
    </w:p>
    <w:p w:rsidR="00D33419" w:rsidRPr="00D33419" w:rsidRDefault="00D33419" w:rsidP="00D33419">
      <w:pPr>
        <w:pStyle w:val="a3"/>
        <w:spacing w:before="0" w:beforeAutospacing="0" w:after="0"/>
        <w:ind w:firstLine="709"/>
        <w:jc w:val="both"/>
        <w:rPr>
          <w:sz w:val="16"/>
          <w:szCs w:val="16"/>
        </w:rPr>
      </w:pPr>
      <w:r w:rsidRPr="00D33419">
        <w:rPr>
          <w:sz w:val="16"/>
          <w:szCs w:val="16"/>
        </w:rPr>
        <w:t>8) обеспечение качества теплоносителей;</w:t>
      </w:r>
    </w:p>
    <w:p w:rsidR="00D33419" w:rsidRPr="00D33419" w:rsidRDefault="00D33419" w:rsidP="00D33419">
      <w:pPr>
        <w:pStyle w:val="a3"/>
        <w:spacing w:before="0" w:beforeAutospacing="0" w:after="0"/>
        <w:ind w:firstLine="709"/>
        <w:jc w:val="both"/>
        <w:rPr>
          <w:sz w:val="16"/>
          <w:szCs w:val="16"/>
        </w:rPr>
      </w:pPr>
      <w:r w:rsidRPr="00D33419">
        <w:rPr>
          <w:sz w:val="16"/>
          <w:szCs w:val="16"/>
        </w:rPr>
        <w:t>9) организация коммерческого учета приобретаемой и реализуемой тепловой энергии;</w:t>
      </w:r>
    </w:p>
    <w:p w:rsidR="00D33419" w:rsidRPr="00D33419" w:rsidRDefault="00D33419" w:rsidP="00D33419">
      <w:pPr>
        <w:pStyle w:val="a3"/>
        <w:spacing w:before="0" w:beforeAutospacing="0" w:after="0"/>
        <w:ind w:firstLine="709"/>
        <w:jc w:val="both"/>
        <w:rPr>
          <w:sz w:val="16"/>
          <w:szCs w:val="16"/>
        </w:rPr>
      </w:pPr>
      <w:r w:rsidRPr="00D33419">
        <w:rPr>
          <w:sz w:val="16"/>
          <w:szCs w:val="16"/>
        </w:rPr>
        <w:t>10) обеспечение проверки качества строительства принадлежащих им тепловых сетей, в том числе предоставление гарантий на работы и материалы, применяемые при строительстве, в соответствии с Федеральным законом от 27.07.2010 года № 190-ФЗ «О теплоснабжении»;</w:t>
      </w:r>
    </w:p>
    <w:p w:rsidR="00D33419" w:rsidRPr="00D33419" w:rsidRDefault="00D33419" w:rsidP="00D33419">
      <w:pPr>
        <w:pStyle w:val="a3"/>
        <w:spacing w:before="0" w:beforeAutospacing="0" w:after="0"/>
        <w:ind w:firstLine="709"/>
        <w:jc w:val="both"/>
        <w:rPr>
          <w:sz w:val="16"/>
          <w:szCs w:val="16"/>
        </w:rPr>
      </w:pPr>
      <w:r w:rsidRPr="00D33419">
        <w:rPr>
          <w:sz w:val="16"/>
          <w:szCs w:val="16"/>
        </w:rPr>
        <w:t>11) обеспечение безаварийной работы объектов теплоснабжения и надежного теплоснабжения потребителей тепловой энергии, а именно:</w:t>
      </w:r>
    </w:p>
    <w:p w:rsidR="00D33419" w:rsidRPr="00D33419" w:rsidRDefault="00D33419" w:rsidP="00D33419">
      <w:pPr>
        <w:pStyle w:val="a3"/>
        <w:spacing w:before="0" w:beforeAutospacing="0" w:after="0"/>
        <w:ind w:firstLine="709"/>
        <w:jc w:val="both"/>
        <w:rPr>
          <w:sz w:val="16"/>
          <w:szCs w:val="16"/>
        </w:rPr>
      </w:pPr>
      <w:r w:rsidRPr="00D33419">
        <w:rPr>
          <w:sz w:val="16"/>
          <w:szCs w:val="16"/>
        </w:rPr>
        <w:t xml:space="preserve">- готовность систем приема и разгрузки топлива, </w:t>
      </w:r>
      <w:proofErr w:type="spellStart"/>
      <w:r w:rsidRPr="00D33419">
        <w:rPr>
          <w:sz w:val="16"/>
          <w:szCs w:val="16"/>
        </w:rPr>
        <w:t>топливоприготовления</w:t>
      </w:r>
      <w:proofErr w:type="spellEnd"/>
      <w:r w:rsidRPr="00D33419">
        <w:rPr>
          <w:sz w:val="16"/>
          <w:szCs w:val="16"/>
        </w:rPr>
        <w:t xml:space="preserve"> и топливоподачи;</w:t>
      </w:r>
    </w:p>
    <w:p w:rsidR="00D33419" w:rsidRPr="00D33419" w:rsidRDefault="00D33419" w:rsidP="00D33419">
      <w:pPr>
        <w:pStyle w:val="a3"/>
        <w:spacing w:before="0" w:beforeAutospacing="0" w:after="0"/>
        <w:ind w:firstLine="709"/>
        <w:jc w:val="both"/>
        <w:rPr>
          <w:sz w:val="16"/>
          <w:szCs w:val="16"/>
        </w:rPr>
      </w:pPr>
      <w:r w:rsidRPr="00D33419">
        <w:rPr>
          <w:sz w:val="16"/>
          <w:szCs w:val="16"/>
        </w:rPr>
        <w:t>- соблюдение водно-химического режима;</w:t>
      </w:r>
    </w:p>
    <w:p w:rsidR="00D33419" w:rsidRPr="00D33419" w:rsidRDefault="00D33419" w:rsidP="00D33419">
      <w:pPr>
        <w:pStyle w:val="a3"/>
        <w:spacing w:before="0" w:beforeAutospacing="0" w:after="0"/>
        <w:ind w:firstLine="709"/>
        <w:jc w:val="both"/>
        <w:rPr>
          <w:sz w:val="16"/>
          <w:szCs w:val="16"/>
        </w:rPr>
      </w:pPr>
      <w:r w:rsidRPr="00D33419">
        <w:rPr>
          <w:sz w:val="16"/>
          <w:szCs w:val="16"/>
        </w:rPr>
        <w:t>- отсутствие фактов эксплуатации теплоэнергетического оборудования сверх ресурса без проведения соответствующих организационно-технических мероприятий по продлению срока его эксплуатации;</w:t>
      </w:r>
    </w:p>
    <w:p w:rsidR="00D33419" w:rsidRPr="00D33419" w:rsidRDefault="00D33419" w:rsidP="00D33419">
      <w:pPr>
        <w:pStyle w:val="a3"/>
        <w:spacing w:before="0" w:beforeAutospacing="0" w:after="0"/>
        <w:ind w:firstLine="709"/>
        <w:jc w:val="both"/>
        <w:rPr>
          <w:sz w:val="16"/>
          <w:szCs w:val="16"/>
        </w:rPr>
      </w:pPr>
      <w:r w:rsidRPr="00D33419">
        <w:rPr>
          <w:sz w:val="16"/>
          <w:szCs w:val="16"/>
        </w:rPr>
        <w:t>- наличие утвержденных графиков ограничения теплоснабжения при дефиците тепловой мощности тепловых источников и пропускной способности тепловых сетей;</w:t>
      </w:r>
    </w:p>
    <w:p w:rsidR="00D33419" w:rsidRPr="00D33419" w:rsidRDefault="00D33419" w:rsidP="00D33419">
      <w:pPr>
        <w:pStyle w:val="a3"/>
        <w:spacing w:before="0" w:beforeAutospacing="0" w:after="0"/>
        <w:ind w:firstLine="709"/>
        <w:jc w:val="both"/>
        <w:rPr>
          <w:sz w:val="16"/>
          <w:szCs w:val="16"/>
        </w:rPr>
      </w:pPr>
      <w:r w:rsidRPr="00D33419">
        <w:rPr>
          <w:sz w:val="16"/>
          <w:szCs w:val="16"/>
        </w:rPr>
        <w:t xml:space="preserve">- наличие </w:t>
      </w:r>
      <w:proofErr w:type="gramStart"/>
      <w:r w:rsidRPr="00D33419">
        <w:rPr>
          <w:sz w:val="16"/>
          <w:szCs w:val="16"/>
        </w:rPr>
        <w:t>расчетов допустимого времени устранения аварийных нарушений теплоснабжения жилых домов</w:t>
      </w:r>
      <w:proofErr w:type="gramEnd"/>
      <w:r w:rsidRPr="00D33419">
        <w:rPr>
          <w:sz w:val="16"/>
          <w:szCs w:val="16"/>
        </w:rPr>
        <w:t>;</w:t>
      </w:r>
    </w:p>
    <w:p w:rsidR="00D33419" w:rsidRPr="00D33419" w:rsidRDefault="00D33419" w:rsidP="00D33419">
      <w:pPr>
        <w:pStyle w:val="a3"/>
        <w:spacing w:before="0" w:beforeAutospacing="0" w:after="0"/>
        <w:ind w:firstLine="709"/>
        <w:jc w:val="both"/>
        <w:rPr>
          <w:sz w:val="16"/>
          <w:szCs w:val="16"/>
        </w:rPr>
      </w:pPr>
      <w:r w:rsidRPr="00D33419">
        <w:rPr>
          <w:sz w:val="16"/>
          <w:szCs w:val="16"/>
        </w:rPr>
        <w:t>- наличие порядка ликвидации аварийных ситуаций в системах теплоснабжения с учетом взаимодействия тепл</w:t>
      </w:r>
      <w:proofErr w:type="gramStart"/>
      <w:r w:rsidRPr="00D33419">
        <w:rPr>
          <w:sz w:val="16"/>
          <w:szCs w:val="16"/>
        </w:rPr>
        <w:t>о-</w:t>
      </w:r>
      <w:proofErr w:type="gramEnd"/>
      <w:r w:rsidRPr="00D33419">
        <w:rPr>
          <w:sz w:val="16"/>
          <w:szCs w:val="16"/>
        </w:rPr>
        <w:t xml:space="preserve">, </w:t>
      </w:r>
      <w:proofErr w:type="spellStart"/>
      <w:r w:rsidRPr="00D33419">
        <w:rPr>
          <w:sz w:val="16"/>
          <w:szCs w:val="16"/>
        </w:rPr>
        <w:t>электро</w:t>
      </w:r>
      <w:proofErr w:type="spellEnd"/>
      <w:r w:rsidRPr="00D33419">
        <w:rPr>
          <w:sz w:val="16"/>
          <w:szCs w:val="16"/>
        </w:rPr>
        <w:t xml:space="preserve">-, топливо- и </w:t>
      </w:r>
      <w:proofErr w:type="spellStart"/>
      <w:r w:rsidRPr="00D33419">
        <w:rPr>
          <w:sz w:val="16"/>
          <w:szCs w:val="16"/>
        </w:rPr>
        <w:t>водоснабжающих</w:t>
      </w:r>
      <w:proofErr w:type="spellEnd"/>
      <w:r w:rsidRPr="00D33419">
        <w:rPr>
          <w:sz w:val="16"/>
          <w:szCs w:val="16"/>
        </w:rPr>
        <w:t xml:space="preserve"> организаций, потребителей тепловой энергии, ремонтно-строительных и транспортных организаций, а также органов местного самоуправления;</w:t>
      </w:r>
    </w:p>
    <w:p w:rsidR="00D33419" w:rsidRPr="00D33419" w:rsidRDefault="00D33419" w:rsidP="00D33419">
      <w:pPr>
        <w:pStyle w:val="a3"/>
        <w:spacing w:before="0" w:beforeAutospacing="0" w:after="0"/>
        <w:ind w:firstLine="709"/>
        <w:jc w:val="both"/>
        <w:rPr>
          <w:sz w:val="16"/>
          <w:szCs w:val="16"/>
        </w:rPr>
      </w:pPr>
      <w:r w:rsidRPr="00D33419">
        <w:rPr>
          <w:sz w:val="16"/>
          <w:szCs w:val="16"/>
        </w:rPr>
        <w:t>- проведение гидравлических и тепловых испытаний тепловых сетей;</w:t>
      </w:r>
    </w:p>
    <w:p w:rsidR="00D33419" w:rsidRPr="00D33419" w:rsidRDefault="00D33419" w:rsidP="00D33419">
      <w:pPr>
        <w:pStyle w:val="a3"/>
        <w:spacing w:before="0" w:beforeAutospacing="0" w:after="0"/>
        <w:ind w:firstLine="709"/>
        <w:jc w:val="both"/>
        <w:rPr>
          <w:sz w:val="16"/>
          <w:szCs w:val="16"/>
        </w:rPr>
      </w:pPr>
      <w:r w:rsidRPr="00D33419">
        <w:rPr>
          <w:sz w:val="16"/>
          <w:szCs w:val="16"/>
        </w:rPr>
        <w:t>- выполнение утвержденного плана подготовки к работе в отопительный период, в который включено проведение необходимого технического освидетельствования и диагностики оборудования, участвующего в обеспечении теплоснабжения;</w:t>
      </w:r>
    </w:p>
    <w:p w:rsidR="00D33419" w:rsidRPr="00D33419" w:rsidRDefault="00D33419" w:rsidP="00D33419">
      <w:pPr>
        <w:pStyle w:val="a3"/>
        <w:spacing w:before="0" w:beforeAutospacing="0" w:after="0"/>
        <w:ind w:firstLine="709"/>
        <w:jc w:val="both"/>
        <w:rPr>
          <w:sz w:val="16"/>
          <w:szCs w:val="16"/>
        </w:rPr>
      </w:pPr>
      <w:r w:rsidRPr="00D33419">
        <w:rPr>
          <w:sz w:val="16"/>
          <w:szCs w:val="16"/>
        </w:rPr>
        <w:t>- выполнение планового графика ремонта тепловых сетей и источников тепловой энергии;</w:t>
      </w:r>
    </w:p>
    <w:p w:rsidR="00D33419" w:rsidRPr="00D33419" w:rsidRDefault="00D33419" w:rsidP="00D33419">
      <w:pPr>
        <w:pStyle w:val="a3"/>
        <w:spacing w:before="0" w:beforeAutospacing="0" w:after="0"/>
        <w:ind w:firstLine="709"/>
        <w:jc w:val="both"/>
        <w:rPr>
          <w:sz w:val="16"/>
          <w:szCs w:val="16"/>
        </w:rPr>
      </w:pPr>
      <w:r w:rsidRPr="00D33419">
        <w:rPr>
          <w:sz w:val="16"/>
          <w:szCs w:val="16"/>
        </w:rPr>
        <w:t>- наличие договоров поставки топлива, не допускающих перебоев поставки и снижения установленных нормативов запасов топлива;</w:t>
      </w:r>
    </w:p>
    <w:p w:rsidR="00D33419" w:rsidRPr="00D33419" w:rsidRDefault="00D33419" w:rsidP="00D33419">
      <w:pPr>
        <w:pStyle w:val="a3"/>
        <w:spacing w:before="0" w:beforeAutospacing="0" w:after="0"/>
        <w:ind w:firstLine="709"/>
        <w:jc w:val="both"/>
        <w:rPr>
          <w:sz w:val="16"/>
          <w:szCs w:val="16"/>
        </w:rPr>
      </w:pPr>
      <w:r w:rsidRPr="00D33419">
        <w:rPr>
          <w:sz w:val="16"/>
          <w:szCs w:val="16"/>
        </w:rPr>
        <w:t>12) наличие документов, определяющих разграничение эксплуатационной ответственности между потребителями тепловой энергии и теплоснабжающими организациями;</w:t>
      </w:r>
    </w:p>
    <w:p w:rsidR="00D33419" w:rsidRPr="00D33419" w:rsidRDefault="00D33419" w:rsidP="00D33419">
      <w:pPr>
        <w:pStyle w:val="a3"/>
        <w:spacing w:before="0" w:beforeAutospacing="0" w:after="0"/>
        <w:ind w:firstLine="709"/>
        <w:jc w:val="both"/>
        <w:rPr>
          <w:sz w:val="16"/>
          <w:szCs w:val="16"/>
        </w:rPr>
      </w:pPr>
      <w:r w:rsidRPr="00D33419">
        <w:rPr>
          <w:sz w:val="16"/>
          <w:szCs w:val="16"/>
        </w:rPr>
        <w:t>13) отсутствие не выполненных в установленные сроки предписаний, влияющих на надежность работы в отопительный период, выданных уполномоченными на осуществление государственного контроля (надзора) органами государственной власти и уполномоченными на осуществление муниципального контроля органами местного самоуправления</w:t>
      </w:r>
      <w:proofErr w:type="gramStart"/>
      <w:r w:rsidRPr="00D33419">
        <w:rPr>
          <w:sz w:val="16"/>
          <w:szCs w:val="16"/>
        </w:rPr>
        <w:t xml:space="preserve"> ;</w:t>
      </w:r>
      <w:proofErr w:type="gramEnd"/>
    </w:p>
    <w:p w:rsidR="00D33419" w:rsidRPr="00D33419" w:rsidRDefault="00D33419" w:rsidP="00D33419">
      <w:pPr>
        <w:pStyle w:val="a3"/>
        <w:spacing w:before="0" w:beforeAutospacing="0" w:after="0"/>
        <w:ind w:firstLine="709"/>
        <w:jc w:val="both"/>
        <w:rPr>
          <w:sz w:val="16"/>
          <w:szCs w:val="16"/>
        </w:rPr>
      </w:pPr>
      <w:r w:rsidRPr="00D33419">
        <w:rPr>
          <w:sz w:val="16"/>
          <w:szCs w:val="16"/>
        </w:rPr>
        <w:t>14) работоспособность автоматических регуляторов при их наличии.</w:t>
      </w:r>
    </w:p>
    <w:p w:rsidR="00D33419" w:rsidRPr="00D33419" w:rsidRDefault="00D33419" w:rsidP="00D33419">
      <w:pPr>
        <w:pStyle w:val="a3"/>
        <w:spacing w:before="0" w:beforeAutospacing="0" w:after="0"/>
        <w:ind w:firstLine="709"/>
        <w:jc w:val="both"/>
        <w:rPr>
          <w:sz w:val="16"/>
          <w:szCs w:val="16"/>
        </w:rPr>
      </w:pPr>
      <w:r w:rsidRPr="00D33419">
        <w:rPr>
          <w:sz w:val="16"/>
          <w:szCs w:val="16"/>
        </w:rPr>
        <w:t>14. В отношении объектов по производству тепловой и электрической энергии в режиме комбинированной выработки проверяется только наличие документа о готовности к отопительному сезону, полученного в соответствии с законодательством об электроэнергетике.</w:t>
      </w:r>
    </w:p>
    <w:p w:rsidR="00D33419" w:rsidRPr="00D33419" w:rsidRDefault="00D33419" w:rsidP="00D33419">
      <w:pPr>
        <w:pStyle w:val="a3"/>
        <w:spacing w:before="0" w:beforeAutospacing="0" w:after="0"/>
        <w:ind w:firstLine="709"/>
        <w:jc w:val="both"/>
        <w:rPr>
          <w:sz w:val="16"/>
          <w:szCs w:val="16"/>
        </w:rPr>
      </w:pPr>
      <w:r w:rsidRPr="00D33419">
        <w:rPr>
          <w:sz w:val="16"/>
          <w:szCs w:val="16"/>
        </w:rPr>
        <w:t>15. К обстоятельствам, при несоблюдении которых в отношении теплоснабжающих организаций составляется а</w:t>
      </w:r>
      <w:proofErr w:type="gramStart"/>
      <w:r w:rsidRPr="00D33419">
        <w:rPr>
          <w:sz w:val="16"/>
          <w:szCs w:val="16"/>
        </w:rPr>
        <w:t>кт с пр</w:t>
      </w:r>
      <w:proofErr w:type="gramEnd"/>
      <w:r w:rsidRPr="00D33419">
        <w:rPr>
          <w:sz w:val="16"/>
          <w:szCs w:val="16"/>
        </w:rPr>
        <w:t>иложением Перечня с указанием сроков устранения замечаний, относится несоблюдение требований, указанных в подпунктах 1, 7, 9 и 10 пункта 13 настоящей Программы.</w:t>
      </w:r>
    </w:p>
    <w:p w:rsidR="00D33419" w:rsidRPr="00D33419" w:rsidRDefault="00D33419" w:rsidP="00D33419">
      <w:pPr>
        <w:pStyle w:val="a3"/>
        <w:spacing w:before="0" w:beforeAutospacing="0" w:after="0"/>
        <w:ind w:firstLine="709"/>
        <w:jc w:val="both"/>
        <w:rPr>
          <w:sz w:val="16"/>
          <w:szCs w:val="16"/>
        </w:rPr>
      </w:pPr>
    </w:p>
    <w:p w:rsidR="00D33419" w:rsidRPr="00D33419" w:rsidRDefault="00D33419" w:rsidP="00D33419">
      <w:pPr>
        <w:pStyle w:val="a3"/>
        <w:spacing w:before="0" w:beforeAutospacing="0" w:after="0"/>
        <w:ind w:left="709"/>
        <w:jc w:val="center"/>
        <w:rPr>
          <w:sz w:val="16"/>
          <w:szCs w:val="16"/>
        </w:rPr>
      </w:pPr>
      <w:r w:rsidRPr="00D33419">
        <w:rPr>
          <w:sz w:val="16"/>
          <w:szCs w:val="16"/>
          <w:lang w:val="en-US"/>
        </w:rPr>
        <w:t>III</w:t>
      </w:r>
      <w:r w:rsidRPr="00D33419">
        <w:rPr>
          <w:sz w:val="16"/>
          <w:szCs w:val="16"/>
        </w:rPr>
        <w:t>. Требования по готовности к отопительному периоду для потребителей тепловой энергии</w:t>
      </w:r>
    </w:p>
    <w:p w:rsidR="00D33419" w:rsidRPr="00D33419" w:rsidRDefault="00D33419" w:rsidP="00D33419">
      <w:pPr>
        <w:pStyle w:val="a3"/>
        <w:spacing w:before="0" w:beforeAutospacing="0" w:after="0"/>
        <w:ind w:firstLine="709"/>
        <w:jc w:val="both"/>
        <w:rPr>
          <w:sz w:val="16"/>
          <w:szCs w:val="16"/>
        </w:rPr>
      </w:pPr>
    </w:p>
    <w:p w:rsidR="00D33419" w:rsidRPr="00D33419" w:rsidRDefault="00D33419" w:rsidP="00D33419">
      <w:pPr>
        <w:pStyle w:val="a3"/>
        <w:spacing w:before="0" w:beforeAutospacing="0" w:after="0"/>
        <w:ind w:firstLine="709"/>
        <w:jc w:val="both"/>
        <w:rPr>
          <w:sz w:val="16"/>
          <w:szCs w:val="16"/>
        </w:rPr>
      </w:pPr>
      <w:r w:rsidRPr="00D33419">
        <w:rPr>
          <w:sz w:val="16"/>
          <w:szCs w:val="16"/>
        </w:rPr>
        <w:t>16. В целях оценки готовности потребителей тепловой энергии к отопительному периоду комиссией должны быть проверены:</w:t>
      </w:r>
    </w:p>
    <w:p w:rsidR="00D33419" w:rsidRPr="00D33419" w:rsidRDefault="00D33419" w:rsidP="00D33419">
      <w:pPr>
        <w:pStyle w:val="a3"/>
        <w:spacing w:before="0" w:beforeAutospacing="0" w:after="0"/>
        <w:ind w:firstLine="709"/>
        <w:jc w:val="both"/>
        <w:rPr>
          <w:sz w:val="16"/>
          <w:szCs w:val="16"/>
        </w:rPr>
      </w:pPr>
      <w:r w:rsidRPr="00D33419">
        <w:rPr>
          <w:sz w:val="16"/>
          <w:szCs w:val="16"/>
        </w:rPr>
        <w:t>1) устранение выявленных в порядке, установленном законодательством Российской Федерации, нарушений в тепловых и гидравлических режимах работы тепловых энергоустановок;</w:t>
      </w:r>
    </w:p>
    <w:p w:rsidR="00D33419" w:rsidRPr="00D33419" w:rsidRDefault="00D33419" w:rsidP="00D33419">
      <w:pPr>
        <w:pStyle w:val="a3"/>
        <w:spacing w:before="0" w:beforeAutospacing="0" w:after="0"/>
        <w:ind w:firstLine="709"/>
        <w:jc w:val="both"/>
        <w:rPr>
          <w:sz w:val="16"/>
          <w:szCs w:val="16"/>
        </w:rPr>
      </w:pPr>
      <w:r w:rsidRPr="00D33419">
        <w:rPr>
          <w:sz w:val="16"/>
          <w:szCs w:val="16"/>
        </w:rPr>
        <w:t xml:space="preserve">2) проведение промывки оборудования и коммуникаций </w:t>
      </w:r>
      <w:proofErr w:type="spellStart"/>
      <w:r w:rsidRPr="00D33419">
        <w:rPr>
          <w:sz w:val="16"/>
          <w:szCs w:val="16"/>
        </w:rPr>
        <w:t>теплопотребляющих</w:t>
      </w:r>
      <w:proofErr w:type="spellEnd"/>
      <w:r w:rsidRPr="00D33419">
        <w:rPr>
          <w:sz w:val="16"/>
          <w:szCs w:val="16"/>
        </w:rPr>
        <w:t xml:space="preserve"> установок;</w:t>
      </w:r>
    </w:p>
    <w:p w:rsidR="00D33419" w:rsidRPr="00D33419" w:rsidRDefault="00D33419" w:rsidP="00D33419">
      <w:pPr>
        <w:pStyle w:val="a3"/>
        <w:spacing w:before="0" w:beforeAutospacing="0" w:after="0"/>
        <w:ind w:firstLine="709"/>
        <w:jc w:val="both"/>
        <w:rPr>
          <w:sz w:val="16"/>
          <w:szCs w:val="16"/>
        </w:rPr>
      </w:pPr>
      <w:r w:rsidRPr="00D33419">
        <w:rPr>
          <w:sz w:val="16"/>
          <w:szCs w:val="16"/>
        </w:rPr>
        <w:t>3) разработка эксплуатационных режимов, а также мероприятий по их внедрению;</w:t>
      </w:r>
    </w:p>
    <w:p w:rsidR="00D33419" w:rsidRPr="00D33419" w:rsidRDefault="00D33419" w:rsidP="00D33419">
      <w:pPr>
        <w:pStyle w:val="a3"/>
        <w:spacing w:before="0" w:beforeAutospacing="0" w:after="0"/>
        <w:ind w:firstLine="709"/>
        <w:jc w:val="both"/>
        <w:rPr>
          <w:sz w:val="16"/>
          <w:szCs w:val="16"/>
        </w:rPr>
      </w:pPr>
      <w:r w:rsidRPr="00D33419">
        <w:rPr>
          <w:sz w:val="16"/>
          <w:szCs w:val="16"/>
        </w:rPr>
        <w:t>4) выполнение плана ремонтных работ и качество их выполнения;</w:t>
      </w:r>
    </w:p>
    <w:p w:rsidR="00D33419" w:rsidRPr="00D33419" w:rsidRDefault="00D33419" w:rsidP="00D33419">
      <w:pPr>
        <w:pStyle w:val="a3"/>
        <w:spacing w:before="0" w:beforeAutospacing="0" w:after="0"/>
        <w:ind w:firstLine="709"/>
        <w:jc w:val="both"/>
        <w:rPr>
          <w:sz w:val="16"/>
          <w:szCs w:val="16"/>
        </w:rPr>
      </w:pPr>
      <w:r w:rsidRPr="00D33419">
        <w:rPr>
          <w:sz w:val="16"/>
          <w:szCs w:val="16"/>
        </w:rPr>
        <w:t>5) состояние тепловых сетей, принадлежащих потребителю тепловой энергии;</w:t>
      </w:r>
    </w:p>
    <w:p w:rsidR="00D33419" w:rsidRPr="00D33419" w:rsidRDefault="00D33419" w:rsidP="00D33419">
      <w:pPr>
        <w:pStyle w:val="a3"/>
        <w:spacing w:before="0" w:beforeAutospacing="0" w:after="0"/>
        <w:ind w:firstLine="709"/>
        <w:jc w:val="both"/>
        <w:rPr>
          <w:sz w:val="16"/>
          <w:szCs w:val="16"/>
        </w:rPr>
      </w:pPr>
      <w:r w:rsidRPr="00D33419">
        <w:rPr>
          <w:sz w:val="16"/>
          <w:szCs w:val="16"/>
        </w:rPr>
        <w:t>6) состояние утепления зданий (чердаки, лестничные клетки, подвалы, двери) и центральных тепловых пунктов, а также индивидуальных тепловых пунктов;</w:t>
      </w:r>
    </w:p>
    <w:p w:rsidR="00D33419" w:rsidRPr="00D33419" w:rsidRDefault="00D33419" w:rsidP="00D33419">
      <w:pPr>
        <w:pStyle w:val="a3"/>
        <w:spacing w:before="0" w:beforeAutospacing="0" w:after="0"/>
        <w:ind w:firstLine="709"/>
        <w:jc w:val="both"/>
        <w:rPr>
          <w:sz w:val="16"/>
          <w:szCs w:val="16"/>
        </w:rPr>
      </w:pPr>
      <w:r w:rsidRPr="00D33419">
        <w:rPr>
          <w:sz w:val="16"/>
          <w:szCs w:val="16"/>
        </w:rPr>
        <w:t>7) состояние трубопроводов, арматуры и тепловой изоляции в пределах тепловых пунктов;</w:t>
      </w:r>
    </w:p>
    <w:p w:rsidR="00D33419" w:rsidRPr="00D33419" w:rsidRDefault="00D33419" w:rsidP="00D33419">
      <w:pPr>
        <w:pStyle w:val="a3"/>
        <w:spacing w:before="0" w:beforeAutospacing="0" w:after="0"/>
        <w:ind w:firstLine="709"/>
        <w:jc w:val="both"/>
        <w:rPr>
          <w:sz w:val="16"/>
          <w:szCs w:val="16"/>
        </w:rPr>
      </w:pPr>
      <w:r w:rsidRPr="00D33419">
        <w:rPr>
          <w:sz w:val="16"/>
          <w:szCs w:val="16"/>
        </w:rPr>
        <w:t>8) наличие и работоспособность приборов учета, работоспособность автоматических регуляторов при их наличии;</w:t>
      </w:r>
    </w:p>
    <w:p w:rsidR="00D33419" w:rsidRPr="00D33419" w:rsidRDefault="00D33419" w:rsidP="00D33419">
      <w:pPr>
        <w:pStyle w:val="a3"/>
        <w:spacing w:before="0" w:beforeAutospacing="0" w:after="0"/>
        <w:ind w:firstLine="709"/>
        <w:jc w:val="both"/>
        <w:rPr>
          <w:sz w:val="16"/>
          <w:szCs w:val="16"/>
        </w:rPr>
      </w:pPr>
      <w:r w:rsidRPr="00D33419">
        <w:rPr>
          <w:sz w:val="16"/>
          <w:szCs w:val="16"/>
        </w:rPr>
        <w:t>9) работоспособность защиты систем теплопотребления;</w:t>
      </w:r>
    </w:p>
    <w:p w:rsidR="00D33419" w:rsidRPr="00D33419" w:rsidRDefault="00D33419" w:rsidP="00D33419">
      <w:pPr>
        <w:pStyle w:val="a3"/>
        <w:spacing w:before="0" w:beforeAutospacing="0" w:after="0"/>
        <w:ind w:firstLine="709"/>
        <w:jc w:val="both"/>
        <w:rPr>
          <w:sz w:val="16"/>
          <w:szCs w:val="16"/>
        </w:rPr>
      </w:pPr>
      <w:r w:rsidRPr="00D33419">
        <w:rPr>
          <w:sz w:val="16"/>
          <w:szCs w:val="16"/>
        </w:rPr>
        <w:t xml:space="preserve">10) наличие паспортов </w:t>
      </w:r>
      <w:proofErr w:type="spellStart"/>
      <w:r w:rsidRPr="00D33419">
        <w:rPr>
          <w:sz w:val="16"/>
          <w:szCs w:val="16"/>
        </w:rPr>
        <w:t>теплопотребляющих</w:t>
      </w:r>
      <w:proofErr w:type="spellEnd"/>
      <w:r w:rsidRPr="00D33419">
        <w:rPr>
          <w:sz w:val="16"/>
          <w:szCs w:val="16"/>
        </w:rPr>
        <w:t xml:space="preserve"> установок, принципиальных схем и инструкций для обслуживающего персонала и соответствие их действительности;</w:t>
      </w:r>
    </w:p>
    <w:p w:rsidR="00D33419" w:rsidRPr="00D33419" w:rsidRDefault="00D33419" w:rsidP="00D33419">
      <w:pPr>
        <w:pStyle w:val="a3"/>
        <w:spacing w:before="0" w:beforeAutospacing="0" w:after="0"/>
        <w:ind w:firstLine="709"/>
        <w:jc w:val="both"/>
        <w:rPr>
          <w:sz w:val="16"/>
          <w:szCs w:val="16"/>
        </w:rPr>
      </w:pPr>
      <w:r w:rsidRPr="00D33419">
        <w:rPr>
          <w:sz w:val="16"/>
          <w:szCs w:val="16"/>
        </w:rPr>
        <w:t>11) отсутствие прямых соединений оборудования тепловых пунктов с водопроводом и канализацией;</w:t>
      </w:r>
    </w:p>
    <w:p w:rsidR="00D33419" w:rsidRPr="00D33419" w:rsidRDefault="00D33419" w:rsidP="00D33419">
      <w:pPr>
        <w:pStyle w:val="a3"/>
        <w:spacing w:before="0" w:beforeAutospacing="0" w:after="0"/>
        <w:ind w:firstLine="709"/>
        <w:jc w:val="both"/>
        <w:rPr>
          <w:sz w:val="16"/>
          <w:szCs w:val="16"/>
        </w:rPr>
      </w:pPr>
      <w:r w:rsidRPr="00D33419">
        <w:rPr>
          <w:sz w:val="16"/>
          <w:szCs w:val="16"/>
        </w:rPr>
        <w:t>12) плотность оборудования тепловых пунктов;</w:t>
      </w:r>
    </w:p>
    <w:p w:rsidR="00D33419" w:rsidRPr="00D33419" w:rsidRDefault="00D33419" w:rsidP="00D33419">
      <w:pPr>
        <w:pStyle w:val="a3"/>
        <w:spacing w:before="0" w:beforeAutospacing="0" w:after="0"/>
        <w:ind w:firstLine="709"/>
        <w:jc w:val="both"/>
        <w:rPr>
          <w:sz w:val="16"/>
          <w:szCs w:val="16"/>
        </w:rPr>
      </w:pPr>
      <w:r w:rsidRPr="00D33419">
        <w:rPr>
          <w:sz w:val="16"/>
          <w:szCs w:val="16"/>
        </w:rPr>
        <w:t>13) наличие пломб на расчетных шайбах и соплах элеваторов;</w:t>
      </w:r>
    </w:p>
    <w:p w:rsidR="00D33419" w:rsidRPr="00D33419" w:rsidRDefault="00D33419" w:rsidP="00D33419">
      <w:pPr>
        <w:pStyle w:val="a3"/>
        <w:spacing w:before="0" w:beforeAutospacing="0" w:after="0"/>
        <w:ind w:firstLine="709"/>
        <w:jc w:val="both"/>
        <w:rPr>
          <w:sz w:val="16"/>
          <w:szCs w:val="16"/>
        </w:rPr>
      </w:pPr>
      <w:proofErr w:type="gramStart"/>
      <w:r w:rsidRPr="00D33419">
        <w:rPr>
          <w:sz w:val="16"/>
          <w:szCs w:val="16"/>
        </w:rPr>
        <w:lastRenderedPageBreak/>
        <w:t>14) отсутствие задолженности за поставленные тепловую энергию (мощность), теплоноситель;</w:t>
      </w:r>
      <w:proofErr w:type="gramEnd"/>
    </w:p>
    <w:p w:rsidR="00D33419" w:rsidRPr="00D33419" w:rsidRDefault="00D33419" w:rsidP="00D33419">
      <w:pPr>
        <w:pStyle w:val="a3"/>
        <w:spacing w:before="0" w:beforeAutospacing="0" w:after="0"/>
        <w:ind w:firstLine="709"/>
        <w:jc w:val="both"/>
        <w:rPr>
          <w:sz w:val="16"/>
          <w:szCs w:val="16"/>
        </w:rPr>
      </w:pPr>
      <w:r w:rsidRPr="00D33419">
        <w:rPr>
          <w:sz w:val="16"/>
          <w:szCs w:val="16"/>
        </w:rPr>
        <w:t xml:space="preserve">15) наличие собственных и (или) привлеченных ремонтных бригад и обеспеченность их материально-техническими ресурсами для осуществления надлежащей эксплуатации </w:t>
      </w:r>
      <w:proofErr w:type="spellStart"/>
      <w:r w:rsidRPr="00D33419">
        <w:rPr>
          <w:sz w:val="16"/>
          <w:szCs w:val="16"/>
        </w:rPr>
        <w:t>теплопотребляющих</w:t>
      </w:r>
      <w:proofErr w:type="spellEnd"/>
      <w:r w:rsidRPr="00D33419">
        <w:rPr>
          <w:sz w:val="16"/>
          <w:szCs w:val="16"/>
        </w:rPr>
        <w:t xml:space="preserve"> установок;</w:t>
      </w:r>
    </w:p>
    <w:p w:rsidR="00D33419" w:rsidRPr="00D33419" w:rsidRDefault="00D33419" w:rsidP="00D33419">
      <w:pPr>
        <w:pStyle w:val="a3"/>
        <w:spacing w:before="0" w:beforeAutospacing="0" w:after="0"/>
        <w:ind w:firstLine="709"/>
        <w:jc w:val="both"/>
        <w:rPr>
          <w:sz w:val="16"/>
          <w:szCs w:val="16"/>
        </w:rPr>
      </w:pPr>
      <w:r w:rsidRPr="00D33419">
        <w:rPr>
          <w:sz w:val="16"/>
          <w:szCs w:val="16"/>
        </w:rPr>
        <w:t xml:space="preserve">16) проведение испытания оборудования </w:t>
      </w:r>
      <w:proofErr w:type="spellStart"/>
      <w:r w:rsidRPr="00D33419">
        <w:rPr>
          <w:sz w:val="16"/>
          <w:szCs w:val="16"/>
        </w:rPr>
        <w:t>теплопотребляющих</w:t>
      </w:r>
      <w:proofErr w:type="spellEnd"/>
      <w:r w:rsidRPr="00D33419">
        <w:rPr>
          <w:sz w:val="16"/>
          <w:szCs w:val="16"/>
        </w:rPr>
        <w:t xml:space="preserve"> установок на плотность и прочность;</w:t>
      </w:r>
    </w:p>
    <w:p w:rsidR="00D33419" w:rsidRPr="00D33419" w:rsidRDefault="00D33419" w:rsidP="00D33419">
      <w:pPr>
        <w:pStyle w:val="a3"/>
        <w:spacing w:before="0" w:beforeAutospacing="0" w:after="0"/>
        <w:ind w:firstLine="709"/>
        <w:jc w:val="both"/>
        <w:rPr>
          <w:sz w:val="16"/>
          <w:szCs w:val="16"/>
        </w:rPr>
      </w:pPr>
      <w:r w:rsidRPr="00D33419">
        <w:rPr>
          <w:sz w:val="16"/>
          <w:szCs w:val="16"/>
        </w:rPr>
        <w:t>17) надежность теплоснабжения потребителей тепловой энергии с учетом климатических условий в соответствии с критериями, приведенными в приложении № 4 к настоящим Правилам.</w:t>
      </w:r>
    </w:p>
    <w:p w:rsidR="00D33419" w:rsidRPr="00D33419" w:rsidRDefault="00D33419" w:rsidP="00D33419">
      <w:pPr>
        <w:pStyle w:val="a3"/>
        <w:spacing w:before="0" w:beforeAutospacing="0" w:after="0"/>
        <w:ind w:firstLine="709"/>
        <w:jc w:val="both"/>
        <w:rPr>
          <w:sz w:val="16"/>
          <w:szCs w:val="16"/>
        </w:rPr>
      </w:pPr>
      <w:r w:rsidRPr="00D33419">
        <w:rPr>
          <w:sz w:val="16"/>
          <w:szCs w:val="16"/>
        </w:rPr>
        <w:t>17. К обстоятельствам, при несоблюдении которых в отношении потребителей тепловой энергии составляется а</w:t>
      </w:r>
      <w:proofErr w:type="gramStart"/>
      <w:r w:rsidRPr="00D33419">
        <w:rPr>
          <w:sz w:val="16"/>
          <w:szCs w:val="16"/>
        </w:rPr>
        <w:t>кт с пр</w:t>
      </w:r>
      <w:proofErr w:type="gramEnd"/>
      <w:r w:rsidRPr="00D33419">
        <w:rPr>
          <w:sz w:val="16"/>
          <w:szCs w:val="16"/>
        </w:rPr>
        <w:t>иложением Перечня с указанием сроков устранения замечаний, относятся несоблюдение требований, указанных в подпунктах 8, 13, 14 и 17 пункта 16 настоящей Программы.</w:t>
      </w:r>
    </w:p>
    <w:p w:rsidR="00D33419" w:rsidRPr="00F22577" w:rsidRDefault="00D33419" w:rsidP="00D33419">
      <w:pPr>
        <w:pStyle w:val="a3"/>
        <w:spacing w:before="0" w:beforeAutospacing="0" w:after="0"/>
        <w:jc w:val="both"/>
      </w:pPr>
    </w:p>
    <w:p w:rsidR="00D33419" w:rsidRPr="00F22577" w:rsidRDefault="00D33419" w:rsidP="00D33419">
      <w:pPr>
        <w:pStyle w:val="a3"/>
        <w:spacing w:before="0" w:beforeAutospacing="0" w:after="0"/>
        <w:jc w:val="both"/>
      </w:pPr>
    </w:p>
    <w:p w:rsidR="00D33419" w:rsidRDefault="00D33419" w:rsidP="00D33419">
      <w:pPr>
        <w:pStyle w:val="a3"/>
        <w:spacing w:before="0" w:beforeAutospacing="0" w:after="0"/>
        <w:jc w:val="both"/>
      </w:pPr>
    </w:p>
    <w:p w:rsidR="00D33419" w:rsidRPr="00F22577" w:rsidRDefault="00D33419" w:rsidP="00D33419">
      <w:pPr>
        <w:pStyle w:val="a3"/>
        <w:spacing w:before="0" w:beforeAutospacing="0" w:after="0"/>
        <w:jc w:val="both"/>
      </w:pPr>
    </w:p>
    <w:p w:rsidR="00D33419" w:rsidRPr="00D33419" w:rsidRDefault="00D33419" w:rsidP="00D33419">
      <w:pPr>
        <w:pStyle w:val="a3"/>
        <w:spacing w:before="0" w:beforeAutospacing="0" w:after="0"/>
        <w:ind w:left="5670"/>
        <w:jc w:val="both"/>
        <w:rPr>
          <w:sz w:val="16"/>
          <w:szCs w:val="16"/>
        </w:rPr>
      </w:pPr>
      <w:r w:rsidRPr="00D33419">
        <w:rPr>
          <w:sz w:val="16"/>
          <w:szCs w:val="16"/>
        </w:rPr>
        <w:t>Приложение № 1</w:t>
      </w:r>
    </w:p>
    <w:p w:rsidR="00D33419" w:rsidRPr="00D33419" w:rsidRDefault="00D33419" w:rsidP="00D33419">
      <w:pPr>
        <w:pStyle w:val="a3"/>
        <w:spacing w:before="0" w:beforeAutospacing="0" w:after="0"/>
        <w:ind w:left="5670"/>
        <w:jc w:val="both"/>
        <w:rPr>
          <w:sz w:val="16"/>
          <w:szCs w:val="16"/>
        </w:rPr>
      </w:pPr>
      <w:r w:rsidRPr="00D33419">
        <w:rPr>
          <w:sz w:val="16"/>
          <w:szCs w:val="16"/>
        </w:rPr>
        <w:t xml:space="preserve">к Программе проведения проверки готовности к отопительному периоду 2018-2019 годов теплоснабжающих организаций и потребителей тепловой энергии на территории Островского муниципального района </w:t>
      </w:r>
    </w:p>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ind w:firstLine="709"/>
        <w:jc w:val="center"/>
        <w:rPr>
          <w:sz w:val="16"/>
          <w:szCs w:val="16"/>
        </w:rPr>
      </w:pPr>
      <w:r w:rsidRPr="00D33419">
        <w:rPr>
          <w:sz w:val="16"/>
          <w:szCs w:val="16"/>
        </w:rPr>
        <w:t>График проведения проверки готовности к отопительному периоду 2016-2017 годов теплоснабжающих организаций и потребителей тепловой энергии на территории Островского муниципального района</w:t>
      </w:r>
    </w:p>
    <w:p w:rsidR="00D33419" w:rsidRPr="00D33419" w:rsidRDefault="00D33419" w:rsidP="00D33419">
      <w:pPr>
        <w:pStyle w:val="a3"/>
        <w:spacing w:before="0" w:beforeAutospacing="0" w:after="0"/>
        <w:ind w:firstLine="709"/>
        <w:jc w:val="both"/>
        <w:rPr>
          <w:sz w:val="16"/>
          <w:szCs w:val="16"/>
        </w:rPr>
      </w:pPr>
    </w:p>
    <w:tbl>
      <w:tblPr>
        <w:tblW w:w="9135" w:type="dxa"/>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000"/>
      </w:tblPr>
      <w:tblGrid>
        <w:gridCol w:w="497"/>
        <w:gridCol w:w="3168"/>
        <w:gridCol w:w="2237"/>
        <w:gridCol w:w="3233"/>
      </w:tblGrid>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 xml:space="preserve">№ </w:t>
            </w:r>
            <w:proofErr w:type="spellStart"/>
            <w:proofErr w:type="gramStart"/>
            <w:r w:rsidRPr="00D33419">
              <w:rPr>
                <w:sz w:val="16"/>
                <w:szCs w:val="16"/>
              </w:rPr>
              <w:t>п</w:t>
            </w:r>
            <w:proofErr w:type="spellEnd"/>
            <w:proofErr w:type="gramEnd"/>
            <w:r w:rsidRPr="00D33419">
              <w:rPr>
                <w:sz w:val="16"/>
                <w:szCs w:val="16"/>
              </w:rPr>
              <w:t>/</w:t>
            </w:r>
            <w:proofErr w:type="spellStart"/>
            <w:r w:rsidRPr="00D33419">
              <w:rPr>
                <w:sz w:val="16"/>
                <w:szCs w:val="16"/>
              </w:rPr>
              <w:t>п</w:t>
            </w:r>
            <w:proofErr w:type="spellEnd"/>
          </w:p>
        </w:tc>
        <w:tc>
          <w:tcPr>
            <w:tcW w:w="291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Объекты, подлежащие проверке</w:t>
            </w:r>
          </w:p>
        </w:tc>
        <w:tc>
          <w:tcPr>
            <w:tcW w:w="2055"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Сроки проведения проверки</w:t>
            </w:r>
          </w:p>
        </w:tc>
        <w:tc>
          <w:tcPr>
            <w:tcW w:w="297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ind w:left="-108"/>
              <w:jc w:val="both"/>
              <w:rPr>
                <w:sz w:val="16"/>
                <w:szCs w:val="16"/>
              </w:rPr>
            </w:pPr>
            <w:r w:rsidRPr="00D33419">
              <w:rPr>
                <w:sz w:val="16"/>
                <w:szCs w:val="16"/>
              </w:rPr>
              <w:t xml:space="preserve">Документы, </w:t>
            </w:r>
          </w:p>
          <w:p w:rsidR="00D33419" w:rsidRPr="00D33419" w:rsidRDefault="00D33419" w:rsidP="00D33419">
            <w:pPr>
              <w:pStyle w:val="a3"/>
              <w:spacing w:before="0" w:beforeAutospacing="0" w:after="0"/>
              <w:ind w:left="-108"/>
              <w:jc w:val="both"/>
              <w:rPr>
                <w:sz w:val="16"/>
                <w:szCs w:val="16"/>
              </w:rPr>
            </w:pPr>
            <w:r w:rsidRPr="00D33419">
              <w:rPr>
                <w:sz w:val="16"/>
                <w:szCs w:val="16"/>
              </w:rPr>
              <w:t>проверяемые в ходе проверки</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291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Теплоснабжающие организации</w:t>
            </w:r>
          </w:p>
          <w:p w:rsidR="00D33419" w:rsidRPr="00D33419" w:rsidRDefault="00D33419" w:rsidP="00D33419">
            <w:pPr>
              <w:pStyle w:val="a3"/>
              <w:spacing w:before="0" w:beforeAutospacing="0" w:after="0"/>
              <w:jc w:val="both"/>
              <w:rPr>
                <w:sz w:val="16"/>
                <w:szCs w:val="16"/>
              </w:rPr>
            </w:pPr>
          </w:p>
        </w:tc>
        <w:tc>
          <w:tcPr>
            <w:tcW w:w="205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с 01.08.2018 года по 10.09.2018года</w:t>
            </w:r>
          </w:p>
        </w:tc>
        <w:tc>
          <w:tcPr>
            <w:tcW w:w="297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ind w:left="-108"/>
              <w:jc w:val="both"/>
              <w:rPr>
                <w:sz w:val="16"/>
                <w:szCs w:val="16"/>
              </w:rPr>
            </w:pPr>
            <w:r w:rsidRPr="00D33419">
              <w:rPr>
                <w:color w:val="000000"/>
                <w:sz w:val="16"/>
                <w:szCs w:val="16"/>
              </w:rPr>
              <w:t xml:space="preserve">В соответствии с Разделом </w:t>
            </w:r>
            <w:r w:rsidRPr="00D33419">
              <w:rPr>
                <w:color w:val="000000"/>
                <w:sz w:val="16"/>
                <w:szCs w:val="16"/>
                <w:lang w:val="en-US"/>
              </w:rPr>
              <w:t>II</w:t>
            </w:r>
            <w:r w:rsidRPr="00D33419">
              <w:rPr>
                <w:color w:val="000000"/>
                <w:sz w:val="16"/>
                <w:szCs w:val="16"/>
              </w:rPr>
              <w:t xml:space="preserve"> Программы</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2</w:t>
            </w:r>
          </w:p>
        </w:tc>
        <w:tc>
          <w:tcPr>
            <w:tcW w:w="2910"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Потребители тепловой энергии</w:t>
            </w:r>
          </w:p>
          <w:p w:rsidR="00D33419" w:rsidRPr="00D33419" w:rsidRDefault="00D33419" w:rsidP="00D33419">
            <w:pPr>
              <w:pStyle w:val="a3"/>
              <w:spacing w:before="0" w:beforeAutospacing="0" w:after="0"/>
              <w:jc w:val="both"/>
              <w:rPr>
                <w:sz w:val="16"/>
                <w:szCs w:val="16"/>
              </w:rPr>
            </w:pPr>
          </w:p>
        </w:tc>
        <w:tc>
          <w:tcPr>
            <w:tcW w:w="205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с 01.08.2018 года по 1.09.2018 года</w:t>
            </w:r>
          </w:p>
        </w:tc>
        <w:tc>
          <w:tcPr>
            <w:tcW w:w="297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ind w:left="-108"/>
              <w:jc w:val="both"/>
              <w:rPr>
                <w:sz w:val="16"/>
                <w:szCs w:val="16"/>
              </w:rPr>
            </w:pPr>
            <w:r w:rsidRPr="00D33419">
              <w:rPr>
                <w:sz w:val="16"/>
                <w:szCs w:val="16"/>
              </w:rPr>
              <w:t xml:space="preserve">В соответствии с Разделом </w:t>
            </w:r>
            <w:r w:rsidRPr="00D33419">
              <w:rPr>
                <w:sz w:val="16"/>
                <w:szCs w:val="16"/>
                <w:lang w:val="en-US"/>
              </w:rPr>
              <w:t>II</w:t>
            </w:r>
            <w:r w:rsidRPr="00D33419">
              <w:rPr>
                <w:sz w:val="16"/>
                <w:szCs w:val="16"/>
              </w:rPr>
              <w:t xml:space="preserve"> Программы</w:t>
            </w:r>
          </w:p>
        </w:tc>
      </w:tr>
    </w:tbl>
    <w:p w:rsidR="00D33419" w:rsidRPr="00F22577" w:rsidRDefault="00D33419" w:rsidP="00D33419">
      <w:pPr>
        <w:pStyle w:val="a3"/>
        <w:spacing w:before="0" w:beforeAutospacing="0" w:after="0"/>
        <w:jc w:val="both"/>
      </w:pPr>
    </w:p>
    <w:p w:rsidR="00D33419" w:rsidRPr="00F22577" w:rsidRDefault="00D33419" w:rsidP="00D33419">
      <w:pPr>
        <w:pStyle w:val="a3"/>
        <w:spacing w:before="0" w:beforeAutospacing="0" w:after="0"/>
        <w:jc w:val="both"/>
      </w:pPr>
    </w:p>
    <w:p w:rsidR="00D33419" w:rsidRPr="00F22577" w:rsidRDefault="00D33419" w:rsidP="00D33419">
      <w:pPr>
        <w:pStyle w:val="a3"/>
        <w:spacing w:before="0" w:beforeAutospacing="0" w:after="0"/>
        <w:jc w:val="both"/>
      </w:pP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ind w:left="5670"/>
        <w:jc w:val="both"/>
        <w:rPr>
          <w:sz w:val="16"/>
          <w:szCs w:val="16"/>
        </w:rPr>
      </w:pPr>
      <w:r w:rsidRPr="00D33419">
        <w:rPr>
          <w:sz w:val="16"/>
          <w:szCs w:val="16"/>
        </w:rPr>
        <w:t>Приложение № 2</w:t>
      </w:r>
    </w:p>
    <w:p w:rsidR="00D33419" w:rsidRPr="00D33419" w:rsidRDefault="00D33419" w:rsidP="00D33419">
      <w:pPr>
        <w:pStyle w:val="a3"/>
        <w:spacing w:before="0" w:beforeAutospacing="0" w:after="0"/>
        <w:ind w:left="5670"/>
        <w:jc w:val="both"/>
        <w:rPr>
          <w:sz w:val="16"/>
          <w:szCs w:val="16"/>
        </w:rPr>
      </w:pPr>
      <w:r w:rsidRPr="00D33419">
        <w:rPr>
          <w:sz w:val="16"/>
          <w:szCs w:val="16"/>
        </w:rPr>
        <w:t xml:space="preserve">к Программе проведения проверки готовности к отопительному периоду 2018-2019 годов теплоснабжающих организаций и потребителей тепловой энергии на территории Островского муниципального района </w:t>
      </w:r>
    </w:p>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ind w:firstLine="567"/>
        <w:jc w:val="center"/>
        <w:rPr>
          <w:sz w:val="16"/>
          <w:szCs w:val="16"/>
        </w:rPr>
      </w:pPr>
      <w:r w:rsidRPr="00D33419">
        <w:rPr>
          <w:sz w:val="16"/>
          <w:szCs w:val="16"/>
          <w:u w:val="single"/>
        </w:rPr>
        <w:t>РЕКОМЕНДУЕМЫЙ ОБРАЗЕЦ</w:t>
      </w:r>
    </w:p>
    <w:p w:rsidR="00D33419" w:rsidRPr="00D33419" w:rsidRDefault="00D33419" w:rsidP="00D33419">
      <w:pPr>
        <w:pStyle w:val="a3"/>
        <w:spacing w:before="0" w:beforeAutospacing="0" w:after="0"/>
        <w:jc w:val="center"/>
        <w:rPr>
          <w:sz w:val="16"/>
          <w:szCs w:val="16"/>
        </w:rPr>
      </w:pPr>
      <w:r w:rsidRPr="00D33419">
        <w:rPr>
          <w:sz w:val="16"/>
          <w:szCs w:val="16"/>
        </w:rPr>
        <w:t>АКТ</w:t>
      </w:r>
    </w:p>
    <w:tbl>
      <w:tblPr>
        <w:tblW w:w="8415"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5892"/>
        <w:gridCol w:w="993"/>
        <w:gridCol w:w="149"/>
        <w:gridCol w:w="993"/>
        <w:gridCol w:w="388"/>
      </w:tblGrid>
      <w:tr w:rsidR="00D33419" w:rsidRPr="00D33419" w:rsidTr="00D33419">
        <w:trPr>
          <w:tblCellSpacing w:w="0" w:type="dxa"/>
        </w:trPr>
        <w:tc>
          <w:tcPr>
            <w:tcW w:w="570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проверки готовности к отопительному периоду</w:t>
            </w:r>
          </w:p>
        </w:tc>
        <w:tc>
          <w:tcPr>
            <w:tcW w:w="9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9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37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ind w:left="57"/>
              <w:jc w:val="both"/>
              <w:rPr>
                <w:sz w:val="16"/>
                <w:szCs w:val="16"/>
              </w:rPr>
            </w:pPr>
            <w:r w:rsidRPr="00D33419">
              <w:rPr>
                <w:sz w:val="16"/>
                <w:szCs w:val="16"/>
              </w:rPr>
              <w:t>гг.</w:t>
            </w:r>
          </w:p>
        </w:tc>
      </w:tr>
    </w:tbl>
    <w:p w:rsidR="00D33419" w:rsidRPr="00D33419" w:rsidRDefault="00D33419" w:rsidP="00D33419">
      <w:pPr>
        <w:pStyle w:val="a3"/>
        <w:spacing w:before="0" w:beforeAutospacing="0" w:after="0"/>
        <w:jc w:val="both"/>
        <w:rPr>
          <w:sz w:val="16"/>
          <w:szCs w:val="16"/>
        </w:rPr>
      </w:pPr>
    </w:p>
    <w:tbl>
      <w:tblPr>
        <w:tblW w:w="876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3684"/>
        <w:gridCol w:w="1253"/>
        <w:gridCol w:w="165"/>
        <w:gridCol w:w="397"/>
        <w:gridCol w:w="199"/>
        <w:gridCol w:w="1788"/>
        <w:gridCol w:w="336"/>
        <w:gridCol w:w="336"/>
        <w:gridCol w:w="602"/>
      </w:tblGrid>
      <w:tr w:rsidR="00D33419" w:rsidRPr="00D33419" w:rsidTr="00D33419">
        <w:trPr>
          <w:tblCellSpacing w:w="0" w:type="dxa"/>
        </w:trPr>
        <w:tc>
          <w:tcPr>
            <w:tcW w:w="361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2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39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9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3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20</w:t>
            </w:r>
          </w:p>
        </w:tc>
        <w:tc>
          <w:tcPr>
            <w:tcW w:w="3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22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ind w:left="57"/>
              <w:jc w:val="both"/>
              <w:rPr>
                <w:sz w:val="16"/>
                <w:szCs w:val="16"/>
              </w:rPr>
            </w:pPr>
            <w:proofErr w:type="gramStart"/>
            <w:r w:rsidRPr="00D33419">
              <w:rPr>
                <w:sz w:val="16"/>
                <w:szCs w:val="16"/>
              </w:rPr>
              <w:t>г</w:t>
            </w:r>
            <w:proofErr w:type="gramEnd"/>
            <w:r w:rsidRPr="00D33419">
              <w:rPr>
                <w:sz w:val="16"/>
                <w:szCs w:val="16"/>
              </w:rPr>
              <w:t>.</w:t>
            </w:r>
          </w:p>
        </w:tc>
      </w:tr>
      <w:tr w:rsidR="00D33419" w:rsidRPr="00D33419" w:rsidTr="00D33419">
        <w:trPr>
          <w:tblCellSpacing w:w="0" w:type="dxa"/>
        </w:trPr>
        <w:tc>
          <w:tcPr>
            <w:tcW w:w="3615"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(место составления акта)</w:t>
            </w:r>
          </w:p>
        </w:tc>
        <w:tc>
          <w:tcPr>
            <w:tcW w:w="1230"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p>
        </w:tc>
        <w:tc>
          <w:tcPr>
            <w:tcW w:w="3735" w:type="dxa"/>
            <w:gridSpan w:val="7"/>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ind w:left="57"/>
              <w:jc w:val="both"/>
              <w:rPr>
                <w:sz w:val="16"/>
                <w:szCs w:val="16"/>
              </w:rPr>
            </w:pPr>
            <w:r w:rsidRPr="00D33419">
              <w:rPr>
                <w:sz w:val="16"/>
                <w:szCs w:val="16"/>
              </w:rPr>
              <w:t>(дата составления акта)</w:t>
            </w:r>
          </w:p>
        </w:tc>
      </w:tr>
    </w:tbl>
    <w:p w:rsidR="00D33419" w:rsidRPr="00D33419" w:rsidRDefault="00D33419" w:rsidP="00D33419">
      <w:pPr>
        <w:pStyle w:val="a3"/>
        <w:spacing w:before="0" w:beforeAutospacing="0" w:after="0"/>
        <w:jc w:val="both"/>
        <w:rPr>
          <w:sz w:val="16"/>
          <w:szCs w:val="16"/>
        </w:rPr>
      </w:pPr>
      <w:r w:rsidRPr="00D33419">
        <w:rPr>
          <w:sz w:val="16"/>
          <w:szCs w:val="16"/>
        </w:rPr>
        <w:t>Комиссия, образованная</w:t>
      </w:r>
      <w:proofErr w:type="gramStart"/>
      <w:r w:rsidRPr="00D33419">
        <w:rPr>
          <w:sz w:val="16"/>
          <w:szCs w:val="16"/>
        </w:rPr>
        <w:t xml:space="preserve"> ,</w:t>
      </w:r>
      <w:proofErr w:type="gramEnd"/>
    </w:p>
    <w:p w:rsidR="00D33419" w:rsidRPr="00D33419" w:rsidRDefault="00D33419" w:rsidP="00D33419">
      <w:pPr>
        <w:pStyle w:val="a3"/>
        <w:pBdr>
          <w:top w:val="single" w:sz="6" w:space="1" w:color="000001"/>
        </w:pBdr>
        <w:spacing w:before="0" w:beforeAutospacing="0" w:after="0"/>
        <w:ind w:left="2642" w:right="113"/>
        <w:jc w:val="both"/>
        <w:rPr>
          <w:sz w:val="16"/>
          <w:szCs w:val="16"/>
        </w:rPr>
      </w:pPr>
      <w:r w:rsidRPr="00D33419">
        <w:rPr>
          <w:sz w:val="16"/>
          <w:szCs w:val="16"/>
        </w:rPr>
        <w:t>(форма документа и его реквизиты, которым образована комиссия)</w:t>
      </w:r>
    </w:p>
    <w:p w:rsidR="00D33419" w:rsidRPr="00D33419" w:rsidRDefault="00D33419" w:rsidP="00D33419">
      <w:pPr>
        <w:pStyle w:val="a3"/>
        <w:spacing w:before="0" w:beforeAutospacing="0" w:after="0"/>
        <w:jc w:val="both"/>
        <w:rPr>
          <w:sz w:val="16"/>
          <w:szCs w:val="16"/>
        </w:rPr>
      </w:pPr>
      <w:r w:rsidRPr="00D33419">
        <w:rPr>
          <w:sz w:val="16"/>
          <w:szCs w:val="16"/>
        </w:rPr>
        <w:t>в соответствии с программой проведения проверки готовности к отопительному периоду</w:t>
      </w:r>
    </w:p>
    <w:tbl>
      <w:tblPr>
        <w:tblW w:w="9975"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269"/>
        <w:gridCol w:w="172"/>
        <w:gridCol w:w="410"/>
        <w:gridCol w:w="205"/>
        <w:gridCol w:w="1847"/>
        <w:gridCol w:w="347"/>
        <w:gridCol w:w="347"/>
        <w:gridCol w:w="1989"/>
        <w:gridCol w:w="4389"/>
      </w:tblGrid>
      <w:tr w:rsidR="00D33419" w:rsidRPr="00D33419" w:rsidTr="00D33419">
        <w:trPr>
          <w:tblCellSpacing w:w="0" w:type="dxa"/>
        </w:trPr>
        <w:tc>
          <w:tcPr>
            <w:tcW w:w="2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от</w:t>
            </w:r>
          </w:p>
        </w:tc>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39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9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3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20</w:t>
            </w:r>
          </w:p>
        </w:tc>
        <w:tc>
          <w:tcPr>
            <w:tcW w:w="3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89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ind w:left="57"/>
              <w:jc w:val="both"/>
              <w:rPr>
                <w:sz w:val="16"/>
                <w:szCs w:val="16"/>
              </w:rPr>
            </w:pPr>
            <w:r w:rsidRPr="00D33419">
              <w:rPr>
                <w:sz w:val="16"/>
                <w:szCs w:val="16"/>
              </w:rPr>
              <w:t>г., утвержденной</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r>
    </w:tbl>
    <w:p w:rsidR="00D33419" w:rsidRPr="00D33419" w:rsidRDefault="00D33419" w:rsidP="00D33419">
      <w:pPr>
        <w:pStyle w:val="a3"/>
        <w:spacing w:before="0" w:beforeAutospacing="0" w:after="0"/>
        <w:jc w:val="both"/>
        <w:rPr>
          <w:sz w:val="16"/>
          <w:szCs w:val="16"/>
        </w:rPr>
      </w:pPr>
      <w:r w:rsidRPr="00D33419">
        <w:rPr>
          <w:sz w:val="16"/>
          <w:szCs w:val="16"/>
        </w:rPr>
        <w:t>,</w:t>
      </w:r>
    </w:p>
    <w:p w:rsidR="00D33419" w:rsidRPr="00D33419" w:rsidRDefault="00D33419" w:rsidP="00D33419">
      <w:pPr>
        <w:pStyle w:val="a3"/>
        <w:pBdr>
          <w:top w:val="single" w:sz="6" w:space="1" w:color="000001"/>
        </w:pBdr>
        <w:spacing w:before="0" w:beforeAutospacing="0" w:after="0"/>
        <w:ind w:right="113"/>
        <w:jc w:val="both"/>
        <w:rPr>
          <w:sz w:val="16"/>
          <w:szCs w:val="16"/>
        </w:rPr>
      </w:pPr>
      <w:r w:rsidRPr="00D33419">
        <w:rPr>
          <w:sz w:val="16"/>
          <w:szCs w:val="16"/>
        </w:rPr>
        <w:t>(Ф.И.О. руководителя (его заместителя) органа, проводящего проверку готовности к отопительному периоду)</w:t>
      </w:r>
    </w:p>
    <w:tbl>
      <w:tblPr>
        <w:tblW w:w="10065"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175"/>
        <w:gridCol w:w="176"/>
        <w:gridCol w:w="489"/>
        <w:gridCol w:w="212"/>
        <w:gridCol w:w="1907"/>
        <w:gridCol w:w="359"/>
        <w:gridCol w:w="359"/>
        <w:gridCol w:w="587"/>
        <w:gridCol w:w="176"/>
        <w:gridCol w:w="489"/>
        <w:gridCol w:w="212"/>
        <w:gridCol w:w="1907"/>
        <w:gridCol w:w="359"/>
        <w:gridCol w:w="359"/>
        <w:gridCol w:w="2299"/>
      </w:tblGrid>
      <w:tr w:rsidR="00D33419" w:rsidRPr="00D33419" w:rsidTr="00D33419">
        <w:trPr>
          <w:tblCellSpacing w:w="0" w:type="dxa"/>
        </w:trPr>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с</w:t>
            </w:r>
          </w:p>
        </w:tc>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45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9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3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20</w:t>
            </w:r>
          </w:p>
        </w:tc>
        <w:tc>
          <w:tcPr>
            <w:tcW w:w="3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54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ind w:left="57"/>
              <w:jc w:val="both"/>
              <w:rPr>
                <w:sz w:val="16"/>
                <w:szCs w:val="16"/>
              </w:rPr>
            </w:pPr>
            <w:r w:rsidRPr="00D33419">
              <w:rPr>
                <w:sz w:val="16"/>
                <w:szCs w:val="16"/>
              </w:rPr>
              <w:t>г. по</w:t>
            </w:r>
          </w:p>
        </w:tc>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45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9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3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20</w:t>
            </w:r>
          </w:p>
        </w:tc>
        <w:tc>
          <w:tcPr>
            <w:tcW w:w="3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211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ind w:left="57"/>
              <w:jc w:val="both"/>
              <w:rPr>
                <w:sz w:val="16"/>
                <w:szCs w:val="16"/>
              </w:rPr>
            </w:pPr>
            <w:r w:rsidRPr="00D33419">
              <w:rPr>
                <w:sz w:val="16"/>
                <w:szCs w:val="16"/>
              </w:rPr>
              <w:t xml:space="preserve">г. в соответствии </w:t>
            </w:r>
            <w:proofErr w:type="gramStart"/>
            <w:r w:rsidRPr="00D33419">
              <w:rPr>
                <w:sz w:val="16"/>
                <w:szCs w:val="16"/>
              </w:rPr>
              <w:t>с</w:t>
            </w:r>
            <w:proofErr w:type="gramEnd"/>
          </w:p>
        </w:tc>
      </w:tr>
    </w:tbl>
    <w:p w:rsidR="00D33419" w:rsidRPr="00D33419" w:rsidRDefault="00D33419" w:rsidP="00D33419">
      <w:pPr>
        <w:pStyle w:val="a3"/>
        <w:spacing w:before="0" w:beforeAutospacing="0" w:after="0"/>
        <w:jc w:val="both"/>
        <w:rPr>
          <w:sz w:val="16"/>
          <w:szCs w:val="16"/>
        </w:rPr>
      </w:pPr>
      <w:r w:rsidRPr="00D33419">
        <w:rPr>
          <w:sz w:val="16"/>
          <w:szCs w:val="16"/>
        </w:rPr>
        <w:t xml:space="preserve">Федеральным законом от 27 июля 2010 г. № 190-ФЗ “О теплоснабжении” провела проверку готовности к отопительному периоду </w:t>
      </w:r>
    </w:p>
    <w:p w:rsidR="00D33419" w:rsidRPr="00D33419" w:rsidRDefault="00D33419" w:rsidP="00D33419">
      <w:pPr>
        <w:pStyle w:val="a3"/>
        <w:pBdr>
          <w:top w:val="single" w:sz="6" w:space="1" w:color="000001"/>
        </w:pBdr>
        <w:spacing w:before="0" w:beforeAutospacing="0" w:after="0"/>
        <w:ind w:left="3969"/>
        <w:jc w:val="both"/>
        <w:rPr>
          <w:sz w:val="16"/>
          <w:szCs w:val="16"/>
        </w:rPr>
      </w:pP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pBdr>
          <w:top w:val="single" w:sz="6" w:space="1" w:color="000001"/>
        </w:pBdr>
        <w:spacing w:before="0" w:beforeAutospacing="0" w:after="0"/>
        <w:jc w:val="both"/>
        <w:rPr>
          <w:sz w:val="16"/>
          <w:szCs w:val="16"/>
        </w:rPr>
      </w:pPr>
      <w:r w:rsidRPr="00D33419">
        <w:rPr>
          <w:sz w:val="16"/>
          <w:szCs w:val="16"/>
        </w:rPr>
        <w:t xml:space="preserve">(полное наименование муниципального образования, теплоснабжающей организации, </w:t>
      </w:r>
      <w:proofErr w:type="spellStart"/>
      <w:r w:rsidRPr="00D33419">
        <w:rPr>
          <w:sz w:val="16"/>
          <w:szCs w:val="16"/>
        </w:rPr>
        <w:t>теплосетевой</w:t>
      </w:r>
      <w:proofErr w:type="spellEnd"/>
      <w:r w:rsidRPr="00D33419">
        <w:rPr>
          <w:sz w:val="16"/>
          <w:szCs w:val="16"/>
        </w:rPr>
        <w:t xml:space="preserve"> организации, потребителя тепловой энергии, в отношении которого проводилась проверка готовности к отопительному периоду)</w:t>
      </w:r>
    </w:p>
    <w:p w:rsidR="00D33419" w:rsidRPr="00D33419" w:rsidRDefault="00D33419" w:rsidP="00D33419">
      <w:pPr>
        <w:pStyle w:val="a3"/>
        <w:spacing w:before="0" w:beforeAutospacing="0" w:after="0"/>
        <w:jc w:val="both"/>
        <w:rPr>
          <w:sz w:val="16"/>
          <w:szCs w:val="16"/>
        </w:rPr>
      </w:pPr>
      <w:r w:rsidRPr="00D33419">
        <w:rPr>
          <w:sz w:val="16"/>
          <w:szCs w:val="16"/>
        </w:rPr>
        <w:t>Проверка готовности к отопительному периоду проводилась в отношении следующих объектов:</w:t>
      </w:r>
    </w:p>
    <w:tbl>
      <w:tblPr>
        <w:tblW w:w="366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268"/>
        <w:gridCol w:w="3218"/>
        <w:gridCol w:w="174"/>
      </w:tblGrid>
      <w:tr w:rsidR="00D33419" w:rsidRPr="00D33419" w:rsidTr="00D33419">
        <w:trPr>
          <w:tblCellSpacing w:w="0" w:type="dxa"/>
        </w:trPr>
        <w:tc>
          <w:tcPr>
            <w:tcW w:w="2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30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6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r>
      <w:tr w:rsidR="00D33419" w:rsidRPr="00D33419" w:rsidTr="00D33419">
        <w:trPr>
          <w:tblCellSpacing w:w="0" w:type="dxa"/>
        </w:trPr>
        <w:tc>
          <w:tcPr>
            <w:tcW w:w="2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2.</w:t>
            </w:r>
          </w:p>
        </w:tc>
        <w:tc>
          <w:tcPr>
            <w:tcW w:w="30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6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r>
      <w:tr w:rsidR="00D33419" w:rsidRPr="00D33419" w:rsidTr="00D33419">
        <w:trPr>
          <w:tblCellSpacing w:w="0" w:type="dxa"/>
        </w:trPr>
        <w:tc>
          <w:tcPr>
            <w:tcW w:w="2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3.</w:t>
            </w:r>
          </w:p>
        </w:tc>
        <w:tc>
          <w:tcPr>
            <w:tcW w:w="30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6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r>
    </w:tbl>
    <w:p w:rsidR="00D33419" w:rsidRPr="00D33419" w:rsidRDefault="00D33419" w:rsidP="00D33419">
      <w:pPr>
        <w:pStyle w:val="a3"/>
        <w:spacing w:before="0" w:beforeAutospacing="0" w:after="0"/>
        <w:jc w:val="both"/>
        <w:rPr>
          <w:sz w:val="16"/>
          <w:szCs w:val="16"/>
        </w:rPr>
      </w:pPr>
      <w:r w:rsidRPr="00D33419">
        <w:rPr>
          <w:sz w:val="16"/>
          <w:szCs w:val="16"/>
        </w:rPr>
        <w:t>…</w:t>
      </w:r>
    </w:p>
    <w:p w:rsidR="00D33419" w:rsidRPr="00D33419" w:rsidRDefault="00D33419" w:rsidP="00D33419">
      <w:pPr>
        <w:pStyle w:val="a3"/>
        <w:spacing w:before="0" w:beforeAutospacing="0" w:after="0"/>
        <w:jc w:val="both"/>
        <w:rPr>
          <w:sz w:val="16"/>
          <w:szCs w:val="16"/>
        </w:rPr>
      </w:pPr>
      <w:r w:rsidRPr="00D33419">
        <w:rPr>
          <w:sz w:val="16"/>
          <w:szCs w:val="16"/>
        </w:rPr>
        <w:t>В ходе проведения проверки готовности к отопительному периоду комиссия установила:</w:t>
      </w:r>
      <w:r w:rsidRPr="00D33419">
        <w:rPr>
          <w:sz w:val="16"/>
          <w:szCs w:val="16"/>
        </w:rPr>
        <w:br/>
        <w:t>.</w:t>
      </w:r>
    </w:p>
    <w:p w:rsidR="00D33419" w:rsidRPr="00D33419" w:rsidRDefault="00D33419" w:rsidP="00D33419">
      <w:pPr>
        <w:pStyle w:val="a3"/>
        <w:pBdr>
          <w:top w:val="single" w:sz="6" w:space="1" w:color="000001"/>
        </w:pBdr>
        <w:spacing w:before="0" w:beforeAutospacing="0" w:after="0"/>
        <w:ind w:right="113"/>
        <w:jc w:val="both"/>
        <w:rPr>
          <w:sz w:val="16"/>
          <w:szCs w:val="16"/>
        </w:rPr>
      </w:pPr>
      <w:r w:rsidRPr="00D33419">
        <w:rPr>
          <w:sz w:val="16"/>
          <w:szCs w:val="16"/>
        </w:rPr>
        <w:t>(готовность/неготовность к работе в отопительном периоде)</w:t>
      </w:r>
    </w:p>
    <w:p w:rsidR="00D33419" w:rsidRPr="00D33419" w:rsidRDefault="00D33419" w:rsidP="00D33419">
      <w:pPr>
        <w:pStyle w:val="a3"/>
        <w:spacing w:before="0" w:beforeAutospacing="0" w:after="0"/>
        <w:jc w:val="both"/>
        <w:rPr>
          <w:sz w:val="16"/>
          <w:szCs w:val="16"/>
        </w:rPr>
      </w:pPr>
      <w:r w:rsidRPr="00D33419">
        <w:rPr>
          <w:sz w:val="16"/>
          <w:szCs w:val="16"/>
        </w:rPr>
        <w:t>Вывод комиссии по итогам проведения проверки готовности к отопительному периоду:</w:t>
      </w:r>
    </w:p>
    <w:p w:rsidR="00D33419" w:rsidRPr="00D33419" w:rsidRDefault="00D33419" w:rsidP="00D33419">
      <w:pPr>
        <w:pStyle w:val="a3"/>
        <w:pBdr>
          <w:top w:val="single" w:sz="6" w:space="1" w:color="000001"/>
        </w:pBdr>
        <w:spacing w:before="0" w:beforeAutospacing="0" w:after="0"/>
        <w:jc w:val="both"/>
        <w:rPr>
          <w:sz w:val="16"/>
          <w:szCs w:val="16"/>
        </w:rPr>
      </w:pP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pBdr>
          <w:top w:val="single" w:sz="6" w:space="1" w:color="000001"/>
        </w:pBdr>
        <w:spacing w:before="0" w:beforeAutospacing="0" w:after="0"/>
        <w:jc w:val="both"/>
        <w:rPr>
          <w:sz w:val="16"/>
          <w:szCs w:val="16"/>
        </w:rPr>
      </w:pPr>
    </w:p>
    <w:p w:rsidR="00D33419" w:rsidRPr="00D33419" w:rsidRDefault="00D33419" w:rsidP="00D33419">
      <w:pPr>
        <w:pStyle w:val="a3"/>
        <w:spacing w:before="0" w:beforeAutospacing="0" w:after="0"/>
        <w:jc w:val="both"/>
        <w:rPr>
          <w:sz w:val="16"/>
          <w:szCs w:val="16"/>
        </w:rPr>
      </w:pPr>
      <w:r w:rsidRPr="00D33419">
        <w:rPr>
          <w:sz w:val="16"/>
          <w:szCs w:val="16"/>
        </w:rPr>
        <w:t>.</w:t>
      </w:r>
    </w:p>
    <w:p w:rsidR="00D33419" w:rsidRPr="00D33419" w:rsidRDefault="00D33419" w:rsidP="00D33419">
      <w:pPr>
        <w:pStyle w:val="a3"/>
        <w:pBdr>
          <w:top w:val="single" w:sz="6" w:space="1" w:color="000001"/>
        </w:pBdr>
        <w:spacing w:before="0" w:beforeAutospacing="0" w:after="0"/>
        <w:ind w:right="113"/>
        <w:jc w:val="both"/>
        <w:rPr>
          <w:sz w:val="16"/>
          <w:szCs w:val="16"/>
        </w:rPr>
      </w:pPr>
    </w:p>
    <w:tbl>
      <w:tblPr>
        <w:tblW w:w="9945"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7178"/>
        <w:gridCol w:w="986"/>
        <w:gridCol w:w="148"/>
        <w:gridCol w:w="986"/>
        <w:gridCol w:w="647"/>
      </w:tblGrid>
      <w:tr w:rsidR="00D33419" w:rsidRPr="00D33419" w:rsidTr="00D33419">
        <w:trPr>
          <w:tblCellSpacing w:w="0" w:type="dxa"/>
        </w:trPr>
        <w:tc>
          <w:tcPr>
            <w:tcW w:w="699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Приложение к акту проверки готовности к отопительному периоду</w:t>
            </w:r>
          </w:p>
        </w:tc>
        <w:tc>
          <w:tcPr>
            <w:tcW w:w="9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9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6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ind w:left="57"/>
              <w:jc w:val="both"/>
              <w:rPr>
                <w:sz w:val="16"/>
                <w:szCs w:val="16"/>
              </w:rPr>
            </w:pPr>
            <w:r w:rsidRPr="00D33419">
              <w:rPr>
                <w:sz w:val="16"/>
                <w:szCs w:val="16"/>
              </w:rPr>
              <w:t>гг.</w:t>
            </w:r>
            <w:bookmarkStart w:id="2" w:name="sdfootnote1anc"/>
            <w:r w:rsidR="00536823" w:rsidRPr="00D33419">
              <w:rPr>
                <w:sz w:val="16"/>
                <w:szCs w:val="16"/>
              </w:rPr>
              <w:fldChar w:fldCharType="begin"/>
            </w:r>
            <w:r w:rsidRPr="00D33419">
              <w:rPr>
                <w:sz w:val="16"/>
                <w:szCs w:val="16"/>
              </w:rPr>
              <w:instrText xml:space="preserve"> HYPERLINK "" \l "sdfootnote1sym#sdfootnote1sym" </w:instrText>
            </w:r>
            <w:r w:rsidR="00536823" w:rsidRPr="00D33419">
              <w:rPr>
                <w:sz w:val="16"/>
                <w:szCs w:val="16"/>
              </w:rPr>
              <w:fldChar w:fldCharType="separate"/>
            </w:r>
            <w:r w:rsidRPr="00D33419">
              <w:rPr>
                <w:rStyle w:val="af3"/>
                <w:rFonts w:eastAsia="Andale Sans UI"/>
                <w:sz w:val="16"/>
                <w:szCs w:val="16"/>
                <w:vertAlign w:val="superscript"/>
              </w:rPr>
              <w:t>*</w:t>
            </w:r>
            <w:r w:rsidR="00536823" w:rsidRPr="00D33419">
              <w:rPr>
                <w:sz w:val="16"/>
                <w:szCs w:val="16"/>
              </w:rPr>
              <w:fldChar w:fldCharType="end"/>
            </w:r>
            <w:bookmarkEnd w:id="2"/>
          </w:p>
        </w:tc>
      </w:tr>
    </w:tbl>
    <w:p w:rsidR="00D33419" w:rsidRPr="00D33419" w:rsidRDefault="00D33419" w:rsidP="00D33419">
      <w:pPr>
        <w:pStyle w:val="a3"/>
        <w:spacing w:before="0" w:beforeAutospacing="0" w:after="0"/>
        <w:jc w:val="both"/>
        <w:rPr>
          <w:sz w:val="16"/>
          <w:szCs w:val="16"/>
        </w:rPr>
      </w:pPr>
    </w:p>
    <w:tbl>
      <w:tblPr>
        <w:tblW w:w="9975"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2884"/>
        <w:gridCol w:w="2503"/>
        <w:gridCol w:w="147"/>
        <w:gridCol w:w="4441"/>
      </w:tblGrid>
      <w:tr w:rsidR="00D33419" w:rsidRPr="00D33419" w:rsidTr="00D33419">
        <w:trPr>
          <w:tblCellSpacing w:w="0" w:type="dxa"/>
        </w:trPr>
        <w:tc>
          <w:tcPr>
            <w:tcW w:w="283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lastRenderedPageBreak/>
              <w:t>Председатель комиссии:</w:t>
            </w:r>
          </w:p>
        </w:tc>
        <w:tc>
          <w:tcPr>
            <w:tcW w:w="24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436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r>
      <w:tr w:rsidR="00D33419" w:rsidRPr="00D33419" w:rsidTr="00D33419">
        <w:trPr>
          <w:tblCellSpacing w:w="0" w:type="dxa"/>
        </w:trPr>
        <w:tc>
          <w:tcPr>
            <w:tcW w:w="2835"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p>
        </w:tc>
        <w:tc>
          <w:tcPr>
            <w:tcW w:w="2460"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(подпись)</w:t>
            </w:r>
          </w:p>
        </w:tc>
        <w:tc>
          <w:tcPr>
            <w:tcW w:w="144"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p>
        </w:tc>
        <w:tc>
          <w:tcPr>
            <w:tcW w:w="4365"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(расшифровка подписи)</w:t>
            </w:r>
          </w:p>
        </w:tc>
      </w:tr>
      <w:tr w:rsidR="00D33419" w:rsidRPr="00D33419" w:rsidTr="00D33419">
        <w:trPr>
          <w:tblCellSpacing w:w="0" w:type="dxa"/>
        </w:trPr>
        <w:tc>
          <w:tcPr>
            <w:tcW w:w="283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Заместитель председателя комиссии:</w:t>
            </w:r>
          </w:p>
        </w:tc>
        <w:tc>
          <w:tcPr>
            <w:tcW w:w="24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436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r>
      <w:tr w:rsidR="00D33419" w:rsidRPr="00D33419" w:rsidTr="00D33419">
        <w:trPr>
          <w:tblCellSpacing w:w="0" w:type="dxa"/>
        </w:trPr>
        <w:tc>
          <w:tcPr>
            <w:tcW w:w="2835"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p>
        </w:tc>
        <w:tc>
          <w:tcPr>
            <w:tcW w:w="2460"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(подпись)</w:t>
            </w:r>
          </w:p>
        </w:tc>
        <w:tc>
          <w:tcPr>
            <w:tcW w:w="144"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p>
        </w:tc>
        <w:tc>
          <w:tcPr>
            <w:tcW w:w="4365"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(расшифровка подписи)</w:t>
            </w:r>
          </w:p>
        </w:tc>
      </w:tr>
      <w:tr w:rsidR="00D33419" w:rsidRPr="00D33419" w:rsidTr="00D33419">
        <w:trPr>
          <w:tblCellSpacing w:w="0" w:type="dxa"/>
        </w:trPr>
        <w:tc>
          <w:tcPr>
            <w:tcW w:w="283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Члены комиссии:</w:t>
            </w:r>
          </w:p>
        </w:tc>
        <w:tc>
          <w:tcPr>
            <w:tcW w:w="24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436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r>
      <w:tr w:rsidR="00D33419" w:rsidRPr="00D33419" w:rsidTr="00D33419">
        <w:trPr>
          <w:tblCellSpacing w:w="0" w:type="dxa"/>
        </w:trPr>
        <w:tc>
          <w:tcPr>
            <w:tcW w:w="2835"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p>
        </w:tc>
        <w:tc>
          <w:tcPr>
            <w:tcW w:w="2460"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(подпись)</w:t>
            </w:r>
          </w:p>
        </w:tc>
        <w:tc>
          <w:tcPr>
            <w:tcW w:w="144"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p>
        </w:tc>
        <w:tc>
          <w:tcPr>
            <w:tcW w:w="4365" w:type="dxa"/>
            <w:tcBorders>
              <w:top w:val="outset" w:sz="6" w:space="0" w:color="auto"/>
              <w:left w:val="outset" w:sz="6" w:space="0" w:color="auto"/>
              <w:bottom w:val="outset" w:sz="6" w:space="0" w:color="auto"/>
              <w:right w:val="outset" w:sz="6" w:space="0" w:color="auto"/>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(расшифровка подписи)</w:t>
            </w:r>
          </w:p>
        </w:tc>
      </w:tr>
    </w:tbl>
    <w:p w:rsidR="00D33419" w:rsidRPr="00D33419" w:rsidRDefault="00D33419" w:rsidP="00D33419">
      <w:pPr>
        <w:pStyle w:val="a3"/>
        <w:keepNext/>
        <w:spacing w:before="0" w:beforeAutospacing="0" w:after="0"/>
        <w:jc w:val="both"/>
        <w:rPr>
          <w:sz w:val="16"/>
          <w:szCs w:val="16"/>
        </w:rPr>
      </w:pPr>
      <w:r w:rsidRPr="00D33419">
        <w:rPr>
          <w:sz w:val="16"/>
          <w:szCs w:val="16"/>
        </w:rPr>
        <w:t>С актом проверки готовности ознакомлен, один экземпляр акта получил:</w:t>
      </w:r>
    </w:p>
    <w:tbl>
      <w:tblPr>
        <w:tblW w:w="9945"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171"/>
        <w:gridCol w:w="411"/>
        <w:gridCol w:w="205"/>
        <w:gridCol w:w="1848"/>
        <w:gridCol w:w="347"/>
        <w:gridCol w:w="347"/>
        <w:gridCol w:w="1074"/>
        <w:gridCol w:w="1721"/>
        <w:gridCol w:w="3821"/>
      </w:tblGrid>
      <w:tr w:rsidR="00D33419" w:rsidRPr="00D33419" w:rsidTr="00D33419">
        <w:trPr>
          <w:tblCellSpacing w:w="0" w:type="dxa"/>
        </w:trPr>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keepNext/>
              <w:spacing w:before="0" w:beforeAutospacing="0" w:after="0"/>
              <w:jc w:val="both"/>
              <w:rPr>
                <w:sz w:val="16"/>
                <w:szCs w:val="16"/>
              </w:rPr>
            </w:pPr>
            <w:r w:rsidRPr="00D33419">
              <w:rPr>
                <w:sz w:val="16"/>
                <w:szCs w:val="16"/>
              </w:rPr>
              <w:t>“</w:t>
            </w:r>
          </w:p>
        </w:tc>
        <w:tc>
          <w:tcPr>
            <w:tcW w:w="39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keepNext/>
              <w:spacing w:before="0" w:beforeAutospacing="0" w:after="0"/>
              <w:jc w:val="both"/>
              <w:rPr>
                <w:sz w:val="16"/>
                <w:szCs w:val="16"/>
              </w:rPr>
            </w:pPr>
          </w:p>
        </w:tc>
        <w:tc>
          <w:tcPr>
            <w:tcW w:w="19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keepNext/>
              <w:spacing w:before="0" w:beforeAutospacing="0" w:after="0"/>
              <w:jc w:val="both"/>
              <w:rPr>
                <w:sz w:val="16"/>
                <w:szCs w:val="16"/>
              </w:rPr>
            </w:pPr>
            <w:r w:rsidRPr="00D33419">
              <w:rPr>
                <w:sz w:val="16"/>
                <w:szCs w:val="16"/>
              </w:rPr>
              <w:t>”</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keepNext/>
              <w:spacing w:before="0" w:beforeAutospacing="0" w:after="0"/>
              <w:jc w:val="both"/>
              <w:rPr>
                <w:sz w:val="16"/>
                <w:szCs w:val="16"/>
              </w:rPr>
            </w:pPr>
          </w:p>
        </w:tc>
        <w:tc>
          <w:tcPr>
            <w:tcW w:w="3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keepNext/>
              <w:spacing w:before="0" w:beforeAutospacing="0" w:after="0"/>
              <w:jc w:val="both"/>
              <w:rPr>
                <w:sz w:val="16"/>
                <w:szCs w:val="16"/>
              </w:rPr>
            </w:pPr>
            <w:r w:rsidRPr="00D33419">
              <w:rPr>
                <w:sz w:val="16"/>
                <w:szCs w:val="16"/>
              </w:rPr>
              <w:t>20</w:t>
            </w:r>
          </w:p>
        </w:tc>
        <w:tc>
          <w:tcPr>
            <w:tcW w:w="3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keepNext/>
              <w:spacing w:before="0" w:beforeAutospacing="0" w:after="0"/>
              <w:jc w:val="both"/>
              <w:rPr>
                <w:sz w:val="16"/>
                <w:szCs w:val="16"/>
              </w:rPr>
            </w:pPr>
          </w:p>
        </w:tc>
        <w:tc>
          <w:tcPr>
            <w:tcW w:w="102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keepNext/>
              <w:spacing w:before="0" w:beforeAutospacing="0" w:after="0"/>
              <w:ind w:left="57"/>
              <w:jc w:val="both"/>
              <w:rPr>
                <w:sz w:val="16"/>
                <w:szCs w:val="16"/>
              </w:rPr>
            </w:pPr>
            <w:proofErr w:type="gramStart"/>
            <w:r w:rsidRPr="00D33419">
              <w:rPr>
                <w:sz w:val="16"/>
                <w:szCs w:val="16"/>
              </w:rPr>
              <w:t>г</w:t>
            </w:r>
            <w:proofErr w:type="gramEnd"/>
            <w:r w:rsidRPr="00D33419">
              <w:rPr>
                <w:sz w:val="16"/>
                <w:szCs w:val="16"/>
              </w:rPr>
              <w:t>.</w:t>
            </w:r>
          </w:p>
        </w:tc>
        <w:tc>
          <w:tcPr>
            <w:tcW w:w="163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keepNext/>
              <w:spacing w:before="0" w:beforeAutospacing="0" w:after="0"/>
              <w:jc w:val="both"/>
              <w:rPr>
                <w:sz w:val="16"/>
                <w:szCs w:val="16"/>
              </w:rPr>
            </w:pPr>
          </w:p>
        </w:tc>
        <w:tc>
          <w:tcPr>
            <w:tcW w:w="363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keepNext/>
              <w:spacing w:before="0" w:beforeAutospacing="0" w:after="0"/>
              <w:jc w:val="both"/>
              <w:rPr>
                <w:sz w:val="16"/>
                <w:szCs w:val="16"/>
              </w:rPr>
            </w:pPr>
          </w:p>
        </w:tc>
      </w:tr>
    </w:tbl>
    <w:p w:rsidR="00D33419" w:rsidRPr="00D33419" w:rsidRDefault="00D33419" w:rsidP="00D33419">
      <w:pPr>
        <w:pStyle w:val="a3"/>
        <w:keepNext/>
        <w:spacing w:before="0" w:beforeAutospacing="0" w:after="0"/>
        <w:ind w:left="4536"/>
        <w:jc w:val="both"/>
        <w:rPr>
          <w:sz w:val="16"/>
          <w:szCs w:val="16"/>
        </w:rPr>
      </w:pPr>
      <w:r w:rsidRPr="00D33419">
        <w:rPr>
          <w:sz w:val="16"/>
          <w:szCs w:val="16"/>
        </w:rPr>
        <w:t xml:space="preserve">(подпись, расшифровка подписи руководителя (его уполномоченного представителя) муниципального образования, теплоснабжающей организации, </w:t>
      </w:r>
      <w:proofErr w:type="spellStart"/>
      <w:r w:rsidRPr="00D33419">
        <w:rPr>
          <w:sz w:val="16"/>
          <w:szCs w:val="16"/>
        </w:rPr>
        <w:t>теплосетевой</w:t>
      </w:r>
      <w:proofErr w:type="spellEnd"/>
      <w:r w:rsidRPr="00D33419">
        <w:rPr>
          <w:sz w:val="16"/>
          <w:szCs w:val="16"/>
        </w:rPr>
        <w:t xml:space="preserve"> организации, потребителя тепловой энергии, в отношении которого проводилась проверка готовности к отопительному периоду)</w:t>
      </w: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ind w:left="5670"/>
        <w:jc w:val="both"/>
        <w:rPr>
          <w:sz w:val="16"/>
          <w:szCs w:val="16"/>
        </w:rPr>
      </w:pPr>
    </w:p>
    <w:p w:rsidR="00D33419" w:rsidRDefault="00D33419" w:rsidP="00D33419">
      <w:pPr>
        <w:pStyle w:val="a3"/>
        <w:spacing w:before="0" w:beforeAutospacing="0" w:after="0"/>
        <w:ind w:left="5670"/>
        <w:jc w:val="both"/>
      </w:pPr>
    </w:p>
    <w:p w:rsidR="00D33419" w:rsidRDefault="00D33419" w:rsidP="00D33419">
      <w:pPr>
        <w:pStyle w:val="a3"/>
        <w:spacing w:before="0" w:beforeAutospacing="0" w:after="0"/>
        <w:ind w:left="5670"/>
        <w:jc w:val="both"/>
      </w:pPr>
    </w:p>
    <w:p w:rsidR="00D33419" w:rsidRDefault="00D33419" w:rsidP="00D33419">
      <w:pPr>
        <w:pStyle w:val="a3"/>
        <w:spacing w:before="0" w:beforeAutospacing="0" w:after="0"/>
        <w:ind w:left="5670"/>
        <w:jc w:val="both"/>
      </w:pPr>
    </w:p>
    <w:p w:rsidR="00D33419" w:rsidRPr="00F22577" w:rsidRDefault="00D33419" w:rsidP="00D33419">
      <w:pPr>
        <w:pStyle w:val="a3"/>
        <w:spacing w:before="0" w:beforeAutospacing="0" w:after="0"/>
        <w:ind w:left="5670"/>
        <w:jc w:val="both"/>
      </w:pPr>
    </w:p>
    <w:p w:rsidR="00D33419" w:rsidRPr="00D33419" w:rsidRDefault="00D33419" w:rsidP="00D33419">
      <w:pPr>
        <w:pStyle w:val="a3"/>
        <w:spacing w:before="0" w:beforeAutospacing="0" w:after="0"/>
        <w:ind w:left="5670"/>
        <w:jc w:val="both"/>
        <w:rPr>
          <w:sz w:val="16"/>
          <w:szCs w:val="16"/>
        </w:rPr>
      </w:pPr>
      <w:r w:rsidRPr="00D33419">
        <w:rPr>
          <w:sz w:val="16"/>
          <w:szCs w:val="16"/>
        </w:rPr>
        <w:t>Приложение № 3</w:t>
      </w:r>
    </w:p>
    <w:p w:rsidR="00D33419" w:rsidRPr="00D33419" w:rsidRDefault="00D33419" w:rsidP="00D33419">
      <w:pPr>
        <w:pStyle w:val="a3"/>
        <w:spacing w:before="0" w:beforeAutospacing="0" w:after="0"/>
        <w:ind w:left="5670"/>
        <w:jc w:val="both"/>
        <w:rPr>
          <w:sz w:val="16"/>
          <w:szCs w:val="16"/>
        </w:rPr>
      </w:pPr>
      <w:r w:rsidRPr="00D33419">
        <w:rPr>
          <w:sz w:val="16"/>
          <w:szCs w:val="16"/>
        </w:rPr>
        <w:t>к Программе проведения проверки готовности к отопительному периоду 2018-2019 годов</w:t>
      </w:r>
    </w:p>
    <w:p w:rsidR="00D33419" w:rsidRPr="00D33419" w:rsidRDefault="00D33419" w:rsidP="00D33419">
      <w:pPr>
        <w:pStyle w:val="a3"/>
        <w:spacing w:before="0" w:beforeAutospacing="0" w:after="0"/>
        <w:ind w:left="5670"/>
        <w:jc w:val="both"/>
        <w:rPr>
          <w:sz w:val="16"/>
          <w:szCs w:val="16"/>
        </w:rPr>
      </w:pPr>
      <w:r w:rsidRPr="00D33419">
        <w:rPr>
          <w:sz w:val="16"/>
          <w:szCs w:val="16"/>
        </w:rPr>
        <w:t xml:space="preserve">теплоснабжающих организаций и потребителей тепловой энергии на территории Островского муниципального района </w:t>
      </w: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ind w:firstLine="567"/>
        <w:jc w:val="center"/>
        <w:rPr>
          <w:sz w:val="16"/>
          <w:szCs w:val="16"/>
        </w:rPr>
      </w:pPr>
      <w:r w:rsidRPr="00D33419">
        <w:rPr>
          <w:sz w:val="16"/>
          <w:szCs w:val="16"/>
          <w:u w:val="single"/>
        </w:rPr>
        <w:t>РЕКОМЕНДУЕМЫЙ ОБРАЗЕЦ</w:t>
      </w:r>
    </w:p>
    <w:p w:rsidR="00D33419" w:rsidRPr="00D33419" w:rsidRDefault="00D33419" w:rsidP="00D33419">
      <w:pPr>
        <w:pStyle w:val="a3"/>
        <w:spacing w:before="0" w:beforeAutospacing="0" w:after="0"/>
        <w:jc w:val="center"/>
        <w:rPr>
          <w:sz w:val="16"/>
          <w:szCs w:val="16"/>
        </w:rPr>
      </w:pPr>
      <w:r w:rsidRPr="00D33419">
        <w:rPr>
          <w:sz w:val="16"/>
          <w:szCs w:val="16"/>
        </w:rPr>
        <w:t>ПАСПОРТ</w:t>
      </w:r>
    </w:p>
    <w:tbl>
      <w:tblPr>
        <w:tblW w:w="7185"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4649"/>
        <w:gridCol w:w="998"/>
        <w:gridCol w:w="150"/>
        <w:gridCol w:w="998"/>
        <w:gridCol w:w="390"/>
      </w:tblGrid>
      <w:tr w:rsidR="00D33419" w:rsidRPr="00D33419" w:rsidTr="00D33419">
        <w:trPr>
          <w:tblCellSpacing w:w="0" w:type="dxa"/>
        </w:trPr>
        <w:tc>
          <w:tcPr>
            <w:tcW w:w="447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готовности к отопительному периоду</w:t>
            </w:r>
          </w:p>
        </w:tc>
        <w:tc>
          <w:tcPr>
            <w:tcW w:w="9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9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37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ind w:left="57"/>
              <w:jc w:val="both"/>
              <w:rPr>
                <w:sz w:val="16"/>
                <w:szCs w:val="16"/>
              </w:rPr>
            </w:pPr>
            <w:r w:rsidRPr="00D33419">
              <w:rPr>
                <w:sz w:val="16"/>
                <w:szCs w:val="16"/>
              </w:rPr>
              <w:t>гг.</w:t>
            </w:r>
          </w:p>
        </w:tc>
      </w:tr>
    </w:tbl>
    <w:p w:rsidR="00D33419" w:rsidRPr="00D33419" w:rsidRDefault="00D33419" w:rsidP="00D33419">
      <w:pPr>
        <w:pStyle w:val="a3"/>
        <w:spacing w:before="0" w:beforeAutospacing="0" w:after="0"/>
        <w:jc w:val="both"/>
        <w:rPr>
          <w:sz w:val="16"/>
          <w:szCs w:val="16"/>
        </w:rPr>
      </w:pPr>
      <w:r w:rsidRPr="00D33419">
        <w:rPr>
          <w:sz w:val="16"/>
          <w:szCs w:val="16"/>
        </w:rPr>
        <w:t xml:space="preserve">Выдан </w:t>
      </w:r>
    </w:p>
    <w:p w:rsidR="00D33419" w:rsidRPr="00D33419" w:rsidRDefault="00D33419" w:rsidP="00D33419">
      <w:pPr>
        <w:pStyle w:val="a3"/>
        <w:pBdr>
          <w:top w:val="single" w:sz="6" w:space="1" w:color="000001"/>
        </w:pBdr>
        <w:spacing w:before="0" w:beforeAutospacing="0" w:after="0"/>
        <w:ind w:left="782" w:right="113"/>
        <w:jc w:val="both"/>
        <w:rPr>
          <w:sz w:val="16"/>
          <w:szCs w:val="16"/>
        </w:rPr>
      </w:pPr>
      <w:r w:rsidRPr="00D33419">
        <w:rPr>
          <w:sz w:val="16"/>
          <w:szCs w:val="16"/>
        </w:rPr>
        <w:t xml:space="preserve">(полное наименование муниципального образования, теплоснабжающей организации, </w:t>
      </w:r>
      <w:proofErr w:type="spellStart"/>
      <w:r w:rsidRPr="00D33419">
        <w:rPr>
          <w:sz w:val="16"/>
          <w:szCs w:val="16"/>
        </w:rPr>
        <w:t>теплосетевой</w:t>
      </w:r>
      <w:proofErr w:type="spellEnd"/>
      <w:r w:rsidRPr="00D33419">
        <w:rPr>
          <w:sz w:val="16"/>
          <w:szCs w:val="16"/>
        </w:rPr>
        <w:t xml:space="preserve"> организации, потребителя тепловой энергии, в отношении которого проводилась проверка готовности к отопительному периоду)</w:t>
      </w:r>
    </w:p>
    <w:p w:rsidR="00D33419" w:rsidRPr="00D33419" w:rsidRDefault="00D33419" w:rsidP="00D33419">
      <w:pPr>
        <w:pStyle w:val="a3"/>
        <w:spacing w:before="0" w:beforeAutospacing="0" w:after="0"/>
        <w:jc w:val="both"/>
        <w:rPr>
          <w:sz w:val="16"/>
          <w:szCs w:val="16"/>
        </w:rPr>
      </w:pPr>
      <w:r w:rsidRPr="00D33419">
        <w:rPr>
          <w:sz w:val="16"/>
          <w:szCs w:val="16"/>
        </w:rPr>
        <w:t>В отношении следующих объектов, по которым проводилась проверка готовности к отопительному периоду:</w:t>
      </w:r>
    </w:p>
    <w:tbl>
      <w:tblPr>
        <w:tblW w:w="366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268"/>
        <w:gridCol w:w="3218"/>
        <w:gridCol w:w="174"/>
      </w:tblGrid>
      <w:tr w:rsidR="00D33419" w:rsidRPr="00D33419" w:rsidTr="00D33419">
        <w:trPr>
          <w:tblCellSpacing w:w="0" w:type="dxa"/>
        </w:trPr>
        <w:tc>
          <w:tcPr>
            <w:tcW w:w="2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30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6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r>
      <w:tr w:rsidR="00D33419" w:rsidRPr="00D33419" w:rsidTr="00D33419">
        <w:trPr>
          <w:tblCellSpacing w:w="0" w:type="dxa"/>
        </w:trPr>
        <w:tc>
          <w:tcPr>
            <w:tcW w:w="2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2.</w:t>
            </w:r>
          </w:p>
        </w:tc>
        <w:tc>
          <w:tcPr>
            <w:tcW w:w="30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6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r>
      <w:tr w:rsidR="00D33419" w:rsidRPr="00D33419" w:rsidTr="00D33419">
        <w:trPr>
          <w:tblCellSpacing w:w="0" w:type="dxa"/>
        </w:trPr>
        <w:tc>
          <w:tcPr>
            <w:tcW w:w="25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3.</w:t>
            </w:r>
          </w:p>
        </w:tc>
        <w:tc>
          <w:tcPr>
            <w:tcW w:w="306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65"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r>
    </w:tbl>
    <w:p w:rsidR="00D33419" w:rsidRPr="00D33419" w:rsidRDefault="00D33419" w:rsidP="00D33419">
      <w:pPr>
        <w:pStyle w:val="a3"/>
        <w:spacing w:before="0" w:beforeAutospacing="0" w:after="0"/>
        <w:jc w:val="both"/>
        <w:rPr>
          <w:sz w:val="16"/>
          <w:szCs w:val="16"/>
        </w:rPr>
      </w:pPr>
      <w:r w:rsidRPr="00D33419">
        <w:rPr>
          <w:sz w:val="16"/>
          <w:szCs w:val="16"/>
        </w:rPr>
        <w:t>…</w:t>
      </w:r>
    </w:p>
    <w:p w:rsidR="00D33419" w:rsidRPr="00D33419" w:rsidRDefault="00D33419" w:rsidP="00D33419">
      <w:pPr>
        <w:pStyle w:val="a3"/>
        <w:spacing w:before="0" w:beforeAutospacing="0" w:after="0"/>
        <w:jc w:val="both"/>
        <w:rPr>
          <w:sz w:val="16"/>
          <w:szCs w:val="16"/>
        </w:rPr>
      </w:pPr>
      <w:r w:rsidRPr="00D33419">
        <w:rPr>
          <w:sz w:val="16"/>
          <w:szCs w:val="16"/>
        </w:rPr>
        <w:t>Основание выдачи паспорта готовности к отопительному периоду:</w:t>
      </w:r>
    </w:p>
    <w:p w:rsidR="00D33419" w:rsidRPr="00D33419" w:rsidRDefault="00D33419" w:rsidP="00D33419">
      <w:pPr>
        <w:pStyle w:val="a3"/>
        <w:spacing w:before="0" w:beforeAutospacing="0" w:after="0"/>
        <w:jc w:val="both"/>
        <w:rPr>
          <w:sz w:val="16"/>
          <w:szCs w:val="16"/>
        </w:rPr>
      </w:pPr>
    </w:p>
    <w:tbl>
      <w:tblPr>
        <w:tblW w:w="10005"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5804"/>
        <w:gridCol w:w="1965"/>
        <w:gridCol w:w="461"/>
        <w:gridCol w:w="1628"/>
        <w:gridCol w:w="147"/>
      </w:tblGrid>
      <w:tr w:rsidR="00D33419" w:rsidRPr="00D33419" w:rsidTr="00D33419">
        <w:trPr>
          <w:tblCellSpacing w:w="0" w:type="dxa"/>
        </w:trPr>
        <w:tc>
          <w:tcPr>
            <w:tcW w:w="567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 xml:space="preserve">Акт проверки готовности к отопительному периоду </w:t>
            </w:r>
            <w:proofErr w:type="gramStart"/>
            <w:r w:rsidRPr="00D33419">
              <w:rPr>
                <w:sz w:val="16"/>
                <w:szCs w:val="16"/>
              </w:rPr>
              <w:t>от</w:t>
            </w:r>
            <w:proofErr w:type="gramEnd"/>
          </w:p>
        </w:tc>
        <w:tc>
          <w:tcPr>
            <w:tcW w:w="192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45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c>
          <w:tcPr>
            <w:tcW w:w="1590"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p>
        </w:tc>
        <w:tc>
          <w:tcPr>
            <w:tcW w:w="144" w:type="dxa"/>
            <w:tcBorders>
              <w:top w:val="outset" w:sz="6" w:space="0" w:color="auto"/>
              <w:left w:val="outset" w:sz="6" w:space="0" w:color="auto"/>
              <w:bottom w:val="outset" w:sz="6" w:space="0" w:color="auto"/>
              <w:right w:val="outset" w:sz="6" w:space="0" w:color="auto"/>
            </w:tcBorders>
            <w:shd w:val="clear" w:color="auto" w:fill="FFFFFF"/>
            <w:vAlign w:val="bottom"/>
          </w:tcPr>
          <w:p w:rsidR="00D33419" w:rsidRPr="00D33419" w:rsidRDefault="00D33419" w:rsidP="00D33419">
            <w:pPr>
              <w:pStyle w:val="a3"/>
              <w:spacing w:before="0" w:beforeAutospacing="0" w:after="0"/>
              <w:jc w:val="both"/>
              <w:rPr>
                <w:sz w:val="16"/>
                <w:szCs w:val="16"/>
              </w:rPr>
            </w:pPr>
            <w:r w:rsidRPr="00D33419">
              <w:rPr>
                <w:sz w:val="16"/>
                <w:szCs w:val="16"/>
              </w:rPr>
              <w:t>.</w:t>
            </w:r>
          </w:p>
        </w:tc>
      </w:tr>
    </w:tbl>
    <w:p w:rsidR="00D33419" w:rsidRPr="00D33419" w:rsidRDefault="00D33419" w:rsidP="00D33419">
      <w:pPr>
        <w:pStyle w:val="a3"/>
        <w:pBdr>
          <w:top w:val="single" w:sz="6" w:space="1" w:color="000001"/>
        </w:pBdr>
        <w:spacing w:before="0" w:beforeAutospacing="0" w:after="0"/>
        <w:ind w:left="4536"/>
        <w:jc w:val="both"/>
        <w:rPr>
          <w:sz w:val="16"/>
          <w:szCs w:val="16"/>
        </w:rPr>
      </w:pPr>
      <w:r w:rsidRPr="00D33419">
        <w:rPr>
          <w:sz w:val="16"/>
          <w:szCs w:val="16"/>
        </w:rPr>
        <w:t>(подпись, расшифровка подписи и печать уполномоченного органа, образовавшего комиссию по проведению проверки готовности к отопительному периоду)</w:t>
      </w:r>
    </w:p>
    <w:p w:rsidR="00D33419" w:rsidRPr="00D33419" w:rsidRDefault="00D33419" w:rsidP="00D33419">
      <w:pPr>
        <w:pStyle w:val="a3"/>
        <w:spacing w:before="0" w:beforeAutospacing="0" w:after="0"/>
        <w:jc w:val="both"/>
        <w:rPr>
          <w:sz w:val="16"/>
          <w:szCs w:val="16"/>
        </w:rPr>
      </w:pPr>
    </w:p>
    <w:p w:rsidR="00D33419" w:rsidRPr="00F22577" w:rsidRDefault="00D33419" w:rsidP="00D33419">
      <w:pPr>
        <w:pStyle w:val="a3"/>
        <w:spacing w:before="0" w:beforeAutospacing="0" w:after="0"/>
        <w:jc w:val="both"/>
      </w:pPr>
    </w:p>
    <w:p w:rsidR="00D33419" w:rsidRPr="00F22577" w:rsidRDefault="00D33419" w:rsidP="00D33419">
      <w:pPr>
        <w:pStyle w:val="a3"/>
        <w:spacing w:before="0" w:beforeAutospacing="0" w:after="0"/>
        <w:jc w:val="both"/>
      </w:pPr>
    </w:p>
    <w:p w:rsidR="00D33419" w:rsidRPr="00F22577" w:rsidRDefault="00D33419" w:rsidP="00D33419">
      <w:pPr>
        <w:pStyle w:val="a3"/>
        <w:spacing w:before="0" w:beforeAutospacing="0" w:after="0"/>
        <w:jc w:val="both"/>
      </w:pPr>
    </w:p>
    <w:p w:rsidR="00D33419" w:rsidRPr="00F22577" w:rsidRDefault="00D33419" w:rsidP="00D33419">
      <w:pPr>
        <w:pStyle w:val="a3"/>
        <w:spacing w:before="0" w:beforeAutospacing="0" w:after="0"/>
        <w:jc w:val="both"/>
      </w:pPr>
    </w:p>
    <w:p w:rsidR="00D33419" w:rsidRPr="00D33419" w:rsidRDefault="00D33419" w:rsidP="00D33419">
      <w:pPr>
        <w:pStyle w:val="a3"/>
        <w:spacing w:before="0" w:beforeAutospacing="0" w:after="0"/>
        <w:ind w:left="5670"/>
        <w:jc w:val="both"/>
        <w:rPr>
          <w:sz w:val="16"/>
          <w:szCs w:val="16"/>
        </w:rPr>
      </w:pPr>
      <w:r w:rsidRPr="00D33419">
        <w:rPr>
          <w:sz w:val="16"/>
          <w:szCs w:val="16"/>
        </w:rPr>
        <w:t>Приложение № 4</w:t>
      </w:r>
    </w:p>
    <w:p w:rsidR="00D33419" w:rsidRPr="00D33419" w:rsidRDefault="00D33419" w:rsidP="00D33419">
      <w:pPr>
        <w:pStyle w:val="a3"/>
        <w:spacing w:before="0" w:beforeAutospacing="0" w:after="0"/>
        <w:ind w:left="5670"/>
        <w:jc w:val="both"/>
        <w:rPr>
          <w:sz w:val="16"/>
          <w:szCs w:val="16"/>
        </w:rPr>
      </w:pPr>
      <w:r w:rsidRPr="00D33419">
        <w:rPr>
          <w:sz w:val="16"/>
          <w:szCs w:val="16"/>
        </w:rPr>
        <w:t xml:space="preserve">к Программе проведения проверки готовности к отопительному периоду 2018-2019 годов теплоснабжающих организаций и потребителей тепловой энергии на территории Островского муниципального района  </w:t>
      </w:r>
    </w:p>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jc w:val="center"/>
        <w:rPr>
          <w:sz w:val="16"/>
          <w:szCs w:val="16"/>
        </w:rPr>
      </w:pPr>
      <w:r w:rsidRPr="00D33419">
        <w:rPr>
          <w:sz w:val="16"/>
          <w:szCs w:val="16"/>
        </w:rPr>
        <w:t>Критерии надежности теплоснабжения потребителей тепловой энергии с учетом климатических условий</w:t>
      </w: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ind w:firstLine="539"/>
        <w:jc w:val="both"/>
        <w:rPr>
          <w:sz w:val="16"/>
          <w:szCs w:val="16"/>
        </w:rPr>
      </w:pPr>
      <w:r w:rsidRPr="00D33419">
        <w:rPr>
          <w:sz w:val="16"/>
          <w:szCs w:val="16"/>
        </w:rPr>
        <w:t>1. Потребители тепловой энергии по надежности теплоснабжения делятся на три категории:</w:t>
      </w:r>
    </w:p>
    <w:p w:rsidR="00D33419" w:rsidRPr="00D33419" w:rsidRDefault="00D33419" w:rsidP="00D33419">
      <w:pPr>
        <w:pStyle w:val="a3"/>
        <w:spacing w:before="0" w:beforeAutospacing="0" w:after="0"/>
        <w:ind w:firstLine="539"/>
        <w:jc w:val="both"/>
        <w:rPr>
          <w:sz w:val="16"/>
          <w:szCs w:val="16"/>
        </w:rPr>
      </w:pPr>
      <w:r w:rsidRPr="00D33419">
        <w:rPr>
          <w:sz w:val="16"/>
          <w:szCs w:val="16"/>
        </w:rPr>
        <w:t>первая категория - потребители, в отношении которых не допускается перерывов в подаче тепловой энергии и снижения температуры воздуха в помещениях ниже значений, предусмотренных техническими регламентами и иными обязательными требованиями;</w:t>
      </w:r>
    </w:p>
    <w:p w:rsidR="00D33419" w:rsidRPr="00D33419" w:rsidRDefault="00D33419" w:rsidP="00D33419">
      <w:pPr>
        <w:pStyle w:val="a3"/>
        <w:spacing w:before="0" w:beforeAutospacing="0" w:after="0"/>
        <w:ind w:firstLine="539"/>
        <w:jc w:val="both"/>
        <w:rPr>
          <w:sz w:val="16"/>
          <w:szCs w:val="16"/>
        </w:rPr>
      </w:pPr>
      <w:r w:rsidRPr="00D33419">
        <w:rPr>
          <w:sz w:val="16"/>
          <w:szCs w:val="16"/>
        </w:rPr>
        <w:t>вторая категория - потребители, в отношении которых допускается снижение температуры в отапливаемых помещениях на период ликвидации аварии, но не более 54 ч:</w:t>
      </w:r>
    </w:p>
    <w:p w:rsidR="00D33419" w:rsidRPr="00D33419" w:rsidRDefault="00D33419" w:rsidP="00D33419">
      <w:pPr>
        <w:pStyle w:val="a3"/>
        <w:spacing w:before="0" w:beforeAutospacing="0" w:after="0"/>
        <w:ind w:firstLine="539"/>
        <w:jc w:val="both"/>
        <w:rPr>
          <w:sz w:val="16"/>
          <w:szCs w:val="16"/>
        </w:rPr>
      </w:pPr>
      <w:r w:rsidRPr="00D33419">
        <w:rPr>
          <w:sz w:val="16"/>
          <w:szCs w:val="16"/>
        </w:rPr>
        <w:t>жилых и общественных зданий до 12 °C;</w:t>
      </w:r>
    </w:p>
    <w:p w:rsidR="00D33419" w:rsidRPr="00D33419" w:rsidRDefault="00D33419" w:rsidP="00D33419">
      <w:pPr>
        <w:pStyle w:val="a3"/>
        <w:spacing w:before="0" w:beforeAutospacing="0" w:after="0"/>
        <w:ind w:firstLine="539"/>
        <w:jc w:val="both"/>
        <w:rPr>
          <w:sz w:val="16"/>
          <w:szCs w:val="16"/>
        </w:rPr>
      </w:pPr>
      <w:r w:rsidRPr="00D33419">
        <w:rPr>
          <w:sz w:val="16"/>
          <w:szCs w:val="16"/>
        </w:rPr>
        <w:t>промышленных зданий до 8 °C;</w:t>
      </w:r>
    </w:p>
    <w:p w:rsidR="00D33419" w:rsidRPr="00D33419" w:rsidRDefault="00D33419" w:rsidP="00D33419">
      <w:pPr>
        <w:pStyle w:val="a3"/>
        <w:spacing w:before="0" w:beforeAutospacing="0" w:after="0"/>
        <w:ind w:firstLine="539"/>
        <w:jc w:val="both"/>
        <w:rPr>
          <w:sz w:val="16"/>
          <w:szCs w:val="16"/>
        </w:rPr>
      </w:pPr>
      <w:r w:rsidRPr="00D33419">
        <w:rPr>
          <w:sz w:val="16"/>
          <w:szCs w:val="16"/>
        </w:rPr>
        <w:t>третья категория - остальные потребители.</w:t>
      </w:r>
    </w:p>
    <w:p w:rsidR="00D33419" w:rsidRPr="00D33419" w:rsidRDefault="00D33419" w:rsidP="00D33419">
      <w:pPr>
        <w:pStyle w:val="a3"/>
        <w:spacing w:before="0" w:beforeAutospacing="0" w:after="0"/>
        <w:ind w:firstLine="539"/>
        <w:jc w:val="both"/>
        <w:rPr>
          <w:sz w:val="16"/>
          <w:szCs w:val="16"/>
        </w:rPr>
      </w:pPr>
      <w:r w:rsidRPr="00D33419">
        <w:rPr>
          <w:sz w:val="16"/>
          <w:szCs w:val="16"/>
        </w:rPr>
        <w:t>2. При аварийных ситуациях на источнике тепловой энергии или в тепловых сетях в течение всего ремонтно-восстановительного периода должны обеспечиваться (если иные режимы не предусмотрены договором теплоснабжения):</w:t>
      </w:r>
    </w:p>
    <w:p w:rsidR="00D33419" w:rsidRPr="00D33419" w:rsidRDefault="00D33419" w:rsidP="00D33419">
      <w:pPr>
        <w:pStyle w:val="a3"/>
        <w:spacing w:before="0" w:beforeAutospacing="0" w:after="0"/>
        <w:ind w:firstLine="539"/>
        <w:jc w:val="both"/>
        <w:rPr>
          <w:sz w:val="16"/>
          <w:szCs w:val="16"/>
        </w:rPr>
      </w:pPr>
      <w:r w:rsidRPr="00D33419">
        <w:rPr>
          <w:sz w:val="16"/>
          <w:szCs w:val="16"/>
        </w:rPr>
        <w:t>подача тепловой энергии (теплоносителя) в полном объеме потребителям первой категории;</w:t>
      </w:r>
    </w:p>
    <w:p w:rsidR="00D33419" w:rsidRPr="00D33419" w:rsidRDefault="00D33419" w:rsidP="00D33419">
      <w:pPr>
        <w:pStyle w:val="a3"/>
        <w:spacing w:before="0" w:beforeAutospacing="0" w:after="0"/>
        <w:ind w:firstLine="539"/>
        <w:jc w:val="both"/>
        <w:rPr>
          <w:sz w:val="16"/>
          <w:szCs w:val="16"/>
        </w:rPr>
      </w:pPr>
      <w:r w:rsidRPr="00D33419">
        <w:rPr>
          <w:sz w:val="16"/>
          <w:szCs w:val="16"/>
        </w:rPr>
        <w:t>подача тепловой энергии (теплоносителя) на отопление и вентиляцию жилищно-коммунальным и промышленным потребителям второй и третьей категорий в размерах, указанных в таблице № 1;</w:t>
      </w:r>
    </w:p>
    <w:p w:rsidR="00D33419" w:rsidRPr="00D33419" w:rsidRDefault="00D33419" w:rsidP="00D33419">
      <w:pPr>
        <w:pStyle w:val="a3"/>
        <w:spacing w:before="0" w:beforeAutospacing="0" w:after="0"/>
        <w:ind w:firstLine="539"/>
        <w:jc w:val="both"/>
        <w:rPr>
          <w:sz w:val="16"/>
          <w:szCs w:val="16"/>
        </w:rPr>
      </w:pPr>
      <w:r w:rsidRPr="00D33419">
        <w:rPr>
          <w:sz w:val="16"/>
          <w:szCs w:val="16"/>
        </w:rPr>
        <w:t>согласованный сторонами договора теплоснабжения аварийный режим расхода пара и технологической горячей воды;</w:t>
      </w:r>
    </w:p>
    <w:p w:rsidR="00D33419" w:rsidRPr="00D33419" w:rsidRDefault="00D33419" w:rsidP="00D33419">
      <w:pPr>
        <w:pStyle w:val="a3"/>
        <w:spacing w:before="0" w:beforeAutospacing="0" w:after="0"/>
        <w:ind w:firstLine="539"/>
        <w:jc w:val="both"/>
        <w:rPr>
          <w:sz w:val="16"/>
          <w:szCs w:val="16"/>
        </w:rPr>
      </w:pPr>
      <w:r w:rsidRPr="00D33419">
        <w:rPr>
          <w:sz w:val="16"/>
          <w:szCs w:val="16"/>
        </w:rPr>
        <w:t xml:space="preserve">согласованный сторонами договора теплоснабжения аварийный тепловой режим работы </w:t>
      </w:r>
      <w:proofErr w:type="spellStart"/>
      <w:r w:rsidRPr="00D33419">
        <w:rPr>
          <w:sz w:val="16"/>
          <w:szCs w:val="16"/>
        </w:rPr>
        <w:t>неотключаемых</w:t>
      </w:r>
      <w:proofErr w:type="spellEnd"/>
      <w:r w:rsidRPr="00D33419">
        <w:rPr>
          <w:sz w:val="16"/>
          <w:szCs w:val="16"/>
        </w:rPr>
        <w:t xml:space="preserve"> вентиляционных систем;</w:t>
      </w:r>
    </w:p>
    <w:p w:rsidR="00D33419" w:rsidRPr="00D33419" w:rsidRDefault="00D33419" w:rsidP="00D33419">
      <w:pPr>
        <w:pStyle w:val="a3"/>
        <w:spacing w:before="0" w:beforeAutospacing="0" w:after="0"/>
        <w:ind w:firstLine="539"/>
        <w:jc w:val="both"/>
        <w:rPr>
          <w:sz w:val="16"/>
          <w:szCs w:val="16"/>
        </w:rPr>
      </w:pPr>
      <w:r w:rsidRPr="00D33419">
        <w:rPr>
          <w:sz w:val="16"/>
          <w:szCs w:val="16"/>
        </w:rPr>
        <w:t>среднесуточный расход теплоты за отопительный период на горячее водоснабжение (при невозможности его отключения).</w:t>
      </w:r>
    </w:p>
    <w:p w:rsidR="00D33419" w:rsidRPr="00D33419" w:rsidRDefault="00D33419" w:rsidP="00D33419">
      <w:pPr>
        <w:pStyle w:val="a3"/>
        <w:spacing w:before="0" w:beforeAutospacing="0" w:after="0"/>
        <w:ind w:firstLine="539"/>
        <w:jc w:val="both"/>
        <w:rPr>
          <w:sz w:val="16"/>
          <w:szCs w:val="16"/>
        </w:rPr>
      </w:pPr>
    </w:p>
    <w:p w:rsidR="00D33419" w:rsidRPr="00D33419" w:rsidRDefault="00D33419" w:rsidP="00D33419">
      <w:pPr>
        <w:pStyle w:val="a3"/>
        <w:spacing w:before="0" w:beforeAutospacing="0" w:after="0"/>
        <w:ind w:firstLine="539"/>
        <w:jc w:val="both"/>
        <w:rPr>
          <w:sz w:val="16"/>
          <w:szCs w:val="16"/>
        </w:rPr>
      </w:pPr>
      <w:bookmarkStart w:id="3" w:name="Par269"/>
      <w:bookmarkEnd w:id="3"/>
      <w:r w:rsidRPr="00D33419">
        <w:rPr>
          <w:sz w:val="16"/>
          <w:szCs w:val="16"/>
        </w:rPr>
        <w:t>Таблица № 1</w:t>
      </w:r>
    </w:p>
    <w:tbl>
      <w:tblPr>
        <w:tblW w:w="9615" w:type="dxa"/>
        <w:tblCellSpacing w:w="0" w:type="dxa"/>
        <w:tblBorders>
          <w:top w:val="outset" w:sz="6" w:space="0" w:color="000001"/>
          <w:left w:val="outset" w:sz="6" w:space="0" w:color="000001"/>
          <w:bottom w:val="outset" w:sz="6" w:space="0" w:color="000001"/>
          <w:right w:val="outset" w:sz="6" w:space="0" w:color="000001"/>
        </w:tblBorders>
        <w:tblCellMar>
          <w:top w:w="75" w:type="dxa"/>
          <w:left w:w="75" w:type="dxa"/>
          <w:bottom w:w="75" w:type="dxa"/>
          <w:right w:w="75" w:type="dxa"/>
        </w:tblCellMar>
        <w:tblLook w:val="0000"/>
      </w:tblPr>
      <w:tblGrid>
        <w:gridCol w:w="2438"/>
        <w:gridCol w:w="1212"/>
        <w:gridCol w:w="1336"/>
        <w:gridCol w:w="1336"/>
        <w:gridCol w:w="1336"/>
        <w:gridCol w:w="1957"/>
      </w:tblGrid>
      <w:tr w:rsidR="00D33419" w:rsidRPr="00D33419" w:rsidTr="00D33419">
        <w:trPr>
          <w:tblCellSpacing w:w="0" w:type="dxa"/>
        </w:trPr>
        <w:tc>
          <w:tcPr>
            <w:tcW w:w="2355" w:type="dxa"/>
            <w:vMerge w:val="restart"/>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lastRenderedPageBreak/>
              <w:t>Наименование показателя</w:t>
            </w:r>
          </w:p>
        </w:tc>
        <w:tc>
          <w:tcPr>
            <w:tcW w:w="6930" w:type="dxa"/>
            <w:gridSpan w:val="5"/>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t xml:space="preserve">Расчетная температура наружного воздуха для </w:t>
            </w:r>
            <w:r w:rsidRPr="00D33419">
              <w:rPr>
                <w:color w:val="000000"/>
                <w:sz w:val="16"/>
                <w:szCs w:val="16"/>
              </w:rPr>
              <w:br/>
              <w:t xml:space="preserve">проектирования отопления </w:t>
            </w:r>
            <w:proofErr w:type="spellStart"/>
            <w:r w:rsidRPr="00D33419">
              <w:rPr>
                <w:color w:val="000000"/>
                <w:sz w:val="16"/>
                <w:szCs w:val="16"/>
              </w:rPr>
              <w:t>t</w:t>
            </w:r>
            <w:proofErr w:type="spellEnd"/>
            <w:r w:rsidRPr="00D33419">
              <w:rPr>
                <w:color w:val="000000"/>
                <w:sz w:val="16"/>
                <w:szCs w:val="16"/>
              </w:rPr>
              <w:t xml:space="preserve"> °C (соответствует </w:t>
            </w:r>
            <w:r w:rsidRPr="00D33419">
              <w:rPr>
                <w:color w:val="000000"/>
                <w:sz w:val="16"/>
                <w:szCs w:val="16"/>
              </w:rPr>
              <w:br/>
              <w:t xml:space="preserve">температуре наружного воздуха наиболее холодной </w:t>
            </w:r>
            <w:r w:rsidRPr="00D33419">
              <w:rPr>
                <w:color w:val="000000"/>
                <w:sz w:val="16"/>
                <w:szCs w:val="16"/>
              </w:rPr>
              <w:br/>
              <w:t>пятидневки обеспеченностью 0,92)</w:t>
            </w:r>
          </w:p>
        </w:tc>
      </w:tr>
      <w:tr w:rsidR="00D33419" w:rsidRPr="00D33419" w:rsidTr="00D33419">
        <w:trPr>
          <w:tblCellSpacing w:w="0" w:type="dxa"/>
        </w:trPr>
        <w:tc>
          <w:tcPr>
            <w:tcW w:w="0" w:type="auto"/>
            <w:vMerge/>
            <w:tcBorders>
              <w:top w:val="outset" w:sz="6" w:space="0" w:color="000001"/>
              <w:left w:val="outset" w:sz="6" w:space="0" w:color="000001"/>
              <w:bottom w:val="outset" w:sz="6" w:space="0" w:color="000001"/>
              <w:right w:val="outset" w:sz="6" w:space="0" w:color="000001"/>
            </w:tcBorders>
            <w:shd w:val="clear" w:color="auto" w:fill="auto"/>
            <w:vAlign w:val="center"/>
          </w:tcPr>
          <w:p w:rsidR="00D33419" w:rsidRPr="00D33419" w:rsidRDefault="00D33419" w:rsidP="00D33419">
            <w:pPr>
              <w:jc w:val="both"/>
              <w:rPr>
                <w:sz w:val="16"/>
                <w:szCs w:val="16"/>
              </w:rPr>
            </w:pPr>
          </w:p>
        </w:tc>
        <w:tc>
          <w:tcPr>
            <w:tcW w:w="117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t>минус 10</w:t>
            </w:r>
          </w:p>
        </w:tc>
        <w:tc>
          <w:tcPr>
            <w:tcW w:w="129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t>минус 20</w:t>
            </w:r>
          </w:p>
        </w:tc>
        <w:tc>
          <w:tcPr>
            <w:tcW w:w="129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t>минус 30</w:t>
            </w:r>
          </w:p>
        </w:tc>
        <w:tc>
          <w:tcPr>
            <w:tcW w:w="129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t>минус 40</w:t>
            </w:r>
          </w:p>
        </w:tc>
        <w:tc>
          <w:tcPr>
            <w:tcW w:w="129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t>минус 50</w:t>
            </w:r>
          </w:p>
        </w:tc>
      </w:tr>
      <w:tr w:rsidR="00D33419" w:rsidRPr="00D33419" w:rsidTr="00D33419">
        <w:trPr>
          <w:trHeight w:val="630"/>
          <w:tblCellSpacing w:w="0" w:type="dxa"/>
        </w:trPr>
        <w:tc>
          <w:tcPr>
            <w:tcW w:w="2355"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color w:val="000000"/>
                <w:sz w:val="16"/>
                <w:szCs w:val="16"/>
              </w:rPr>
              <w:t xml:space="preserve">Допустимое снижение подачи тепловой </w:t>
            </w:r>
            <w:proofErr w:type="spellStart"/>
            <w:r w:rsidRPr="00D33419">
              <w:rPr>
                <w:color w:val="000000"/>
                <w:sz w:val="16"/>
                <w:szCs w:val="16"/>
              </w:rPr>
              <w:t>энергии,%</w:t>
            </w:r>
            <w:proofErr w:type="spellEnd"/>
            <w:r w:rsidRPr="00D33419">
              <w:rPr>
                <w:color w:val="000000"/>
                <w:sz w:val="16"/>
                <w:szCs w:val="16"/>
              </w:rPr>
              <w:t xml:space="preserve">, </w:t>
            </w:r>
            <w:proofErr w:type="gramStart"/>
            <w:r w:rsidRPr="00D33419">
              <w:rPr>
                <w:color w:val="000000"/>
                <w:sz w:val="16"/>
                <w:szCs w:val="16"/>
              </w:rPr>
              <w:t>до</w:t>
            </w:r>
            <w:proofErr w:type="gramEnd"/>
          </w:p>
        </w:tc>
        <w:tc>
          <w:tcPr>
            <w:tcW w:w="117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t>78</w:t>
            </w:r>
          </w:p>
        </w:tc>
        <w:tc>
          <w:tcPr>
            <w:tcW w:w="129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t>84</w:t>
            </w:r>
          </w:p>
        </w:tc>
        <w:tc>
          <w:tcPr>
            <w:tcW w:w="129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t>87</w:t>
            </w:r>
          </w:p>
        </w:tc>
        <w:tc>
          <w:tcPr>
            <w:tcW w:w="129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t>89</w:t>
            </w:r>
          </w:p>
        </w:tc>
        <w:tc>
          <w:tcPr>
            <w:tcW w:w="1290"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color w:val="000000"/>
                <w:sz w:val="16"/>
                <w:szCs w:val="16"/>
              </w:rPr>
              <w:t>91</w:t>
            </w:r>
          </w:p>
        </w:tc>
      </w:tr>
    </w:tbl>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ind w:left="5670"/>
        <w:jc w:val="both"/>
        <w:rPr>
          <w:sz w:val="16"/>
          <w:szCs w:val="16"/>
        </w:rPr>
      </w:pPr>
      <w:r w:rsidRPr="00D33419">
        <w:rPr>
          <w:sz w:val="16"/>
          <w:szCs w:val="16"/>
        </w:rPr>
        <w:t>Приложение № 5</w:t>
      </w:r>
    </w:p>
    <w:p w:rsidR="00D33419" w:rsidRPr="00D33419" w:rsidRDefault="00D33419" w:rsidP="00D33419">
      <w:pPr>
        <w:pStyle w:val="a3"/>
        <w:spacing w:before="0" w:beforeAutospacing="0" w:after="0"/>
        <w:ind w:left="5670"/>
        <w:jc w:val="both"/>
        <w:rPr>
          <w:sz w:val="16"/>
          <w:szCs w:val="16"/>
        </w:rPr>
      </w:pPr>
      <w:r w:rsidRPr="00D33419">
        <w:rPr>
          <w:sz w:val="16"/>
          <w:szCs w:val="16"/>
        </w:rPr>
        <w:t xml:space="preserve">к Программе проведения проверки готовности к отопительному периоду 2018-2019 годов теплоснабжающих организаций и потребителей тепловой энергии на территории Островского муниципального района  </w:t>
      </w:r>
    </w:p>
    <w:p w:rsidR="00D33419" w:rsidRPr="00D33419" w:rsidRDefault="00D33419" w:rsidP="00D33419">
      <w:pPr>
        <w:pStyle w:val="a3"/>
        <w:spacing w:before="0" w:beforeAutospacing="0" w:after="0"/>
        <w:ind w:left="5670"/>
        <w:jc w:val="both"/>
        <w:rPr>
          <w:sz w:val="16"/>
          <w:szCs w:val="16"/>
        </w:rPr>
      </w:pPr>
    </w:p>
    <w:p w:rsidR="00D33419" w:rsidRPr="00D33419" w:rsidRDefault="00D33419" w:rsidP="00D33419">
      <w:pPr>
        <w:pStyle w:val="a3"/>
        <w:spacing w:before="0" w:beforeAutospacing="0" w:after="0"/>
        <w:jc w:val="center"/>
        <w:rPr>
          <w:sz w:val="16"/>
          <w:szCs w:val="16"/>
        </w:rPr>
      </w:pPr>
      <w:r w:rsidRPr="00D33419">
        <w:rPr>
          <w:sz w:val="16"/>
          <w:szCs w:val="16"/>
        </w:rPr>
        <w:t>Перечень теплоснабжающих организаций, подлежащих проверке готовности к отопительному периоду 2018-2019 годов на территории Островского муниципального района</w:t>
      </w:r>
    </w:p>
    <w:p w:rsidR="00D33419" w:rsidRPr="00D33419" w:rsidRDefault="00D33419" w:rsidP="00D33419">
      <w:pPr>
        <w:pStyle w:val="a3"/>
        <w:spacing w:before="0" w:beforeAutospacing="0" w:after="0"/>
        <w:jc w:val="both"/>
        <w:rPr>
          <w:sz w:val="16"/>
          <w:szCs w:val="16"/>
        </w:rPr>
      </w:pPr>
    </w:p>
    <w:tbl>
      <w:tblPr>
        <w:tblW w:w="9780" w:type="dxa"/>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000"/>
      </w:tblPr>
      <w:tblGrid>
        <w:gridCol w:w="472"/>
        <w:gridCol w:w="9308"/>
      </w:tblGrid>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 xml:space="preserve">№ </w:t>
            </w:r>
            <w:proofErr w:type="spellStart"/>
            <w:proofErr w:type="gramStart"/>
            <w:r w:rsidRPr="00D33419">
              <w:rPr>
                <w:sz w:val="16"/>
                <w:szCs w:val="16"/>
              </w:rPr>
              <w:t>п</w:t>
            </w:r>
            <w:proofErr w:type="spellEnd"/>
            <w:proofErr w:type="gramEnd"/>
            <w:r w:rsidRPr="00D33419">
              <w:rPr>
                <w:sz w:val="16"/>
                <w:szCs w:val="16"/>
              </w:rPr>
              <w:t>/</w:t>
            </w:r>
            <w:proofErr w:type="spellStart"/>
            <w:r w:rsidRPr="00D33419">
              <w:rPr>
                <w:sz w:val="16"/>
                <w:szCs w:val="16"/>
              </w:rPr>
              <w:t>п</w:t>
            </w:r>
            <w:proofErr w:type="spellEnd"/>
          </w:p>
        </w:tc>
        <w:tc>
          <w:tcPr>
            <w:tcW w:w="898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center"/>
              <w:rPr>
                <w:sz w:val="16"/>
                <w:szCs w:val="16"/>
              </w:rPr>
            </w:pPr>
            <w:r w:rsidRPr="00D33419">
              <w:rPr>
                <w:sz w:val="16"/>
                <w:szCs w:val="16"/>
              </w:rPr>
              <w:t>Наименование теплоснабжающей организаци</w:t>
            </w:r>
            <w:proofErr w:type="gramStart"/>
            <w:r w:rsidRPr="00D33419">
              <w:rPr>
                <w:sz w:val="16"/>
                <w:szCs w:val="16"/>
              </w:rPr>
              <w:t>и(</w:t>
            </w:r>
            <w:proofErr w:type="gramEnd"/>
            <w:r w:rsidRPr="00D33419">
              <w:rPr>
                <w:sz w:val="16"/>
                <w:szCs w:val="16"/>
              </w:rPr>
              <w:t xml:space="preserve"> в разрезе сельских поселений)</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p>
        </w:tc>
        <w:tc>
          <w:tcPr>
            <w:tcW w:w="898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center"/>
              <w:rPr>
                <w:b/>
                <w:sz w:val="16"/>
                <w:szCs w:val="16"/>
              </w:rPr>
            </w:pPr>
            <w:proofErr w:type="spellStart"/>
            <w:r w:rsidRPr="00D33419">
              <w:rPr>
                <w:b/>
                <w:sz w:val="16"/>
                <w:szCs w:val="16"/>
              </w:rPr>
              <w:t>Адищевское</w:t>
            </w:r>
            <w:proofErr w:type="spellEnd"/>
            <w:r w:rsidRPr="00D33419">
              <w:rPr>
                <w:b/>
                <w:sz w:val="16"/>
                <w:szCs w:val="16"/>
              </w:rPr>
              <w:t xml:space="preserve"> сельское поселение</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898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rPr>
                <w:sz w:val="16"/>
                <w:szCs w:val="16"/>
              </w:rPr>
            </w:pPr>
            <w:r w:rsidRPr="00D33419">
              <w:rPr>
                <w:sz w:val="16"/>
                <w:szCs w:val="16"/>
              </w:rPr>
              <w:t>МУП «Тепловик»</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 xml:space="preserve">2. </w:t>
            </w:r>
          </w:p>
        </w:tc>
        <w:tc>
          <w:tcPr>
            <w:tcW w:w="898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rPr>
                <w:sz w:val="16"/>
                <w:szCs w:val="16"/>
              </w:rPr>
            </w:pPr>
            <w:r w:rsidRPr="00D33419">
              <w:rPr>
                <w:sz w:val="16"/>
                <w:szCs w:val="16"/>
              </w:rPr>
              <w:t>ЧУ « Санаторий «</w:t>
            </w:r>
            <w:proofErr w:type="spellStart"/>
            <w:r w:rsidRPr="00D33419">
              <w:rPr>
                <w:sz w:val="16"/>
                <w:szCs w:val="16"/>
              </w:rPr>
              <w:t>Щелыково</w:t>
            </w:r>
            <w:proofErr w:type="spellEnd"/>
            <w:r w:rsidRPr="00D33419">
              <w:rPr>
                <w:sz w:val="16"/>
                <w:szCs w:val="16"/>
              </w:rPr>
              <w:t>»</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p>
        </w:tc>
        <w:tc>
          <w:tcPr>
            <w:tcW w:w="898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center"/>
              <w:rPr>
                <w:b/>
                <w:sz w:val="16"/>
                <w:szCs w:val="16"/>
              </w:rPr>
            </w:pPr>
            <w:proofErr w:type="spellStart"/>
            <w:r w:rsidRPr="00D33419">
              <w:rPr>
                <w:b/>
                <w:sz w:val="16"/>
                <w:szCs w:val="16"/>
              </w:rPr>
              <w:t>Игодовское</w:t>
            </w:r>
            <w:proofErr w:type="spellEnd"/>
            <w:r w:rsidRPr="00D33419">
              <w:rPr>
                <w:b/>
                <w:sz w:val="16"/>
                <w:szCs w:val="16"/>
              </w:rPr>
              <w:t xml:space="preserve"> сельское поселение</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898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МУП «Тепловик»</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p>
        </w:tc>
        <w:tc>
          <w:tcPr>
            <w:tcW w:w="8985"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center"/>
              <w:rPr>
                <w:b/>
                <w:sz w:val="16"/>
                <w:szCs w:val="16"/>
              </w:rPr>
            </w:pPr>
            <w:proofErr w:type="spellStart"/>
            <w:r w:rsidRPr="00D33419">
              <w:rPr>
                <w:b/>
                <w:sz w:val="16"/>
                <w:szCs w:val="16"/>
              </w:rPr>
              <w:t>Клеванцовское</w:t>
            </w:r>
            <w:proofErr w:type="spellEnd"/>
            <w:r w:rsidRPr="00D33419">
              <w:rPr>
                <w:b/>
                <w:sz w:val="16"/>
                <w:szCs w:val="16"/>
              </w:rPr>
              <w:t xml:space="preserve"> сельское поселение</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8985"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МУП «Тепловик»</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p>
        </w:tc>
        <w:tc>
          <w:tcPr>
            <w:tcW w:w="8985"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center"/>
              <w:rPr>
                <w:b/>
                <w:sz w:val="16"/>
                <w:szCs w:val="16"/>
              </w:rPr>
            </w:pPr>
            <w:r w:rsidRPr="00D33419">
              <w:rPr>
                <w:b/>
                <w:sz w:val="16"/>
                <w:szCs w:val="16"/>
              </w:rPr>
              <w:t>Островское сельское поселение</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8985"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МУП «Тепловик»</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p>
        </w:tc>
        <w:tc>
          <w:tcPr>
            <w:tcW w:w="8985"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center"/>
              <w:rPr>
                <w:b/>
                <w:sz w:val="16"/>
                <w:szCs w:val="16"/>
              </w:rPr>
            </w:pPr>
            <w:r w:rsidRPr="00D33419">
              <w:rPr>
                <w:b/>
                <w:sz w:val="16"/>
                <w:szCs w:val="16"/>
              </w:rPr>
              <w:t>Островское (центральное) сельское поселение</w:t>
            </w:r>
          </w:p>
        </w:tc>
      </w:tr>
      <w:tr w:rsidR="00D33419" w:rsidRPr="00D33419" w:rsidTr="00D33419">
        <w:trPr>
          <w:tblCellSpacing w:w="0" w:type="dxa"/>
        </w:trPr>
        <w:tc>
          <w:tcPr>
            <w:tcW w:w="345"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8985"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МУП «Тепловик»</w:t>
            </w:r>
          </w:p>
        </w:tc>
      </w:tr>
    </w:tbl>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jc w:val="center"/>
        <w:rPr>
          <w:sz w:val="16"/>
          <w:szCs w:val="16"/>
        </w:rPr>
      </w:pPr>
      <w:r w:rsidRPr="00D33419">
        <w:rPr>
          <w:sz w:val="16"/>
          <w:szCs w:val="16"/>
        </w:rPr>
        <w:t xml:space="preserve">Перечень потребителей тепловой энергии, подлежащих проверке готовности к отопительному периоду 2018-2019 годов на территории Островского муниципального района </w:t>
      </w:r>
    </w:p>
    <w:p w:rsidR="00D33419" w:rsidRPr="00D33419" w:rsidRDefault="00D33419" w:rsidP="00D33419">
      <w:pPr>
        <w:pStyle w:val="a3"/>
        <w:spacing w:before="0" w:beforeAutospacing="0" w:after="0"/>
        <w:jc w:val="both"/>
        <w:rPr>
          <w:sz w:val="16"/>
          <w:szCs w:val="16"/>
        </w:rPr>
      </w:pPr>
    </w:p>
    <w:tbl>
      <w:tblPr>
        <w:tblW w:w="9900" w:type="dxa"/>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000"/>
      </w:tblPr>
      <w:tblGrid>
        <w:gridCol w:w="577"/>
        <w:gridCol w:w="9323"/>
      </w:tblGrid>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 xml:space="preserve">№ </w:t>
            </w:r>
            <w:proofErr w:type="spellStart"/>
            <w:proofErr w:type="gramStart"/>
            <w:r w:rsidRPr="00D33419">
              <w:rPr>
                <w:sz w:val="16"/>
                <w:szCs w:val="16"/>
              </w:rPr>
              <w:t>п</w:t>
            </w:r>
            <w:proofErr w:type="spellEnd"/>
            <w:proofErr w:type="gramEnd"/>
            <w:r w:rsidRPr="00D33419">
              <w:rPr>
                <w:sz w:val="16"/>
                <w:szCs w:val="16"/>
              </w:rPr>
              <w:t>/</w:t>
            </w:r>
            <w:proofErr w:type="spellStart"/>
            <w:r w:rsidRPr="00D33419">
              <w:rPr>
                <w:sz w:val="16"/>
                <w:szCs w:val="16"/>
              </w:rPr>
              <w:t>п</w:t>
            </w:r>
            <w:proofErr w:type="spellEnd"/>
          </w:p>
        </w:tc>
        <w:tc>
          <w:tcPr>
            <w:tcW w:w="9323"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center"/>
              <w:rPr>
                <w:sz w:val="16"/>
                <w:szCs w:val="16"/>
              </w:rPr>
            </w:pPr>
            <w:r w:rsidRPr="00D33419">
              <w:rPr>
                <w:sz w:val="16"/>
                <w:szCs w:val="16"/>
              </w:rPr>
              <w:t>Наименование потребителей (в разрезе сельских поселений)</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p>
        </w:tc>
        <w:tc>
          <w:tcPr>
            <w:tcW w:w="9323"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center"/>
              <w:rPr>
                <w:b/>
                <w:sz w:val="16"/>
                <w:szCs w:val="16"/>
              </w:rPr>
            </w:pPr>
            <w:proofErr w:type="spellStart"/>
            <w:r w:rsidRPr="00D33419">
              <w:rPr>
                <w:b/>
                <w:sz w:val="16"/>
                <w:szCs w:val="16"/>
              </w:rPr>
              <w:t>Адищевское</w:t>
            </w:r>
            <w:proofErr w:type="spellEnd"/>
            <w:r w:rsidRPr="00D33419">
              <w:rPr>
                <w:b/>
                <w:sz w:val="16"/>
                <w:szCs w:val="16"/>
              </w:rPr>
              <w:t xml:space="preserve"> сельское поселение</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9323"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rPr>
                <w:sz w:val="16"/>
                <w:szCs w:val="16"/>
              </w:rPr>
            </w:pPr>
            <w:r w:rsidRPr="00D33419">
              <w:rPr>
                <w:sz w:val="16"/>
                <w:szCs w:val="16"/>
              </w:rPr>
              <w:t xml:space="preserve">Жилой дом д. Малое </w:t>
            </w:r>
            <w:proofErr w:type="spellStart"/>
            <w:r w:rsidRPr="00D33419">
              <w:rPr>
                <w:sz w:val="16"/>
                <w:szCs w:val="16"/>
              </w:rPr>
              <w:t>Безезово</w:t>
            </w:r>
            <w:proofErr w:type="spellEnd"/>
            <w:r w:rsidRPr="00D33419">
              <w:rPr>
                <w:sz w:val="16"/>
                <w:szCs w:val="16"/>
              </w:rPr>
              <w:t xml:space="preserve"> д.69</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2</w:t>
            </w:r>
          </w:p>
        </w:tc>
        <w:tc>
          <w:tcPr>
            <w:tcW w:w="9323"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rPr>
                <w:sz w:val="16"/>
                <w:szCs w:val="16"/>
              </w:rPr>
            </w:pPr>
            <w:r w:rsidRPr="00D33419">
              <w:rPr>
                <w:sz w:val="16"/>
                <w:szCs w:val="16"/>
              </w:rPr>
              <w:t xml:space="preserve">Жилой дом  д. Малое </w:t>
            </w:r>
            <w:proofErr w:type="spellStart"/>
            <w:r w:rsidRPr="00D33419">
              <w:rPr>
                <w:sz w:val="16"/>
                <w:szCs w:val="16"/>
              </w:rPr>
              <w:t>Безезово</w:t>
            </w:r>
            <w:proofErr w:type="spellEnd"/>
            <w:r w:rsidRPr="00D33419">
              <w:rPr>
                <w:sz w:val="16"/>
                <w:szCs w:val="16"/>
              </w:rPr>
              <w:t xml:space="preserve"> д.70</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3</w:t>
            </w:r>
          </w:p>
        </w:tc>
        <w:tc>
          <w:tcPr>
            <w:tcW w:w="9323"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rPr>
                <w:sz w:val="16"/>
                <w:szCs w:val="16"/>
              </w:rPr>
            </w:pPr>
            <w:r w:rsidRPr="00D33419">
              <w:rPr>
                <w:sz w:val="16"/>
                <w:szCs w:val="16"/>
              </w:rPr>
              <w:t xml:space="preserve">Жилой дом  ст. </w:t>
            </w:r>
            <w:proofErr w:type="spellStart"/>
            <w:r w:rsidRPr="00D33419">
              <w:rPr>
                <w:sz w:val="16"/>
                <w:szCs w:val="16"/>
              </w:rPr>
              <w:t>Ивашево</w:t>
            </w:r>
            <w:proofErr w:type="spellEnd"/>
            <w:r w:rsidRPr="00D33419">
              <w:rPr>
                <w:sz w:val="16"/>
                <w:szCs w:val="16"/>
              </w:rPr>
              <w:t xml:space="preserve"> д.1</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4</w:t>
            </w:r>
          </w:p>
        </w:tc>
        <w:tc>
          <w:tcPr>
            <w:tcW w:w="9323"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rPr>
                <w:sz w:val="16"/>
                <w:szCs w:val="16"/>
              </w:rPr>
            </w:pPr>
            <w:r w:rsidRPr="00D33419">
              <w:rPr>
                <w:sz w:val="16"/>
                <w:szCs w:val="16"/>
              </w:rPr>
              <w:t xml:space="preserve">Жилой дом ст. </w:t>
            </w:r>
            <w:proofErr w:type="spellStart"/>
            <w:r w:rsidRPr="00D33419">
              <w:rPr>
                <w:sz w:val="16"/>
                <w:szCs w:val="16"/>
              </w:rPr>
              <w:t>Ивашево</w:t>
            </w:r>
            <w:proofErr w:type="spellEnd"/>
            <w:r w:rsidRPr="00D33419">
              <w:rPr>
                <w:sz w:val="16"/>
                <w:szCs w:val="16"/>
              </w:rPr>
              <w:t xml:space="preserve"> д.2</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5</w:t>
            </w:r>
          </w:p>
        </w:tc>
        <w:tc>
          <w:tcPr>
            <w:tcW w:w="9323"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rPr>
                <w:sz w:val="16"/>
                <w:szCs w:val="16"/>
              </w:rPr>
            </w:pPr>
            <w:r w:rsidRPr="00D33419">
              <w:rPr>
                <w:sz w:val="16"/>
                <w:szCs w:val="16"/>
              </w:rPr>
              <w:t xml:space="preserve">Жилой дом  с. </w:t>
            </w:r>
            <w:proofErr w:type="spellStart"/>
            <w:r w:rsidRPr="00D33419">
              <w:rPr>
                <w:sz w:val="16"/>
                <w:szCs w:val="16"/>
              </w:rPr>
              <w:t>Щелыково</w:t>
            </w:r>
            <w:proofErr w:type="spellEnd"/>
            <w:r w:rsidRPr="00D33419">
              <w:rPr>
                <w:sz w:val="16"/>
                <w:szCs w:val="16"/>
              </w:rPr>
              <w:t xml:space="preserve"> д. 1</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6</w:t>
            </w:r>
          </w:p>
        </w:tc>
        <w:tc>
          <w:tcPr>
            <w:tcW w:w="9323"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rPr>
                <w:sz w:val="16"/>
                <w:szCs w:val="16"/>
              </w:rPr>
            </w:pPr>
            <w:r w:rsidRPr="00D33419">
              <w:rPr>
                <w:sz w:val="16"/>
                <w:szCs w:val="16"/>
              </w:rPr>
              <w:t xml:space="preserve">Жилой дом с. </w:t>
            </w:r>
            <w:proofErr w:type="spellStart"/>
            <w:r w:rsidRPr="00D33419">
              <w:rPr>
                <w:sz w:val="16"/>
                <w:szCs w:val="16"/>
              </w:rPr>
              <w:t>Щелыково</w:t>
            </w:r>
            <w:proofErr w:type="spellEnd"/>
            <w:r w:rsidRPr="00D33419">
              <w:rPr>
                <w:sz w:val="16"/>
                <w:szCs w:val="16"/>
              </w:rPr>
              <w:t xml:space="preserve"> д.2</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r w:rsidRPr="00D33419">
              <w:rPr>
                <w:sz w:val="16"/>
                <w:szCs w:val="16"/>
              </w:rPr>
              <w:t>7</w:t>
            </w:r>
          </w:p>
        </w:tc>
        <w:tc>
          <w:tcPr>
            <w:tcW w:w="9323"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rPr>
                <w:sz w:val="16"/>
                <w:szCs w:val="16"/>
              </w:rPr>
            </w:pPr>
            <w:r w:rsidRPr="00D33419">
              <w:rPr>
                <w:sz w:val="16"/>
                <w:szCs w:val="16"/>
              </w:rPr>
              <w:t xml:space="preserve">Жилой дом  с. </w:t>
            </w:r>
            <w:proofErr w:type="spellStart"/>
            <w:r w:rsidRPr="00D33419">
              <w:rPr>
                <w:sz w:val="16"/>
                <w:szCs w:val="16"/>
              </w:rPr>
              <w:t>Щелыково</w:t>
            </w:r>
            <w:proofErr w:type="spellEnd"/>
            <w:r w:rsidRPr="00D33419">
              <w:rPr>
                <w:sz w:val="16"/>
                <w:szCs w:val="16"/>
              </w:rPr>
              <w:t xml:space="preserve"> д.2а</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both"/>
              <w:rPr>
                <w:sz w:val="16"/>
                <w:szCs w:val="16"/>
              </w:rPr>
            </w:pPr>
          </w:p>
        </w:tc>
        <w:tc>
          <w:tcPr>
            <w:tcW w:w="9323" w:type="dxa"/>
            <w:tcBorders>
              <w:top w:val="outset" w:sz="6" w:space="0" w:color="000001"/>
              <w:left w:val="outset" w:sz="6" w:space="0" w:color="000001"/>
              <w:bottom w:val="outset" w:sz="6" w:space="0" w:color="000001"/>
              <w:right w:val="outset" w:sz="6" w:space="0" w:color="000001"/>
            </w:tcBorders>
            <w:shd w:val="clear" w:color="auto" w:fill="FFFFFF"/>
            <w:vAlign w:val="center"/>
          </w:tcPr>
          <w:p w:rsidR="00D33419" w:rsidRPr="00D33419" w:rsidRDefault="00D33419" w:rsidP="00D33419">
            <w:pPr>
              <w:pStyle w:val="a3"/>
              <w:spacing w:before="0" w:beforeAutospacing="0" w:after="0"/>
              <w:jc w:val="center"/>
              <w:rPr>
                <w:sz w:val="16"/>
                <w:szCs w:val="16"/>
              </w:rPr>
            </w:pPr>
            <w:proofErr w:type="spellStart"/>
            <w:r w:rsidRPr="00D33419">
              <w:rPr>
                <w:b/>
                <w:sz w:val="16"/>
                <w:szCs w:val="16"/>
              </w:rPr>
              <w:t>Игодовское</w:t>
            </w:r>
            <w:proofErr w:type="spellEnd"/>
            <w:r w:rsidRPr="00D33419">
              <w:rPr>
                <w:b/>
                <w:sz w:val="16"/>
                <w:szCs w:val="16"/>
              </w:rPr>
              <w:t xml:space="preserve"> сельское поселение </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lastRenderedPageBreak/>
              <w:t>1</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 xml:space="preserve">Жилой дом  </w:t>
            </w:r>
            <w:proofErr w:type="spellStart"/>
            <w:r w:rsidRPr="00D33419">
              <w:rPr>
                <w:sz w:val="16"/>
                <w:szCs w:val="16"/>
              </w:rPr>
              <w:t>с</w:t>
            </w:r>
            <w:proofErr w:type="gramStart"/>
            <w:r w:rsidRPr="00D33419">
              <w:rPr>
                <w:sz w:val="16"/>
                <w:szCs w:val="16"/>
              </w:rPr>
              <w:t>.И</w:t>
            </w:r>
            <w:proofErr w:type="gramEnd"/>
            <w:r w:rsidRPr="00D33419">
              <w:rPr>
                <w:sz w:val="16"/>
                <w:szCs w:val="16"/>
              </w:rPr>
              <w:t>годово</w:t>
            </w:r>
            <w:proofErr w:type="spellEnd"/>
            <w:r w:rsidRPr="00D33419">
              <w:rPr>
                <w:sz w:val="16"/>
                <w:szCs w:val="16"/>
              </w:rPr>
              <w:t>, ул. Новая д.22</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 xml:space="preserve">Жилой дом  </w:t>
            </w:r>
            <w:proofErr w:type="spellStart"/>
            <w:r w:rsidRPr="00D33419">
              <w:rPr>
                <w:sz w:val="16"/>
                <w:szCs w:val="16"/>
              </w:rPr>
              <w:t>с</w:t>
            </w:r>
            <w:proofErr w:type="gramStart"/>
            <w:r w:rsidRPr="00D33419">
              <w:rPr>
                <w:sz w:val="16"/>
                <w:szCs w:val="16"/>
              </w:rPr>
              <w:t>.И</w:t>
            </w:r>
            <w:proofErr w:type="gramEnd"/>
            <w:r w:rsidRPr="00D33419">
              <w:rPr>
                <w:sz w:val="16"/>
                <w:szCs w:val="16"/>
              </w:rPr>
              <w:t>годово</w:t>
            </w:r>
            <w:proofErr w:type="spellEnd"/>
            <w:r w:rsidRPr="00D33419">
              <w:rPr>
                <w:sz w:val="16"/>
                <w:szCs w:val="16"/>
              </w:rPr>
              <w:t>, ул. Новая д.23</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 xml:space="preserve">Жилой дом  </w:t>
            </w:r>
            <w:proofErr w:type="spellStart"/>
            <w:r w:rsidRPr="00D33419">
              <w:rPr>
                <w:sz w:val="16"/>
                <w:szCs w:val="16"/>
              </w:rPr>
              <w:t>с</w:t>
            </w:r>
            <w:proofErr w:type="gramStart"/>
            <w:r w:rsidRPr="00D33419">
              <w:rPr>
                <w:sz w:val="16"/>
                <w:szCs w:val="16"/>
              </w:rPr>
              <w:t>.И</w:t>
            </w:r>
            <w:proofErr w:type="gramEnd"/>
            <w:r w:rsidRPr="00D33419">
              <w:rPr>
                <w:sz w:val="16"/>
                <w:szCs w:val="16"/>
              </w:rPr>
              <w:t>годово</w:t>
            </w:r>
            <w:proofErr w:type="spellEnd"/>
            <w:r w:rsidRPr="00D33419">
              <w:rPr>
                <w:sz w:val="16"/>
                <w:szCs w:val="16"/>
              </w:rPr>
              <w:t>, ул. Новая д.24</w:t>
            </w:r>
          </w:p>
        </w:tc>
      </w:tr>
      <w:tr w:rsidR="00D33419" w:rsidRPr="00D33419" w:rsidTr="00D33419">
        <w:trPr>
          <w:trHeight w:val="60"/>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4</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 xml:space="preserve">МКОУ </w:t>
            </w:r>
            <w:proofErr w:type="spellStart"/>
            <w:r w:rsidRPr="00D33419">
              <w:rPr>
                <w:sz w:val="16"/>
                <w:szCs w:val="16"/>
              </w:rPr>
              <w:t>Игодовская</w:t>
            </w:r>
            <w:proofErr w:type="spellEnd"/>
            <w:r w:rsidRPr="00D33419">
              <w:rPr>
                <w:sz w:val="16"/>
                <w:szCs w:val="16"/>
              </w:rPr>
              <w:t xml:space="preserve"> средняя общеобразовательная школа (ул</w:t>
            </w:r>
            <w:proofErr w:type="gramStart"/>
            <w:r w:rsidRPr="00D33419">
              <w:rPr>
                <w:sz w:val="16"/>
                <w:szCs w:val="16"/>
              </w:rPr>
              <w:t>.Ш</w:t>
            </w:r>
            <w:proofErr w:type="gramEnd"/>
            <w:r w:rsidRPr="00D33419">
              <w:rPr>
                <w:sz w:val="16"/>
                <w:szCs w:val="16"/>
              </w:rPr>
              <w:t>кольная 14)</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center"/>
              <w:rPr>
                <w:b/>
                <w:sz w:val="16"/>
                <w:szCs w:val="16"/>
              </w:rPr>
            </w:pPr>
            <w:proofErr w:type="spellStart"/>
            <w:r w:rsidRPr="00D33419">
              <w:rPr>
                <w:b/>
                <w:sz w:val="16"/>
                <w:szCs w:val="16"/>
              </w:rPr>
              <w:t>Клеванцовское</w:t>
            </w:r>
            <w:proofErr w:type="spellEnd"/>
            <w:r w:rsidRPr="00D33419">
              <w:rPr>
                <w:b/>
                <w:sz w:val="16"/>
                <w:szCs w:val="16"/>
              </w:rPr>
              <w:t xml:space="preserve"> сельское поселение</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uppressAutoHyphens/>
              <w:snapToGrid w:val="0"/>
              <w:rPr>
                <w:sz w:val="16"/>
                <w:szCs w:val="16"/>
                <w:lang w:eastAsia="ar-SA"/>
              </w:rPr>
            </w:pPr>
            <w:r w:rsidRPr="00D33419">
              <w:rPr>
                <w:sz w:val="16"/>
                <w:szCs w:val="16"/>
              </w:rPr>
              <w:t xml:space="preserve"> Жилой дом д. </w:t>
            </w:r>
            <w:proofErr w:type="spellStart"/>
            <w:r w:rsidRPr="00D33419">
              <w:rPr>
                <w:sz w:val="16"/>
                <w:szCs w:val="16"/>
              </w:rPr>
              <w:t>Козловка</w:t>
            </w:r>
            <w:proofErr w:type="spellEnd"/>
            <w:r w:rsidRPr="00D33419">
              <w:rPr>
                <w:sz w:val="16"/>
                <w:szCs w:val="16"/>
              </w:rPr>
              <w:t>, д. 1</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uppressAutoHyphens/>
              <w:snapToGrid w:val="0"/>
              <w:rPr>
                <w:sz w:val="16"/>
                <w:szCs w:val="16"/>
                <w:lang w:eastAsia="ar-SA"/>
              </w:rPr>
            </w:pPr>
            <w:r w:rsidRPr="00D33419">
              <w:rPr>
                <w:sz w:val="16"/>
                <w:szCs w:val="16"/>
              </w:rPr>
              <w:t xml:space="preserve"> Жилой дом д. </w:t>
            </w:r>
            <w:proofErr w:type="spellStart"/>
            <w:r w:rsidRPr="00D33419">
              <w:rPr>
                <w:sz w:val="16"/>
                <w:szCs w:val="16"/>
              </w:rPr>
              <w:t>Козловка</w:t>
            </w:r>
            <w:proofErr w:type="spellEnd"/>
            <w:r w:rsidRPr="00D33419">
              <w:rPr>
                <w:sz w:val="16"/>
                <w:szCs w:val="16"/>
              </w:rPr>
              <w:t>, д. 14</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uppressAutoHyphens/>
              <w:snapToGrid w:val="0"/>
              <w:rPr>
                <w:sz w:val="16"/>
                <w:szCs w:val="16"/>
                <w:lang w:eastAsia="ar-SA"/>
              </w:rPr>
            </w:pPr>
            <w:r w:rsidRPr="00D33419">
              <w:rPr>
                <w:sz w:val="16"/>
                <w:szCs w:val="16"/>
              </w:rPr>
              <w:t xml:space="preserve">Жилой дом д. </w:t>
            </w:r>
            <w:proofErr w:type="spellStart"/>
            <w:r w:rsidRPr="00D33419">
              <w:rPr>
                <w:sz w:val="16"/>
                <w:szCs w:val="16"/>
              </w:rPr>
              <w:t>Козловка</w:t>
            </w:r>
            <w:proofErr w:type="spellEnd"/>
            <w:r w:rsidRPr="00D33419">
              <w:rPr>
                <w:sz w:val="16"/>
                <w:szCs w:val="16"/>
              </w:rPr>
              <w:t>, д. 15</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4</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uppressAutoHyphens/>
              <w:snapToGrid w:val="0"/>
              <w:rPr>
                <w:sz w:val="16"/>
                <w:szCs w:val="16"/>
                <w:lang w:eastAsia="ar-SA"/>
              </w:rPr>
            </w:pPr>
            <w:r w:rsidRPr="00D33419">
              <w:rPr>
                <w:sz w:val="16"/>
                <w:szCs w:val="16"/>
              </w:rPr>
              <w:t xml:space="preserve">Жилой дом  д. </w:t>
            </w:r>
            <w:proofErr w:type="spellStart"/>
            <w:r w:rsidRPr="00D33419">
              <w:rPr>
                <w:sz w:val="16"/>
                <w:szCs w:val="16"/>
              </w:rPr>
              <w:t>Козловка</w:t>
            </w:r>
            <w:proofErr w:type="spellEnd"/>
            <w:r w:rsidRPr="00D33419">
              <w:rPr>
                <w:sz w:val="16"/>
                <w:szCs w:val="16"/>
              </w:rPr>
              <w:t>, д. 16</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5</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uppressAutoHyphens/>
              <w:snapToGrid w:val="0"/>
              <w:rPr>
                <w:sz w:val="16"/>
                <w:szCs w:val="16"/>
                <w:lang w:eastAsia="ar-SA"/>
              </w:rPr>
            </w:pPr>
            <w:r w:rsidRPr="00D33419">
              <w:rPr>
                <w:sz w:val="16"/>
                <w:szCs w:val="16"/>
              </w:rPr>
              <w:t xml:space="preserve">Жилой дом  д. </w:t>
            </w:r>
            <w:proofErr w:type="spellStart"/>
            <w:r w:rsidRPr="00D33419">
              <w:rPr>
                <w:sz w:val="16"/>
                <w:szCs w:val="16"/>
              </w:rPr>
              <w:t>Козловка</w:t>
            </w:r>
            <w:proofErr w:type="spellEnd"/>
            <w:r w:rsidRPr="00D33419">
              <w:rPr>
                <w:sz w:val="16"/>
                <w:szCs w:val="16"/>
              </w:rPr>
              <w:t>, д. 17</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6</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ОГБУ « Островский ПНИ»</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center"/>
              <w:rPr>
                <w:b/>
                <w:sz w:val="16"/>
                <w:szCs w:val="16"/>
              </w:rPr>
            </w:pPr>
            <w:r w:rsidRPr="00D33419">
              <w:rPr>
                <w:b/>
                <w:sz w:val="16"/>
                <w:szCs w:val="16"/>
              </w:rPr>
              <w:t>Островское сельское поселение</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 xml:space="preserve">Жилой дом  ст. </w:t>
            </w:r>
            <w:proofErr w:type="gramStart"/>
            <w:r w:rsidRPr="00D33419">
              <w:rPr>
                <w:sz w:val="16"/>
                <w:szCs w:val="16"/>
              </w:rPr>
              <w:t>Островское</w:t>
            </w:r>
            <w:proofErr w:type="gramEnd"/>
            <w:r w:rsidRPr="00D33419">
              <w:rPr>
                <w:sz w:val="16"/>
                <w:szCs w:val="16"/>
              </w:rPr>
              <w:t xml:space="preserve"> д.1</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rPr>
                <w:sz w:val="16"/>
                <w:szCs w:val="16"/>
              </w:rPr>
            </w:pPr>
            <w:r w:rsidRPr="00D33419">
              <w:rPr>
                <w:sz w:val="16"/>
                <w:szCs w:val="16"/>
              </w:rPr>
              <w:t xml:space="preserve">Жилой дом ст. </w:t>
            </w:r>
            <w:proofErr w:type="gramStart"/>
            <w:r w:rsidRPr="00D33419">
              <w:rPr>
                <w:sz w:val="16"/>
                <w:szCs w:val="16"/>
              </w:rPr>
              <w:t>Островское</w:t>
            </w:r>
            <w:proofErr w:type="gramEnd"/>
            <w:r w:rsidRPr="00D33419">
              <w:rPr>
                <w:sz w:val="16"/>
                <w:szCs w:val="16"/>
              </w:rPr>
              <w:t xml:space="preserve"> д.2</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rPr>
                <w:sz w:val="16"/>
                <w:szCs w:val="16"/>
              </w:rPr>
            </w:pPr>
            <w:r w:rsidRPr="00D33419">
              <w:rPr>
                <w:sz w:val="16"/>
                <w:szCs w:val="16"/>
              </w:rPr>
              <w:t xml:space="preserve">Жилой дом ст. </w:t>
            </w:r>
            <w:proofErr w:type="gramStart"/>
            <w:r w:rsidRPr="00D33419">
              <w:rPr>
                <w:sz w:val="16"/>
                <w:szCs w:val="16"/>
              </w:rPr>
              <w:t>Островское</w:t>
            </w:r>
            <w:proofErr w:type="gramEnd"/>
            <w:r w:rsidRPr="00D33419">
              <w:rPr>
                <w:sz w:val="16"/>
                <w:szCs w:val="16"/>
              </w:rPr>
              <w:t xml:space="preserve"> д.3</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4</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 xml:space="preserve">Жилой дом  д. </w:t>
            </w:r>
            <w:proofErr w:type="spellStart"/>
            <w:r w:rsidRPr="00D33419">
              <w:rPr>
                <w:sz w:val="16"/>
                <w:szCs w:val="16"/>
              </w:rPr>
              <w:t>Гуляевка</w:t>
            </w:r>
            <w:proofErr w:type="spellEnd"/>
            <w:r w:rsidRPr="00D33419">
              <w:rPr>
                <w:sz w:val="16"/>
                <w:szCs w:val="16"/>
              </w:rPr>
              <w:t xml:space="preserve"> ул. </w:t>
            </w:r>
            <w:proofErr w:type="gramStart"/>
            <w:r w:rsidRPr="00D33419">
              <w:rPr>
                <w:sz w:val="16"/>
                <w:szCs w:val="16"/>
              </w:rPr>
              <w:t>Луговая</w:t>
            </w:r>
            <w:proofErr w:type="gramEnd"/>
            <w:r w:rsidRPr="00D33419">
              <w:rPr>
                <w:sz w:val="16"/>
                <w:szCs w:val="16"/>
              </w:rPr>
              <w:t xml:space="preserve"> д.1</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5</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rPr>
                <w:sz w:val="16"/>
                <w:szCs w:val="16"/>
              </w:rPr>
            </w:pPr>
            <w:r w:rsidRPr="00D33419">
              <w:rPr>
                <w:sz w:val="16"/>
                <w:szCs w:val="16"/>
              </w:rPr>
              <w:t xml:space="preserve">Жилой дом д. </w:t>
            </w:r>
            <w:proofErr w:type="spellStart"/>
            <w:r w:rsidRPr="00D33419">
              <w:rPr>
                <w:sz w:val="16"/>
                <w:szCs w:val="16"/>
              </w:rPr>
              <w:t>Гуляевка</w:t>
            </w:r>
            <w:proofErr w:type="spellEnd"/>
            <w:r w:rsidRPr="00D33419">
              <w:rPr>
                <w:sz w:val="16"/>
                <w:szCs w:val="16"/>
              </w:rPr>
              <w:t xml:space="preserve"> ул. </w:t>
            </w:r>
            <w:proofErr w:type="gramStart"/>
            <w:r w:rsidRPr="00D33419">
              <w:rPr>
                <w:sz w:val="16"/>
                <w:szCs w:val="16"/>
              </w:rPr>
              <w:t>Луговая</w:t>
            </w:r>
            <w:proofErr w:type="gramEnd"/>
            <w:r w:rsidRPr="00D33419">
              <w:rPr>
                <w:sz w:val="16"/>
                <w:szCs w:val="16"/>
              </w:rPr>
              <w:t xml:space="preserve"> д.2</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6</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rPr>
                <w:sz w:val="16"/>
                <w:szCs w:val="16"/>
              </w:rPr>
            </w:pPr>
            <w:r w:rsidRPr="00D33419">
              <w:rPr>
                <w:sz w:val="16"/>
                <w:szCs w:val="16"/>
              </w:rPr>
              <w:t xml:space="preserve">Жилой дом д. </w:t>
            </w:r>
            <w:proofErr w:type="spellStart"/>
            <w:r w:rsidRPr="00D33419">
              <w:rPr>
                <w:sz w:val="16"/>
                <w:szCs w:val="16"/>
              </w:rPr>
              <w:t>Гуляевка</w:t>
            </w:r>
            <w:proofErr w:type="spellEnd"/>
            <w:r w:rsidRPr="00D33419">
              <w:rPr>
                <w:sz w:val="16"/>
                <w:szCs w:val="16"/>
              </w:rPr>
              <w:t xml:space="preserve"> ул. </w:t>
            </w:r>
            <w:proofErr w:type="gramStart"/>
            <w:r w:rsidRPr="00D33419">
              <w:rPr>
                <w:sz w:val="16"/>
                <w:szCs w:val="16"/>
              </w:rPr>
              <w:t>Луговая</w:t>
            </w:r>
            <w:proofErr w:type="gramEnd"/>
            <w:r w:rsidRPr="00D33419">
              <w:rPr>
                <w:sz w:val="16"/>
                <w:szCs w:val="16"/>
              </w:rPr>
              <w:t xml:space="preserve"> д.3</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center"/>
              <w:rPr>
                <w:b/>
                <w:sz w:val="16"/>
                <w:szCs w:val="16"/>
              </w:rPr>
            </w:pPr>
            <w:r w:rsidRPr="00D33419">
              <w:rPr>
                <w:b/>
                <w:sz w:val="16"/>
                <w:szCs w:val="16"/>
              </w:rPr>
              <w:t>Островское (центральное) сельское поселение</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ind w:right="-1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Гагарина, 1</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Гагарина, 7-а</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Гагарина, 10</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4</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Куликова, 1</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5</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Больничная,8</w:t>
            </w:r>
          </w:p>
        </w:tc>
      </w:tr>
      <w:tr w:rsidR="00D33419" w:rsidRPr="00D33419" w:rsidTr="00D33419">
        <w:trPr>
          <w:trHeight w:val="243"/>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6</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Больничная,9</w:t>
            </w:r>
          </w:p>
        </w:tc>
      </w:tr>
      <w:tr w:rsidR="00D33419" w:rsidRPr="00D33419" w:rsidTr="00D33419">
        <w:trPr>
          <w:trHeight w:val="26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7</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Больничная, 4</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8</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Больничная, 4-а</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9</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Парковая, 11</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10</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Парковая, 11-а</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11</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Парковая, 4</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12</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Парковая, 5</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13</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Парковая, 6</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14</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Парковая, 7</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15</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Парковая, 8</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16</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Парковая, 9</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17</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Парковая, 10</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lastRenderedPageBreak/>
              <w:t>18</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Механизаторов, 5 </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19</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 Жилой дом п. </w:t>
            </w:r>
            <w:proofErr w:type="gramStart"/>
            <w:r w:rsidRPr="00D33419">
              <w:rPr>
                <w:sz w:val="16"/>
                <w:szCs w:val="16"/>
              </w:rPr>
              <w:t>Островское</w:t>
            </w:r>
            <w:proofErr w:type="gramEnd"/>
            <w:r w:rsidRPr="00D33419">
              <w:rPr>
                <w:sz w:val="16"/>
                <w:szCs w:val="16"/>
              </w:rPr>
              <w:t xml:space="preserve"> ул. Механизаторов, 8</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20</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Кинешемская, 31</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21</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Кинешемская , 33</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22</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 Жилой дом п. </w:t>
            </w:r>
            <w:proofErr w:type="gramStart"/>
            <w:r w:rsidRPr="00D33419">
              <w:rPr>
                <w:sz w:val="16"/>
                <w:szCs w:val="16"/>
              </w:rPr>
              <w:t>Островское</w:t>
            </w:r>
            <w:proofErr w:type="gramEnd"/>
            <w:r w:rsidRPr="00D33419">
              <w:rPr>
                <w:sz w:val="16"/>
                <w:szCs w:val="16"/>
              </w:rPr>
              <w:t xml:space="preserve"> ул. Кинешемская, 35</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23</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 Жилой дом п. </w:t>
            </w:r>
            <w:proofErr w:type="gramStart"/>
            <w:r w:rsidRPr="00D33419">
              <w:rPr>
                <w:sz w:val="16"/>
                <w:szCs w:val="16"/>
              </w:rPr>
              <w:t>Островское</w:t>
            </w:r>
            <w:proofErr w:type="gramEnd"/>
            <w:r w:rsidRPr="00D33419">
              <w:rPr>
                <w:sz w:val="16"/>
                <w:szCs w:val="16"/>
              </w:rPr>
              <w:t xml:space="preserve"> ул. Полевая, 1-а</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24</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Полевая, 1-б</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25</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Полевая, 1-в</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26</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Сахарова, 28-а</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27</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Сахарова,30-а</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28</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w:t>
            </w:r>
            <w:proofErr w:type="spellStart"/>
            <w:r w:rsidRPr="00D33419">
              <w:rPr>
                <w:sz w:val="16"/>
                <w:szCs w:val="16"/>
              </w:rPr>
              <w:t>Кончикова</w:t>
            </w:r>
            <w:proofErr w:type="spellEnd"/>
            <w:r w:rsidRPr="00D33419">
              <w:rPr>
                <w:sz w:val="16"/>
                <w:szCs w:val="16"/>
              </w:rPr>
              <w:t>, 14</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29</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w:t>
            </w:r>
            <w:proofErr w:type="spellStart"/>
            <w:r w:rsidRPr="00D33419">
              <w:rPr>
                <w:sz w:val="16"/>
                <w:szCs w:val="16"/>
              </w:rPr>
              <w:t>Кончикова</w:t>
            </w:r>
            <w:proofErr w:type="spellEnd"/>
            <w:r w:rsidRPr="00D33419">
              <w:rPr>
                <w:sz w:val="16"/>
                <w:szCs w:val="16"/>
              </w:rPr>
              <w:t>, 15</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30</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w:t>
            </w:r>
            <w:proofErr w:type="spellStart"/>
            <w:r w:rsidRPr="00D33419">
              <w:rPr>
                <w:sz w:val="16"/>
                <w:szCs w:val="16"/>
              </w:rPr>
              <w:t>Кончикова</w:t>
            </w:r>
            <w:proofErr w:type="spellEnd"/>
            <w:r w:rsidRPr="00D33419">
              <w:rPr>
                <w:sz w:val="16"/>
                <w:szCs w:val="16"/>
              </w:rPr>
              <w:t>, 16</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31</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w:t>
            </w:r>
            <w:proofErr w:type="spellStart"/>
            <w:r w:rsidRPr="00D33419">
              <w:rPr>
                <w:sz w:val="16"/>
                <w:szCs w:val="16"/>
              </w:rPr>
              <w:t>Кончикова</w:t>
            </w:r>
            <w:proofErr w:type="spellEnd"/>
            <w:r w:rsidRPr="00D33419">
              <w:rPr>
                <w:sz w:val="16"/>
                <w:szCs w:val="16"/>
              </w:rPr>
              <w:t>, 17</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32</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w:t>
            </w:r>
            <w:proofErr w:type="spellStart"/>
            <w:r w:rsidRPr="00D33419">
              <w:rPr>
                <w:sz w:val="16"/>
                <w:szCs w:val="16"/>
              </w:rPr>
              <w:t>Кончикова</w:t>
            </w:r>
            <w:proofErr w:type="spellEnd"/>
            <w:r w:rsidRPr="00D33419">
              <w:rPr>
                <w:sz w:val="16"/>
                <w:szCs w:val="16"/>
              </w:rPr>
              <w:t>, 19</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33</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Жилой дом п. </w:t>
            </w:r>
            <w:proofErr w:type="gramStart"/>
            <w:r w:rsidRPr="00D33419">
              <w:rPr>
                <w:sz w:val="16"/>
                <w:szCs w:val="16"/>
              </w:rPr>
              <w:t>Островское</w:t>
            </w:r>
            <w:proofErr w:type="gramEnd"/>
            <w:r w:rsidRPr="00D33419">
              <w:rPr>
                <w:sz w:val="16"/>
                <w:szCs w:val="16"/>
              </w:rPr>
              <w:t xml:space="preserve"> ул. Депутатская, 3</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34</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 Жилой дом п. </w:t>
            </w:r>
            <w:proofErr w:type="gramStart"/>
            <w:r w:rsidRPr="00D33419">
              <w:rPr>
                <w:sz w:val="16"/>
                <w:szCs w:val="16"/>
              </w:rPr>
              <w:t>Островское</w:t>
            </w:r>
            <w:proofErr w:type="gramEnd"/>
            <w:r w:rsidRPr="00D33419">
              <w:rPr>
                <w:sz w:val="16"/>
                <w:szCs w:val="16"/>
              </w:rPr>
              <w:t xml:space="preserve"> ул. Депутатская, 5</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35</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 xml:space="preserve"> Жилой дом п. </w:t>
            </w:r>
            <w:proofErr w:type="gramStart"/>
            <w:r w:rsidRPr="00D33419">
              <w:rPr>
                <w:sz w:val="16"/>
                <w:szCs w:val="16"/>
              </w:rPr>
              <w:t>Островское</w:t>
            </w:r>
            <w:proofErr w:type="gramEnd"/>
            <w:r w:rsidRPr="00D33419">
              <w:rPr>
                <w:sz w:val="16"/>
                <w:szCs w:val="16"/>
              </w:rPr>
              <w:t xml:space="preserve"> ул. Механизаторов, 7</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36</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Жилой дом п</w:t>
            </w:r>
            <w:proofErr w:type="gramStart"/>
            <w:r w:rsidRPr="00D33419">
              <w:rPr>
                <w:sz w:val="16"/>
                <w:szCs w:val="16"/>
              </w:rPr>
              <w:t>.О</w:t>
            </w:r>
            <w:proofErr w:type="gramEnd"/>
            <w:r w:rsidRPr="00D33419">
              <w:rPr>
                <w:sz w:val="16"/>
                <w:szCs w:val="16"/>
              </w:rPr>
              <w:t>стровское ул. Свердлова, 26</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37</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Жилой дом п. Островское пер</w:t>
            </w:r>
            <w:proofErr w:type="gramStart"/>
            <w:r w:rsidRPr="00D33419">
              <w:rPr>
                <w:sz w:val="16"/>
                <w:szCs w:val="16"/>
              </w:rPr>
              <w:t>.Ш</w:t>
            </w:r>
            <w:proofErr w:type="gramEnd"/>
            <w:r w:rsidRPr="00D33419">
              <w:rPr>
                <w:sz w:val="16"/>
                <w:szCs w:val="16"/>
              </w:rPr>
              <w:t>кольный д.5</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38</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МКДОУ детский сад «Рябинка»</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39</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МКДОУ детский сад «Теремок»</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40</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ОГБУ « Островская РБ»</w:t>
            </w:r>
          </w:p>
        </w:tc>
      </w:tr>
      <w:tr w:rsidR="00D33419" w:rsidRPr="00D33419" w:rsidTr="00D33419">
        <w:trPr>
          <w:trHeight w:val="45"/>
          <w:tblCellSpacing w:w="0" w:type="dxa"/>
        </w:trPr>
        <w:tc>
          <w:tcPr>
            <w:tcW w:w="577"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pStyle w:val="a3"/>
              <w:spacing w:before="0" w:beforeAutospacing="0" w:after="0"/>
              <w:jc w:val="both"/>
              <w:rPr>
                <w:sz w:val="16"/>
                <w:szCs w:val="16"/>
              </w:rPr>
            </w:pPr>
            <w:r w:rsidRPr="00D33419">
              <w:rPr>
                <w:sz w:val="16"/>
                <w:szCs w:val="16"/>
              </w:rPr>
              <w:t>41</w:t>
            </w:r>
          </w:p>
        </w:tc>
        <w:tc>
          <w:tcPr>
            <w:tcW w:w="9323" w:type="dxa"/>
            <w:tcBorders>
              <w:top w:val="outset" w:sz="6" w:space="0" w:color="000001"/>
              <w:left w:val="outset" w:sz="6" w:space="0" w:color="000001"/>
              <w:bottom w:val="outset" w:sz="6" w:space="0" w:color="000001"/>
              <w:right w:val="outset" w:sz="6" w:space="0" w:color="000001"/>
            </w:tcBorders>
            <w:shd w:val="clear" w:color="auto" w:fill="FFFFFF"/>
          </w:tcPr>
          <w:p w:rsidR="00D33419" w:rsidRPr="00D33419" w:rsidRDefault="00D33419" w:rsidP="00D33419">
            <w:pPr>
              <w:snapToGrid w:val="0"/>
              <w:jc w:val="both"/>
              <w:rPr>
                <w:sz w:val="16"/>
                <w:szCs w:val="16"/>
              </w:rPr>
            </w:pPr>
            <w:r w:rsidRPr="00D33419">
              <w:rPr>
                <w:sz w:val="16"/>
                <w:szCs w:val="16"/>
              </w:rPr>
              <w:t>МКОУ «Островская СОШ»</w:t>
            </w:r>
          </w:p>
        </w:tc>
      </w:tr>
    </w:tbl>
    <w:p w:rsidR="00D33419" w:rsidRPr="00D33419" w:rsidRDefault="00D33419" w:rsidP="00D33419">
      <w:pPr>
        <w:pStyle w:val="a3"/>
        <w:spacing w:before="0" w:beforeAutospacing="0" w:after="0"/>
        <w:jc w:val="both"/>
        <w:rPr>
          <w:sz w:val="16"/>
          <w:szCs w:val="16"/>
        </w:rPr>
      </w:pPr>
    </w:p>
    <w:p w:rsidR="00D33419" w:rsidRPr="00D33419" w:rsidRDefault="00D33419" w:rsidP="00D33419">
      <w:pPr>
        <w:pStyle w:val="a3"/>
        <w:spacing w:before="0" w:beforeAutospacing="0" w:after="0"/>
        <w:ind w:left="5670"/>
        <w:jc w:val="both"/>
        <w:rPr>
          <w:sz w:val="16"/>
          <w:szCs w:val="16"/>
        </w:rPr>
      </w:pPr>
    </w:p>
    <w:p w:rsidR="00D33419" w:rsidRDefault="00D33419" w:rsidP="00D33419">
      <w:pPr>
        <w:pStyle w:val="a3"/>
        <w:spacing w:before="0" w:beforeAutospacing="0" w:after="0"/>
        <w:ind w:left="5670"/>
        <w:jc w:val="both"/>
      </w:pPr>
    </w:p>
    <w:p w:rsidR="00D33419" w:rsidRPr="00F22577" w:rsidRDefault="00D33419" w:rsidP="00D33419">
      <w:pPr>
        <w:pStyle w:val="a3"/>
        <w:spacing w:before="0" w:beforeAutospacing="0" w:after="0"/>
        <w:ind w:left="5670"/>
        <w:jc w:val="both"/>
      </w:pPr>
    </w:p>
    <w:p w:rsidR="00D33419" w:rsidRPr="00D33419" w:rsidRDefault="00D33419" w:rsidP="00D33419">
      <w:pPr>
        <w:pStyle w:val="a3"/>
        <w:spacing w:before="0" w:beforeAutospacing="0" w:after="0"/>
        <w:jc w:val="right"/>
        <w:rPr>
          <w:sz w:val="16"/>
          <w:szCs w:val="16"/>
        </w:rPr>
      </w:pPr>
      <w:r w:rsidRPr="00D33419">
        <w:rPr>
          <w:sz w:val="16"/>
          <w:szCs w:val="16"/>
        </w:rPr>
        <w:t xml:space="preserve">                                                                                                                          Приложение № 2</w:t>
      </w:r>
    </w:p>
    <w:p w:rsidR="00D33419" w:rsidRPr="00D33419" w:rsidRDefault="00D33419" w:rsidP="00D33419">
      <w:pPr>
        <w:pStyle w:val="a3"/>
        <w:spacing w:before="0" w:beforeAutospacing="0" w:after="0"/>
        <w:jc w:val="right"/>
        <w:rPr>
          <w:sz w:val="16"/>
          <w:szCs w:val="16"/>
        </w:rPr>
      </w:pPr>
      <w:r w:rsidRPr="00D33419">
        <w:rPr>
          <w:sz w:val="16"/>
          <w:szCs w:val="16"/>
        </w:rPr>
        <w:t>к постановлению администрации</w:t>
      </w:r>
    </w:p>
    <w:p w:rsidR="00D33419" w:rsidRPr="00D33419" w:rsidRDefault="00D33419" w:rsidP="00D33419">
      <w:pPr>
        <w:pStyle w:val="a3"/>
        <w:spacing w:before="0" w:beforeAutospacing="0" w:after="0"/>
        <w:jc w:val="right"/>
        <w:rPr>
          <w:sz w:val="16"/>
          <w:szCs w:val="16"/>
        </w:rPr>
      </w:pPr>
      <w:r w:rsidRPr="00D33419">
        <w:rPr>
          <w:sz w:val="16"/>
          <w:szCs w:val="16"/>
        </w:rPr>
        <w:t xml:space="preserve">Островского муниципального района </w:t>
      </w:r>
    </w:p>
    <w:p w:rsidR="00D33419" w:rsidRPr="00D33419" w:rsidRDefault="00D33419" w:rsidP="00D33419">
      <w:pPr>
        <w:pStyle w:val="a3"/>
        <w:spacing w:before="0" w:beforeAutospacing="0" w:after="0"/>
        <w:jc w:val="right"/>
        <w:rPr>
          <w:sz w:val="16"/>
          <w:szCs w:val="16"/>
        </w:rPr>
      </w:pPr>
      <w:r w:rsidRPr="00D33419">
        <w:rPr>
          <w:sz w:val="16"/>
          <w:szCs w:val="16"/>
        </w:rPr>
        <w:t xml:space="preserve">                                                                                                             Костромской области</w:t>
      </w:r>
    </w:p>
    <w:p w:rsidR="00D33419" w:rsidRPr="00D33419" w:rsidRDefault="00D33419" w:rsidP="00D33419">
      <w:pPr>
        <w:pStyle w:val="a3"/>
        <w:spacing w:before="0" w:beforeAutospacing="0" w:after="0"/>
        <w:jc w:val="right"/>
        <w:rPr>
          <w:sz w:val="16"/>
          <w:szCs w:val="16"/>
        </w:rPr>
      </w:pPr>
      <w:r w:rsidRPr="00D33419">
        <w:rPr>
          <w:sz w:val="16"/>
          <w:szCs w:val="16"/>
        </w:rPr>
        <w:t>от    июня  2018 года № ___</w:t>
      </w:r>
    </w:p>
    <w:p w:rsidR="00D33419" w:rsidRPr="00D33419" w:rsidRDefault="00D33419" w:rsidP="00D33419">
      <w:pPr>
        <w:pStyle w:val="a3"/>
        <w:spacing w:before="0" w:beforeAutospacing="0" w:after="0"/>
        <w:ind w:left="5670"/>
        <w:jc w:val="right"/>
        <w:rPr>
          <w:sz w:val="16"/>
          <w:szCs w:val="16"/>
        </w:rPr>
      </w:pPr>
    </w:p>
    <w:p w:rsidR="00D33419" w:rsidRPr="00D33419" w:rsidRDefault="00D33419" w:rsidP="00D33419">
      <w:pPr>
        <w:pStyle w:val="a3"/>
        <w:spacing w:before="0" w:beforeAutospacing="0" w:after="0"/>
        <w:ind w:left="5670"/>
        <w:jc w:val="right"/>
        <w:rPr>
          <w:sz w:val="16"/>
          <w:szCs w:val="16"/>
        </w:rPr>
      </w:pPr>
    </w:p>
    <w:p w:rsidR="00D33419" w:rsidRPr="00D33419" w:rsidRDefault="00D33419" w:rsidP="00D33419">
      <w:pPr>
        <w:pStyle w:val="a3"/>
        <w:spacing w:before="0" w:beforeAutospacing="0" w:after="0"/>
        <w:jc w:val="center"/>
        <w:rPr>
          <w:sz w:val="16"/>
          <w:szCs w:val="16"/>
        </w:rPr>
      </w:pPr>
      <w:r w:rsidRPr="00D33419">
        <w:rPr>
          <w:sz w:val="16"/>
          <w:szCs w:val="16"/>
        </w:rPr>
        <w:t>Состав комиссии</w:t>
      </w:r>
    </w:p>
    <w:p w:rsidR="00D33419" w:rsidRPr="00D33419" w:rsidRDefault="00D33419" w:rsidP="00D33419">
      <w:pPr>
        <w:pStyle w:val="a3"/>
        <w:spacing w:before="0" w:beforeAutospacing="0" w:after="0"/>
        <w:jc w:val="center"/>
        <w:rPr>
          <w:sz w:val="16"/>
          <w:szCs w:val="16"/>
        </w:rPr>
      </w:pPr>
      <w:r w:rsidRPr="00D33419">
        <w:rPr>
          <w:sz w:val="16"/>
          <w:szCs w:val="16"/>
        </w:rPr>
        <w:t>по проведению проверки готовности к отопительному периоду 2018-2019 годов теплоснабжающих организаций и потребителей тепловой энергии на территории Островского муниципального района</w:t>
      </w:r>
    </w:p>
    <w:p w:rsidR="00D33419" w:rsidRPr="00D33419" w:rsidRDefault="00D33419" w:rsidP="00D33419">
      <w:pPr>
        <w:jc w:val="both"/>
        <w:rPr>
          <w:sz w:val="16"/>
          <w:szCs w:val="16"/>
        </w:rPr>
      </w:pPr>
    </w:p>
    <w:p w:rsidR="00D33419" w:rsidRPr="00D33419" w:rsidRDefault="00D33419" w:rsidP="00D33419">
      <w:pPr>
        <w:widowControl/>
        <w:numPr>
          <w:ilvl w:val="0"/>
          <w:numId w:val="4"/>
        </w:numPr>
        <w:suppressAutoHyphens/>
        <w:autoSpaceDE/>
        <w:autoSpaceDN/>
        <w:adjustRightInd/>
        <w:jc w:val="both"/>
        <w:rPr>
          <w:sz w:val="16"/>
          <w:szCs w:val="16"/>
        </w:rPr>
      </w:pPr>
      <w:r w:rsidRPr="00D33419">
        <w:rPr>
          <w:sz w:val="16"/>
          <w:szCs w:val="16"/>
        </w:rPr>
        <w:t>Смирнова Л.Н. - заместитель главы администрации Островского муниципального района -  председатель комиссии;</w:t>
      </w:r>
    </w:p>
    <w:p w:rsidR="00D33419" w:rsidRPr="00D33419" w:rsidRDefault="00D33419" w:rsidP="00D33419">
      <w:pPr>
        <w:widowControl/>
        <w:numPr>
          <w:ilvl w:val="0"/>
          <w:numId w:val="4"/>
        </w:numPr>
        <w:suppressAutoHyphens/>
        <w:autoSpaceDE/>
        <w:autoSpaceDN/>
        <w:adjustRightInd/>
        <w:jc w:val="both"/>
        <w:rPr>
          <w:sz w:val="16"/>
          <w:szCs w:val="16"/>
        </w:rPr>
      </w:pPr>
      <w:r w:rsidRPr="00D33419">
        <w:rPr>
          <w:sz w:val="16"/>
          <w:szCs w:val="16"/>
        </w:rPr>
        <w:t xml:space="preserve">Груздева С.Н. - и.о. </w:t>
      </w:r>
      <w:proofErr w:type="gramStart"/>
      <w:r w:rsidRPr="00D33419">
        <w:rPr>
          <w:sz w:val="16"/>
          <w:szCs w:val="16"/>
        </w:rPr>
        <w:t>заведующего отдела</w:t>
      </w:r>
      <w:proofErr w:type="gramEnd"/>
      <w:r w:rsidRPr="00D33419">
        <w:rPr>
          <w:sz w:val="16"/>
          <w:szCs w:val="16"/>
        </w:rPr>
        <w:t xml:space="preserve"> строительства, архитектуры, ЖКХ, природных ресурсов и дорожного хозяйства администрации Островского муниципального района - заместитель председателя комиссии;</w:t>
      </w:r>
    </w:p>
    <w:p w:rsidR="00D33419" w:rsidRPr="00D33419" w:rsidRDefault="00D33419" w:rsidP="00D33419">
      <w:pPr>
        <w:widowControl/>
        <w:numPr>
          <w:ilvl w:val="0"/>
          <w:numId w:val="4"/>
        </w:numPr>
        <w:suppressAutoHyphens/>
        <w:autoSpaceDE/>
        <w:autoSpaceDN/>
        <w:adjustRightInd/>
        <w:jc w:val="both"/>
        <w:rPr>
          <w:sz w:val="16"/>
          <w:szCs w:val="16"/>
        </w:rPr>
      </w:pPr>
      <w:r w:rsidRPr="00D33419">
        <w:rPr>
          <w:sz w:val="16"/>
          <w:szCs w:val="16"/>
        </w:rPr>
        <w:t>Смирнов Д.С. - главный специалист  отдела строительства, архитектуры, ЖКХ, природных ресурсов  и дорожного хозяйства  администрации Островского муниципального района;</w:t>
      </w:r>
    </w:p>
    <w:p w:rsidR="00D33419" w:rsidRPr="00D33419" w:rsidRDefault="00D33419" w:rsidP="00D33419">
      <w:pPr>
        <w:widowControl/>
        <w:numPr>
          <w:ilvl w:val="0"/>
          <w:numId w:val="4"/>
        </w:numPr>
        <w:suppressAutoHyphens/>
        <w:autoSpaceDE/>
        <w:autoSpaceDN/>
        <w:adjustRightInd/>
        <w:jc w:val="both"/>
        <w:rPr>
          <w:sz w:val="16"/>
          <w:szCs w:val="16"/>
        </w:rPr>
      </w:pPr>
      <w:proofErr w:type="spellStart"/>
      <w:r w:rsidRPr="00D33419">
        <w:rPr>
          <w:sz w:val="16"/>
          <w:szCs w:val="16"/>
        </w:rPr>
        <w:t>Менухова</w:t>
      </w:r>
      <w:proofErr w:type="spellEnd"/>
      <w:r w:rsidRPr="00D33419">
        <w:rPr>
          <w:sz w:val="16"/>
          <w:szCs w:val="16"/>
        </w:rPr>
        <w:t xml:space="preserve"> Г.Б.- директор  МУП « Тепловик</w:t>
      </w:r>
      <w:proofErr w:type="gramStart"/>
      <w:r w:rsidRPr="00D33419">
        <w:rPr>
          <w:sz w:val="16"/>
          <w:szCs w:val="16"/>
        </w:rPr>
        <w:t>»(</w:t>
      </w:r>
      <w:proofErr w:type="gramEnd"/>
      <w:r w:rsidRPr="00D33419">
        <w:rPr>
          <w:sz w:val="16"/>
          <w:szCs w:val="16"/>
        </w:rPr>
        <w:t>по согласованию);</w:t>
      </w:r>
    </w:p>
    <w:p w:rsidR="00D33419" w:rsidRPr="00D33419" w:rsidRDefault="00D33419" w:rsidP="00D33419">
      <w:pPr>
        <w:widowControl/>
        <w:numPr>
          <w:ilvl w:val="0"/>
          <w:numId w:val="4"/>
        </w:numPr>
        <w:suppressAutoHyphens/>
        <w:autoSpaceDE/>
        <w:autoSpaceDN/>
        <w:adjustRightInd/>
        <w:jc w:val="both"/>
        <w:rPr>
          <w:sz w:val="16"/>
          <w:szCs w:val="16"/>
        </w:rPr>
      </w:pPr>
      <w:proofErr w:type="spellStart"/>
      <w:r w:rsidRPr="00D33419">
        <w:rPr>
          <w:sz w:val="16"/>
          <w:szCs w:val="16"/>
        </w:rPr>
        <w:t>Голубева</w:t>
      </w:r>
      <w:proofErr w:type="spellEnd"/>
      <w:r w:rsidRPr="00D33419">
        <w:rPr>
          <w:sz w:val="16"/>
          <w:szCs w:val="16"/>
        </w:rPr>
        <w:t xml:space="preserve"> Л.Н. –</w:t>
      </w:r>
      <w:proofErr w:type="gramStart"/>
      <w:r w:rsidRPr="00D33419">
        <w:rPr>
          <w:sz w:val="16"/>
          <w:szCs w:val="16"/>
        </w:rPr>
        <w:t>директор</w:t>
      </w:r>
      <w:proofErr w:type="gramEnd"/>
      <w:r w:rsidRPr="00D33419">
        <w:rPr>
          <w:sz w:val="16"/>
          <w:szCs w:val="16"/>
        </w:rPr>
        <w:t xml:space="preserve"> ЧУ  « Санаторий «</w:t>
      </w:r>
      <w:proofErr w:type="spellStart"/>
      <w:r w:rsidRPr="00D33419">
        <w:rPr>
          <w:sz w:val="16"/>
          <w:szCs w:val="16"/>
        </w:rPr>
        <w:t>Щелыково</w:t>
      </w:r>
      <w:proofErr w:type="spellEnd"/>
      <w:r w:rsidRPr="00D33419">
        <w:rPr>
          <w:sz w:val="16"/>
          <w:szCs w:val="16"/>
        </w:rPr>
        <w:t xml:space="preserve">» (на территории с. </w:t>
      </w:r>
      <w:proofErr w:type="spellStart"/>
      <w:r w:rsidRPr="00D33419">
        <w:rPr>
          <w:sz w:val="16"/>
          <w:szCs w:val="16"/>
        </w:rPr>
        <w:t>Щелыково</w:t>
      </w:r>
      <w:proofErr w:type="spellEnd"/>
      <w:r w:rsidRPr="00D33419">
        <w:rPr>
          <w:sz w:val="16"/>
          <w:szCs w:val="16"/>
        </w:rPr>
        <w:t>) (по согласованию);</w:t>
      </w:r>
    </w:p>
    <w:p w:rsidR="00D33419" w:rsidRPr="00D33419" w:rsidRDefault="00D33419" w:rsidP="00D33419">
      <w:pPr>
        <w:widowControl/>
        <w:numPr>
          <w:ilvl w:val="0"/>
          <w:numId w:val="4"/>
        </w:numPr>
        <w:suppressAutoHyphens/>
        <w:autoSpaceDE/>
        <w:autoSpaceDN/>
        <w:adjustRightInd/>
        <w:jc w:val="both"/>
        <w:rPr>
          <w:sz w:val="16"/>
          <w:szCs w:val="16"/>
        </w:rPr>
      </w:pPr>
      <w:r w:rsidRPr="00D33419">
        <w:rPr>
          <w:sz w:val="16"/>
          <w:szCs w:val="16"/>
        </w:rPr>
        <w:t>Диденко Н.А. - глава Островского (центрального) сельского поселения (по согласованию);</w:t>
      </w:r>
    </w:p>
    <w:p w:rsidR="00D33419" w:rsidRPr="00D33419" w:rsidRDefault="00D33419" w:rsidP="00D33419">
      <w:pPr>
        <w:widowControl/>
        <w:numPr>
          <w:ilvl w:val="0"/>
          <w:numId w:val="4"/>
        </w:numPr>
        <w:suppressAutoHyphens/>
        <w:autoSpaceDE/>
        <w:autoSpaceDN/>
        <w:adjustRightInd/>
        <w:jc w:val="both"/>
        <w:rPr>
          <w:sz w:val="16"/>
          <w:szCs w:val="16"/>
        </w:rPr>
      </w:pPr>
      <w:r w:rsidRPr="00D33419">
        <w:rPr>
          <w:sz w:val="16"/>
          <w:szCs w:val="16"/>
        </w:rPr>
        <w:t>Панкратова Е.К. - глава Островского сельского поселения (по согласованию);</w:t>
      </w:r>
    </w:p>
    <w:p w:rsidR="00D33419" w:rsidRPr="00D33419" w:rsidRDefault="00D33419" w:rsidP="00D33419">
      <w:pPr>
        <w:widowControl/>
        <w:numPr>
          <w:ilvl w:val="0"/>
          <w:numId w:val="4"/>
        </w:numPr>
        <w:suppressAutoHyphens/>
        <w:autoSpaceDE/>
        <w:autoSpaceDN/>
        <w:adjustRightInd/>
        <w:jc w:val="both"/>
        <w:rPr>
          <w:sz w:val="16"/>
          <w:szCs w:val="16"/>
        </w:rPr>
      </w:pPr>
      <w:r w:rsidRPr="00D33419">
        <w:rPr>
          <w:sz w:val="16"/>
          <w:szCs w:val="16"/>
        </w:rPr>
        <w:t xml:space="preserve">Орлова Т.А. - глава </w:t>
      </w:r>
      <w:proofErr w:type="spellStart"/>
      <w:r w:rsidRPr="00D33419">
        <w:rPr>
          <w:sz w:val="16"/>
          <w:szCs w:val="16"/>
        </w:rPr>
        <w:t>Адищевского</w:t>
      </w:r>
      <w:proofErr w:type="spellEnd"/>
      <w:r w:rsidRPr="00D33419">
        <w:rPr>
          <w:sz w:val="16"/>
          <w:szCs w:val="16"/>
        </w:rPr>
        <w:t xml:space="preserve"> сельского поселения (по согласованию);</w:t>
      </w:r>
    </w:p>
    <w:p w:rsidR="00D33419" w:rsidRPr="00D33419" w:rsidRDefault="00D33419" w:rsidP="00D33419">
      <w:pPr>
        <w:widowControl/>
        <w:numPr>
          <w:ilvl w:val="0"/>
          <w:numId w:val="4"/>
        </w:numPr>
        <w:suppressAutoHyphens/>
        <w:autoSpaceDE/>
        <w:autoSpaceDN/>
        <w:adjustRightInd/>
        <w:jc w:val="both"/>
        <w:rPr>
          <w:sz w:val="16"/>
          <w:szCs w:val="16"/>
        </w:rPr>
      </w:pPr>
      <w:proofErr w:type="spellStart"/>
      <w:r w:rsidRPr="00D33419">
        <w:rPr>
          <w:sz w:val="16"/>
          <w:szCs w:val="16"/>
        </w:rPr>
        <w:t>Пигалов</w:t>
      </w:r>
      <w:proofErr w:type="spellEnd"/>
      <w:r w:rsidRPr="00D33419">
        <w:rPr>
          <w:sz w:val="16"/>
          <w:szCs w:val="16"/>
        </w:rPr>
        <w:t xml:space="preserve"> В.Н. - глава </w:t>
      </w:r>
      <w:proofErr w:type="spellStart"/>
      <w:r w:rsidRPr="00D33419">
        <w:rPr>
          <w:sz w:val="16"/>
          <w:szCs w:val="16"/>
        </w:rPr>
        <w:t>Игодовского</w:t>
      </w:r>
      <w:proofErr w:type="spellEnd"/>
      <w:r w:rsidRPr="00D33419">
        <w:rPr>
          <w:sz w:val="16"/>
          <w:szCs w:val="16"/>
        </w:rPr>
        <w:t xml:space="preserve"> сельского поселения (по согласованию);</w:t>
      </w:r>
    </w:p>
    <w:p w:rsidR="00D33419" w:rsidRPr="00D33419" w:rsidRDefault="00D33419" w:rsidP="00D33419">
      <w:pPr>
        <w:widowControl/>
        <w:numPr>
          <w:ilvl w:val="0"/>
          <w:numId w:val="4"/>
        </w:numPr>
        <w:suppressAutoHyphens/>
        <w:autoSpaceDE/>
        <w:autoSpaceDN/>
        <w:adjustRightInd/>
        <w:jc w:val="both"/>
        <w:rPr>
          <w:sz w:val="16"/>
          <w:szCs w:val="16"/>
        </w:rPr>
      </w:pPr>
      <w:r w:rsidRPr="00D33419">
        <w:rPr>
          <w:sz w:val="16"/>
          <w:szCs w:val="16"/>
        </w:rPr>
        <w:t xml:space="preserve"> Сапогов В.И.  - глава </w:t>
      </w:r>
      <w:proofErr w:type="spellStart"/>
      <w:r w:rsidRPr="00D33419">
        <w:rPr>
          <w:sz w:val="16"/>
          <w:szCs w:val="16"/>
        </w:rPr>
        <w:t>Клеванцовского</w:t>
      </w:r>
      <w:proofErr w:type="spellEnd"/>
      <w:r w:rsidRPr="00D33419">
        <w:rPr>
          <w:sz w:val="16"/>
          <w:szCs w:val="16"/>
        </w:rPr>
        <w:t xml:space="preserve">  сельского поселения (по согласованию);</w:t>
      </w:r>
    </w:p>
    <w:p w:rsidR="00C616D8" w:rsidRDefault="00C616D8" w:rsidP="00D33419">
      <w:pPr>
        <w:tabs>
          <w:tab w:val="left" w:pos="3796"/>
        </w:tabs>
        <w:jc w:val="center"/>
        <w:rPr>
          <w:sz w:val="16"/>
          <w:szCs w:val="16"/>
        </w:rPr>
      </w:pPr>
    </w:p>
    <w:p w:rsidR="00D33419" w:rsidRDefault="00D33419" w:rsidP="00D33419">
      <w:pPr>
        <w:tabs>
          <w:tab w:val="left" w:pos="3796"/>
        </w:tabs>
        <w:jc w:val="center"/>
        <w:rPr>
          <w:sz w:val="16"/>
          <w:szCs w:val="16"/>
        </w:rPr>
      </w:pPr>
      <w:r w:rsidRPr="001378B8">
        <w:rPr>
          <w:sz w:val="16"/>
          <w:szCs w:val="16"/>
        </w:rPr>
        <w:t>*      *      *      *      *      *      *</w:t>
      </w:r>
    </w:p>
    <w:p w:rsidR="00D33419" w:rsidRDefault="00D33419" w:rsidP="007C3657">
      <w:pPr>
        <w:tabs>
          <w:tab w:val="left" w:pos="3796"/>
        </w:tabs>
        <w:rPr>
          <w:sz w:val="16"/>
          <w:szCs w:val="16"/>
          <w:lang w:eastAsia="zh-CN"/>
        </w:rPr>
      </w:pPr>
    </w:p>
    <w:p w:rsidR="00D33419" w:rsidRPr="00D33419" w:rsidRDefault="00D33419" w:rsidP="00D33419">
      <w:pPr>
        <w:tabs>
          <w:tab w:val="left" w:pos="720"/>
          <w:tab w:val="left" w:pos="900"/>
          <w:tab w:val="left" w:pos="5040"/>
        </w:tabs>
        <w:jc w:val="center"/>
        <w:rPr>
          <w:sz w:val="16"/>
          <w:szCs w:val="16"/>
        </w:rPr>
      </w:pPr>
      <w:r w:rsidRPr="00D33419">
        <w:rPr>
          <w:noProof/>
          <w:sz w:val="16"/>
          <w:szCs w:val="16"/>
        </w:rPr>
        <w:drawing>
          <wp:inline distT="0" distB="0" distL="0" distR="0">
            <wp:extent cx="354355" cy="343500"/>
            <wp:effectExtent l="19050" t="0" r="7595" b="0"/>
            <wp:docPr id="8" name="Рисунок 8"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strovsky_rayon_coa"/>
                    <pic:cNvPicPr>
                      <a:picLocks noChangeAspect="1" noChangeArrowheads="1"/>
                    </pic:cNvPicPr>
                  </pic:nvPicPr>
                  <pic:blipFill>
                    <a:blip r:embed="rId14" cstate="print"/>
                    <a:srcRect/>
                    <a:stretch>
                      <a:fillRect/>
                    </a:stretch>
                  </pic:blipFill>
                  <pic:spPr bwMode="auto">
                    <a:xfrm>
                      <a:off x="0" y="0"/>
                      <a:ext cx="356217" cy="345305"/>
                    </a:xfrm>
                    <a:prstGeom prst="rect">
                      <a:avLst/>
                    </a:prstGeom>
                    <a:noFill/>
                    <a:ln w="9525">
                      <a:noFill/>
                      <a:miter lim="800000"/>
                      <a:headEnd/>
                      <a:tailEnd/>
                    </a:ln>
                  </pic:spPr>
                </pic:pic>
              </a:graphicData>
            </a:graphic>
          </wp:inline>
        </w:drawing>
      </w:r>
    </w:p>
    <w:p w:rsidR="00D33419" w:rsidRPr="00D33419" w:rsidRDefault="00D33419" w:rsidP="00D33419">
      <w:pPr>
        <w:tabs>
          <w:tab w:val="left" w:pos="5040"/>
        </w:tabs>
        <w:rPr>
          <w:sz w:val="16"/>
          <w:szCs w:val="16"/>
        </w:rPr>
      </w:pPr>
    </w:p>
    <w:p w:rsidR="00D33419" w:rsidRPr="00D33419" w:rsidRDefault="00D33419" w:rsidP="00D33419">
      <w:pPr>
        <w:jc w:val="center"/>
        <w:rPr>
          <w:b/>
          <w:sz w:val="16"/>
          <w:szCs w:val="16"/>
        </w:rPr>
      </w:pPr>
      <w:r w:rsidRPr="00D33419">
        <w:rPr>
          <w:b/>
          <w:sz w:val="16"/>
          <w:szCs w:val="16"/>
        </w:rPr>
        <w:t>ПОСТАНОВЛЕНИЕ</w:t>
      </w:r>
    </w:p>
    <w:p w:rsidR="00D33419" w:rsidRPr="00D33419" w:rsidRDefault="00D33419" w:rsidP="00D33419">
      <w:pPr>
        <w:jc w:val="center"/>
        <w:rPr>
          <w:b/>
          <w:sz w:val="16"/>
          <w:szCs w:val="16"/>
        </w:rPr>
      </w:pPr>
    </w:p>
    <w:p w:rsidR="00D33419" w:rsidRPr="00D33419" w:rsidRDefault="00D33419" w:rsidP="00D33419">
      <w:pPr>
        <w:jc w:val="center"/>
        <w:rPr>
          <w:b/>
          <w:sz w:val="16"/>
          <w:szCs w:val="16"/>
        </w:rPr>
      </w:pPr>
      <w:r w:rsidRPr="00D33419">
        <w:rPr>
          <w:b/>
          <w:sz w:val="16"/>
          <w:szCs w:val="16"/>
        </w:rPr>
        <w:t xml:space="preserve"> АДМИНИСТРАЦИЯ ОСТРОВСКОГО МУНИЦИПАЛЬНОГО РАЙОНА</w:t>
      </w:r>
    </w:p>
    <w:p w:rsidR="00D33419" w:rsidRPr="00D33419" w:rsidRDefault="00D33419" w:rsidP="00D33419">
      <w:pPr>
        <w:jc w:val="center"/>
        <w:rPr>
          <w:b/>
          <w:sz w:val="16"/>
          <w:szCs w:val="16"/>
        </w:rPr>
      </w:pPr>
      <w:r w:rsidRPr="00D33419">
        <w:rPr>
          <w:b/>
          <w:sz w:val="16"/>
          <w:szCs w:val="16"/>
        </w:rPr>
        <w:t>КОСТРОМСКОЙ ОБЛАСТИ</w:t>
      </w:r>
    </w:p>
    <w:p w:rsidR="00D33419" w:rsidRPr="00D33419" w:rsidRDefault="00D33419" w:rsidP="00D33419">
      <w:pPr>
        <w:rPr>
          <w:sz w:val="16"/>
          <w:szCs w:val="16"/>
          <w:u w:val="single"/>
        </w:rPr>
      </w:pPr>
      <w:r w:rsidRPr="00D33419">
        <w:rPr>
          <w:sz w:val="16"/>
          <w:szCs w:val="16"/>
        </w:rPr>
        <w:t xml:space="preserve"> «08 »   06     2018 г         №  359                                                        п. </w:t>
      </w:r>
      <w:proofErr w:type="gramStart"/>
      <w:r w:rsidRPr="00D33419">
        <w:rPr>
          <w:sz w:val="16"/>
          <w:szCs w:val="16"/>
        </w:rPr>
        <w:t>Островское</w:t>
      </w:r>
      <w:proofErr w:type="gramEnd"/>
      <w:r w:rsidRPr="00D33419">
        <w:rPr>
          <w:sz w:val="16"/>
          <w:szCs w:val="16"/>
        </w:rPr>
        <w:t xml:space="preserve">                                       </w:t>
      </w:r>
      <w:r w:rsidRPr="00D33419">
        <w:rPr>
          <w:sz w:val="16"/>
          <w:szCs w:val="16"/>
          <w:u w:val="single"/>
        </w:rPr>
        <w:t xml:space="preserve">        </w:t>
      </w:r>
    </w:p>
    <w:p w:rsidR="00D33419" w:rsidRPr="00D33419" w:rsidRDefault="00D33419" w:rsidP="00D33419">
      <w:pPr>
        <w:shd w:val="clear" w:color="auto" w:fill="FFFFFF"/>
        <w:ind w:left="34"/>
        <w:jc w:val="center"/>
        <w:rPr>
          <w:spacing w:val="-1"/>
          <w:sz w:val="16"/>
          <w:szCs w:val="16"/>
        </w:rPr>
      </w:pPr>
    </w:p>
    <w:p w:rsidR="00D33419" w:rsidRPr="00D33419" w:rsidRDefault="00D33419" w:rsidP="00D33419">
      <w:pPr>
        <w:jc w:val="both"/>
        <w:rPr>
          <w:bCs/>
          <w:sz w:val="16"/>
          <w:szCs w:val="16"/>
        </w:rPr>
      </w:pPr>
      <w:r w:rsidRPr="00D33419">
        <w:rPr>
          <w:sz w:val="16"/>
          <w:szCs w:val="16"/>
        </w:rPr>
        <w:t xml:space="preserve">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w:t>
      </w:r>
      <w:r w:rsidRPr="00D33419">
        <w:rPr>
          <w:bCs/>
          <w:sz w:val="16"/>
          <w:szCs w:val="16"/>
        </w:rPr>
        <w:t>для обеспечения нужд Островского муниципального  района Костромской области</w:t>
      </w:r>
    </w:p>
    <w:p w:rsidR="00D33419" w:rsidRPr="00D33419" w:rsidRDefault="00D33419" w:rsidP="00D33419">
      <w:pPr>
        <w:pStyle w:val="ConsPlusTitle"/>
        <w:widowControl/>
        <w:rPr>
          <w:rFonts w:ascii="Times New Roman" w:hAnsi="Times New Roman" w:cs="Times New Roman"/>
          <w:b w:val="0"/>
          <w:sz w:val="16"/>
          <w:szCs w:val="16"/>
        </w:rPr>
      </w:pPr>
      <w:r w:rsidRPr="00D33419">
        <w:rPr>
          <w:rFonts w:ascii="Times New Roman" w:hAnsi="Times New Roman" w:cs="Times New Roman"/>
          <w:b w:val="0"/>
          <w:sz w:val="16"/>
          <w:szCs w:val="16"/>
        </w:rPr>
        <w:t xml:space="preserve">    </w:t>
      </w:r>
    </w:p>
    <w:p w:rsidR="00D33419" w:rsidRPr="00D33419" w:rsidRDefault="00D33419" w:rsidP="00D33419">
      <w:pPr>
        <w:jc w:val="both"/>
        <w:rPr>
          <w:sz w:val="16"/>
          <w:szCs w:val="16"/>
        </w:rPr>
      </w:pPr>
      <w:proofErr w:type="gramStart"/>
      <w:r w:rsidRPr="00D33419">
        <w:rPr>
          <w:sz w:val="16"/>
          <w:szCs w:val="16"/>
          <w:shd w:val="clear" w:color="auto" w:fill="FFFFFF"/>
        </w:rPr>
        <w:t>В соответствии с частью 2 статьи 35 Федерального закона от 05 апреля 2013 г. N 44-ФЗ "О контрактной системе в сфере закупок товаров, работ, услуг для обеспечения государственных и муниципальных нужд", постановлением Правительства Российской Федерации от 20 сентября 2014 г. N 963 "Об осуществлении банковского сопровождения контрактов"</w:t>
      </w:r>
      <w:r w:rsidRPr="00D33419">
        <w:rPr>
          <w:sz w:val="16"/>
          <w:szCs w:val="16"/>
        </w:rPr>
        <w:tab/>
        <w:t>администрация Островского муниципального района Костромской области ПОСТАНОВЛЯЕТ:</w:t>
      </w:r>
      <w:proofErr w:type="gramEnd"/>
    </w:p>
    <w:p w:rsidR="00D33419" w:rsidRPr="00D33419" w:rsidRDefault="00D33419" w:rsidP="00D33419">
      <w:pPr>
        <w:jc w:val="both"/>
        <w:rPr>
          <w:sz w:val="16"/>
          <w:szCs w:val="16"/>
          <w:shd w:val="clear" w:color="auto" w:fill="FFFFFF"/>
        </w:rPr>
      </w:pPr>
      <w:r w:rsidRPr="00D33419">
        <w:rPr>
          <w:sz w:val="16"/>
          <w:szCs w:val="16"/>
        </w:rPr>
        <w:tab/>
      </w:r>
      <w:r w:rsidRPr="00D33419">
        <w:rPr>
          <w:sz w:val="16"/>
          <w:szCs w:val="16"/>
          <w:shd w:val="clear" w:color="auto" w:fill="FFFFFF"/>
        </w:rPr>
        <w:t xml:space="preserve">1. </w:t>
      </w:r>
      <w:proofErr w:type="gramStart"/>
      <w:r w:rsidRPr="00D33419">
        <w:rPr>
          <w:sz w:val="16"/>
          <w:szCs w:val="16"/>
          <w:shd w:val="clear" w:color="auto" w:fill="FFFFFF"/>
        </w:rPr>
        <w:t xml:space="preserve">Определить, что банковское сопровождение контрактов, предметом которых являются поставки товаров, выполнение работ, оказание услуг для обеспечения нужд </w:t>
      </w:r>
      <w:r w:rsidRPr="00D33419">
        <w:rPr>
          <w:bCs/>
          <w:sz w:val="16"/>
          <w:szCs w:val="16"/>
        </w:rPr>
        <w:t>Островского муниципального  района Костромской области</w:t>
      </w:r>
      <w:r w:rsidRPr="00D33419">
        <w:rPr>
          <w:sz w:val="16"/>
          <w:szCs w:val="16"/>
          <w:shd w:val="clear" w:color="auto" w:fill="FFFFFF"/>
        </w:rPr>
        <w:t xml:space="preserve"> (далее - контракты), осуществляется в соответствии с Правилами осуществления банковского сопровождения контрактов, утвержденными постановлением Правительства Российской Федерации от 20 сентября 2014 г. N 963 "Об осуществлении банковского сопровождения контрактов",  осуществляется в случае</w:t>
      </w:r>
      <w:r w:rsidRPr="00D33419">
        <w:rPr>
          <w:sz w:val="16"/>
          <w:szCs w:val="16"/>
        </w:rPr>
        <w:t xml:space="preserve"> в случае, если начальная (максимальная) цена таких</w:t>
      </w:r>
      <w:proofErr w:type="gramEnd"/>
      <w:r w:rsidRPr="00D33419">
        <w:rPr>
          <w:sz w:val="16"/>
          <w:szCs w:val="16"/>
        </w:rPr>
        <w:t xml:space="preserve"> </w:t>
      </w:r>
      <w:proofErr w:type="gramStart"/>
      <w:r w:rsidRPr="00D33419">
        <w:rPr>
          <w:sz w:val="16"/>
          <w:szCs w:val="16"/>
        </w:rPr>
        <w:t>контрактов (цена контрактов с единственным поставщиком (подрядчиком, исполнителем) составляет 200 млн. рублей и более.</w:t>
      </w:r>
      <w:proofErr w:type="gramEnd"/>
    </w:p>
    <w:p w:rsidR="00D33419" w:rsidRPr="00D33419" w:rsidRDefault="00D33419" w:rsidP="00D33419">
      <w:pPr>
        <w:pStyle w:val="ConsPlusNormal"/>
        <w:ind w:firstLine="539"/>
        <w:jc w:val="both"/>
        <w:rPr>
          <w:rFonts w:ascii="Times New Roman" w:hAnsi="Times New Roman" w:cs="Times New Roman"/>
          <w:sz w:val="16"/>
          <w:szCs w:val="16"/>
        </w:rPr>
      </w:pPr>
      <w:r w:rsidRPr="00D33419">
        <w:rPr>
          <w:rFonts w:ascii="Times New Roman" w:hAnsi="Times New Roman" w:cs="Times New Roman"/>
          <w:sz w:val="16"/>
          <w:szCs w:val="16"/>
        </w:rPr>
        <w:t xml:space="preserve">2. </w:t>
      </w:r>
      <w:proofErr w:type="gramStart"/>
      <w:r w:rsidRPr="00D33419">
        <w:rPr>
          <w:rFonts w:ascii="Times New Roman" w:hAnsi="Times New Roman" w:cs="Times New Roman"/>
          <w:sz w:val="16"/>
          <w:szCs w:val="16"/>
        </w:rPr>
        <w:t xml:space="preserve">Муниципальные заказчики  Островского муниципального района в случае, определенном </w:t>
      </w:r>
      <w:hyperlink w:anchor="P12" w:history="1">
        <w:r w:rsidRPr="00D33419">
          <w:rPr>
            <w:rFonts w:ascii="Times New Roman" w:hAnsi="Times New Roman" w:cs="Times New Roman"/>
            <w:sz w:val="16"/>
            <w:szCs w:val="16"/>
          </w:rPr>
          <w:t>пунктом 1</w:t>
        </w:r>
      </w:hyperlink>
      <w:r w:rsidRPr="00D33419">
        <w:rPr>
          <w:rFonts w:ascii="Times New Roman" w:hAnsi="Times New Roman" w:cs="Times New Roman"/>
          <w:sz w:val="16"/>
          <w:szCs w:val="16"/>
        </w:rPr>
        <w:t xml:space="preserve"> настоящего постановления, в соответствии с </w:t>
      </w:r>
      <w:hyperlink r:id="rId15" w:history="1">
        <w:r w:rsidRPr="00D33419">
          <w:rPr>
            <w:rFonts w:ascii="Times New Roman" w:hAnsi="Times New Roman" w:cs="Times New Roman"/>
            <w:sz w:val="16"/>
            <w:szCs w:val="16"/>
          </w:rPr>
          <w:t>частью 26 статьи 34</w:t>
        </w:r>
      </w:hyperlink>
      <w:r w:rsidRPr="00D33419">
        <w:rPr>
          <w:rFonts w:ascii="Times New Roman" w:hAnsi="Times New Roman" w:cs="Times New Roman"/>
          <w:sz w:val="16"/>
          <w:szCs w:val="16"/>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включают в контракты следующие условия о банковском сопровождении контрактов:</w:t>
      </w:r>
      <w:proofErr w:type="gramEnd"/>
    </w:p>
    <w:p w:rsidR="00D33419" w:rsidRPr="00D33419" w:rsidRDefault="00D33419" w:rsidP="00D33419">
      <w:pPr>
        <w:pStyle w:val="ConsPlusNormal"/>
        <w:ind w:firstLine="539"/>
        <w:jc w:val="both"/>
        <w:rPr>
          <w:rFonts w:ascii="Times New Roman" w:hAnsi="Times New Roman" w:cs="Times New Roman"/>
          <w:sz w:val="16"/>
          <w:szCs w:val="16"/>
        </w:rPr>
      </w:pPr>
      <w:proofErr w:type="gramStart"/>
      <w:r w:rsidRPr="00D33419">
        <w:rPr>
          <w:rFonts w:ascii="Times New Roman" w:hAnsi="Times New Roman" w:cs="Times New Roman"/>
          <w:sz w:val="16"/>
          <w:szCs w:val="16"/>
        </w:rPr>
        <w:t>2.1. в случае если начальная (максимальная) цена контракта (цена контракта с единственным поставщиком (подрядчиком, исполнителем) составляет от 200 млн. рублей до 5 млрд. рублей - условие о банковском сопровождении контракта, заключающееся в проведении банком, привлеченным поставщиком (подрядчиком, исполнителем) или заказчиком, мониторинга расчетов в рамках исполнения контракта;</w:t>
      </w:r>
      <w:proofErr w:type="gramEnd"/>
    </w:p>
    <w:p w:rsidR="00D33419" w:rsidRPr="00D33419" w:rsidRDefault="00D33419" w:rsidP="00D33419">
      <w:pPr>
        <w:pStyle w:val="ConsPlusNormal"/>
        <w:ind w:firstLine="539"/>
        <w:jc w:val="both"/>
        <w:rPr>
          <w:rFonts w:ascii="Times New Roman" w:hAnsi="Times New Roman" w:cs="Times New Roman"/>
          <w:sz w:val="16"/>
          <w:szCs w:val="16"/>
        </w:rPr>
      </w:pPr>
      <w:proofErr w:type="gramStart"/>
      <w:r w:rsidRPr="00D33419">
        <w:rPr>
          <w:rFonts w:ascii="Times New Roman" w:hAnsi="Times New Roman" w:cs="Times New Roman"/>
          <w:sz w:val="16"/>
          <w:szCs w:val="16"/>
        </w:rPr>
        <w:t>2.2. в случае если начальная (максимальная) цена контракта (цена контракта с единственным поставщиком (подрядчиком, исполнителем) составляет от 5 млрд. рублей и более - условие, предусматривающее привлечение поставщиком (подрядчиком, исполнителем) или заказчиком банка в рамках расширенного банковского сопровождения.</w:t>
      </w:r>
      <w:proofErr w:type="gramEnd"/>
    </w:p>
    <w:p w:rsidR="00D33419" w:rsidRPr="00D33419" w:rsidRDefault="00D33419" w:rsidP="00D33419">
      <w:pPr>
        <w:pStyle w:val="ConsPlusNormal"/>
        <w:ind w:firstLine="539"/>
        <w:jc w:val="both"/>
        <w:rPr>
          <w:rFonts w:ascii="Times New Roman" w:hAnsi="Times New Roman" w:cs="Times New Roman"/>
          <w:sz w:val="16"/>
          <w:szCs w:val="16"/>
        </w:rPr>
      </w:pPr>
      <w:r w:rsidRPr="00D33419">
        <w:rPr>
          <w:rFonts w:ascii="Times New Roman" w:hAnsi="Times New Roman" w:cs="Times New Roman"/>
          <w:sz w:val="16"/>
          <w:szCs w:val="16"/>
        </w:rPr>
        <w:t>3. Настоящее постановление вступает в силу со дня его официального опубликования в информационном бюллетене «Районные новости» и подлежит размещению на официальном сайте администрации Островского муниципального района.</w:t>
      </w:r>
    </w:p>
    <w:p w:rsidR="00D33419" w:rsidRPr="00D33419" w:rsidRDefault="00D33419" w:rsidP="00D33419">
      <w:pPr>
        <w:jc w:val="both"/>
        <w:rPr>
          <w:sz w:val="16"/>
          <w:szCs w:val="16"/>
        </w:rPr>
      </w:pPr>
    </w:p>
    <w:p w:rsidR="00D33419" w:rsidRPr="00D33419" w:rsidRDefault="00D33419" w:rsidP="00D33419">
      <w:pPr>
        <w:jc w:val="both"/>
        <w:rPr>
          <w:sz w:val="16"/>
          <w:szCs w:val="16"/>
        </w:rPr>
      </w:pPr>
    </w:p>
    <w:p w:rsidR="00D33419" w:rsidRPr="00D33419" w:rsidRDefault="00D33419" w:rsidP="00D33419">
      <w:pPr>
        <w:jc w:val="both"/>
        <w:rPr>
          <w:sz w:val="16"/>
          <w:szCs w:val="16"/>
        </w:rPr>
      </w:pPr>
    </w:p>
    <w:p w:rsidR="00D33419" w:rsidRPr="00D33419" w:rsidRDefault="00D33419" w:rsidP="00D33419">
      <w:pPr>
        <w:jc w:val="both"/>
        <w:rPr>
          <w:sz w:val="16"/>
          <w:szCs w:val="16"/>
        </w:rPr>
      </w:pPr>
      <w:r w:rsidRPr="00D33419">
        <w:rPr>
          <w:sz w:val="16"/>
          <w:szCs w:val="16"/>
        </w:rPr>
        <w:t>Заместитель главы Островского муниципального района</w:t>
      </w:r>
    </w:p>
    <w:p w:rsidR="00D33419" w:rsidRPr="00D33419" w:rsidRDefault="00D33419" w:rsidP="00D33419">
      <w:pPr>
        <w:jc w:val="both"/>
        <w:rPr>
          <w:sz w:val="16"/>
          <w:szCs w:val="16"/>
        </w:rPr>
      </w:pPr>
      <w:r w:rsidRPr="00D33419">
        <w:rPr>
          <w:sz w:val="16"/>
          <w:szCs w:val="16"/>
        </w:rPr>
        <w:t xml:space="preserve"> Костромской области:                                                                                             Л.Н.Смирнова</w:t>
      </w:r>
    </w:p>
    <w:p w:rsidR="00D33419" w:rsidRPr="00D33419" w:rsidRDefault="00D33419" w:rsidP="007C3657">
      <w:pPr>
        <w:tabs>
          <w:tab w:val="left" w:pos="3796"/>
        </w:tabs>
        <w:rPr>
          <w:sz w:val="16"/>
          <w:szCs w:val="16"/>
          <w:lang w:eastAsia="zh-CN"/>
        </w:rPr>
      </w:pPr>
    </w:p>
    <w:p w:rsidR="00D33419" w:rsidRDefault="00D33419" w:rsidP="007C3657">
      <w:pPr>
        <w:tabs>
          <w:tab w:val="left" w:pos="3796"/>
        </w:tabs>
        <w:rPr>
          <w:sz w:val="16"/>
          <w:szCs w:val="16"/>
          <w:lang w:eastAsia="zh-CN"/>
        </w:rPr>
      </w:pPr>
    </w:p>
    <w:p w:rsidR="00D33419" w:rsidRDefault="00D33419" w:rsidP="007C3657">
      <w:pPr>
        <w:tabs>
          <w:tab w:val="left" w:pos="3796"/>
        </w:tabs>
        <w:rPr>
          <w:sz w:val="16"/>
          <w:szCs w:val="16"/>
          <w:lang w:eastAsia="zh-CN"/>
        </w:rPr>
      </w:pPr>
    </w:p>
    <w:p w:rsidR="00D33419" w:rsidRDefault="00D33419" w:rsidP="00D33419">
      <w:pPr>
        <w:tabs>
          <w:tab w:val="left" w:pos="3796"/>
        </w:tabs>
        <w:jc w:val="center"/>
        <w:rPr>
          <w:sz w:val="16"/>
          <w:szCs w:val="16"/>
        </w:rPr>
      </w:pPr>
      <w:r w:rsidRPr="001378B8">
        <w:rPr>
          <w:sz w:val="16"/>
          <w:szCs w:val="16"/>
        </w:rPr>
        <w:t>*      *      *      *      *      *      *</w:t>
      </w:r>
    </w:p>
    <w:p w:rsidR="00D33419" w:rsidRDefault="00D33419" w:rsidP="007C3657">
      <w:pPr>
        <w:tabs>
          <w:tab w:val="left" w:pos="3796"/>
        </w:tabs>
        <w:rPr>
          <w:sz w:val="16"/>
          <w:szCs w:val="16"/>
          <w:lang w:eastAsia="zh-CN"/>
        </w:rPr>
      </w:pPr>
    </w:p>
    <w:p w:rsidR="00D33419" w:rsidRDefault="00D33419" w:rsidP="007C3657">
      <w:pPr>
        <w:tabs>
          <w:tab w:val="left" w:pos="3796"/>
        </w:tabs>
        <w:rPr>
          <w:sz w:val="16"/>
          <w:szCs w:val="16"/>
          <w:lang w:eastAsia="zh-CN"/>
        </w:rPr>
      </w:pPr>
    </w:p>
    <w:p w:rsidR="003C5D5F" w:rsidRPr="000028D2" w:rsidRDefault="003C5D5F" w:rsidP="003C5D5F">
      <w:pPr>
        <w:pStyle w:val="af4"/>
        <w:ind w:firstLine="709"/>
        <w:jc w:val="both"/>
        <w:rPr>
          <w:rFonts w:ascii="Arial" w:hAnsi="Arial" w:cs="Arial"/>
          <w:sz w:val="24"/>
          <w:szCs w:val="24"/>
        </w:rPr>
      </w:pPr>
    </w:p>
    <w:p w:rsidR="003C5D5F" w:rsidRPr="003C5D5F" w:rsidRDefault="003C5D5F" w:rsidP="003C5D5F">
      <w:pPr>
        <w:pStyle w:val="af4"/>
        <w:ind w:firstLine="709"/>
        <w:jc w:val="center"/>
        <w:rPr>
          <w:sz w:val="16"/>
          <w:szCs w:val="16"/>
        </w:rPr>
      </w:pPr>
      <w:r w:rsidRPr="003C5D5F">
        <w:rPr>
          <w:sz w:val="16"/>
          <w:szCs w:val="16"/>
        </w:rPr>
        <w:t>ПОСТАНОВЛЕНИЕ</w:t>
      </w:r>
    </w:p>
    <w:p w:rsidR="003C5D5F" w:rsidRPr="003C5D5F" w:rsidRDefault="003C5D5F" w:rsidP="003C5D5F">
      <w:pPr>
        <w:pStyle w:val="af4"/>
        <w:ind w:firstLine="709"/>
        <w:jc w:val="center"/>
        <w:rPr>
          <w:sz w:val="16"/>
          <w:szCs w:val="16"/>
        </w:rPr>
      </w:pPr>
    </w:p>
    <w:p w:rsidR="003C5D5F" w:rsidRPr="003C5D5F" w:rsidRDefault="003C5D5F" w:rsidP="003C5D5F">
      <w:pPr>
        <w:pStyle w:val="af4"/>
        <w:ind w:firstLine="709"/>
        <w:jc w:val="center"/>
        <w:rPr>
          <w:sz w:val="16"/>
          <w:szCs w:val="16"/>
        </w:rPr>
      </w:pPr>
      <w:r w:rsidRPr="003C5D5F">
        <w:rPr>
          <w:sz w:val="16"/>
          <w:szCs w:val="16"/>
        </w:rPr>
        <w:t>АДМИНИСТРАЦИЯ ОСТРОВСКОГО МУНИЦИПАЛЬНОГО РАЙОНА</w:t>
      </w:r>
    </w:p>
    <w:p w:rsidR="003C5D5F" w:rsidRPr="003C5D5F" w:rsidRDefault="003C5D5F" w:rsidP="003C5D5F">
      <w:pPr>
        <w:pStyle w:val="af4"/>
        <w:ind w:firstLine="709"/>
        <w:jc w:val="center"/>
        <w:rPr>
          <w:sz w:val="16"/>
          <w:szCs w:val="16"/>
        </w:rPr>
      </w:pPr>
      <w:r w:rsidRPr="003C5D5F">
        <w:rPr>
          <w:sz w:val="16"/>
          <w:szCs w:val="16"/>
        </w:rPr>
        <w:t>КОСТРОМСКОЙ ОБЛАСТИ</w:t>
      </w:r>
    </w:p>
    <w:p w:rsidR="003C5D5F" w:rsidRPr="003C5D5F" w:rsidRDefault="003C5D5F" w:rsidP="003C5D5F">
      <w:pPr>
        <w:pStyle w:val="af4"/>
        <w:ind w:firstLine="709"/>
        <w:jc w:val="both"/>
        <w:rPr>
          <w:sz w:val="16"/>
          <w:szCs w:val="16"/>
        </w:rPr>
      </w:pPr>
    </w:p>
    <w:p w:rsidR="003C5D5F" w:rsidRPr="003C5D5F" w:rsidRDefault="003C5D5F" w:rsidP="003C5D5F">
      <w:pPr>
        <w:pStyle w:val="af4"/>
        <w:ind w:firstLine="709"/>
        <w:jc w:val="both"/>
        <w:rPr>
          <w:sz w:val="16"/>
          <w:szCs w:val="16"/>
        </w:rPr>
      </w:pPr>
    </w:p>
    <w:p w:rsidR="003C5D5F" w:rsidRPr="003C5D5F" w:rsidRDefault="003C5D5F" w:rsidP="003C5D5F">
      <w:pPr>
        <w:pStyle w:val="af4"/>
        <w:ind w:firstLine="709"/>
        <w:jc w:val="both"/>
        <w:rPr>
          <w:sz w:val="16"/>
          <w:szCs w:val="16"/>
        </w:rPr>
      </w:pPr>
      <w:r w:rsidRPr="003C5D5F">
        <w:rPr>
          <w:sz w:val="16"/>
          <w:szCs w:val="16"/>
        </w:rPr>
        <w:t xml:space="preserve">от «18»июня 2018года № 363 п. </w:t>
      </w:r>
      <w:proofErr w:type="gramStart"/>
      <w:r w:rsidRPr="003C5D5F">
        <w:rPr>
          <w:sz w:val="16"/>
          <w:szCs w:val="16"/>
        </w:rPr>
        <w:t>Островское</w:t>
      </w:r>
      <w:proofErr w:type="gramEnd"/>
    </w:p>
    <w:p w:rsidR="003C5D5F" w:rsidRPr="003C5D5F" w:rsidRDefault="003C5D5F" w:rsidP="003C5D5F">
      <w:pPr>
        <w:pStyle w:val="af4"/>
        <w:ind w:firstLine="709"/>
        <w:jc w:val="both"/>
        <w:rPr>
          <w:sz w:val="16"/>
          <w:szCs w:val="16"/>
        </w:rPr>
      </w:pPr>
    </w:p>
    <w:p w:rsidR="003C5D5F" w:rsidRPr="003C5D5F" w:rsidRDefault="003C5D5F" w:rsidP="003C5D5F">
      <w:pPr>
        <w:pStyle w:val="af4"/>
        <w:ind w:firstLine="709"/>
        <w:jc w:val="both"/>
        <w:rPr>
          <w:sz w:val="16"/>
          <w:szCs w:val="16"/>
        </w:rPr>
      </w:pPr>
    </w:p>
    <w:p w:rsidR="003C5D5F" w:rsidRPr="003C5D5F" w:rsidRDefault="003C5D5F" w:rsidP="003C5D5F">
      <w:pPr>
        <w:pStyle w:val="af4"/>
        <w:ind w:firstLine="709"/>
        <w:jc w:val="both"/>
        <w:rPr>
          <w:sz w:val="16"/>
          <w:szCs w:val="16"/>
        </w:rPr>
      </w:pPr>
      <w:r w:rsidRPr="003C5D5F">
        <w:rPr>
          <w:sz w:val="16"/>
          <w:szCs w:val="16"/>
        </w:rPr>
        <w:t xml:space="preserve">О внесении изменений в постановление </w:t>
      </w:r>
    </w:p>
    <w:p w:rsidR="003C5D5F" w:rsidRPr="003C5D5F" w:rsidRDefault="003C5D5F" w:rsidP="003C5D5F">
      <w:pPr>
        <w:pStyle w:val="af4"/>
        <w:ind w:firstLine="709"/>
        <w:jc w:val="both"/>
        <w:rPr>
          <w:sz w:val="16"/>
          <w:szCs w:val="16"/>
        </w:rPr>
      </w:pPr>
      <w:r w:rsidRPr="003C5D5F">
        <w:rPr>
          <w:sz w:val="16"/>
          <w:szCs w:val="16"/>
        </w:rPr>
        <w:t>администрации Островского муниципального</w:t>
      </w:r>
    </w:p>
    <w:p w:rsidR="003C5D5F" w:rsidRPr="003C5D5F" w:rsidRDefault="003C5D5F" w:rsidP="003C5D5F">
      <w:pPr>
        <w:pStyle w:val="af4"/>
        <w:ind w:firstLine="709"/>
        <w:jc w:val="both"/>
        <w:rPr>
          <w:sz w:val="16"/>
          <w:szCs w:val="16"/>
        </w:rPr>
      </w:pPr>
      <w:r w:rsidRPr="003C5D5F">
        <w:rPr>
          <w:sz w:val="16"/>
          <w:szCs w:val="16"/>
        </w:rPr>
        <w:t xml:space="preserve"> района  от 02.02.2016г. № 24 «О комиссии </w:t>
      </w:r>
    </w:p>
    <w:p w:rsidR="003C5D5F" w:rsidRPr="003C5D5F" w:rsidRDefault="003C5D5F" w:rsidP="003C5D5F">
      <w:pPr>
        <w:pStyle w:val="af4"/>
        <w:ind w:firstLine="709"/>
        <w:jc w:val="both"/>
        <w:rPr>
          <w:sz w:val="16"/>
          <w:szCs w:val="16"/>
        </w:rPr>
      </w:pPr>
      <w:r w:rsidRPr="003C5D5F">
        <w:rPr>
          <w:sz w:val="16"/>
          <w:szCs w:val="16"/>
        </w:rPr>
        <w:t>по делам несовершеннолетних и защите их прав</w:t>
      </w:r>
    </w:p>
    <w:p w:rsidR="003C5D5F" w:rsidRPr="003C5D5F" w:rsidRDefault="003C5D5F" w:rsidP="003C5D5F">
      <w:pPr>
        <w:pStyle w:val="af4"/>
        <w:ind w:firstLine="709"/>
        <w:jc w:val="both"/>
        <w:rPr>
          <w:sz w:val="16"/>
          <w:szCs w:val="16"/>
        </w:rPr>
      </w:pPr>
      <w:proofErr w:type="gramStart"/>
      <w:r w:rsidRPr="003C5D5F">
        <w:rPr>
          <w:sz w:val="16"/>
          <w:szCs w:val="16"/>
        </w:rPr>
        <w:t>Островского муниципального района» (</w:t>
      </w:r>
      <w:proofErr w:type="spellStart"/>
      <w:r w:rsidRPr="003C5D5F">
        <w:rPr>
          <w:sz w:val="16"/>
          <w:szCs w:val="16"/>
        </w:rPr>
        <w:t>изм</w:t>
      </w:r>
      <w:proofErr w:type="spellEnd"/>
      <w:r w:rsidRPr="003C5D5F">
        <w:rPr>
          <w:sz w:val="16"/>
          <w:szCs w:val="16"/>
        </w:rPr>
        <w:t xml:space="preserve">. от 15.11.2017г. № 560, </w:t>
      </w:r>
      <w:proofErr w:type="gramEnd"/>
    </w:p>
    <w:p w:rsidR="003C5D5F" w:rsidRPr="003C5D5F" w:rsidRDefault="003C5D5F" w:rsidP="003C5D5F">
      <w:pPr>
        <w:pStyle w:val="af4"/>
        <w:ind w:firstLine="709"/>
        <w:jc w:val="both"/>
        <w:rPr>
          <w:sz w:val="16"/>
          <w:szCs w:val="16"/>
        </w:rPr>
      </w:pPr>
      <w:proofErr w:type="spellStart"/>
      <w:proofErr w:type="gramStart"/>
      <w:r w:rsidRPr="003C5D5F">
        <w:rPr>
          <w:sz w:val="16"/>
          <w:szCs w:val="16"/>
        </w:rPr>
        <w:t>изм</w:t>
      </w:r>
      <w:proofErr w:type="spellEnd"/>
      <w:r w:rsidRPr="003C5D5F">
        <w:rPr>
          <w:sz w:val="16"/>
          <w:szCs w:val="16"/>
        </w:rPr>
        <w:t xml:space="preserve">. от 26.02.2018г. № 90, </w:t>
      </w:r>
      <w:proofErr w:type="spellStart"/>
      <w:r w:rsidRPr="003C5D5F">
        <w:rPr>
          <w:sz w:val="16"/>
          <w:szCs w:val="16"/>
        </w:rPr>
        <w:t>изм</w:t>
      </w:r>
      <w:proofErr w:type="spellEnd"/>
      <w:r w:rsidRPr="003C5D5F">
        <w:rPr>
          <w:sz w:val="16"/>
          <w:szCs w:val="16"/>
        </w:rPr>
        <w:t>. от 12.03.2018г.№ 121,изм. от 02.04.2018 г №165)</w:t>
      </w:r>
      <w:proofErr w:type="gramEnd"/>
    </w:p>
    <w:p w:rsidR="003C5D5F" w:rsidRPr="003C5D5F" w:rsidRDefault="003C5D5F" w:rsidP="003C5D5F">
      <w:pPr>
        <w:pStyle w:val="af4"/>
        <w:ind w:firstLine="709"/>
        <w:jc w:val="both"/>
        <w:rPr>
          <w:sz w:val="16"/>
          <w:szCs w:val="16"/>
        </w:rPr>
      </w:pPr>
    </w:p>
    <w:p w:rsidR="003C5D5F" w:rsidRPr="003C5D5F" w:rsidRDefault="003C5D5F" w:rsidP="003C5D5F">
      <w:pPr>
        <w:pStyle w:val="af4"/>
        <w:ind w:firstLine="709"/>
        <w:jc w:val="both"/>
        <w:rPr>
          <w:sz w:val="16"/>
          <w:szCs w:val="16"/>
        </w:rPr>
      </w:pPr>
    </w:p>
    <w:p w:rsidR="003C5D5F" w:rsidRPr="003C5D5F" w:rsidRDefault="003C5D5F" w:rsidP="003C5D5F">
      <w:pPr>
        <w:pStyle w:val="a3"/>
        <w:spacing w:before="0" w:beforeAutospacing="0" w:after="0"/>
        <w:ind w:firstLine="709"/>
        <w:jc w:val="both"/>
        <w:rPr>
          <w:sz w:val="16"/>
          <w:szCs w:val="16"/>
        </w:rPr>
      </w:pPr>
      <w:proofErr w:type="gramStart"/>
      <w:r w:rsidRPr="003C5D5F">
        <w:rPr>
          <w:sz w:val="16"/>
          <w:szCs w:val="16"/>
        </w:rPr>
        <w:t>В целях правового регулирования отношений, возникающих в связи с деятельностью учреждений системы профилактики безнадзорности и правонарушений несовершеннолетних, в связи с кадровыми изменениями в Островском муниципальном районе, во исполнение требования Закона Костромской области от 19 декабря 2005 года № 349-ЗКО «О комиссиях по делам несовершеннолетних и защите их прав в Костромской области», в соответствии с Федеральным законом от 06.10.2003г. №131-ФЗ «Об</w:t>
      </w:r>
      <w:proofErr w:type="gramEnd"/>
      <w:r w:rsidRPr="003C5D5F">
        <w:rPr>
          <w:sz w:val="16"/>
          <w:szCs w:val="16"/>
        </w:rPr>
        <w:t xml:space="preserve"> общих </w:t>
      </w:r>
      <w:proofErr w:type="gramStart"/>
      <w:r w:rsidRPr="003C5D5F">
        <w:rPr>
          <w:sz w:val="16"/>
          <w:szCs w:val="16"/>
        </w:rPr>
        <w:t>принципах</w:t>
      </w:r>
      <w:proofErr w:type="gramEnd"/>
      <w:r w:rsidRPr="003C5D5F">
        <w:rPr>
          <w:sz w:val="16"/>
          <w:szCs w:val="16"/>
        </w:rPr>
        <w:t xml:space="preserve"> организации местного самоуправления в РФ» и на основании Устава муниципального образования Островский муниципальный район, администрация Островского муниципального района Костромской области</w:t>
      </w:r>
    </w:p>
    <w:p w:rsidR="003C5D5F" w:rsidRPr="003C5D5F" w:rsidRDefault="003C5D5F" w:rsidP="003C5D5F">
      <w:pPr>
        <w:pStyle w:val="a3"/>
        <w:spacing w:before="0" w:beforeAutospacing="0" w:after="0"/>
        <w:ind w:firstLine="709"/>
        <w:jc w:val="both"/>
        <w:rPr>
          <w:sz w:val="16"/>
          <w:szCs w:val="16"/>
        </w:rPr>
      </w:pPr>
      <w:r w:rsidRPr="003C5D5F">
        <w:rPr>
          <w:sz w:val="16"/>
          <w:szCs w:val="16"/>
        </w:rPr>
        <w:lastRenderedPageBreak/>
        <w:t>ПОСТАНОВЛЯЕТ:</w:t>
      </w:r>
    </w:p>
    <w:p w:rsidR="003C5D5F" w:rsidRPr="003C5D5F" w:rsidRDefault="003C5D5F" w:rsidP="003C5D5F">
      <w:pPr>
        <w:pStyle w:val="af4"/>
        <w:ind w:firstLine="709"/>
        <w:jc w:val="both"/>
        <w:rPr>
          <w:sz w:val="16"/>
          <w:szCs w:val="16"/>
        </w:rPr>
      </w:pPr>
      <w:proofErr w:type="gramStart"/>
      <w:r w:rsidRPr="003C5D5F">
        <w:rPr>
          <w:sz w:val="16"/>
          <w:szCs w:val="16"/>
        </w:rPr>
        <w:t xml:space="preserve">1.Внести следующие изменения в постановление администрации Островского муниципального района Костромской области  от 02.02.2016г. № 24 «О комиссии по делам несовершеннолетних и защите их прав Островского муниципального района» (с </w:t>
      </w:r>
      <w:proofErr w:type="spellStart"/>
      <w:r w:rsidRPr="003C5D5F">
        <w:rPr>
          <w:sz w:val="16"/>
          <w:szCs w:val="16"/>
        </w:rPr>
        <w:t>изм</w:t>
      </w:r>
      <w:proofErr w:type="spellEnd"/>
      <w:r w:rsidRPr="003C5D5F">
        <w:rPr>
          <w:sz w:val="16"/>
          <w:szCs w:val="16"/>
        </w:rPr>
        <w:t xml:space="preserve">. от 15.11.2017г.№ 560, </w:t>
      </w:r>
      <w:proofErr w:type="spellStart"/>
      <w:r w:rsidRPr="003C5D5F">
        <w:rPr>
          <w:sz w:val="16"/>
          <w:szCs w:val="16"/>
        </w:rPr>
        <w:t>изм</w:t>
      </w:r>
      <w:proofErr w:type="spellEnd"/>
      <w:r w:rsidRPr="003C5D5F">
        <w:rPr>
          <w:sz w:val="16"/>
          <w:szCs w:val="16"/>
        </w:rPr>
        <w:t xml:space="preserve">. от 26.02.2018г. № 90, </w:t>
      </w:r>
      <w:proofErr w:type="spellStart"/>
      <w:r w:rsidRPr="003C5D5F">
        <w:rPr>
          <w:sz w:val="16"/>
          <w:szCs w:val="16"/>
        </w:rPr>
        <w:t>изм</w:t>
      </w:r>
      <w:proofErr w:type="spellEnd"/>
      <w:r w:rsidRPr="003C5D5F">
        <w:rPr>
          <w:sz w:val="16"/>
          <w:szCs w:val="16"/>
        </w:rPr>
        <w:t>. от 12.03.2018г. №121,изм. от 02.04.2018 г №165) (Далее - постановление);</w:t>
      </w:r>
      <w:proofErr w:type="gramEnd"/>
    </w:p>
    <w:p w:rsidR="003C5D5F" w:rsidRPr="003C5D5F" w:rsidRDefault="003C5D5F" w:rsidP="003C5D5F">
      <w:pPr>
        <w:pStyle w:val="af4"/>
        <w:ind w:firstLine="709"/>
        <w:jc w:val="both"/>
        <w:rPr>
          <w:sz w:val="16"/>
          <w:szCs w:val="16"/>
        </w:rPr>
      </w:pPr>
      <w:r w:rsidRPr="003C5D5F">
        <w:rPr>
          <w:sz w:val="16"/>
          <w:szCs w:val="16"/>
        </w:rPr>
        <w:t xml:space="preserve">1.1. В пункте 1 постановления слова «Полянина Елена Анатольевна— </w:t>
      </w:r>
      <w:proofErr w:type="gramStart"/>
      <w:r w:rsidRPr="003C5D5F">
        <w:rPr>
          <w:sz w:val="16"/>
          <w:szCs w:val="16"/>
        </w:rPr>
        <w:t>ин</w:t>
      </w:r>
      <w:proofErr w:type="gramEnd"/>
      <w:r w:rsidRPr="003C5D5F">
        <w:rPr>
          <w:sz w:val="16"/>
          <w:szCs w:val="16"/>
        </w:rPr>
        <w:t>спектор ОГИБДД МО МВД России "Островский" (по согласованию) - исключить;</w:t>
      </w:r>
    </w:p>
    <w:p w:rsidR="003C5D5F" w:rsidRPr="003C5D5F" w:rsidRDefault="003C5D5F" w:rsidP="003C5D5F">
      <w:pPr>
        <w:pStyle w:val="af4"/>
        <w:ind w:firstLine="709"/>
        <w:jc w:val="both"/>
        <w:rPr>
          <w:sz w:val="16"/>
          <w:szCs w:val="16"/>
        </w:rPr>
      </w:pPr>
      <w:r w:rsidRPr="003C5D5F">
        <w:rPr>
          <w:sz w:val="16"/>
          <w:szCs w:val="16"/>
        </w:rPr>
        <w:t>2.Постановление администрации Островского муниципального района от 02.02.2016г. №24 «О комиссии  по делам несовершеннолетних и защите их прав Островского муниципального района» считать утратившим силу;</w:t>
      </w:r>
    </w:p>
    <w:p w:rsidR="003C5D5F" w:rsidRPr="003C5D5F" w:rsidRDefault="003C5D5F" w:rsidP="003C5D5F">
      <w:pPr>
        <w:pStyle w:val="af4"/>
        <w:ind w:firstLine="709"/>
        <w:jc w:val="both"/>
        <w:rPr>
          <w:sz w:val="16"/>
          <w:szCs w:val="16"/>
        </w:rPr>
      </w:pPr>
      <w:r w:rsidRPr="003C5D5F">
        <w:rPr>
          <w:sz w:val="16"/>
          <w:szCs w:val="16"/>
        </w:rPr>
        <w:t>3.Настоящее постановление вступает в силу с момента официального опубликования в информационном бюллетене «Районные новости».</w:t>
      </w:r>
    </w:p>
    <w:p w:rsidR="003C5D5F" w:rsidRPr="003C5D5F" w:rsidRDefault="003C5D5F" w:rsidP="003C5D5F">
      <w:pPr>
        <w:pStyle w:val="a3"/>
        <w:spacing w:before="0" w:beforeAutospacing="0" w:after="0"/>
        <w:ind w:firstLine="709"/>
        <w:jc w:val="both"/>
        <w:rPr>
          <w:sz w:val="16"/>
          <w:szCs w:val="16"/>
        </w:rPr>
      </w:pPr>
    </w:p>
    <w:p w:rsidR="003C5D5F" w:rsidRPr="003C5D5F" w:rsidRDefault="003C5D5F" w:rsidP="003C5D5F">
      <w:pPr>
        <w:pStyle w:val="a3"/>
        <w:spacing w:before="0" w:beforeAutospacing="0" w:after="0"/>
        <w:ind w:firstLine="709"/>
        <w:jc w:val="both"/>
        <w:rPr>
          <w:sz w:val="16"/>
          <w:szCs w:val="16"/>
        </w:rPr>
      </w:pPr>
    </w:p>
    <w:p w:rsidR="003C5D5F" w:rsidRPr="003C5D5F" w:rsidRDefault="003C5D5F" w:rsidP="003C5D5F">
      <w:pPr>
        <w:pStyle w:val="a3"/>
        <w:spacing w:before="0" w:beforeAutospacing="0" w:after="0"/>
        <w:ind w:firstLine="709"/>
        <w:jc w:val="both"/>
        <w:rPr>
          <w:sz w:val="16"/>
          <w:szCs w:val="16"/>
        </w:rPr>
      </w:pPr>
    </w:p>
    <w:p w:rsidR="003C5D5F" w:rsidRPr="003C5D5F" w:rsidRDefault="003C5D5F" w:rsidP="003C5D5F">
      <w:pPr>
        <w:pStyle w:val="a3"/>
        <w:spacing w:before="0" w:beforeAutospacing="0" w:after="0"/>
        <w:ind w:firstLine="709"/>
        <w:jc w:val="both"/>
        <w:rPr>
          <w:sz w:val="16"/>
          <w:szCs w:val="16"/>
        </w:rPr>
      </w:pPr>
      <w:r w:rsidRPr="003C5D5F">
        <w:rPr>
          <w:sz w:val="16"/>
          <w:szCs w:val="16"/>
        </w:rPr>
        <w:t>Зам</w:t>
      </w:r>
      <w:proofErr w:type="gramStart"/>
      <w:r w:rsidRPr="003C5D5F">
        <w:rPr>
          <w:sz w:val="16"/>
          <w:szCs w:val="16"/>
        </w:rPr>
        <w:t>.г</w:t>
      </w:r>
      <w:proofErr w:type="gramEnd"/>
      <w:r w:rsidRPr="003C5D5F">
        <w:rPr>
          <w:sz w:val="16"/>
          <w:szCs w:val="16"/>
        </w:rPr>
        <w:t xml:space="preserve">лавы администрации </w:t>
      </w:r>
    </w:p>
    <w:p w:rsidR="003C5D5F" w:rsidRPr="003C5D5F" w:rsidRDefault="003C5D5F" w:rsidP="003C5D5F">
      <w:pPr>
        <w:pStyle w:val="a3"/>
        <w:spacing w:before="0" w:beforeAutospacing="0" w:after="0"/>
        <w:ind w:firstLine="709"/>
        <w:jc w:val="both"/>
        <w:rPr>
          <w:sz w:val="16"/>
          <w:szCs w:val="16"/>
        </w:rPr>
      </w:pPr>
      <w:r w:rsidRPr="003C5D5F">
        <w:rPr>
          <w:sz w:val="16"/>
          <w:szCs w:val="16"/>
        </w:rPr>
        <w:t xml:space="preserve">Островского муниципального района  </w:t>
      </w:r>
      <w:r>
        <w:rPr>
          <w:sz w:val="16"/>
          <w:szCs w:val="16"/>
        </w:rPr>
        <w:t xml:space="preserve">                                                                                            </w:t>
      </w:r>
      <w:r w:rsidRPr="003C5D5F">
        <w:rPr>
          <w:sz w:val="16"/>
          <w:szCs w:val="16"/>
        </w:rPr>
        <w:t>Л.Н.Смирнова</w:t>
      </w:r>
    </w:p>
    <w:p w:rsidR="003C5D5F" w:rsidRPr="003C5D5F" w:rsidRDefault="003C5D5F" w:rsidP="003C5D5F">
      <w:pPr>
        <w:pStyle w:val="af4"/>
        <w:ind w:firstLine="709"/>
        <w:jc w:val="both"/>
        <w:rPr>
          <w:sz w:val="16"/>
          <w:szCs w:val="16"/>
        </w:rPr>
      </w:pPr>
    </w:p>
    <w:p w:rsidR="003C5D5F" w:rsidRPr="000028D2" w:rsidRDefault="003C5D5F" w:rsidP="003C5D5F">
      <w:pPr>
        <w:ind w:firstLine="709"/>
        <w:jc w:val="both"/>
        <w:rPr>
          <w:rFonts w:ascii="Arial" w:hAnsi="Arial" w:cs="Arial"/>
          <w:sz w:val="24"/>
          <w:szCs w:val="24"/>
        </w:rPr>
      </w:pPr>
    </w:p>
    <w:p w:rsidR="00D33419" w:rsidRDefault="00D33419" w:rsidP="007C3657">
      <w:pPr>
        <w:tabs>
          <w:tab w:val="left" w:pos="3796"/>
        </w:tabs>
        <w:rPr>
          <w:sz w:val="16"/>
          <w:szCs w:val="16"/>
          <w:lang w:eastAsia="zh-CN"/>
        </w:rPr>
      </w:pPr>
    </w:p>
    <w:p w:rsidR="003C5D5F" w:rsidRDefault="003C5D5F" w:rsidP="003C5D5F">
      <w:pPr>
        <w:tabs>
          <w:tab w:val="left" w:pos="3796"/>
        </w:tabs>
        <w:jc w:val="center"/>
        <w:rPr>
          <w:sz w:val="16"/>
          <w:szCs w:val="16"/>
        </w:rPr>
      </w:pPr>
      <w:r w:rsidRPr="001378B8">
        <w:rPr>
          <w:sz w:val="16"/>
          <w:szCs w:val="16"/>
        </w:rPr>
        <w:t>*      *      *      *      *      *      *</w:t>
      </w:r>
    </w:p>
    <w:p w:rsidR="00D33419" w:rsidRDefault="00D33419" w:rsidP="007C3657">
      <w:pPr>
        <w:tabs>
          <w:tab w:val="left" w:pos="3796"/>
        </w:tabs>
        <w:rPr>
          <w:sz w:val="16"/>
          <w:szCs w:val="16"/>
          <w:lang w:eastAsia="zh-CN"/>
        </w:rPr>
      </w:pPr>
    </w:p>
    <w:p w:rsidR="003C5D5F" w:rsidRPr="003C5D5F" w:rsidRDefault="003C5D5F" w:rsidP="003C5D5F">
      <w:pPr>
        <w:jc w:val="center"/>
        <w:rPr>
          <w:sz w:val="16"/>
          <w:szCs w:val="16"/>
        </w:rPr>
      </w:pPr>
      <w:r w:rsidRPr="003C5D5F">
        <w:rPr>
          <w:noProof/>
          <w:sz w:val="16"/>
          <w:szCs w:val="16"/>
        </w:rPr>
        <w:drawing>
          <wp:inline distT="0" distB="0" distL="0" distR="0">
            <wp:extent cx="398945" cy="451263"/>
            <wp:effectExtent l="19050" t="0" r="110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398945" cy="451263"/>
                    </a:xfrm>
                    <a:prstGeom prst="rect">
                      <a:avLst/>
                    </a:prstGeom>
                    <a:solidFill>
                      <a:srgbClr val="FFFFFF"/>
                    </a:solidFill>
                    <a:ln w="9525">
                      <a:noFill/>
                      <a:miter lim="800000"/>
                      <a:headEnd/>
                      <a:tailEnd/>
                    </a:ln>
                  </pic:spPr>
                </pic:pic>
              </a:graphicData>
            </a:graphic>
          </wp:inline>
        </w:drawing>
      </w:r>
    </w:p>
    <w:p w:rsidR="003C5D5F" w:rsidRPr="003C5D5F" w:rsidRDefault="003C5D5F" w:rsidP="003C5D5F">
      <w:pPr>
        <w:jc w:val="center"/>
        <w:rPr>
          <w:sz w:val="16"/>
          <w:szCs w:val="16"/>
        </w:rPr>
      </w:pPr>
    </w:p>
    <w:p w:rsidR="003C5D5F" w:rsidRPr="003C5D5F" w:rsidRDefault="003C5D5F" w:rsidP="003C5D5F">
      <w:pPr>
        <w:pStyle w:val="1"/>
        <w:widowControl/>
        <w:tabs>
          <w:tab w:val="num" w:pos="0"/>
        </w:tabs>
        <w:ind w:left="432" w:hanging="432"/>
        <w:jc w:val="center"/>
        <w:rPr>
          <w:sz w:val="16"/>
          <w:szCs w:val="16"/>
        </w:rPr>
      </w:pPr>
      <w:r w:rsidRPr="003C5D5F">
        <w:rPr>
          <w:b/>
          <w:bCs/>
          <w:sz w:val="16"/>
          <w:szCs w:val="16"/>
        </w:rPr>
        <w:t>ПОСТАНОВЛЕНИЕ</w:t>
      </w:r>
    </w:p>
    <w:p w:rsidR="003C5D5F" w:rsidRPr="003C5D5F" w:rsidRDefault="003C5D5F" w:rsidP="003C5D5F">
      <w:pPr>
        <w:jc w:val="center"/>
        <w:rPr>
          <w:sz w:val="16"/>
          <w:szCs w:val="16"/>
        </w:rPr>
      </w:pPr>
    </w:p>
    <w:p w:rsidR="003C5D5F" w:rsidRPr="003C5D5F" w:rsidRDefault="003C5D5F" w:rsidP="003C5D5F">
      <w:pPr>
        <w:jc w:val="center"/>
        <w:rPr>
          <w:sz w:val="16"/>
          <w:szCs w:val="16"/>
        </w:rPr>
      </w:pPr>
      <w:r w:rsidRPr="003C5D5F">
        <w:rPr>
          <w:sz w:val="16"/>
          <w:szCs w:val="16"/>
        </w:rPr>
        <w:t>АДМИНИСТРАЦИЯ ОСТРОВСКОГО  МУНИЦИПАЛЬНОГО РАЙОНА</w:t>
      </w:r>
    </w:p>
    <w:p w:rsidR="003C5D5F" w:rsidRPr="003C5D5F" w:rsidRDefault="003C5D5F" w:rsidP="003C5D5F">
      <w:pPr>
        <w:jc w:val="center"/>
        <w:rPr>
          <w:sz w:val="16"/>
          <w:szCs w:val="16"/>
        </w:rPr>
      </w:pPr>
      <w:r w:rsidRPr="003C5D5F">
        <w:rPr>
          <w:sz w:val="16"/>
          <w:szCs w:val="16"/>
        </w:rPr>
        <w:t>КОСТРОМСКОЙ ОБЛАСТИ</w:t>
      </w:r>
    </w:p>
    <w:p w:rsidR="003C5D5F" w:rsidRPr="003C5D5F" w:rsidRDefault="003C5D5F" w:rsidP="003C5D5F">
      <w:pPr>
        <w:rPr>
          <w:sz w:val="16"/>
          <w:szCs w:val="16"/>
        </w:rPr>
      </w:pPr>
    </w:p>
    <w:p w:rsidR="003C5D5F" w:rsidRPr="003C5D5F" w:rsidRDefault="003C5D5F" w:rsidP="003C5D5F">
      <w:pPr>
        <w:pStyle w:val="1"/>
        <w:widowControl/>
        <w:tabs>
          <w:tab w:val="num" w:pos="0"/>
        </w:tabs>
        <w:ind w:left="432" w:hanging="432"/>
        <w:jc w:val="center"/>
        <w:rPr>
          <w:b/>
          <w:bCs/>
          <w:sz w:val="16"/>
          <w:szCs w:val="16"/>
        </w:rPr>
      </w:pPr>
    </w:p>
    <w:p w:rsidR="003C5D5F" w:rsidRPr="003C5D5F" w:rsidRDefault="003C5D5F" w:rsidP="003C5D5F">
      <w:pPr>
        <w:rPr>
          <w:sz w:val="16"/>
          <w:szCs w:val="16"/>
        </w:rPr>
      </w:pPr>
      <w:r w:rsidRPr="003C5D5F">
        <w:rPr>
          <w:sz w:val="16"/>
          <w:szCs w:val="16"/>
        </w:rPr>
        <w:t xml:space="preserve">от  «18 »  июня    2018 г.       № 364                                                         п. </w:t>
      </w:r>
      <w:proofErr w:type="gramStart"/>
      <w:r w:rsidRPr="003C5D5F">
        <w:rPr>
          <w:sz w:val="16"/>
          <w:szCs w:val="16"/>
        </w:rPr>
        <w:t>Островское</w:t>
      </w:r>
      <w:proofErr w:type="gramEnd"/>
    </w:p>
    <w:p w:rsidR="003C5D5F" w:rsidRPr="003C5D5F" w:rsidRDefault="003C5D5F" w:rsidP="003C5D5F">
      <w:pPr>
        <w:rPr>
          <w:sz w:val="16"/>
          <w:szCs w:val="16"/>
        </w:rPr>
      </w:pPr>
    </w:p>
    <w:p w:rsidR="003C5D5F" w:rsidRPr="003C5D5F" w:rsidRDefault="003C5D5F" w:rsidP="003C5D5F">
      <w:pPr>
        <w:rPr>
          <w:sz w:val="16"/>
          <w:szCs w:val="16"/>
        </w:rPr>
      </w:pPr>
    </w:p>
    <w:p w:rsidR="003C5D5F" w:rsidRPr="003C5D5F" w:rsidRDefault="003C5D5F" w:rsidP="003C5D5F">
      <w:pPr>
        <w:rPr>
          <w:sz w:val="16"/>
          <w:szCs w:val="16"/>
        </w:rPr>
      </w:pPr>
      <w:r w:rsidRPr="003C5D5F">
        <w:rPr>
          <w:sz w:val="16"/>
          <w:szCs w:val="16"/>
        </w:rPr>
        <w:t xml:space="preserve">О внесении  изменений   в постановление </w:t>
      </w:r>
    </w:p>
    <w:p w:rsidR="003C5D5F" w:rsidRPr="003C5D5F" w:rsidRDefault="003C5D5F" w:rsidP="003C5D5F">
      <w:pPr>
        <w:rPr>
          <w:sz w:val="16"/>
          <w:szCs w:val="16"/>
        </w:rPr>
      </w:pPr>
      <w:r w:rsidRPr="003C5D5F">
        <w:rPr>
          <w:sz w:val="16"/>
          <w:szCs w:val="16"/>
        </w:rPr>
        <w:t xml:space="preserve">администрации Островского </w:t>
      </w:r>
    </w:p>
    <w:p w:rsidR="003C5D5F" w:rsidRPr="003C5D5F" w:rsidRDefault="003C5D5F" w:rsidP="003C5D5F">
      <w:pPr>
        <w:rPr>
          <w:sz w:val="16"/>
          <w:szCs w:val="16"/>
        </w:rPr>
      </w:pPr>
      <w:r w:rsidRPr="003C5D5F">
        <w:rPr>
          <w:sz w:val="16"/>
          <w:szCs w:val="16"/>
        </w:rPr>
        <w:t>муниципального района Костромской области</w:t>
      </w:r>
    </w:p>
    <w:p w:rsidR="003C5D5F" w:rsidRPr="003C5D5F" w:rsidRDefault="003C5D5F" w:rsidP="003C5D5F">
      <w:pPr>
        <w:rPr>
          <w:sz w:val="16"/>
          <w:szCs w:val="16"/>
        </w:rPr>
      </w:pPr>
      <w:r w:rsidRPr="003C5D5F">
        <w:rPr>
          <w:sz w:val="16"/>
          <w:szCs w:val="16"/>
        </w:rPr>
        <w:t xml:space="preserve"> от 09 января 2018 года № 1</w:t>
      </w:r>
    </w:p>
    <w:p w:rsidR="003C5D5F" w:rsidRPr="003C5D5F" w:rsidRDefault="003C5D5F" w:rsidP="003C5D5F">
      <w:pPr>
        <w:rPr>
          <w:sz w:val="16"/>
          <w:szCs w:val="16"/>
        </w:rPr>
      </w:pPr>
    </w:p>
    <w:p w:rsidR="003C5D5F" w:rsidRPr="003C5D5F" w:rsidRDefault="003C5D5F" w:rsidP="003C5D5F">
      <w:pPr>
        <w:rPr>
          <w:sz w:val="16"/>
          <w:szCs w:val="16"/>
        </w:rPr>
      </w:pPr>
      <w:r w:rsidRPr="003C5D5F">
        <w:rPr>
          <w:rStyle w:val="1f1"/>
          <w:color w:val="000000"/>
          <w:sz w:val="16"/>
          <w:szCs w:val="16"/>
        </w:rPr>
        <w:t xml:space="preserve">             </w:t>
      </w:r>
      <w:proofErr w:type="gramStart"/>
      <w:r w:rsidRPr="003C5D5F">
        <w:rPr>
          <w:rStyle w:val="1f1"/>
          <w:color w:val="000000"/>
          <w:sz w:val="16"/>
          <w:szCs w:val="16"/>
        </w:rPr>
        <w:t>Во исполнение подпункта «в» пункта 1 Указа Президента Российской Федерации от 07 мая 2012 года №601 «Об основных направлениях совершенствования системы государственного управления», Распоряжения губернатора Костромской области от 14 марта 2017 года №29-ра «Об организации предоставления государственных и муниципальных услуг в электронной форме в Костромской области в 2017-2018годах», в целях повышения информированности граждан и организаций Островского муниципального района Костромской области</w:t>
      </w:r>
      <w:proofErr w:type="gramEnd"/>
      <w:r w:rsidRPr="003C5D5F">
        <w:rPr>
          <w:rStyle w:val="1f1"/>
          <w:color w:val="000000"/>
          <w:sz w:val="16"/>
          <w:szCs w:val="16"/>
        </w:rPr>
        <w:t xml:space="preserve"> по вопросам предоставления государственных и муниципальных услуг в электронном виде, руководствуясь Распоряжением губернатора Костромской области от 13 июня 2017 года №6/9-р «</w:t>
      </w:r>
      <w:r w:rsidRPr="003C5D5F">
        <w:rPr>
          <w:rFonts w:eastAsia="Calibri"/>
          <w:bCs/>
          <w:color w:val="000000"/>
          <w:sz w:val="16"/>
          <w:szCs w:val="16"/>
          <w:lang w:eastAsia="en-US"/>
        </w:rPr>
        <w:t>О Методических рекомендациях по организации предоставления государственных и муниципальных услуг в электронной форме в Костромской области»</w:t>
      </w:r>
      <w:r w:rsidRPr="003C5D5F">
        <w:rPr>
          <w:rStyle w:val="1f1"/>
          <w:color w:val="000000"/>
          <w:sz w:val="16"/>
          <w:szCs w:val="16"/>
        </w:rPr>
        <w:t>, администрация Островского муниципального района Костромской области</w:t>
      </w:r>
    </w:p>
    <w:p w:rsidR="003C5D5F" w:rsidRPr="003C5D5F" w:rsidRDefault="003C5D5F" w:rsidP="003C5D5F">
      <w:pPr>
        <w:rPr>
          <w:sz w:val="16"/>
          <w:szCs w:val="16"/>
        </w:rPr>
      </w:pPr>
    </w:p>
    <w:p w:rsidR="003C5D5F" w:rsidRPr="003C5D5F" w:rsidRDefault="003C5D5F" w:rsidP="003C5D5F">
      <w:pPr>
        <w:rPr>
          <w:sz w:val="16"/>
          <w:szCs w:val="16"/>
        </w:rPr>
      </w:pPr>
      <w:r w:rsidRPr="003C5D5F">
        <w:rPr>
          <w:sz w:val="16"/>
          <w:szCs w:val="16"/>
        </w:rPr>
        <w:t>ПОСТАНОВЛЯЕТ:</w:t>
      </w:r>
    </w:p>
    <w:p w:rsidR="003C5D5F" w:rsidRPr="003C5D5F" w:rsidRDefault="003C5D5F" w:rsidP="003C5D5F">
      <w:pPr>
        <w:jc w:val="both"/>
        <w:rPr>
          <w:sz w:val="16"/>
          <w:szCs w:val="16"/>
        </w:rPr>
      </w:pPr>
    </w:p>
    <w:p w:rsidR="003C5D5F" w:rsidRPr="003C5D5F" w:rsidRDefault="003C5D5F" w:rsidP="003C5D5F">
      <w:pPr>
        <w:jc w:val="both"/>
        <w:rPr>
          <w:sz w:val="16"/>
          <w:szCs w:val="16"/>
        </w:rPr>
      </w:pPr>
      <w:r w:rsidRPr="003C5D5F">
        <w:rPr>
          <w:sz w:val="16"/>
          <w:szCs w:val="16"/>
        </w:rPr>
        <w:t xml:space="preserve"> </w:t>
      </w:r>
      <w:r w:rsidRPr="003C5D5F">
        <w:rPr>
          <w:sz w:val="16"/>
          <w:szCs w:val="16"/>
        </w:rPr>
        <w:tab/>
      </w:r>
    </w:p>
    <w:p w:rsidR="003C5D5F" w:rsidRPr="003C5D5F" w:rsidRDefault="003C5D5F" w:rsidP="003C5D5F">
      <w:pPr>
        <w:ind w:firstLine="709"/>
        <w:jc w:val="both"/>
        <w:rPr>
          <w:sz w:val="16"/>
          <w:szCs w:val="16"/>
        </w:rPr>
      </w:pPr>
      <w:r w:rsidRPr="003C5D5F">
        <w:rPr>
          <w:sz w:val="16"/>
          <w:szCs w:val="16"/>
        </w:rPr>
        <w:tab/>
        <w:t>1. Внести  следующие изменения в постановление администрации Островского муниципального района Костромской области от 09 января  2018 г. № 1 «Об утверждении Плана мероприятий по популяризации предоставления государственных и муниципальных услуг населению в электронном виде на 2018 год» (далее - постановление):</w:t>
      </w:r>
    </w:p>
    <w:p w:rsidR="003C5D5F" w:rsidRPr="003C5D5F" w:rsidRDefault="003C5D5F" w:rsidP="003C5D5F">
      <w:pPr>
        <w:ind w:firstLine="709"/>
        <w:jc w:val="both"/>
        <w:rPr>
          <w:sz w:val="16"/>
          <w:szCs w:val="16"/>
        </w:rPr>
      </w:pPr>
      <w:r w:rsidRPr="003C5D5F">
        <w:rPr>
          <w:sz w:val="16"/>
          <w:szCs w:val="16"/>
        </w:rPr>
        <w:t xml:space="preserve">            1.1   Приложение № 1 к постановлению изложить в новой редакции, согласно приложению   к настоящему постановлению; </w:t>
      </w:r>
    </w:p>
    <w:p w:rsidR="003C5D5F" w:rsidRPr="003C5D5F" w:rsidRDefault="003C5D5F" w:rsidP="003C5D5F">
      <w:pPr>
        <w:ind w:firstLine="709"/>
        <w:jc w:val="both"/>
        <w:rPr>
          <w:sz w:val="16"/>
          <w:szCs w:val="16"/>
        </w:rPr>
      </w:pPr>
      <w:r w:rsidRPr="003C5D5F">
        <w:rPr>
          <w:sz w:val="16"/>
          <w:szCs w:val="16"/>
        </w:rPr>
        <w:t xml:space="preserve">             2.  </w:t>
      </w:r>
      <w:proofErr w:type="gramStart"/>
      <w:r w:rsidRPr="003C5D5F">
        <w:rPr>
          <w:sz w:val="16"/>
          <w:szCs w:val="16"/>
        </w:rPr>
        <w:t>Контроль за</w:t>
      </w:r>
      <w:proofErr w:type="gramEnd"/>
      <w:r w:rsidRPr="003C5D5F">
        <w:rPr>
          <w:sz w:val="16"/>
          <w:szCs w:val="16"/>
        </w:rPr>
        <w:t xml:space="preserve"> исполнением настоящего постановления возложить на управляющего делами главы администрации </w:t>
      </w:r>
      <w:proofErr w:type="spellStart"/>
      <w:r w:rsidRPr="003C5D5F">
        <w:rPr>
          <w:sz w:val="16"/>
          <w:szCs w:val="16"/>
        </w:rPr>
        <w:t>Будневу</w:t>
      </w:r>
      <w:proofErr w:type="spellEnd"/>
      <w:r w:rsidRPr="003C5D5F">
        <w:rPr>
          <w:sz w:val="16"/>
          <w:szCs w:val="16"/>
        </w:rPr>
        <w:t xml:space="preserve"> О.В. </w:t>
      </w:r>
    </w:p>
    <w:p w:rsidR="003C5D5F" w:rsidRPr="003C5D5F" w:rsidRDefault="003C5D5F" w:rsidP="003C5D5F">
      <w:pPr>
        <w:ind w:firstLine="709"/>
        <w:jc w:val="both"/>
        <w:rPr>
          <w:sz w:val="16"/>
          <w:szCs w:val="16"/>
        </w:rPr>
      </w:pPr>
      <w:r w:rsidRPr="003C5D5F">
        <w:rPr>
          <w:sz w:val="16"/>
          <w:szCs w:val="16"/>
        </w:rPr>
        <w:t xml:space="preserve">             3. Настоящее постановление вступает в силу со дня опубликования в информационном бюллетене «Районные новости».</w:t>
      </w:r>
    </w:p>
    <w:p w:rsidR="003C5D5F" w:rsidRPr="003C5D5F" w:rsidRDefault="003C5D5F" w:rsidP="003C5D5F">
      <w:pPr>
        <w:ind w:firstLine="709"/>
        <w:jc w:val="both"/>
        <w:rPr>
          <w:sz w:val="16"/>
          <w:szCs w:val="16"/>
        </w:rPr>
      </w:pPr>
    </w:p>
    <w:p w:rsidR="003C5D5F" w:rsidRPr="003C5D5F" w:rsidRDefault="003C5D5F" w:rsidP="003C5D5F">
      <w:pPr>
        <w:ind w:firstLine="709"/>
        <w:jc w:val="both"/>
        <w:rPr>
          <w:sz w:val="16"/>
          <w:szCs w:val="16"/>
        </w:rPr>
      </w:pPr>
    </w:p>
    <w:p w:rsidR="003C5D5F" w:rsidRPr="003C5D5F" w:rsidRDefault="003C5D5F" w:rsidP="003C5D5F">
      <w:pPr>
        <w:jc w:val="both"/>
        <w:rPr>
          <w:sz w:val="16"/>
          <w:szCs w:val="16"/>
        </w:rPr>
      </w:pPr>
    </w:p>
    <w:p w:rsidR="003C5D5F" w:rsidRPr="003C5D5F" w:rsidRDefault="003C5D5F" w:rsidP="003C5D5F">
      <w:pPr>
        <w:jc w:val="both"/>
        <w:rPr>
          <w:sz w:val="16"/>
          <w:szCs w:val="16"/>
        </w:rPr>
      </w:pPr>
    </w:p>
    <w:p w:rsidR="003C5D5F" w:rsidRPr="003C5D5F" w:rsidRDefault="003C5D5F" w:rsidP="003C5D5F">
      <w:pPr>
        <w:rPr>
          <w:sz w:val="16"/>
          <w:szCs w:val="16"/>
        </w:rPr>
      </w:pPr>
      <w:r w:rsidRPr="003C5D5F">
        <w:rPr>
          <w:sz w:val="16"/>
          <w:szCs w:val="16"/>
        </w:rPr>
        <w:t>Заместитель главы администрации</w:t>
      </w:r>
    </w:p>
    <w:p w:rsidR="003C5D5F" w:rsidRPr="003C5D5F" w:rsidRDefault="003C5D5F" w:rsidP="003C5D5F">
      <w:pPr>
        <w:rPr>
          <w:sz w:val="16"/>
          <w:szCs w:val="16"/>
        </w:rPr>
      </w:pPr>
      <w:r w:rsidRPr="003C5D5F">
        <w:rPr>
          <w:sz w:val="16"/>
          <w:szCs w:val="16"/>
        </w:rPr>
        <w:t xml:space="preserve"> Островского муниципального района                                                             Л.Н.Смирнова</w:t>
      </w:r>
    </w:p>
    <w:p w:rsidR="003C5D5F" w:rsidRPr="003C5D5F" w:rsidRDefault="003C5D5F" w:rsidP="003C5D5F">
      <w:pPr>
        <w:jc w:val="both"/>
        <w:rPr>
          <w:sz w:val="16"/>
          <w:szCs w:val="16"/>
        </w:rPr>
      </w:pPr>
    </w:p>
    <w:p w:rsidR="003C5D5F" w:rsidRPr="003C5D5F" w:rsidRDefault="003C5D5F" w:rsidP="003C5D5F">
      <w:pPr>
        <w:jc w:val="both"/>
        <w:rPr>
          <w:sz w:val="16"/>
          <w:szCs w:val="16"/>
        </w:rPr>
      </w:pPr>
    </w:p>
    <w:p w:rsidR="003C5D5F" w:rsidRPr="003C5D5F" w:rsidRDefault="003C5D5F" w:rsidP="003C5D5F">
      <w:pPr>
        <w:jc w:val="both"/>
        <w:rPr>
          <w:sz w:val="16"/>
          <w:szCs w:val="16"/>
        </w:rPr>
      </w:pPr>
    </w:p>
    <w:p w:rsidR="003C5D5F" w:rsidRPr="003C5D5F" w:rsidRDefault="003C5D5F" w:rsidP="003C5D5F">
      <w:pPr>
        <w:pStyle w:val="ae"/>
        <w:spacing w:after="0"/>
        <w:ind w:left="6118"/>
        <w:rPr>
          <w:sz w:val="16"/>
          <w:szCs w:val="16"/>
        </w:rPr>
      </w:pPr>
      <w:r w:rsidRPr="003C5D5F">
        <w:rPr>
          <w:rStyle w:val="1f1"/>
          <w:color w:val="000000"/>
          <w:sz w:val="16"/>
          <w:szCs w:val="16"/>
        </w:rPr>
        <w:t>Приложение 1</w:t>
      </w:r>
    </w:p>
    <w:p w:rsidR="003C5D5F" w:rsidRPr="003C5D5F" w:rsidRDefault="003C5D5F" w:rsidP="003C5D5F">
      <w:pPr>
        <w:pStyle w:val="ae"/>
        <w:spacing w:after="0"/>
        <w:ind w:left="6118" w:right="840"/>
        <w:rPr>
          <w:rStyle w:val="1f1"/>
          <w:color w:val="000000"/>
          <w:sz w:val="16"/>
          <w:szCs w:val="16"/>
        </w:rPr>
      </w:pPr>
      <w:r w:rsidRPr="003C5D5F">
        <w:rPr>
          <w:rStyle w:val="1f1"/>
          <w:color w:val="000000"/>
          <w:sz w:val="16"/>
          <w:szCs w:val="16"/>
        </w:rPr>
        <w:t>к постановлению администрации Островского муниципального района</w:t>
      </w:r>
    </w:p>
    <w:p w:rsidR="003C5D5F" w:rsidRPr="003C5D5F" w:rsidRDefault="003C5D5F" w:rsidP="003C5D5F">
      <w:pPr>
        <w:pStyle w:val="ae"/>
        <w:spacing w:after="0"/>
        <w:ind w:left="6118" w:right="840"/>
        <w:rPr>
          <w:rStyle w:val="1f1"/>
          <w:color w:val="000000"/>
          <w:sz w:val="16"/>
          <w:szCs w:val="16"/>
        </w:rPr>
      </w:pPr>
      <w:r w:rsidRPr="003C5D5F">
        <w:rPr>
          <w:rStyle w:val="1f1"/>
          <w:color w:val="000000"/>
          <w:sz w:val="16"/>
          <w:szCs w:val="16"/>
        </w:rPr>
        <w:t xml:space="preserve"> от 18.06.2018 г.          № 364</w:t>
      </w:r>
    </w:p>
    <w:p w:rsidR="003C5D5F" w:rsidRPr="003C5D5F" w:rsidRDefault="003C5D5F" w:rsidP="003C5D5F">
      <w:pPr>
        <w:pStyle w:val="ae"/>
        <w:spacing w:after="0"/>
        <w:ind w:left="6118" w:right="840"/>
        <w:rPr>
          <w:sz w:val="16"/>
          <w:szCs w:val="16"/>
        </w:rPr>
      </w:pPr>
    </w:p>
    <w:p w:rsidR="003C5D5F" w:rsidRPr="003C5D5F" w:rsidRDefault="003C5D5F" w:rsidP="003C5D5F">
      <w:pPr>
        <w:pStyle w:val="ae"/>
        <w:spacing w:after="0"/>
        <w:ind w:left="240"/>
        <w:rPr>
          <w:rStyle w:val="1f1"/>
          <w:color w:val="000000"/>
          <w:sz w:val="16"/>
          <w:szCs w:val="16"/>
        </w:rPr>
      </w:pPr>
      <w:r w:rsidRPr="003C5D5F">
        <w:rPr>
          <w:rStyle w:val="1f1"/>
          <w:color w:val="000000"/>
          <w:sz w:val="16"/>
          <w:szCs w:val="16"/>
        </w:rPr>
        <w:t>План мероприятий по популяризации предоставления государственных и муниципальных услуг населению в электронном виде на 2018 год на территории Островского муниципального района Костромской области</w:t>
      </w:r>
    </w:p>
    <w:p w:rsidR="003C5D5F" w:rsidRPr="003C5D5F" w:rsidRDefault="003C5D5F" w:rsidP="003C5D5F">
      <w:pPr>
        <w:pStyle w:val="ae"/>
        <w:spacing w:after="0"/>
        <w:ind w:left="240"/>
        <w:rPr>
          <w:sz w:val="16"/>
          <w:szCs w:val="16"/>
        </w:rPr>
      </w:pPr>
    </w:p>
    <w:tbl>
      <w:tblPr>
        <w:tblW w:w="0" w:type="auto"/>
        <w:tblInd w:w="5" w:type="dxa"/>
        <w:tblLayout w:type="fixed"/>
        <w:tblCellMar>
          <w:left w:w="0" w:type="dxa"/>
          <w:right w:w="0" w:type="dxa"/>
        </w:tblCellMar>
        <w:tblLook w:val="0000"/>
      </w:tblPr>
      <w:tblGrid>
        <w:gridCol w:w="576"/>
        <w:gridCol w:w="2904"/>
        <w:gridCol w:w="2049"/>
        <w:gridCol w:w="53"/>
        <w:gridCol w:w="1368"/>
        <w:gridCol w:w="3256"/>
      </w:tblGrid>
      <w:tr w:rsidR="003C5D5F" w:rsidRPr="003C5D5F" w:rsidTr="003C5D5F">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60" w:line="210" w:lineRule="exact"/>
              <w:ind w:left="220"/>
              <w:rPr>
                <w:sz w:val="16"/>
                <w:szCs w:val="16"/>
              </w:rPr>
            </w:pPr>
            <w:r w:rsidRPr="003C5D5F">
              <w:rPr>
                <w:color w:val="000000"/>
                <w:sz w:val="16"/>
                <w:szCs w:val="16"/>
                <w:lang w:val="en-US" w:eastAsia="en-US"/>
              </w:rPr>
              <w:t>N</w:t>
            </w:r>
          </w:p>
          <w:p w:rsidR="003C5D5F" w:rsidRPr="003C5D5F" w:rsidRDefault="003C5D5F" w:rsidP="003C5D5F">
            <w:pPr>
              <w:pStyle w:val="ae"/>
              <w:spacing w:before="60" w:after="0" w:line="210" w:lineRule="exact"/>
              <w:ind w:left="220"/>
              <w:rPr>
                <w:sz w:val="16"/>
                <w:szCs w:val="16"/>
              </w:rPr>
            </w:pPr>
            <w:proofErr w:type="spellStart"/>
            <w:proofErr w:type="gramStart"/>
            <w:r w:rsidRPr="003C5D5F">
              <w:rPr>
                <w:color w:val="000000"/>
                <w:sz w:val="16"/>
                <w:szCs w:val="16"/>
              </w:rPr>
              <w:lastRenderedPageBreak/>
              <w:t>п</w:t>
            </w:r>
            <w:proofErr w:type="spellEnd"/>
            <w:proofErr w:type="gramEnd"/>
            <w:r w:rsidRPr="003C5D5F">
              <w:rPr>
                <w:color w:val="000000"/>
                <w:sz w:val="16"/>
                <w:szCs w:val="16"/>
              </w:rPr>
              <w:t>/</w:t>
            </w:r>
            <w:proofErr w:type="spellStart"/>
            <w:r w:rsidRPr="003C5D5F">
              <w:rPr>
                <w:color w:val="000000"/>
                <w:sz w:val="16"/>
                <w:szCs w:val="16"/>
              </w:rPr>
              <w:t>п</w:t>
            </w:r>
            <w:proofErr w:type="spellEnd"/>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line="210" w:lineRule="exact"/>
              <w:rPr>
                <w:sz w:val="16"/>
                <w:szCs w:val="16"/>
              </w:rPr>
            </w:pPr>
            <w:r w:rsidRPr="003C5D5F">
              <w:rPr>
                <w:color w:val="000000"/>
                <w:sz w:val="16"/>
                <w:szCs w:val="16"/>
              </w:rPr>
              <w:lastRenderedPageBreak/>
              <w:t>Содержание</w:t>
            </w:r>
          </w:p>
          <w:p w:rsidR="003C5D5F" w:rsidRPr="003C5D5F" w:rsidRDefault="003C5D5F" w:rsidP="003C5D5F">
            <w:pPr>
              <w:pStyle w:val="ae"/>
              <w:spacing w:before="120" w:after="0" w:line="210" w:lineRule="exact"/>
              <w:rPr>
                <w:sz w:val="16"/>
                <w:szCs w:val="16"/>
              </w:rPr>
            </w:pPr>
            <w:r w:rsidRPr="003C5D5F">
              <w:rPr>
                <w:color w:val="000000"/>
                <w:sz w:val="16"/>
                <w:szCs w:val="16"/>
              </w:rPr>
              <w:lastRenderedPageBreak/>
              <w:t>мероприятия</w:t>
            </w:r>
          </w:p>
        </w:tc>
        <w:tc>
          <w:tcPr>
            <w:tcW w:w="2102"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line="210" w:lineRule="exact"/>
              <w:rPr>
                <w:sz w:val="16"/>
                <w:szCs w:val="16"/>
              </w:rPr>
            </w:pPr>
            <w:r w:rsidRPr="003C5D5F">
              <w:rPr>
                <w:color w:val="000000"/>
                <w:sz w:val="16"/>
                <w:szCs w:val="16"/>
              </w:rPr>
              <w:lastRenderedPageBreak/>
              <w:t>Ответственные</w:t>
            </w:r>
          </w:p>
          <w:p w:rsidR="003C5D5F" w:rsidRPr="003C5D5F" w:rsidRDefault="003C5D5F" w:rsidP="003C5D5F">
            <w:pPr>
              <w:pStyle w:val="ae"/>
              <w:spacing w:before="120" w:after="0" w:line="210" w:lineRule="exact"/>
              <w:rPr>
                <w:sz w:val="16"/>
                <w:szCs w:val="16"/>
              </w:rPr>
            </w:pPr>
            <w:r w:rsidRPr="003C5D5F">
              <w:rPr>
                <w:color w:val="000000"/>
                <w:sz w:val="16"/>
                <w:szCs w:val="16"/>
              </w:rPr>
              <w:lastRenderedPageBreak/>
              <w:t>исполнители</w:t>
            </w:r>
          </w:p>
        </w:tc>
        <w:tc>
          <w:tcPr>
            <w:tcW w:w="1368"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rPr>
                <w:sz w:val="16"/>
                <w:szCs w:val="16"/>
              </w:rPr>
            </w:pPr>
            <w:r w:rsidRPr="003C5D5F">
              <w:rPr>
                <w:color w:val="000000"/>
                <w:sz w:val="16"/>
                <w:szCs w:val="16"/>
              </w:rPr>
              <w:lastRenderedPageBreak/>
              <w:t>Срок</w:t>
            </w:r>
          </w:p>
          <w:p w:rsidR="003C5D5F" w:rsidRPr="003C5D5F" w:rsidRDefault="003C5D5F" w:rsidP="003C5D5F">
            <w:pPr>
              <w:pStyle w:val="ae"/>
              <w:spacing w:after="0"/>
              <w:rPr>
                <w:sz w:val="16"/>
                <w:szCs w:val="16"/>
              </w:rPr>
            </w:pPr>
            <w:r w:rsidRPr="003C5D5F">
              <w:rPr>
                <w:color w:val="000000"/>
                <w:sz w:val="16"/>
                <w:szCs w:val="16"/>
              </w:rPr>
              <w:t>исполнения</w:t>
            </w: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line="210" w:lineRule="exact"/>
              <w:rPr>
                <w:sz w:val="16"/>
                <w:szCs w:val="16"/>
              </w:rPr>
            </w:pPr>
            <w:r w:rsidRPr="003C5D5F">
              <w:rPr>
                <w:color w:val="000000"/>
                <w:sz w:val="16"/>
                <w:szCs w:val="16"/>
              </w:rPr>
              <w:t>Результат</w:t>
            </w:r>
          </w:p>
        </w:tc>
      </w:tr>
      <w:tr w:rsidR="003C5D5F" w:rsidRPr="003C5D5F" w:rsidTr="003C5D5F">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220"/>
              <w:rPr>
                <w:sz w:val="16"/>
                <w:szCs w:val="16"/>
              </w:rPr>
            </w:pPr>
            <w:r w:rsidRPr="003C5D5F">
              <w:rPr>
                <w:color w:val="000000"/>
                <w:sz w:val="16"/>
                <w:szCs w:val="16"/>
              </w:rPr>
              <w:lastRenderedPageBreak/>
              <w:t>1</w:t>
            </w:r>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rPr>
                <w:sz w:val="16"/>
                <w:szCs w:val="16"/>
              </w:rPr>
            </w:pPr>
            <w:r w:rsidRPr="003C5D5F">
              <w:rPr>
                <w:color w:val="000000"/>
                <w:sz w:val="16"/>
                <w:szCs w:val="16"/>
              </w:rPr>
              <w:t>2</w:t>
            </w:r>
          </w:p>
        </w:tc>
        <w:tc>
          <w:tcPr>
            <w:tcW w:w="2102"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rPr>
                <w:sz w:val="16"/>
                <w:szCs w:val="16"/>
              </w:rPr>
            </w:pPr>
            <w:r w:rsidRPr="003C5D5F">
              <w:rPr>
                <w:color w:val="000000"/>
                <w:sz w:val="16"/>
                <w:szCs w:val="16"/>
              </w:rPr>
              <w:t>3</w:t>
            </w:r>
          </w:p>
        </w:tc>
        <w:tc>
          <w:tcPr>
            <w:tcW w:w="1368"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rPr>
                <w:sz w:val="16"/>
                <w:szCs w:val="16"/>
              </w:rPr>
            </w:pPr>
            <w:r w:rsidRPr="003C5D5F">
              <w:rPr>
                <w:color w:val="000000"/>
                <w:sz w:val="16"/>
                <w:szCs w:val="16"/>
              </w:rPr>
              <w:t>4</w:t>
            </w: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line="210" w:lineRule="exact"/>
              <w:rPr>
                <w:sz w:val="16"/>
                <w:szCs w:val="16"/>
              </w:rPr>
            </w:pPr>
            <w:r w:rsidRPr="003C5D5F">
              <w:rPr>
                <w:color w:val="000000"/>
                <w:sz w:val="16"/>
                <w:szCs w:val="16"/>
              </w:rPr>
              <w:t>5</w:t>
            </w:r>
          </w:p>
        </w:tc>
      </w:tr>
      <w:tr w:rsidR="003C5D5F" w:rsidRPr="003C5D5F" w:rsidTr="003C5D5F">
        <w:tc>
          <w:tcPr>
            <w:tcW w:w="10206" w:type="dxa"/>
            <w:gridSpan w:val="6"/>
            <w:tcBorders>
              <w:top w:val="single" w:sz="4" w:space="0" w:color="auto"/>
              <w:left w:val="single" w:sz="4" w:space="0" w:color="auto"/>
              <w:bottom w:val="nil"/>
              <w:right w:val="single" w:sz="4" w:space="0" w:color="auto"/>
            </w:tcBorders>
            <w:shd w:val="clear" w:color="auto" w:fill="FFFFFF"/>
          </w:tcPr>
          <w:p w:rsidR="003C5D5F" w:rsidRPr="003C5D5F" w:rsidRDefault="003C5D5F" w:rsidP="004330A0">
            <w:pPr>
              <w:pStyle w:val="ae"/>
              <w:widowControl w:val="0"/>
              <w:numPr>
                <w:ilvl w:val="0"/>
                <w:numId w:val="7"/>
              </w:numPr>
              <w:spacing w:after="60" w:line="210" w:lineRule="exact"/>
              <w:jc w:val="center"/>
              <w:rPr>
                <w:sz w:val="16"/>
                <w:szCs w:val="16"/>
              </w:rPr>
            </w:pPr>
            <w:r w:rsidRPr="003C5D5F">
              <w:rPr>
                <w:color w:val="000000"/>
                <w:sz w:val="16"/>
                <w:szCs w:val="16"/>
              </w:rPr>
              <w:t>Организация регистрации граждан в Единой системе идентификации и</w:t>
            </w:r>
          </w:p>
          <w:p w:rsidR="003C5D5F" w:rsidRPr="003C5D5F" w:rsidRDefault="003C5D5F" w:rsidP="003C5D5F">
            <w:pPr>
              <w:pStyle w:val="ae"/>
              <w:spacing w:before="60" w:after="0" w:line="210" w:lineRule="exact"/>
              <w:rPr>
                <w:sz w:val="16"/>
                <w:szCs w:val="16"/>
              </w:rPr>
            </w:pPr>
            <w:r w:rsidRPr="003C5D5F">
              <w:rPr>
                <w:color w:val="000000"/>
                <w:sz w:val="16"/>
                <w:szCs w:val="16"/>
              </w:rPr>
              <w:t>аутентификации (далее - ЕСИА)</w:t>
            </w:r>
          </w:p>
        </w:tc>
      </w:tr>
      <w:tr w:rsidR="003C5D5F" w:rsidRPr="003C5D5F" w:rsidTr="003C5D5F">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120"/>
              <w:rPr>
                <w:sz w:val="16"/>
                <w:szCs w:val="16"/>
              </w:rPr>
            </w:pPr>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sz w:val="16"/>
                <w:szCs w:val="16"/>
              </w:rPr>
            </w:pPr>
          </w:p>
        </w:tc>
        <w:tc>
          <w:tcPr>
            <w:tcW w:w="2102"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rPr>
                <w:sz w:val="16"/>
                <w:szCs w:val="16"/>
              </w:rPr>
            </w:pPr>
          </w:p>
        </w:tc>
        <w:tc>
          <w:tcPr>
            <w:tcW w:w="1368"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69" w:lineRule="exact"/>
              <w:rPr>
                <w:sz w:val="16"/>
                <w:szCs w:val="16"/>
              </w:rPr>
            </w:pP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ind w:left="80"/>
              <w:rPr>
                <w:sz w:val="16"/>
                <w:szCs w:val="16"/>
              </w:rPr>
            </w:pPr>
          </w:p>
        </w:tc>
      </w:tr>
      <w:tr w:rsidR="003C5D5F" w:rsidRPr="003C5D5F" w:rsidTr="003C5D5F">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120"/>
              <w:rPr>
                <w:sz w:val="16"/>
                <w:szCs w:val="16"/>
              </w:rPr>
            </w:pPr>
            <w:r w:rsidRPr="003C5D5F">
              <w:rPr>
                <w:color w:val="000000"/>
                <w:sz w:val="16"/>
                <w:szCs w:val="16"/>
              </w:rPr>
              <w:t>1.</w:t>
            </w:r>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jc w:val="both"/>
              <w:rPr>
                <w:sz w:val="16"/>
                <w:szCs w:val="16"/>
              </w:rPr>
            </w:pPr>
            <w:r w:rsidRPr="003C5D5F">
              <w:rPr>
                <w:color w:val="000000"/>
                <w:sz w:val="16"/>
                <w:szCs w:val="16"/>
              </w:rPr>
              <w:t>Проведение с работодателями учреждений и предприятий разъяснительной работы по регистрации в ЕСИА с целью снижения</w:t>
            </w:r>
            <w:r w:rsidRPr="003C5D5F">
              <w:rPr>
                <w:sz w:val="16"/>
                <w:szCs w:val="16"/>
              </w:rPr>
              <w:t xml:space="preserve"> </w:t>
            </w:r>
            <w:r w:rsidRPr="003C5D5F">
              <w:rPr>
                <w:color w:val="000000"/>
                <w:sz w:val="16"/>
                <w:szCs w:val="16"/>
              </w:rPr>
              <w:t>административных барьеров при предоставлении государственных и муниципальных услуг</w:t>
            </w:r>
          </w:p>
        </w:tc>
        <w:tc>
          <w:tcPr>
            <w:tcW w:w="2102"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100"/>
              <w:rPr>
                <w:sz w:val="16"/>
                <w:szCs w:val="16"/>
              </w:rPr>
            </w:pPr>
            <w:r w:rsidRPr="003C5D5F">
              <w:rPr>
                <w:color w:val="000000"/>
                <w:sz w:val="16"/>
                <w:szCs w:val="16"/>
              </w:rPr>
              <w:t>Главы сельских поселений</w:t>
            </w:r>
          </w:p>
        </w:tc>
        <w:tc>
          <w:tcPr>
            <w:tcW w:w="1368"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rPr>
                <w:sz w:val="16"/>
                <w:szCs w:val="16"/>
              </w:rPr>
            </w:pPr>
            <w:r w:rsidRPr="003C5D5F">
              <w:rPr>
                <w:color w:val="000000"/>
                <w:sz w:val="16"/>
                <w:szCs w:val="16"/>
              </w:rPr>
              <w:t>Постоянно</w:t>
            </w: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jc w:val="both"/>
              <w:rPr>
                <w:sz w:val="16"/>
                <w:szCs w:val="16"/>
              </w:rPr>
            </w:pPr>
            <w:r w:rsidRPr="003C5D5F">
              <w:rPr>
                <w:color w:val="000000"/>
                <w:sz w:val="16"/>
                <w:szCs w:val="16"/>
              </w:rPr>
              <w:t>В ЕСИА зарегистрировано не менее 15 процентов работников</w:t>
            </w:r>
          </w:p>
          <w:p w:rsidR="003C5D5F" w:rsidRPr="003C5D5F" w:rsidRDefault="003C5D5F" w:rsidP="003C5D5F">
            <w:pPr>
              <w:pStyle w:val="ae"/>
              <w:spacing w:after="0"/>
              <w:ind w:left="80"/>
              <w:rPr>
                <w:sz w:val="16"/>
                <w:szCs w:val="16"/>
              </w:rPr>
            </w:pPr>
            <w:r w:rsidRPr="003C5D5F">
              <w:rPr>
                <w:color w:val="000000"/>
                <w:sz w:val="16"/>
                <w:szCs w:val="16"/>
              </w:rPr>
              <w:t xml:space="preserve">учреждений и предприятий </w:t>
            </w:r>
          </w:p>
        </w:tc>
      </w:tr>
      <w:tr w:rsidR="003C5D5F" w:rsidRPr="003C5D5F" w:rsidTr="003C5D5F">
        <w:tc>
          <w:tcPr>
            <w:tcW w:w="10206" w:type="dxa"/>
            <w:gridSpan w:val="6"/>
            <w:tcBorders>
              <w:top w:val="single" w:sz="4" w:space="0" w:color="auto"/>
              <w:left w:val="single" w:sz="4" w:space="0" w:color="auto"/>
              <w:bottom w:val="nil"/>
              <w:right w:val="single" w:sz="4" w:space="0" w:color="auto"/>
            </w:tcBorders>
            <w:shd w:val="clear" w:color="auto" w:fill="FFFFFF"/>
          </w:tcPr>
          <w:p w:rsidR="003C5D5F" w:rsidRPr="003C5D5F" w:rsidRDefault="003C5D5F" w:rsidP="004330A0">
            <w:pPr>
              <w:pStyle w:val="ae"/>
              <w:widowControl w:val="0"/>
              <w:numPr>
                <w:ilvl w:val="0"/>
                <w:numId w:val="7"/>
              </w:numPr>
              <w:spacing w:after="0" w:line="278" w:lineRule="exact"/>
              <w:jc w:val="center"/>
              <w:rPr>
                <w:sz w:val="16"/>
                <w:szCs w:val="16"/>
              </w:rPr>
            </w:pPr>
            <w:r w:rsidRPr="003C5D5F">
              <w:rPr>
                <w:color w:val="000000"/>
                <w:sz w:val="16"/>
                <w:szCs w:val="16"/>
              </w:rPr>
              <w:t xml:space="preserve"> Совершенствование нормативно-правовой базы предоставления государственных и муниципальных услуг в электронном виде</w:t>
            </w:r>
          </w:p>
        </w:tc>
      </w:tr>
      <w:tr w:rsidR="003C5D5F" w:rsidRPr="003C5D5F" w:rsidTr="003C5D5F">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2.1.</w:t>
            </w:r>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69" w:lineRule="exact"/>
              <w:ind w:left="80"/>
              <w:rPr>
                <w:sz w:val="16"/>
                <w:szCs w:val="16"/>
              </w:rPr>
            </w:pPr>
            <w:r w:rsidRPr="003C5D5F">
              <w:rPr>
                <w:color w:val="000000"/>
                <w:sz w:val="16"/>
                <w:szCs w:val="16"/>
              </w:rPr>
              <w:t>Внесение изменений в административные регламенты предоставления муниципальных услуг в части дополнения возможности предоставления муниципальных услуг в электронной форме в случаях, когда это не запрещено действующим законодательством и когда услуги переведены в электронный вид</w:t>
            </w:r>
          </w:p>
        </w:tc>
        <w:tc>
          <w:tcPr>
            <w:tcW w:w="2102"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Структурные</w:t>
            </w:r>
          </w:p>
          <w:p w:rsidR="003C5D5F" w:rsidRPr="003C5D5F" w:rsidRDefault="003C5D5F" w:rsidP="003C5D5F">
            <w:pPr>
              <w:pStyle w:val="ae"/>
              <w:spacing w:after="0"/>
              <w:ind w:left="80"/>
              <w:rPr>
                <w:sz w:val="16"/>
                <w:szCs w:val="16"/>
              </w:rPr>
            </w:pPr>
            <w:r w:rsidRPr="003C5D5F">
              <w:rPr>
                <w:color w:val="000000"/>
                <w:sz w:val="16"/>
                <w:szCs w:val="16"/>
              </w:rPr>
              <w:t>подразделения</w:t>
            </w:r>
          </w:p>
          <w:p w:rsidR="003C5D5F" w:rsidRPr="003C5D5F" w:rsidRDefault="003C5D5F" w:rsidP="003C5D5F">
            <w:pPr>
              <w:pStyle w:val="ae"/>
              <w:spacing w:after="0"/>
              <w:ind w:left="80"/>
              <w:rPr>
                <w:sz w:val="16"/>
                <w:szCs w:val="16"/>
              </w:rPr>
            </w:pPr>
            <w:r w:rsidRPr="003C5D5F">
              <w:rPr>
                <w:color w:val="000000"/>
                <w:sz w:val="16"/>
                <w:szCs w:val="16"/>
              </w:rPr>
              <w:t>администрации</w:t>
            </w:r>
          </w:p>
          <w:p w:rsidR="003C5D5F" w:rsidRPr="003C5D5F" w:rsidRDefault="003C5D5F" w:rsidP="003C5D5F">
            <w:pPr>
              <w:pStyle w:val="ae"/>
              <w:spacing w:after="0"/>
              <w:ind w:left="80"/>
              <w:rPr>
                <w:color w:val="000000"/>
                <w:sz w:val="16"/>
                <w:szCs w:val="16"/>
              </w:rPr>
            </w:pPr>
            <w:r w:rsidRPr="003C5D5F">
              <w:rPr>
                <w:color w:val="000000"/>
                <w:sz w:val="16"/>
                <w:szCs w:val="16"/>
              </w:rPr>
              <w:t xml:space="preserve">Островского муниципального района </w:t>
            </w:r>
          </w:p>
          <w:p w:rsidR="003C5D5F" w:rsidRPr="003C5D5F" w:rsidRDefault="003C5D5F" w:rsidP="003C5D5F">
            <w:pPr>
              <w:pStyle w:val="ae"/>
              <w:spacing w:after="0"/>
              <w:ind w:left="80"/>
              <w:rPr>
                <w:sz w:val="16"/>
                <w:szCs w:val="16"/>
              </w:rPr>
            </w:pPr>
            <w:r w:rsidRPr="003C5D5F">
              <w:rPr>
                <w:color w:val="000000"/>
                <w:sz w:val="16"/>
                <w:szCs w:val="16"/>
              </w:rPr>
              <w:t>Главы сельских поселений</w:t>
            </w:r>
          </w:p>
        </w:tc>
        <w:tc>
          <w:tcPr>
            <w:tcW w:w="1368"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rPr>
                <w:color w:val="000000"/>
                <w:sz w:val="16"/>
                <w:szCs w:val="16"/>
              </w:rPr>
            </w:pPr>
            <w:r w:rsidRPr="003C5D5F">
              <w:rPr>
                <w:color w:val="000000"/>
                <w:sz w:val="16"/>
                <w:szCs w:val="16"/>
              </w:rPr>
              <w:t xml:space="preserve">По мере </w:t>
            </w:r>
            <w:proofErr w:type="gramStart"/>
            <w:r w:rsidRPr="003C5D5F">
              <w:rPr>
                <w:color w:val="000000"/>
                <w:sz w:val="16"/>
                <w:szCs w:val="16"/>
              </w:rPr>
              <w:t>необходим</w:t>
            </w:r>
            <w:proofErr w:type="gramEnd"/>
          </w:p>
          <w:p w:rsidR="003C5D5F" w:rsidRPr="003C5D5F" w:rsidRDefault="003C5D5F" w:rsidP="003C5D5F">
            <w:pPr>
              <w:pStyle w:val="ae"/>
              <w:spacing w:after="0"/>
              <w:rPr>
                <w:sz w:val="16"/>
                <w:szCs w:val="16"/>
              </w:rPr>
            </w:pPr>
            <w:r w:rsidRPr="003C5D5F">
              <w:rPr>
                <w:color w:val="000000"/>
                <w:sz w:val="16"/>
                <w:szCs w:val="16"/>
              </w:rPr>
              <w:t>ости</w:t>
            </w: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jc w:val="both"/>
              <w:rPr>
                <w:sz w:val="16"/>
                <w:szCs w:val="16"/>
              </w:rPr>
            </w:pPr>
            <w:r w:rsidRPr="003C5D5F">
              <w:rPr>
                <w:color w:val="000000"/>
                <w:sz w:val="16"/>
                <w:szCs w:val="16"/>
              </w:rPr>
              <w:t>Согласно действующим административным регламентам возможно предоставление в электронном виде всех муниципальных услуг, переведенных в электронный вид</w:t>
            </w:r>
          </w:p>
        </w:tc>
      </w:tr>
      <w:tr w:rsidR="003C5D5F" w:rsidRPr="003C5D5F" w:rsidTr="003C5D5F">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2.2.</w:t>
            </w:r>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Разработка новых административных регламентов предоставления муниципальных услуг согласно Распоряжению администрации Костромской области от 14.03.2017 №29-ра</w:t>
            </w:r>
          </w:p>
        </w:tc>
        <w:tc>
          <w:tcPr>
            <w:tcW w:w="2102"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t xml:space="preserve">Структурные подразделения администрации Островского муниципального района </w:t>
            </w:r>
          </w:p>
          <w:p w:rsidR="003C5D5F" w:rsidRPr="003C5D5F" w:rsidRDefault="003C5D5F" w:rsidP="003C5D5F">
            <w:pPr>
              <w:pStyle w:val="ae"/>
              <w:spacing w:after="0"/>
              <w:ind w:left="80"/>
              <w:rPr>
                <w:sz w:val="16"/>
                <w:szCs w:val="16"/>
              </w:rPr>
            </w:pPr>
            <w:r w:rsidRPr="003C5D5F">
              <w:rPr>
                <w:color w:val="000000"/>
                <w:sz w:val="16"/>
                <w:szCs w:val="16"/>
              </w:rPr>
              <w:t>Главы сельских поселений</w:t>
            </w:r>
          </w:p>
        </w:tc>
        <w:tc>
          <w:tcPr>
            <w:tcW w:w="1368"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line="210" w:lineRule="exact"/>
              <w:rPr>
                <w:sz w:val="16"/>
                <w:szCs w:val="16"/>
              </w:rPr>
            </w:pPr>
            <w:r w:rsidRPr="003C5D5F">
              <w:rPr>
                <w:color w:val="000000"/>
                <w:sz w:val="16"/>
                <w:szCs w:val="16"/>
              </w:rPr>
              <w:t>2018</w:t>
            </w:r>
          </w:p>
          <w:p w:rsidR="003C5D5F" w:rsidRPr="003C5D5F" w:rsidRDefault="003C5D5F" w:rsidP="003C5D5F">
            <w:pPr>
              <w:pStyle w:val="ae"/>
              <w:spacing w:before="120" w:after="0" w:line="210" w:lineRule="exact"/>
              <w:rPr>
                <w:sz w:val="16"/>
                <w:szCs w:val="16"/>
              </w:rPr>
            </w:pPr>
            <w:r w:rsidRPr="003C5D5F">
              <w:rPr>
                <w:color w:val="000000"/>
                <w:sz w:val="16"/>
                <w:szCs w:val="16"/>
              </w:rPr>
              <w:t>год</w:t>
            </w: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t>Согласно новым административным регламентам возможно предоставление новых муниципальных услуг в электронном виде</w:t>
            </w:r>
          </w:p>
          <w:p w:rsidR="003C5D5F" w:rsidRPr="003C5D5F" w:rsidRDefault="003C5D5F" w:rsidP="003C5D5F">
            <w:pPr>
              <w:pStyle w:val="ae"/>
              <w:spacing w:after="0"/>
              <w:ind w:left="80"/>
              <w:rPr>
                <w:color w:val="000000"/>
                <w:sz w:val="16"/>
                <w:szCs w:val="16"/>
              </w:rPr>
            </w:pPr>
          </w:p>
          <w:p w:rsidR="003C5D5F" w:rsidRPr="003C5D5F" w:rsidRDefault="003C5D5F" w:rsidP="003C5D5F">
            <w:pPr>
              <w:pStyle w:val="ae"/>
              <w:spacing w:after="0"/>
              <w:ind w:left="80"/>
              <w:rPr>
                <w:color w:val="000000"/>
                <w:sz w:val="16"/>
                <w:szCs w:val="16"/>
              </w:rPr>
            </w:pPr>
          </w:p>
          <w:p w:rsidR="003C5D5F" w:rsidRPr="003C5D5F" w:rsidRDefault="003C5D5F" w:rsidP="003C5D5F">
            <w:pPr>
              <w:pStyle w:val="ae"/>
              <w:spacing w:after="0"/>
              <w:ind w:left="80"/>
              <w:rPr>
                <w:color w:val="000000"/>
                <w:sz w:val="16"/>
                <w:szCs w:val="16"/>
              </w:rPr>
            </w:pPr>
          </w:p>
          <w:p w:rsidR="003C5D5F" w:rsidRPr="003C5D5F" w:rsidRDefault="003C5D5F" w:rsidP="003C5D5F">
            <w:pPr>
              <w:pStyle w:val="ae"/>
              <w:spacing w:after="0"/>
              <w:ind w:left="80"/>
              <w:rPr>
                <w:sz w:val="16"/>
                <w:szCs w:val="16"/>
              </w:rPr>
            </w:pPr>
          </w:p>
        </w:tc>
      </w:tr>
      <w:tr w:rsidR="003C5D5F" w:rsidRPr="003C5D5F" w:rsidTr="003C5D5F">
        <w:tc>
          <w:tcPr>
            <w:tcW w:w="10206" w:type="dxa"/>
            <w:gridSpan w:val="6"/>
            <w:tcBorders>
              <w:top w:val="single" w:sz="4" w:space="0" w:color="auto"/>
              <w:left w:val="single" w:sz="4" w:space="0" w:color="auto"/>
              <w:bottom w:val="nil"/>
              <w:right w:val="single" w:sz="4" w:space="0" w:color="auto"/>
            </w:tcBorders>
            <w:shd w:val="clear" w:color="auto" w:fill="FFFFFF"/>
          </w:tcPr>
          <w:p w:rsidR="003C5D5F" w:rsidRPr="003C5D5F" w:rsidRDefault="003C5D5F" w:rsidP="004330A0">
            <w:pPr>
              <w:pStyle w:val="ae"/>
              <w:widowControl w:val="0"/>
              <w:numPr>
                <w:ilvl w:val="0"/>
                <w:numId w:val="7"/>
              </w:numPr>
              <w:spacing w:after="0" w:line="278" w:lineRule="exact"/>
              <w:jc w:val="center"/>
              <w:rPr>
                <w:sz w:val="16"/>
                <w:szCs w:val="16"/>
              </w:rPr>
            </w:pPr>
            <w:r w:rsidRPr="003C5D5F">
              <w:rPr>
                <w:color w:val="000000"/>
                <w:sz w:val="16"/>
                <w:szCs w:val="16"/>
                <w:lang w:eastAsia="en-US"/>
              </w:rPr>
              <w:t xml:space="preserve"> </w:t>
            </w:r>
            <w:r w:rsidRPr="003C5D5F">
              <w:rPr>
                <w:color w:val="000000"/>
                <w:sz w:val="16"/>
                <w:szCs w:val="16"/>
              </w:rPr>
              <w:t>Информирование населения о возможностях и преимуществах получения государственных и муниципальных услуг в электронном виде</w:t>
            </w:r>
          </w:p>
        </w:tc>
      </w:tr>
      <w:tr w:rsidR="003C5D5F" w:rsidRPr="003C5D5F" w:rsidTr="003C5D5F">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3.1.</w:t>
            </w:r>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Проведение разъяснительной работы с заявителями муниципальных услуг о возможностях и преимуществах получения</w:t>
            </w:r>
          </w:p>
          <w:p w:rsidR="003C5D5F" w:rsidRPr="003C5D5F" w:rsidRDefault="003C5D5F" w:rsidP="003C5D5F">
            <w:pPr>
              <w:pStyle w:val="ae"/>
              <w:spacing w:after="0"/>
              <w:jc w:val="both"/>
              <w:rPr>
                <w:sz w:val="16"/>
                <w:szCs w:val="16"/>
              </w:rPr>
            </w:pPr>
            <w:r w:rsidRPr="003C5D5F">
              <w:rPr>
                <w:color w:val="000000"/>
                <w:sz w:val="16"/>
                <w:szCs w:val="16"/>
              </w:rPr>
              <w:t>государственных и муниципальных услуг в электронном виде</w:t>
            </w:r>
          </w:p>
        </w:tc>
        <w:tc>
          <w:tcPr>
            <w:tcW w:w="2102"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Структурные</w:t>
            </w:r>
          </w:p>
          <w:p w:rsidR="003C5D5F" w:rsidRPr="003C5D5F" w:rsidRDefault="003C5D5F" w:rsidP="003C5D5F">
            <w:pPr>
              <w:pStyle w:val="ae"/>
              <w:spacing w:after="0"/>
              <w:ind w:left="80"/>
              <w:rPr>
                <w:sz w:val="16"/>
                <w:szCs w:val="16"/>
              </w:rPr>
            </w:pPr>
            <w:r w:rsidRPr="003C5D5F">
              <w:rPr>
                <w:color w:val="000000"/>
                <w:sz w:val="16"/>
                <w:szCs w:val="16"/>
              </w:rPr>
              <w:t>подразделения</w:t>
            </w:r>
          </w:p>
          <w:p w:rsidR="003C5D5F" w:rsidRPr="003C5D5F" w:rsidRDefault="003C5D5F" w:rsidP="003C5D5F">
            <w:pPr>
              <w:pStyle w:val="ae"/>
              <w:spacing w:after="0"/>
              <w:ind w:left="80"/>
              <w:rPr>
                <w:sz w:val="16"/>
                <w:szCs w:val="16"/>
              </w:rPr>
            </w:pPr>
            <w:r w:rsidRPr="003C5D5F">
              <w:rPr>
                <w:color w:val="000000"/>
                <w:sz w:val="16"/>
                <w:szCs w:val="16"/>
              </w:rPr>
              <w:t>администрации</w:t>
            </w:r>
          </w:p>
          <w:p w:rsidR="003C5D5F" w:rsidRPr="003C5D5F" w:rsidRDefault="003C5D5F" w:rsidP="003C5D5F">
            <w:pPr>
              <w:pStyle w:val="ae"/>
              <w:spacing w:after="0"/>
              <w:ind w:left="80"/>
              <w:rPr>
                <w:color w:val="000000"/>
                <w:sz w:val="16"/>
                <w:szCs w:val="16"/>
              </w:rPr>
            </w:pPr>
            <w:r w:rsidRPr="003C5D5F">
              <w:rPr>
                <w:color w:val="000000"/>
                <w:sz w:val="16"/>
                <w:szCs w:val="16"/>
              </w:rPr>
              <w:t xml:space="preserve">Островского муниципального района </w:t>
            </w:r>
          </w:p>
          <w:p w:rsidR="003C5D5F" w:rsidRPr="003C5D5F" w:rsidRDefault="003C5D5F" w:rsidP="003C5D5F">
            <w:pPr>
              <w:pStyle w:val="ae"/>
              <w:spacing w:after="0"/>
              <w:ind w:left="80"/>
              <w:rPr>
                <w:sz w:val="16"/>
                <w:szCs w:val="16"/>
              </w:rPr>
            </w:pPr>
            <w:r w:rsidRPr="003C5D5F">
              <w:rPr>
                <w:color w:val="000000"/>
                <w:sz w:val="16"/>
                <w:szCs w:val="16"/>
              </w:rPr>
              <w:t>Главы сельских поселений</w:t>
            </w:r>
          </w:p>
        </w:tc>
        <w:tc>
          <w:tcPr>
            <w:tcW w:w="1368"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rPr>
                <w:sz w:val="16"/>
                <w:szCs w:val="16"/>
              </w:rPr>
            </w:pPr>
            <w:r w:rsidRPr="003C5D5F">
              <w:rPr>
                <w:color w:val="000000"/>
                <w:sz w:val="16"/>
                <w:szCs w:val="16"/>
              </w:rPr>
              <w:t>Постоянно</w:t>
            </w: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jc w:val="both"/>
              <w:rPr>
                <w:sz w:val="16"/>
                <w:szCs w:val="16"/>
              </w:rPr>
            </w:pPr>
            <w:r w:rsidRPr="003C5D5F">
              <w:rPr>
                <w:color w:val="000000"/>
                <w:sz w:val="16"/>
                <w:szCs w:val="16"/>
              </w:rPr>
              <w:t>Все заявители, обращающиеся за муниципальными услугами лично, информируются о возможностях, преимуществах и механизмах получения государственных и муниципальных услуг в электронном виде</w:t>
            </w:r>
          </w:p>
        </w:tc>
      </w:tr>
      <w:tr w:rsidR="003C5D5F" w:rsidRPr="003C5D5F" w:rsidTr="003C5D5F">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3.2.</w:t>
            </w:r>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Размещение информации о возможностях и преимуществах предоставления государственных и муниципальных услуг в электронном виде на информационных стендах в органах местного самоуправления, муниципальных предприятиях и учреждениях</w:t>
            </w:r>
          </w:p>
        </w:tc>
        <w:tc>
          <w:tcPr>
            <w:tcW w:w="2102"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Структурные</w:t>
            </w:r>
          </w:p>
          <w:p w:rsidR="003C5D5F" w:rsidRPr="003C5D5F" w:rsidRDefault="003C5D5F" w:rsidP="003C5D5F">
            <w:pPr>
              <w:pStyle w:val="ae"/>
              <w:spacing w:after="0"/>
              <w:ind w:left="80"/>
              <w:rPr>
                <w:sz w:val="16"/>
                <w:szCs w:val="16"/>
              </w:rPr>
            </w:pPr>
            <w:r w:rsidRPr="003C5D5F">
              <w:rPr>
                <w:color w:val="000000"/>
                <w:sz w:val="16"/>
                <w:szCs w:val="16"/>
              </w:rPr>
              <w:t>подразделения</w:t>
            </w:r>
          </w:p>
          <w:p w:rsidR="003C5D5F" w:rsidRPr="003C5D5F" w:rsidRDefault="003C5D5F" w:rsidP="003C5D5F">
            <w:pPr>
              <w:pStyle w:val="ae"/>
              <w:spacing w:after="0"/>
              <w:ind w:left="80"/>
              <w:rPr>
                <w:sz w:val="16"/>
                <w:szCs w:val="16"/>
              </w:rPr>
            </w:pPr>
            <w:r w:rsidRPr="003C5D5F">
              <w:rPr>
                <w:color w:val="000000"/>
                <w:sz w:val="16"/>
                <w:szCs w:val="16"/>
              </w:rPr>
              <w:t>администрации</w:t>
            </w:r>
          </w:p>
          <w:p w:rsidR="003C5D5F" w:rsidRPr="003C5D5F" w:rsidRDefault="003C5D5F" w:rsidP="003C5D5F">
            <w:pPr>
              <w:pStyle w:val="ae"/>
              <w:spacing w:after="0"/>
              <w:ind w:left="80"/>
              <w:rPr>
                <w:color w:val="000000"/>
                <w:sz w:val="16"/>
                <w:szCs w:val="16"/>
              </w:rPr>
            </w:pPr>
            <w:r w:rsidRPr="003C5D5F">
              <w:rPr>
                <w:color w:val="000000"/>
                <w:sz w:val="16"/>
                <w:szCs w:val="16"/>
              </w:rPr>
              <w:t xml:space="preserve">Островского муниципального района </w:t>
            </w:r>
          </w:p>
          <w:p w:rsidR="003C5D5F" w:rsidRPr="003C5D5F" w:rsidRDefault="003C5D5F" w:rsidP="003C5D5F">
            <w:pPr>
              <w:pStyle w:val="ae"/>
              <w:spacing w:after="0"/>
              <w:ind w:left="80"/>
              <w:rPr>
                <w:color w:val="000000"/>
                <w:sz w:val="16"/>
                <w:szCs w:val="16"/>
              </w:rPr>
            </w:pPr>
            <w:r w:rsidRPr="003C5D5F">
              <w:rPr>
                <w:color w:val="000000"/>
                <w:sz w:val="16"/>
                <w:szCs w:val="16"/>
              </w:rPr>
              <w:t>Главы сельских поселений</w:t>
            </w:r>
          </w:p>
          <w:p w:rsidR="003C5D5F" w:rsidRPr="003C5D5F" w:rsidRDefault="003C5D5F" w:rsidP="003C5D5F">
            <w:pPr>
              <w:pStyle w:val="ae"/>
              <w:spacing w:after="0"/>
              <w:rPr>
                <w:sz w:val="16"/>
                <w:szCs w:val="16"/>
              </w:rPr>
            </w:pPr>
            <w:r w:rsidRPr="003C5D5F">
              <w:rPr>
                <w:color w:val="000000"/>
                <w:sz w:val="16"/>
                <w:szCs w:val="16"/>
              </w:rPr>
              <w:t>Руководители</w:t>
            </w:r>
          </w:p>
          <w:p w:rsidR="003C5D5F" w:rsidRPr="003C5D5F" w:rsidRDefault="003C5D5F" w:rsidP="003C5D5F">
            <w:pPr>
              <w:pStyle w:val="ae"/>
              <w:spacing w:after="0"/>
              <w:rPr>
                <w:sz w:val="16"/>
                <w:szCs w:val="16"/>
              </w:rPr>
            </w:pPr>
            <w:r w:rsidRPr="003C5D5F">
              <w:rPr>
                <w:color w:val="000000"/>
                <w:sz w:val="16"/>
                <w:szCs w:val="16"/>
              </w:rPr>
              <w:t>муниципальных</w:t>
            </w:r>
          </w:p>
          <w:p w:rsidR="003C5D5F" w:rsidRPr="003C5D5F" w:rsidRDefault="003C5D5F" w:rsidP="003C5D5F">
            <w:pPr>
              <w:pStyle w:val="ae"/>
              <w:spacing w:after="0"/>
              <w:rPr>
                <w:sz w:val="16"/>
                <w:szCs w:val="16"/>
              </w:rPr>
            </w:pPr>
            <w:r w:rsidRPr="003C5D5F">
              <w:rPr>
                <w:color w:val="000000"/>
                <w:sz w:val="16"/>
                <w:szCs w:val="16"/>
              </w:rPr>
              <w:t>учреждений и</w:t>
            </w:r>
          </w:p>
          <w:p w:rsidR="003C5D5F" w:rsidRPr="003C5D5F" w:rsidRDefault="003C5D5F" w:rsidP="003C5D5F">
            <w:pPr>
              <w:pStyle w:val="ae"/>
              <w:spacing w:after="0"/>
              <w:ind w:left="80"/>
              <w:rPr>
                <w:sz w:val="16"/>
                <w:szCs w:val="16"/>
              </w:rPr>
            </w:pPr>
            <w:r w:rsidRPr="003C5D5F">
              <w:rPr>
                <w:color w:val="000000"/>
                <w:sz w:val="16"/>
                <w:szCs w:val="16"/>
              </w:rPr>
              <w:t>предприятий</w:t>
            </w:r>
          </w:p>
        </w:tc>
        <w:tc>
          <w:tcPr>
            <w:tcW w:w="1368"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78" w:lineRule="exact"/>
              <w:rPr>
                <w:sz w:val="16"/>
                <w:szCs w:val="16"/>
              </w:rPr>
            </w:pPr>
            <w:r w:rsidRPr="003C5D5F">
              <w:rPr>
                <w:color w:val="000000"/>
                <w:sz w:val="16"/>
                <w:szCs w:val="16"/>
              </w:rPr>
              <w:t>Постоянно</w:t>
            </w: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На всех информационных стендах в органах местного самоуправления и подведомственных организациях размещена информация о возможностях и преимуществах предоставления государственных и муниципальных услуг в электронном виде</w:t>
            </w:r>
          </w:p>
        </w:tc>
      </w:tr>
      <w:tr w:rsidR="003C5D5F" w:rsidRPr="003C5D5F" w:rsidTr="003C5D5F">
        <w:tc>
          <w:tcPr>
            <w:tcW w:w="576"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3.3.</w:t>
            </w:r>
          </w:p>
        </w:tc>
        <w:tc>
          <w:tcPr>
            <w:tcW w:w="2904"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79"/>
              <w:rPr>
                <w:sz w:val="16"/>
                <w:szCs w:val="16"/>
              </w:rPr>
            </w:pPr>
            <w:proofErr w:type="gramStart"/>
            <w:r w:rsidRPr="003C5D5F">
              <w:rPr>
                <w:color w:val="000000"/>
                <w:sz w:val="16"/>
                <w:szCs w:val="16"/>
              </w:rPr>
              <w:t>Создание</w:t>
            </w:r>
            <w:r w:rsidRPr="003C5D5F">
              <w:rPr>
                <w:sz w:val="16"/>
                <w:szCs w:val="16"/>
              </w:rPr>
              <w:t xml:space="preserve"> т</w:t>
            </w:r>
            <w:r w:rsidRPr="003C5D5F">
              <w:rPr>
                <w:color w:val="000000"/>
                <w:sz w:val="16"/>
                <w:szCs w:val="16"/>
              </w:rPr>
              <w:t xml:space="preserve">ематического подраздела на официальном сайте по вопросам предоставления государственных и муниципальных услуг в электронной форме для размещения информации о преимуществах электронной формы предоставления услуг, перечней услуг, предоставляемых в электронном виде, инструкции по регистрации и подтверждению личности при регистрации в Единой системе идентификации и аутентификации в соответствии с материалами </w:t>
            </w:r>
            <w:proofErr w:type="spellStart"/>
            <w:r w:rsidRPr="003C5D5F">
              <w:rPr>
                <w:color w:val="000000"/>
                <w:sz w:val="16"/>
                <w:szCs w:val="16"/>
              </w:rPr>
              <w:t>Репозитария</w:t>
            </w:r>
            <w:proofErr w:type="spellEnd"/>
            <w:r w:rsidRPr="003C5D5F">
              <w:rPr>
                <w:color w:val="000000"/>
                <w:sz w:val="16"/>
                <w:szCs w:val="16"/>
              </w:rPr>
              <w:t xml:space="preserve"> </w:t>
            </w:r>
            <w:proofErr w:type="spellStart"/>
            <w:r w:rsidRPr="003C5D5F">
              <w:rPr>
                <w:color w:val="000000"/>
                <w:sz w:val="16"/>
                <w:szCs w:val="16"/>
              </w:rPr>
              <w:t>Минкомсвязи</w:t>
            </w:r>
            <w:proofErr w:type="spellEnd"/>
            <w:r w:rsidRPr="003C5D5F">
              <w:rPr>
                <w:color w:val="000000"/>
                <w:sz w:val="16"/>
                <w:szCs w:val="16"/>
              </w:rPr>
              <w:t xml:space="preserve"> России</w:t>
            </w:r>
            <w:proofErr w:type="gramEnd"/>
          </w:p>
        </w:tc>
        <w:tc>
          <w:tcPr>
            <w:tcW w:w="2102" w:type="dxa"/>
            <w:gridSpan w:val="2"/>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rPr>
                <w:sz w:val="16"/>
                <w:szCs w:val="16"/>
              </w:rPr>
            </w:pPr>
            <w:r w:rsidRPr="003C5D5F">
              <w:rPr>
                <w:color w:val="000000"/>
                <w:sz w:val="16"/>
                <w:szCs w:val="16"/>
              </w:rPr>
              <w:t xml:space="preserve">  Специалист по информатизации и связи юридического отдела администрации Островского муниципального района</w:t>
            </w:r>
          </w:p>
          <w:p w:rsidR="003C5D5F" w:rsidRPr="003C5D5F" w:rsidRDefault="003C5D5F" w:rsidP="003C5D5F">
            <w:pPr>
              <w:pStyle w:val="ae"/>
              <w:spacing w:after="0"/>
              <w:ind w:left="80"/>
              <w:rPr>
                <w:color w:val="000000"/>
                <w:sz w:val="16"/>
                <w:szCs w:val="16"/>
              </w:rPr>
            </w:pPr>
            <w:r w:rsidRPr="003C5D5F">
              <w:rPr>
                <w:color w:val="000000"/>
                <w:sz w:val="16"/>
                <w:szCs w:val="16"/>
              </w:rPr>
              <w:t>Главы сельских поселений</w:t>
            </w:r>
          </w:p>
          <w:p w:rsidR="003C5D5F" w:rsidRPr="003C5D5F" w:rsidRDefault="003C5D5F" w:rsidP="003C5D5F">
            <w:pPr>
              <w:pStyle w:val="ae"/>
              <w:spacing w:after="0"/>
              <w:rPr>
                <w:sz w:val="16"/>
                <w:szCs w:val="16"/>
              </w:rPr>
            </w:pPr>
            <w:r w:rsidRPr="003C5D5F">
              <w:rPr>
                <w:color w:val="000000"/>
                <w:sz w:val="16"/>
                <w:szCs w:val="16"/>
              </w:rPr>
              <w:t>Руководители</w:t>
            </w:r>
          </w:p>
          <w:p w:rsidR="003C5D5F" w:rsidRPr="003C5D5F" w:rsidRDefault="003C5D5F" w:rsidP="003C5D5F">
            <w:pPr>
              <w:pStyle w:val="ae"/>
              <w:spacing w:after="0"/>
              <w:rPr>
                <w:sz w:val="16"/>
                <w:szCs w:val="16"/>
              </w:rPr>
            </w:pPr>
            <w:r w:rsidRPr="003C5D5F">
              <w:rPr>
                <w:color w:val="000000"/>
                <w:sz w:val="16"/>
                <w:szCs w:val="16"/>
              </w:rPr>
              <w:t>муниципальных</w:t>
            </w:r>
          </w:p>
          <w:p w:rsidR="003C5D5F" w:rsidRPr="003C5D5F" w:rsidRDefault="003C5D5F" w:rsidP="003C5D5F">
            <w:pPr>
              <w:pStyle w:val="ae"/>
              <w:spacing w:after="0"/>
              <w:rPr>
                <w:sz w:val="16"/>
                <w:szCs w:val="16"/>
              </w:rPr>
            </w:pPr>
            <w:r w:rsidRPr="003C5D5F">
              <w:rPr>
                <w:color w:val="000000"/>
                <w:sz w:val="16"/>
                <w:szCs w:val="16"/>
              </w:rPr>
              <w:t>учреждений и</w:t>
            </w:r>
          </w:p>
          <w:p w:rsidR="003C5D5F" w:rsidRPr="003C5D5F" w:rsidRDefault="003C5D5F" w:rsidP="003C5D5F">
            <w:pPr>
              <w:pStyle w:val="ae"/>
              <w:spacing w:before="60" w:after="0" w:line="210" w:lineRule="exact"/>
              <w:ind w:left="80"/>
              <w:rPr>
                <w:sz w:val="16"/>
                <w:szCs w:val="16"/>
              </w:rPr>
            </w:pPr>
            <w:r w:rsidRPr="003C5D5F">
              <w:rPr>
                <w:color w:val="000000"/>
                <w:sz w:val="16"/>
                <w:szCs w:val="16"/>
              </w:rPr>
              <w:t>предприятий</w:t>
            </w:r>
          </w:p>
        </w:tc>
        <w:tc>
          <w:tcPr>
            <w:tcW w:w="1368"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line="278" w:lineRule="exact"/>
              <w:rPr>
                <w:sz w:val="16"/>
                <w:szCs w:val="16"/>
              </w:rPr>
            </w:pPr>
            <w:r w:rsidRPr="003C5D5F">
              <w:rPr>
                <w:color w:val="000000"/>
                <w:sz w:val="16"/>
                <w:szCs w:val="16"/>
              </w:rPr>
              <w:t>Постоянно</w:t>
            </w:r>
          </w:p>
        </w:tc>
        <w:tc>
          <w:tcPr>
            <w:tcW w:w="3256" w:type="dxa"/>
            <w:tcBorders>
              <w:top w:val="single" w:sz="4" w:space="0" w:color="auto"/>
              <w:left w:val="single" w:sz="4" w:space="0" w:color="auto"/>
              <w:bottom w:val="single" w:sz="4" w:space="0" w:color="auto"/>
              <w:right w:val="single" w:sz="4" w:space="0" w:color="auto"/>
            </w:tcBorders>
            <w:shd w:val="clear" w:color="auto" w:fill="FFFFFF"/>
          </w:tcPr>
          <w:p w:rsidR="003C5D5F" w:rsidRPr="003C5D5F" w:rsidRDefault="003C5D5F" w:rsidP="003C5D5F">
            <w:pPr>
              <w:pStyle w:val="ae"/>
              <w:spacing w:after="0"/>
              <w:rPr>
                <w:sz w:val="16"/>
                <w:szCs w:val="16"/>
              </w:rPr>
            </w:pPr>
            <w:r w:rsidRPr="003C5D5F">
              <w:rPr>
                <w:color w:val="000000"/>
                <w:sz w:val="16"/>
                <w:szCs w:val="16"/>
              </w:rPr>
              <w:t>На официальных сайтах администраций, учреждений и</w:t>
            </w:r>
          </w:p>
          <w:p w:rsidR="003C5D5F" w:rsidRPr="003C5D5F" w:rsidRDefault="003C5D5F" w:rsidP="003C5D5F">
            <w:pPr>
              <w:pStyle w:val="ae"/>
              <w:spacing w:after="0" w:line="278" w:lineRule="exact"/>
              <w:jc w:val="both"/>
              <w:rPr>
                <w:sz w:val="16"/>
                <w:szCs w:val="16"/>
              </w:rPr>
            </w:pPr>
            <w:r w:rsidRPr="003C5D5F">
              <w:rPr>
                <w:color w:val="000000"/>
                <w:sz w:val="16"/>
                <w:szCs w:val="16"/>
              </w:rPr>
              <w:t>предприятий создан тематический раздел, в котором размещается вся исчерпывающая информация об услугах в электронном виде</w:t>
            </w:r>
          </w:p>
        </w:tc>
      </w:tr>
      <w:tr w:rsidR="003C5D5F" w:rsidRPr="003C5D5F" w:rsidTr="003C5D5F">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3.4.</w:t>
            </w:r>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 xml:space="preserve">Обеспечение размещения на главных страницах сайтов всех подведомственных организаций баннера- ссылки на ЕПГУ в формате раздела 1.1. </w:t>
            </w:r>
            <w:proofErr w:type="spellStart"/>
            <w:r w:rsidRPr="003C5D5F">
              <w:rPr>
                <w:color w:val="000000"/>
                <w:sz w:val="16"/>
                <w:szCs w:val="16"/>
              </w:rPr>
              <w:t>Репозитария</w:t>
            </w:r>
            <w:proofErr w:type="spellEnd"/>
            <w:r w:rsidRPr="003C5D5F">
              <w:rPr>
                <w:color w:val="000000"/>
                <w:sz w:val="16"/>
                <w:szCs w:val="16"/>
              </w:rPr>
              <w:t xml:space="preserve"> </w:t>
            </w:r>
            <w:proofErr w:type="spellStart"/>
            <w:r w:rsidRPr="003C5D5F">
              <w:rPr>
                <w:color w:val="000000"/>
                <w:sz w:val="16"/>
                <w:szCs w:val="16"/>
              </w:rPr>
              <w:t>Минкомсвязи</w:t>
            </w:r>
            <w:proofErr w:type="spellEnd"/>
            <w:r w:rsidRPr="003C5D5F">
              <w:rPr>
                <w:color w:val="000000"/>
                <w:sz w:val="16"/>
                <w:szCs w:val="16"/>
              </w:rPr>
              <w:t xml:space="preserve"> России</w:t>
            </w:r>
          </w:p>
        </w:tc>
        <w:tc>
          <w:tcPr>
            <w:tcW w:w="2102"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Отдел</w:t>
            </w:r>
          </w:p>
          <w:p w:rsidR="003C5D5F" w:rsidRPr="003C5D5F" w:rsidRDefault="003C5D5F" w:rsidP="003C5D5F">
            <w:pPr>
              <w:pStyle w:val="ae"/>
              <w:spacing w:after="0"/>
              <w:ind w:left="80"/>
              <w:rPr>
                <w:sz w:val="16"/>
                <w:szCs w:val="16"/>
              </w:rPr>
            </w:pPr>
            <w:r w:rsidRPr="003C5D5F">
              <w:rPr>
                <w:color w:val="000000"/>
                <w:sz w:val="16"/>
                <w:szCs w:val="16"/>
              </w:rPr>
              <w:t xml:space="preserve">образования, Муниципальные предприятия и учреждения </w:t>
            </w:r>
          </w:p>
        </w:tc>
        <w:tc>
          <w:tcPr>
            <w:tcW w:w="1368"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rPr>
                <w:sz w:val="16"/>
                <w:szCs w:val="16"/>
              </w:rPr>
            </w:pPr>
            <w:r w:rsidRPr="003C5D5F">
              <w:rPr>
                <w:color w:val="000000"/>
                <w:sz w:val="16"/>
                <w:szCs w:val="16"/>
              </w:rPr>
              <w:t>Постоянно</w:t>
            </w: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На сайтах муниципальных учреждений размещён баннер- ссылка на ЕПГУ.</w:t>
            </w:r>
          </w:p>
        </w:tc>
      </w:tr>
      <w:tr w:rsidR="003C5D5F" w:rsidRPr="003C5D5F" w:rsidTr="003C5D5F">
        <w:tc>
          <w:tcPr>
            <w:tcW w:w="576"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3.5.</w:t>
            </w:r>
          </w:p>
        </w:tc>
        <w:tc>
          <w:tcPr>
            <w:tcW w:w="2904"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Информирование населения о преимуществах получения</w:t>
            </w:r>
          </w:p>
          <w:p w:rsidR="003C5D5F" w:rsidRPr="003C5D5F" w:rsidRDefault="003C5D5F" w:rsidP="003C5D5F">
            <w:pPr>
              <w:pStyle w:val="ae"/>
              <w:spacing w:after="0"/>
              <w:jc w:val="both"/>
              <w:rPr>
                <w:sz w:val="16"/>
                <w:szCs w:val="16"/>
              </w:rPr>
            </w:pPr>
            <w:r w:rsidRPr="003C5D5F">
              <w:rPr>
                <w:color w:val="000000"/>
                <w:sz w:val="16"/>
                <w:szCs w:val="16"/>
              </w:rPr>
              <w:t>государственных и муниципальных услуг в электронном виде в средствах массовой информации (далее - СМИ)</w:t>
            </w:r>
          </w:p>
        </w:tc>
        <w:tc>
          <w:tcPr>
            <w:tcW w:w="2102" w:type="dxa"/>
            <w:gridSpan w:val="2"/>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Главный специалист по работе с сельскими поселениями и общественными организациями администрации Островского муниципального района</w:t>
            </w:r>
          </w:p>
        </w:tc>
        <w:tc>
          <w:tcPr>
            <w:tcW w:w="1368"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line="210" w:lineRule="exact"/>
              <w:rPr>
                <w:sz w:val="16"/>
                <w:szCs w:val="16"/>
              </w:rPr>
            </w:pPr>
            <w:r w:rsidRPr="003C5D5F">
              <w:rPr>
                <w:color w:val="000000"/>
                <w:sz w:val="16"/>
                <w:szCs w:val="16"/>
              </w:rPr>
              <w:t>Постоянно</w:t>
            </w:r>
          </w:p>
        </w:tc>
        <w:tc>
          <w:tcPr>
            <w:tcW w:w="3256" w:type="dxa"/>
            <w:tcBorders>
              <w:top w:val="single" w:sz="4" w:space="0" w:color="auto"/>
              <w:left w:val="single" w:sz="4" w:space="0" w:color="auto"/>
              <w:bottom w:val="single" w:sz="4" w:space="0" w:color="auto"/>
              <w:right w:val="single" w:sz="4" w:space="0" w:color="auto"/>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t>Обеспечение ежеквартального предоставления в СМИ,  информации о возможностях и преимуществах предоставления государственных и муниципальных услуг в электронном виде</w:t>
            </w:r>
          </w:p>
          <w:p w:rsidR="003C5D5F" w:rsidRPr="003C5D5F" w:rsidRDefault="003C5D5F" w:rsidP="003C5D5F">
            <w:pPr>
              <w:pStyle w:val="ae"/>
              <w:spacing w:after="0"/>
              <w:ind w:left="80"/>
              <w:rPr>
                <w:color w:val="000000"/>
                <w:sz w:val="16"/>
                <w:szCs w:val="16"/>
              </w:rPr>
            </w:pPr>
          </w:p>
          <w:p w:rsidR="003C5D5F" w:rsidRPr="003C5D5F" w:rsidRDefault="003C5D5F" w:rsidP="003C5D5F">
            <w:pPr>
              <w:pStyle w:val="ae"/>
              <w:spacing w:after="0"/>
              <w:ind w:left="80"/>
              <w:rPr>
                <w:color w:val="000000"/>
                <w:sz w:val="16"/>
                <w:szCs w:val="16"/>
              </w:rPr>
            </w:pPr>
          </w:p>
          <w:p w:rsidR="003C5D5F" w:rsidRPr="003C5D5F" w:rsidRDefault="003C5D5F" w:rsidP="003C5D5F">
            <w:pPr>
              <w:pStyle w:val="ae"/>
              <w:spacing w:after="0"/>
              <w:ind w:left="80"/>
              <w:rPr>
                <w:sz w:val="16"/>
                <w:szCs w:val="16"/>
              </w:rPr>
            </w:pPr>
          </w:p>
        </w:tc>
      </w:tr>
      <w:tr w:rsidR="003C5D5F" w:rsidRPr="003C5D5F" w:rsidTr="003C5D5F">
        <w:tc>
          <w:tcPr>
            <w:tcW w:w="576"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line="210" w:lineRule="exact"/>
              <w:ind w:left="100"/>
              <w:rPr>
                <w:color w:val="000000"/>
                <w:sz w:val="16"/>
                <w:szCs w:val="16"/>
              </w:rPr>
            </w:pPr>
            <w:r w:rsidRPr="003C5D5F">
              <w:rPr>
                <w:color w:val="000000"/>
                <w:sz w:val="16"/>
                <w:szCs w:val="16"/>
              </w:rPr>
              <w:t>3.6</w:t>
            </w:r>
          </w:p>
        </w:tc>
        <w:tc>
          <w:tcPr>
            <w:tcW w:w="2904"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t xml:space="preserve">Продвижение информации о преимуществах получения </w:t>
            </w:r>
            <w:r w:rsidRPr="003C5D5F">
              <w:rPr>
                <w:color w:val="000000"/>
                <w:sz w:val="16"/>
                <w:szCs w:val="16"/>
              </w:rPr>
              <w:lastRenderedPageBreak/>
              <w:t>государственных и муниципальных услуг в электронном виде в социальных сетях «Одноклассники», «Контакты»</w:t>
            </w:r>
          </w:p>
        </w:tc>
        <w:tc>
          <w:tcPr>
            <w:tcW w:w="2102" w:type="dxa"/>
            <w:gridSpan w:val="2"/>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lastRenderedPageBreak/>
              <w:t xml:space="preserve">Главный специалист по работе с сельскими </w:t>
            </w:r>
            <w:r w:rsidRPr="003C5D5F">
              <w:rPr>
                <w:color w:val="000000"/>
                <w:sz w:val="16"/>
                <w:szCs w:val="16"/>
              </w:rPr>
              <w:lastRenderedPageBreak/>
              <w:t>поселениями и общественными организациями администрации Островского муниципального района</w:t>
            </w:r>
          </w:p>
        </w:tc>
        <w:tc>
          <w:tcPr>
            <w:tcW w:w="1368"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line="210" w:lineRule="exact"/>
              <w:rPr>
                <w:color w:val="000000"/>
                <w:sz w:val="16"/>
                <w:szCs w:val="16"/>
              </w:rPr>
            </w:pPr>
            <w:r w:rsidRPr="003C5D5F">
              <w:rPr>
                <w:color w:val="000000"/>
                <w:sz w:val="16"/>
                <w:szCs w:val="16"/>
              </w:rPr>
              <w:lastRenderedPageBreak/>
              <w:t>Постоянно</w:t>
            </w:r>
          </w:p>
        </w:tc>
        <w:tc>
          <w:tcPr>
            <w:tcW w:w="3256" w:type="dxa"/>
            <w:tcBorders>
              <w:top w:val="single" w:sz="4" w:space="0" w:color="auto"/>
              <w:left w:val="single" w:sz="4" w:space="0" w:color="auto"/>
              <w:bottom w:val="single" w:sz="4" w:space="0" w:color="auto"/>
              <w:right w:val="single" w:sz="4" w:space="0" w:color="auto"/>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t xml:space="preserve">Обеспечение ежемесячного размещения в соц. сетях,  информации о возможностях и </w:t>
            </w:r>
            <w:r w:rsidRPr="003C5D5F">
              <w:rPr>
                <w:color w:val="000000"/>
                <w:sz w:val="16"/>
                <w:szCs w:val="16"/>
              </w:rPr>
              <w:lastRenderedPageBreak/>
              <w:t>преимуществах предоставления государственных и муниципальных услуг в электронном виде</w:t>
            </w:r>
          </w:p>
          <w:p w:rsidR="003C5D5F" w:rsidRPr="003C5D5F" w:rsidRDefault="003C5D5F" w:rsidP="003C5D5F">
            <w:pPr>
              <w:pStyle w:val="ae"/>
              <w:spacing w:after="0"/>
              <w:ind w:left="80"/>
              <w:rPr>
                <w:color w:val="000000"/>
                <w:sz w:val="16"/>
                <w:szCs w:val="16"/>
              </w:rPr>
            </w:pPr>
          </w:p>
          <w:p w:rsidR="003C5D5F" w:rsidRPr="003C5D5F" w:rsidRDefault="003C5D5F" w:rsidP="003C5D5F">
            <w:pPr>
              <w:pStyle w:val="ae"/>
              <w:spacing w:after="0"/>
              <w:ind w:left="80"/>
              <w:rPr>
                <w:color w:val="000000"/>
                <w:sz w:val="16"/>
                <w:szCs w:val="16"/>
              </w:rPr>
            </w:pPr>
          </w:p>
        </w:tc>
      </w:tr>
      <w:tr w:rsidR="003C5D5F" w:rsidRPr="003C5D5F" w:rsidTr="003C5D5F">
        <w:tc>
          <w:tcPr>
            <w:tcW w:w="10206" w:type="dxa"/>
            <w:gridSpan w:val="6"/>
            <w:tcBorders>
              <w:top w:val="single" w:sz="4" w:space="0" w:color="auto"/>
              <w:left w:val="single" w:sz="4" w:space="0" w:color="auto"/>
              <w:bottom w:val="nil"/>
              <w:right w:val="single" w:sz="4" w:space="0" w:color="auto"/>
            </w:tcBorders>
            <w:shd w:val="clear" w:color="auto" w:fill="FFFFFF"/>
          </w:tcPr>
          <w:p w:rsidR="003C5D5F" w:rsidRPr="003C5D5F" w:rsidRDefault="003C5D5F" w:rsidP="004330A0">
            <w:pPr>
              <w:pStyle w:val="ae"/>
              <w:widowControl w:val="0"/>
              <w:numPr>
                <w:ilvl w:val="0"/>
                <w:numId w:val="7"/>
              </w:numPr>
              <w:spacing w:after="0" w:line="278" w:lineRule="exact"/>
              <w:jc w:val="center"/>
              <w:rPr>
                <w:sz w:val="16"/>
                <w:szCs w:val="16"/>
              </w:rPr>
            </w:pPr>
            <w:r w:rsidRPr="003C5D5F">
              <w:rPr>
                <w:color w:val="000000"/>
                <w:sz w:val="16"/>
                <w:szCs w:val="16"/>
              </w:rPr>
              <w:lastRenderedPageBreak/>
              <w:t>Популяризация среди граждан механизма и преимуществ получения государственных и муниципальных услуг в электронной форме</w:t>
            </w:r>
          </w:p>
        </w:tc>
      </w:tr>
      <w:tr w:rsidR="003C5D5F" w:rsidRPr="003C5D5F" w:rsidTr="00C616D8">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4.1</w:t>
            </w:r>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Проведение разъяснительной работы о механизмах и преимуществах получения</w:t>
            </w:r>
          </w:p>
          <w:p w:rsidR="003C5D5F" w:rsidRPr="003C5D5F" w:rsidRDefault="003C5D5F" w:rsidP="003C5D5F">
            <w:pPr>
              <w:pStyle w:val="ae"/>
              <w:spacing w:after="0"/>
              <w:jc w:val="both"/>
              <w:rPr>
                <w:sz w:val="16"/>
                <w:szCs w:val="16"/>
              </w:rPr>
            </w:pPr>
            <w:r w:rsidRPr="003C5D5F">
              <w:rPr>
                <w:color w:val="000000"/>
                <w:sz w:val="16"/>
                <w:szCs w:val="16"/>
              </w:rPr>
              <w:t>государственных и муниципальных услуг в электронном виде с гражданами при личном приеме или ином взаимодействии</w:t>
            </w:r>
          </w:p>
        </w:tc>
        <w:tc>
          <w:tcPr>
            <w:tcW w:w="2049"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t>Главы сельских поселений</w:t>
            </w:r>
          </w:p>
          <w:p w:rsidR="003C5D5F" w:rsidRPr="003C5D5F" w:rsidRDefault="003C5D5F" w:rsidP="003C5D5F">
            <w:pPr>
              <w:pStyle w:val="ae"/>
              <w:spacing w:after="0"/>
              <w:ind w:left="80"/>
              <w:rPr>
                <w:sz w:val="16"/>
                <w:szCs w:val="16"/>
              </w:rPr>
            </w:pPr>
            <w:r w:rsidRPr="003C5D5F">
              <w:rPr>
                <w:color w:val="000000"/>
                <w:sz w:val="16"/>
                <w:szCs w:val="16"/>
              </w:rPr>
              <w:t>Структурные</w:t>
            </w:r>
          </w:p>
          <w:p w:rsidR="003C5D5F" w:rsidRPr="003C5D5F" w:rsidRDefault="003C5D5F" w:rsidP="003C5D5F">
            <w:pPr>
              <w:pStyle w:val="ae"/>
              <w:spacing w:after="0"/>
              <w:ind w:left="80"/>
              <w:rPr>
                <w:sz w:val="16"/>
                <w:szCs w:val="16"/>
              </w:rPr>
            </w:pPr>
            <w:r w:rsidRPr="003C5D5F">
              <w:rPr>
                <w:color w:val="000000"/>
                <w:sz w:val="16"/>
                <w:szCs w:val="16"/>
              </w:rPr>
              <w:t>подразделения</w:t>
            </w:r>
          </w:p>
          <w:p w:rsidR="003C5D5F" w:rsidRPr="003C5D5F" w:rsidRDefault="003C5D5F" w:rsidP="003C5D5F">
            <w:pPr>
              <w:pStyle w:val="ae"/>
              <w:spacing w:after="0"/>
              <w:ind w:left="80"/>
              <w:rPr>
                <w:sz w:val="16"/>
                <w:szCs w:val="16"/>
              </w:rPr>
            </w:pPr>
            <w:r w:rsidRPr="003C5D5F">
              <w:rPr>
                <w:color w:val="000000"/>
                <w:sz w:val="16"/>
                <w:szCs w:val="16"/>
              </w:rPr>
              <w:t>администрации</w:t>
            </w:r>
          </w:p>
          <w:p w:rsidR="003C5D5F" w:rsidRPr="003C5D5F" w:rsidRDefault="003C5D5F" w:rsidP="003C5D5F">
            <w:pPr>
              <w:pStyle w:val="ae"/>
              <w:spacing w:after="0"/>
              <w:ind w:left="80"/>
              <w:rPr>
                <w:color w:val="000000"/>
                <w:sz w:val="16"/>
                <w:szCs w:val="16"/>
              </w:rPr>
            </w:pPr>
            <w:r w:rsidRPr="003C5D5F">
              <w:rPr>
                <w:color w:val="000000"/>
                <w:sz w:val="16"/>
                <w:szCs w:val="16"/>
              </w:rPr>
              <w:t xml:space="preserve">Островского муниципального района </w:t>
            </w:r>
          </w:p>
          <w:p w:rsidR="003C5D5F" w:rsidRPr="003C5D5F" w:rsidRDefault="003C5D5F" w:rsidP="003C5D5F">
            <w:pPr>
              <w:pStyle w:val="ae"/>
              <w:spacing w:after="0"/>
              <w:ind w:left="80"/>
              <w:rPr>
                <w:sz w:val="16"/>
                <w:szCs w:val="16"/>
              </w:rPr>
            </w:pPr>
          </w:p>
        </w:tc>
        <w:tc>
          <w:tcPr>
            <w:tcW w:w="1421"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jc w:val="both"/>
              <w:rPr>
                <w:sz w:val="16"/>
                <w:szCs w:val="16"/>
              </w:rPr>
            </w:pPr>
            <w:r w:rsidRPr="003C5D5F">
              <w:rPr>
                <w:color w:val="000000"/>
                <w:sz w:val="16"/>
                <w:szCs w:val="16"/>
              </w:rPr>
              <w:t>Постоянно</w:t>
            </w: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Обеспечено проведение консультирования муниципальными служащими граждан при личном приёме и ином взаимодействии</w:t>
            </w:r>
          </w:p>
        </w:tc>
      </w:tr>
      <w:tr w:rsidR="003C5D5F" w:rsidRPr="003C5D5F" w:rsidTr="003C5D5F">
        <w:trPr>
          <w:trHeight w:val="8354"/>
        </w:trPr>
        <w:tc>
          <w:tcPr>
            <w:tcW w:w="576"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4.2.</w:t>
            </w:r>
          </w:p>
        </w:tc>
        <w:tc>
          <w:tcPr>
            <w:tcW w:w="2904"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Организация работы по популяризации электронного формата получения</w:t>
            </w:r>
          </w:p>
          <w:p w:rsidR="003C5D5F" w:rsidRPr="003C5D5F" w:rsidRDefault="003C5D5F" w:rsidP="003C5D5F">
            <w:pPr>
              <w:pStyle w:val="ae"/>
              <w:spacing w:after="0"/>
              <w:jc w:val="both"/>
              <w:rPr>
                <w:sz w:val="16"/>
                <w:szCs w:val="16"/>
              </w:rPr>
            </w:pPr>
            <w:r w:rsidRPr="003C5D5F">
              <w:rPr>
                <w:color w:val="000000"/>
                <w:sz w:val="16"/>
                <w:szCs w:val="16"/>
              </w:rPr>
              <w:t>государственных и муниципальных услуг в рамках</w:t>
            </w:r>
          </w:p>
          <w:p w:rsidR="003C5D5F" w:rsidRPr="003C5D5F" w:rsidRDefault="003C5D5F" w:rsidP="003C5D5F">
            <w:pPr>
              <w:pStyle w:val="ae"/>
              <w:spacing w:after="0"/>
              <w:ind w:left="80"/>
              <w:rPr>
                <w:sz w:val="16"/>
                <w:szCs w:val="16"/>
              </w:rPr>
            </w:pPr>
            <w:r w:rsidRPr="003C5D5F">
              <w:rPr>
                <w:color w:val="000000"/>
                <w:sz w:val="16"/>
                <w:szCs w:val="16"/>
              </w:rPr>
              <w:t xml:space="preserve">просветительских и образовательных программ </w:t>
            </w:r>
            <w:proofErr w:type="gramStart"/>
            <w:r w:rsidRPr="003C5D5F">
              <w:rPr>
                <w:color w:val="000000"/>
                <w:sz w:val="16"/>
                <w:szCs w:val="16"/>
              </w:rPr>
              <w:t>согласно</w:t>
            </w:r>
            <w:proofErr w:type="gramEnd"/>
            <w:r w:rsidRPr="003C5D5F">
              <w:rPr>
                <w:color w:val="000000"/>
                <w:sz w:val="16"/>
                <w:szCs w:val="16"/>
              </w:rPr>
              <w:t xml:space="preserve"> Методических рекомендаций по организации предоставления государственных и муниципальных услуг в электронной форме в Костромской области</w:t>
            </w:r>
          </w:p>
        </w:tc>
        <w:tc>
          <w:tcPr>
            <w:tcW w:w="2102" w:type="dxa"/>
            <w:gridSpan w:val="2"/>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line="269" w:lineRule="exact"/>
              <w:ind w:left="80"/>
              <w:rPr>
                <w:sz w:val="16"/>
                <w:szCs w:val="16"/>
              </w:rPr>
            </w:pPr>
            <w:r w:rsidRPr="003C5D5F">
              <w:rPr>
                <w:color w:val="000000"/>
                <w:sz w:val="16"/>
                <w:szCs w:val="16"/>
              </w:rPr>
              <w:t>Заместитель</w:t>
            </w:r>
          </w:p>
          <w:p w:rsidR="003C5D5F" w:rsidRPr="003C5D5F" w:rsidRDefault="003C5D5F" w:rsidP="003C5D5F">
            <w:pPr>
              <w:pStyle w:val="ae"/>
              <w:spacing w:after="0" w:line="269" w:lineRule="exact"/>
              <w:ind w:left="80"/>
              <w:rPr>
                <w:sz w:val="16"/>
                <w:szCs w:val="16"/>
              </w:rPr>
            </w:pPr>
            <w:r w:rsidRPr="003C5D5F">
              <w:rPr>
                <w:color w:val="000000"/>
                <w:sz w:val="16"/>
                <w:szCs w:val="16"/>
              </w:rPr>
              <w:t>главы</w:t>
            </w:r>
          </w:p>
          <w:p w:rsidR="003C5D5F" w:rsidRPr="003C5D5F" w:rsidRDefault="003C5D5F" w:rsidP="003C5D5F">
            <w:pPr>
              <w:pStyle w:val="ae"/>
              <w:spacing w:after="0" w:line="269" w:lineRule="exact"/>
              <w:ind w:left="80"/>
              <w:rPr>
                <w:sz w:val="16"/>
                <w:szCs w:val="16"/>
              </w:rPr>
            </w:pPr>
            <w:r w:rsidRPr="003C5D5F">
              <w:rPr>
                <w:color w:val="000000"/>
                <w:sz w:val="16"/>
                <w:szCs w:val="16"/>
              </w:rPr>
              <w:t>администрации</w:t>
            </w:r>
          </w:p>
          <w:p w:rsidR="003C5D5F" w:rsidRPr="003C5D5F" w:rsidRDefault="003C5D5F" w:rsidP="003C5D5F">
            <w:pPr>
              <w:pStyle w:val="ae"/>
              <w:spacing w:after="0" w:line="269" w:lineRule="exact"/>
              <w:ind w:left="80"/>
              <w:rPr>
                <w:sz w:val="16"/>
                <w:szCs w:val="16"/>
              </w:rPr>
            </w:pPr>
            <w:r w:rsidRPr="003C5D5F">
              <w:rPr>
                <w:color w:val="000000"/>
                <w:sz w:val="16"/>
                <w:szCs w:val="16"/>
              </w:rPr>
              <w:t>(Карпычева О.М.),</w:t>
            </w:r>
          </w:p>
          <w:p w:rsidR="003C5D5F" w:rsidRPr="003C5D5F" w:rsidRDefault="003C5D5F" w:rsidP="003C5D5F">
            <w:pPr>
              <w:pStyle w:val="ae"/>
              <w:spacing w:after="0" w:line="269" w:lineRule="exact"/>
              <w:ind w:left="80"/>
              <w:rPr>
                <w:sz w:val="16"/>
                <w:szCs w:val="16"/>
              </w:rPr>
            </w:pPr>
            <w:r w:rsidRPr="003C5D5F">
              <w:rPr>
                <w:color w:val="000000"/>
                <w:sz w:val="16"/>
                <w:szCs w:val="16"/>
              </w:rPr>
              <w:t>Отдел</w:t>
            </w:r>
          </w:p>
          <w:p w:rsidR="003C5D5F" w:rsidRPr="003C5D5F" w:rsidRDefault="003C5D5F" w:rsidP="003C5D5F">
            <w:pPr>
              <w:pStyle w:val="ae"/>
              <w:spacing w:after="0" w:line="269" w:lineRule="exact"/>
              <w:ind w:left="80"/>
              <w:rPr>
                <w:sz w:val="16"/>
                <w:szCs w:val="16"/>
              </w:rPr>
            </w:pPr>
            <w:r w:rsidRPr="003C5D5F">
              <w:rPr>
                <w:color w:val="000000"/>
                <w:sz w:val="16"/>
                <w:szCs w:val="16"/>
              </w:rPr>
              <w:t>образования</w:t>
            </w:r>
          </w:p>
        </w:tc>
        <w:tc>
          <w:tcPr>
            <w:tcW w:w="1368"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line="210" w:lineRule="exact"/>
              <w:rPr>
                <w:sz w:val="16"/>
                <w:szCs w:val="16"/>
              </w:rPr>
            </w:pPr>
            <w:r w:rsidRPr="003C5D5F">
              <w:rPr>
                <w:color w:val="000000"/>
                <w:sz w:val="16"/>
                <w:szCs w:val="16"/>
              </w:rPr>
              <w:t>2018</w:t>
            </w:r>
          </w:p>
          <w:p w:rsidR="003C5D5F" w:rsidRPr="003C5D5F" w:rsidRDefault="003C5D5F" w:rsidP="003C5D5F">
            <w:pPr>
              <w:pStyle w:val="ae"/>
              <w:spacing w:before="120" w:after="0" w:line="210" w:lineRule="exact"/>
              <w:rPr>
                <w:sz w:val="16"/>
                <w:szCs w:val="16"/>
              </w:rPr>
            </w:pPr>
            <w:r w:rsidRPr="003C5D5F">
              <w:rPr>
                <w:color w:val="000000"/>
                <w:sz w:val="16"/>
                <w:szCs w:val="16"/>
              </w:rPr>
              <w:t>год</w:t>
            </w:r>
          </w:p>
        </w:tc>
        <w:tc>
          <w:tcPr>
            <w:tcW w:w="3256" w:type="dxa"/>
            <w:tcBorders>
              <w:top w:val="single" w:sz="4" w:space="0" w:color="auto"/>
              <w:left w:val="single" w:sz="4" w:space="0" w:color="auto"/>
              <w:bottom w:val="single" w:sz="4" w:space="0" w:color="auto"/>
              <w:right w:val="single" w:sz="4" w:space="0" w:color="auto"/>
            </w:tcBorders>
            <w:shd w:val="clear" w:color="auto" w:fill="FFFFFF"/>
          </w:tcPr>
          <w:p w:rsidR="003C5D5F" w:rsidRPr="003C5D5F" w:rsidRDefault="003C5D5F" w:rsidP="003C5D5F">
            <w:pPr>
              <w:pStyle w:val="ae"/>
              <w:spacing w:after="0"/>
              <w:ind w:left="80"/>
              <w:rPr>
                <w:rStyle w:val="1f1"/>
                <w:color w:val="000000"/>
                <w:sz w:val="16"/>
                <w:szCs w:val="16"/>
              </w:rPr>
            </w:pPr>
            <w:r w:rsidRPr="003C5D5F">
              <w:rPr>
                <w:color w:val="000000"/>
                <w:sz w:val="16"/>
                <w:szCs w:val="16"/>
              </w:rPr>
              <w:t xml:space="preserve">Образовательными организациями в основные общеобразовательные программы включены программы/курсы, направленные на развитие следующих компетенций: знание основных понятий: </w:t>
            </w:r>
            <w:proofErr w:type="gramStart"/>
            <w:r w:rsidRPr="003C5D5F">
              <w:rPr>
                <w:color w:val="000000"/>
                <w:sz w:val="16"/>
                <w:szCs w:val="16"/>
              </w:rPr>
              <w:t>-и</w:t>
            </w:r>
            <w:proofErr w:type="gramEnd"/>
            <w:r w:rsidRPr="003C5D5F">
              <w:rPr>
                <w:color w:val="000000"/>
                <w:sz w:val="16"/>
                <w:szCs w:val="16"/>
              </w:rPr>
              <w:t xml:space="preserve">нформационное общество, электронное правительство, цифровое государство, государственные и муниципальные услуги, </w:t>
            </w:r>
            <w:proofErr w:type="spellStart"/>
            <w:r w:rsidRPr="003C5D5F">
              <w:rPr>
                <w:color w:val="000000"/>
                <w:sz w:val="16"/>
                <w:szCs w:val="16"/>
              </w:rPr>
              <w:t>информационно</w:t>
            </w:r>
            <w:r w:rsidRPr="003C5D5F">
              <w:rPr>
                <w:color w:val="000000"/>
                <w:sz w:val="16"/>
                <w:szCs w:val="16"/>
              </w:rPr>
              <w:softHyphen/>
              <w:t>коммуникационные</w:t>
            </w:r>
            <w:proofErr w:type="spellEnd"/>
            <w:r w:rsidRPr="003C5D5F">
              <w:rPr>
                <w:color w:val="000000"/>
                <w:sz w:val="16"/>
                <w:szCs w:val="16"/>
              </w:rPr>
              <w:t xml:space="preserve"> технологии и др.; -способность взаимодействовать с компьютером или мобильным устройством для использования возможностей сети Интернет; -способность использовать программные средства для решения несложных задач, связанных с обработкой, хранением и передачей информации в разных </w:t>
            </w:r>
            <w:r w:rsidRPr="003C5D5F">
              <w:rPr>
                <w:rStyle w:val="1f1"/>
                <w:color w:val="000000"/>
                <w:sz w:val="16"/>
                <w:szCs w:val="16"/>
              </w:rPr>
              <w:t xml:space="preserve">форматах; </w:t>
            </w:r>
            <w:proofErr w:type="gramStart"/>
            <w:r w:rsidRPr="003C5D5F">
              <w:rPr>
                <w:rStyle w:val="1f1"/>
                <w:color w:val="000000"/>
                <w:sz w:val="16"/>
                <w:szCs w:val="16"/>
              </w:rPr>
              <w:t>-с</w:t>
            </w:r>
            <w:proofErr w:type="gramEnd"/>
            <w:r w:rsidRPr="003C5D5F">
              <w:rPr>
                <w:rStyle w:val="1f1"/>
                <w:color w:val="000000"/>
                <w:sz w:val="16"/>
                <w:szCs w:val="16"/>
              </w:rPr>
              <w:t>пособность использовать</w:t>
            </w:r>
            <w:r w:rsidRPr="003C5D5F">
              <w:rPr>
                <w:color w:val="000000"/>
                <w:sz w:val="16"/>
                <w:szCs w:val="16"/>
              </w:rPr>
              <w:t xml:space="preserve"> организации дополнительного образования, направленных на развитие компетенций по использованию информационных технологий и систем, необходимых для получения государственных и муниципальных услуг в электронной форме. </w:t>
            </w:r>
            <w:r w:rsidRPr="003C5D5F">
              <w:rPr>
                <w:rStyle w:val="1f1"/>
                <w:color w:val="000000"/>
                <w:sz w:val="16"/>
                <w:szCs w:val="16"/>
              </w:rPr>
              <w:t xml:space="preserve">информационные технологии и системы, применяемые для получения государственных и муниципальных услуг в электронной форме. </w:t>
            </w:r>
          </w:p>
          <w:p w:rsidR="003C5D5F" w:rsidRPr="003C5D5F" w:rsidRDefault="003C5D5F" w:rsidP="003C5D5F">
            <w:pPr>
              <w:pStyle w:val="ae"/>
              <w:spacing w:after="0"/>
              <w:ind w:left="80"/>
              <w:rPr>
                <w:sz w:val="16"/>
                <w:szCs w:val="16"/>
              </w:rPr>
            </w:pPr>
            <w:r w:rsidRPr="003C5D5F">
              <w:rPr>
                <w:rStyle w:val="1f1"/>
                <w:color w:val="000000"/>
                <w:sz w:val="16"/>
                <w:szCs w:val="16"/>
              </w:rPr>
              <w:t xml:space="preserve">На период школьных каникул реализуется перечень специальных мероприятий, в том числе: </w:t>
            </w:r>
            <w:proofErr w:type="gramStart"/>
            <w:r w:rsidRPr="003C5D5F">
              <w:rPr>
                <w:rStyle w:val="1f1"/>
                <w:color w:val="000000"/>
                <w:sz w:val="16"/>
                <w:szCs w:val="16"/>
              </w:rPr>
              <w:t>-п</w:t>
            </w:r>
            <w:proofErr w:type="gramEnd"/>
            <w:r w:rsidRPr="003C5D5F">
              <w:rPr>
                <w:rStyle w:val="1f1"/>
                <w:color w:val="000000"/>
                <w:sz w:val="16"/>
                <w:szCs w:val="16"/>
              </w:rPr>
              <w:t xml:space="preserve">роведение на базе образовательных организаций, библиотек, центров общественного доступа, многофункциональных центров и т.п. общешкольных и (или) межшкольных мероприятий (конкурсов, викторин, олимпиад, конференций), на которых квалифицированные специалисты из уполномоченных органов власти проводят консультации по вопросам информационной грамотности, в частности, получения государственных и муниципальных услуг в электронной форме; -организация тематических лагерных смен, летних школ, создаваемых на базе организаций, осуществляющих образовательную деятельность, и </w:t>
            </w:r>
          </w:p>
          <w:p w:rsidR="003C5D5F" w:rsidRPr="003C5D5F" w:rsidRDefault="003C5D5F" w:rsidP="003C5D5F">
            <w:pPr>
              <w:pStyle w:val="ae"/>
              <w:spacing w:after="0"/>
              <w:jc w:val="both"/>
              <w:rPr>
                <w:sz w:val="16"/>
                <w:szCs w:val="16"/>
              </w:rPr>
            </w:pPr>
            <w:r w:rsidRPr="003C5D5F">
              <w:rPr>
                <w:sz w:val="16"/>
                <w:szCs w:val="16"/>
              </w:rPr>
              <w:t xml:space="preserve">организации дополнительного образования, направленных на развитие компетенций по использованию информационных технологий и систем, необходимых для получения </w:t>
            </w:r>
            <w:r w:rsidRPr="003C5D5F">
              <w:rPr>
                <w:rStyle w:val="1f1"/>
                <w:color w:val="000000"/>
                <w:sz w:val="16"/>
                <w:szCs w:val="16"/>
              </w:rPr>
              <w:t>государственных и муниципальных услуг в электронной форме.</w:t>
            </w:r>
          </w:p>
        </w:tc>
      </w:tr>
      <w:tr w:rsidR="003C5D5F" w:rsidRPr="003C5D5F" w:rsidTr="003C5D5F">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4.3.</w:t>
            </w:r>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69" w:lineRule="exact"/>
              <w:ind w:left="80"/>
              <w:rPr>
                <w:sz w:val="16"/>
                <w:szCs w:val="16"/>
              </w:rPr>
            </w:pPr>
            <w:r w:rsidRPr="003C5D5F">
              <w:rPr>
                <w:color w:val="000000"/>
                <w:sz w:val="16"/>
                <w:szCs w:val="16"/>
              </w:rPr>
              <w:t xml:space="preserve">Проведение разъяснительной работы по популяризации механизмов получения государственных и муниципальных услуг в электронном виде с общественными объединениями </w:t>
            </w:r>
          </w:p>
        </w:tc>
        <w:tc>
          <w:tcPr>
            <w:tcW w:w="2102"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Главный специалист по работе с сельскими поселениями и общественными организациями администрации Островского муниципального района</w:t>
            </w:r>
          </w:p>
        </w:tc>
        <w:tc>
          <w:tcPr>
            <w:tcW w:w="1368"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80"/>
              <w:rPr>
                <w:sz w:val="16"/>
                <w:szCs w:val="16"/>
              </w:rPr>
            </w:pPr>
            <w:r w:rsidRPr="003C5D5F">
              <w:rPr>
                <w:color w:val="000000"/>
                <w:sz w:val="16"/>
                <w:szCs w:val="16"/>
              </w:rPr>
              <w:t>Постоянно</w:t>
            </w: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 xml:space="preserve">Обеспечено проведение разъяснительной работы по популяризации механизмов получения государственных и муниципальных услуг в электронном виде с общественными объединениями </w:t>
            </w:r>
          </w:p>
        </w:tc>
      </w:tr>
      <w:tr w:rsidR="003C5D5F" w:rsidRPr="003C5D5F" w:rsidTr="003C5D5F">
        <w:tc>
          <w:tcPr>
            <w:tcW w:w="576"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4.4.</w:t>
            </w:r>
          </w:p>
        </w:tc>
        <w:tc>
          <w:tcPr>
            <w:tcW w:w="2904"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jc w:val="both"/>
              <w:rPr>
                <w:sz w:val="16"/>
                <w:szCs w:val="16"/>
              </w:rPr>
            </w:pPr>
            <w:r w:rsidRPr="003C5D5F">
              <w:rPr>
                <w:color w:val="000000"/>
                <w:sz w:val="16"/>
                <w:szCs w:val="16"/>
              </w:rPr>
              <w:t>Продвижение и популяризация государственных и муниципальных услуг в электронном виде при проведении массовых мероприятий</w:t>
            </w:r>
          </w:p>
        </w:tc>
        <w:tc>
          <w:tcPr>
            <w:tcW w:w="2102" w:type="dxa"/>
            <w:gridSpan w:val="2"/>
            <w:tcBorders>
              <w:top w:val="single" w:sz="4" w:space="0" w:color="auto"/>
              <w:left w:val="single" w:sz="4" w:space="0" w:color="auto"/>
              <w:bottom w:val="nil"/>
              <w:right w:val="nil"/>
            </w:tcBorders>
            <w:shd w:val="clear" w:color="auto" w:fill="FFFFFF"/>
          </w:tcPr>
          <w:p w:rsidR="003C5D5F" w:rsidRPr="003C5D5F" w:rsidRDefault="003C5D5F" w:rsidP="003C5D5F">
            <w:pPr>
              <w:rPr>
                <w:sz w:val="16"/>
                <w:szCs w:val="16"/>
              </w:rPr>
            </w:pPr>
          </w:p>
        </w:tc>
        <w:tc>
          <w:tcPr>
            <w:tcW w:w="1368" w:type="dxa"/>
            <w:tcBorders>
              <w:top w:val="single" w:sz="4" w:space="0" w:color="auto"/>
              <w:left w:val="single" w:sz="4" w:space="0" w:color="auto"/>
              <w:bottom w:val="nil"/>
              <w:right w:val="nil"/>
            </w:tcBorders>
            <w:shd w:val="clear" w:color="auto" w:fill="FFFFFF"/>
          </w:tcPr>
          <w:p w:rsidR="003C5D5F" w:rsidRPr="003C5D5F" w:rsidRDefault="003C5D5F" w:rsidP="003C5D5F">
            <w:pPr>
              <w:pStyle w:val="ae"/>
              <w:spacing w:after="0" w:line="210" w:lineRule="exact"/>
              <w:ind w:left="80"/>
              <w:rPr>
                <w:sz w:val="16"/>
                <w:szCs w:val="16"/>
              </w:rPr>
            </w:pPr>
            <w:r w:rsidRPr="003C5D5F">
              <w:rPr>
                <w:color w:val="000000"/>
                <w:sz w:val="16"/>
                <w:szCs w:val="16"/>
              </w:rPr>
              <w:t>Постоянно</w:t>
            </w:r>
          </w:p>
        </w:tc>
        <w:tc>
          <w:tcPr>
            <w:tcW w:w="3256" w:type="dxa"/>
            <w:tcBorders>
              <w:top w:val="single" w:sz="4" w:space="0" w:color="auto"/>
              <w:left w:val="single" w:sz="4" w:space="0" w:color="auto"/>
              <w:bottom w:val="nil"/>
              <w:right w:val="single" w:sz="4" w:space="0" w:color="auto"/>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Обеспечено продвижение и популяризация государственных и муниципальных услуг в электронном виде при проведении массовых мероприятий</w:t>
            </w:r>
          </w:p>
        </w:tc>
      </w:tr>
      <w:tr w:rsidR="003C5D5F" w:rsidRPr="003C5D5F" w:rsidTr="003C5D5F">
        <w:tc>
          <w:tcPr>
            <w:tcW w:w="10206" w:type="dxa"/>
            <w:gridSpan w:val="6"/>
            <w:tcBorders>
              <w:top w:val="single" w:sz="4" w:space="0" w:color="auto"/>
              <w:left w:val="single" w:sz="4" w:space="0" w:color="auto"/>
              <w:bottom w:val="nil"/>
              <w:right w:val="single" w:sz="4" w:space="0" w:color="auto"/>
            </w:tcBorders>
            <w:shd w:val="clear" w:color="auto" w:fill="FFFFFF"/>
          </w:tcPr>
          <w:p w:rsidR="003C5D5F" w:rsidRPr="003C5D5F" w:rsidRDefault="003C5D5F" w:rsidP="004330A0">
            <w:pPr>
              <w:pStyle w:val="ae"/>
              <w:widowControl w:val="0"/>
              <w:numPr>
                <w:ilvl w:val="0"/>
                <w:numId w:val="7"/>
              </w:numPr>
              <w:spacing w:after="0" w:line="210" w:lineRule="exact"/>
              <w:jc w:val="center"/>
              <w:rPr>
                <w:sz w:val="16"/>
                <w:szCs w:val="16"/>
              </w:rPr>
            </w:pPr>
            <w:r w:rsidRPr="003C5D5F">
              <w:rPr>
                <w:color w:val="000000"/>
                <w:sz w:val="16"/>
                <w:szCs w:val="16"/>
              </w:rPr>
              <w:t>Мониторинг и оценка уровня информированности граждан</w:t>
            </w:r>
          </w:p>
        </w:tc>
      </w:tr>
      <w:tr w:rsidR="003C5D5F" w:rsidRPr="003C5D5F" w:rsidTr="003C5D5F">
        <w:tc>
          <w:tcPr>
            <w:tcW w:w="576"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line="210" w:lineRule="exact"/>
              <w:ind w:left="100"/>
              <w:rPr>
                <w:sz w:val="16"/>
                <w:szCs w:val="16"/>
              </w:rPr>
            </w:pPr>
            <w:r w:rsidRPr="003C5D5F">
              <w:rPr>
                <w:color w:val="000000"/>
                <w:sz w:val="16"/>
                <w:szCs w:val="16"/>
              </w:rPr>
              <w:t>5.1.</w:t>
            </w:r>
          </w:p>
        </w:tc>
        <w:tc>
          <w:tcPr>
            <w:tcW w:w="2904"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Формирование ежеквартального отчета о проведенных мероприятиях настоящего Плана по установленной форме</w:t>
            </w:r>
          </w:p>
        </w:tc>
        <w:tc>
          <w:tcPr>
            <w:tcW w:w="2102" w:type="dxa"/>
            <w:gridSpan w:val="2"/>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t>Главы сельских поселений</w:t>
            </w:r>
          </w:p>
          <w:p w:rsidR="003C5D5F" w:rsidRPr="003C5D5F" w:rsidRDefault="003C5D5F" w:rsidP="003C5D5F">
            <w:pPr>
              <w:pStyle w:val="ae"/>
              <w:spacing w:after="0"/>
              <w:ind w:left="80"/>
              <w:rPr>
                <w:color w:val="000000"/>
                <w:sz w:val="16"/>
                <w:szCs w:val="16"/>
              </w:rPr>
            </w:pPr>
            <w:r w:rsidRPr="003C5D5F">
              <w:rPr>
                <w:color w:val="000000"/>
                <w:sz w:val="16"/>
                <w:szCs w:val="16"/>
              </w:rPr>
              <w:t>Структурные подразделения администрации</w:t>
            </w:r>
          </w:p>
          <w:p w:rsidR="003C5D5F" w:rsidRPr="003C5D5F" w:rsidRDefault="003C5D5F" w:rsidP="003C5D5F">
            <w:pPr>
              <w:pStyle w:val="ae"/>
              <w:spacing w:after="0"/>
              <w:ind w:left="80"/>
              <w:rPr>
                <w:sz w:val="16"/>
                <w:szCs w:val="16"/>
              </w:rPr>
            </w:pPr>
            <w:r w:rsidRPr="003C5D5F">
              <w:rPr>
                <w:color w:val="000000"/>
                <w:sz w:val="16"/>
                <w:szCs w:val="16"/>
              </w:rPr>
              <w:t>Муниципальные предприятия и учреждения</w:t>
            </w:r>
          </w:p>
        </w:tc>
        <w:tc>
          <w:tcPr>
            <w:tcW w:w="1368"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до 15 числа месяца, следующего за отчетным кварталом</w:t>
            </w:r>
          </w:p>
        </w:tc>
        <w:tc>
          <w:tcPr>
            <w:tcW w:w="3256" w:type="dxa"/>
            <w:tcBorders>
              <w:top w:val="single" w:sz="4" w:space="0" w:color="auto"/>
              <w:left w:val="single" w:sz="4" w:space="0" w:color="auto"/>
              <w:bottom w:val="single" w:sz="4" w:space="0" w:color="auto"/>
              <w:right w:val="single" w:sz="4" w:space="0" w:color="auto"/>
            </w:tcBorders>
            <w:shd w:val="clear" w:color="auto" w:fill="FFFFFF"/>
          </w:tcPr>
          <w:p w:rsidR="003C5D5F" w:rsidRPr="003C5D5F" w:rsidRDefault="003C5D5F" w:rsidP="003C5D5F">
            <w:pPr>
              <w:pStyle w:val="ae"/>
              <w:spacing w:after="0"/>
              <w:ind w:left="80"/>
              <w:rPr>
                <w:sz w:val="16"/>
                <w:szCs w:val="16"/>
              </w:rPr>
            </w:pPr>
            <w:r w:rsidRPr="003C5D5F">
              <w:rPr>
                <w:color w:val="000000"/>
                <w:sz w:val="16"/>
                <w:szCs w:val="16"/>
              </w:rPr>
              <w:t>Направление отчета в администрацию Островского муниципального района</w:t>
            </w:r>
          </w:p>
        </w:tc>
      </w:tr>
      <w:tr w:rsidR="003C5D5F" w:rsidRPr="003C5D5F" w:rsidTr="003C5D5F">
        <w:tc>
          <w:tcPr>
            <w:tcW w:w="576"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line="210" w:lineRule="exact"/>
              <w:ind w:left="100"/>
              <w:rPr>
                <w:color w:val="000000"/>
                <w:sz w:val="16"/>
                <w:szCs w:val="16"/>
              </w:rPr>
            </w:pPr>
            <w:r w:rsidRPr="003C5D5F">
              <w:rPr>
                <w:color w:val="000000"/>
                <w:sz w:val="16"/>
                <w:szCs w:val="16"/>
              </w:rPr>
              <w:t>5.2.</w:t>
            </w:r>
          </w:p>
        </w:tc>
        <w:tc>
          <w:tcPr>
            <w:tcW w:w="2904"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color w:val="000000"/>
                <w:sz w:val="16"/>
                <w:szCs w:val="16"/>
              </w:rPr>
            </w:pPr>
            <w:r w:rsidRPr="003C5D5F">
              <w:rPr>
                <w:sz w:val="16"/>
                <w:szCs w:val="16"/>
              </w:rPr>
              <w:t xml:space="preserve">Установить, используя Руководство по установке счетчиков систем </w:t>
            </w:r>
            <w:proofErr w:type="spellStart"/>
            <w:proofErr w:type="gramStart"/>
            <w:r w:rsidRPr="003C5D5F">
              <w:rPr>
                <w:sz w:val="16"/>
                <w:szCs w:val="16"/>
              </w:rPr>
              <w:t>Интернет-</w:t>
            </w:r>
            <w:r w:rsidRPr="003C5D5F">
              <w:rPr>
                <w:sz w:val="16"/>
                <w:szCs w:val="16"/>
              </w:rPr>
              <w:lastRenderedPageBreak/>
              <w:t>статистики</w:t>
            </w:r>
            <w:proofErr w:type="spellEnd"/>
            <w:proofErr w:type="gramEnd"/>
            <w:r w:rsidRPr="003C5D5F">
              <w:rPr>
                <w:sz w:val="16"/>
                <w:szCs w:val="16"/>
              </w:rPr>
              <w:t xml:space="preserve"> из раздела 4 </w:t>
            </w:r>
            <w:proofErr w:type="spellStart"/>
            <w:r w:rsidRPr="003C5D5F">
              <w:rPr>
                <w:sz w:val="16"/>
                <w:szCs w:val="16"/>
              </w:rPr>
              <w:t>РепозиторияМинкомсвязи</w:t>
            </w:r>
            <w:proofErr w:type="spellEnd"/>
            <w:r w:rsidRPr="003C5D5F">
              <w:rPr>
                <w:sz w:val="16"/>
                <w:szCs w:val="16"/>
              </w:rPr>
              <w:t xml:space="preserve"> России, общедоступный инструмент российской разработки для оценки посещаемости сайтов и анализа поведения пользователей</w:t>
            </w:r>
          </w:p>
        </w:tc>
        <w:tc>
          <w:tcPr>
            <w:tcW w:w="2102" w:type="dxa"/>
            <w:gridSpan w:val="2"/>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rPr>
                <w:sz w:val="16"/>
                <w:szCs w:val="16"/>
              </w:rPr>
            </w:pPr>
            <w:r w:rsidRPr="003C5D5F">
              <w:rPr>
                <w:color w:val="000000"/>
                <w:sz w:val="16"/>
                <w:szCs w:val="16"/>
              </w:rPr>
              <w:lastRenderedPageBreak/>
              <w:t xml:space="preserve">Главный специалист по информатизации и связи </w:t>
            </w:r>
            <w:r w:rsidRPr="003C5D5F">
              <w:rPr>
                <w:color w:val="000000"/>
                <w:sz w:val="16"/>
                <w:szCs w:val="16"/>
              </w:rPr>
              <w:lastRenderedPageBreak/>
              <w:t>юридического отдела администрации Островского муниципального района</w:t>
            </w:r>
          </w:p>
          <w:p w:rsidR="003C5D5F" w:rsidRPr="003C5D5F" w:rsidRDefault="003C5D5F" w:rsidP="003C5D5F">
            <w:pPr>
              <w:pStyle w:val="ae"/>
              <w:spacing w:after="0"/>
              <w:ind w:left="80"/>
              <w:rPr>
                <w:color w:val="000000"/>
                <w:sz w:val="16"/>
                <w:szCs w:val="16"/>
              </w:rPr>
            </w:pPr>
          </w:p>
        </w:tc>
        <w:tc>
          <w:tcPr>
            <w:tcW w:w="1368"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lastRenderedPageBreak/>
              <w:t>2018 год</w:t>
            </w:r>
          </w:p>
        </w:tc>
        <w:tc>
          <w:tcPr>
            <w:tcW w:w="3256" w:type="dxa"/>
            <w:tcBorders>
              <w:top w:val="single" w:sz="4" w:space="0" w:color="auto"/>
              <w:left w:val="single" w:sz="4" w:space="0" w:color="auto"/>
              <w:bottom w:val="single" w:sz="4" w:space="0" w:color="auto"/>
              <w:right w:val="single" w:sz="4" w:space="0" w:color="auto"/>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t xml:space="preserve">Установлен </w:t>
            </w:r>
            <w:r w:rsidRPr="003C5D5F">
              <w:rPr>
                <w:sz w:val="16"/>
                <w:szCs w:val="16"/>
              </w:rPr>
              <w:t xml:space="preserve">счетчик систем </w:t>
            </w:r>
            <w:proofErr w:type="spellStart"/>
            <w:proofErr w:type="gramStart"/>
            <w:r w:rsidRPr="003C5D5F">
              <w:rPr>
                <w:sz w:val="16"/>
                <w:szCs w:val="16"/>
              </w:rPr>
              <w:t>Интернет-статистики</w:t>
            </w:r>
            <w:proofErr w:type="spellEnd"/>
            <w:proofErr w:type="gramEnd"/>
          </w:p>
        </w:tc>
      </w:tr>
      <w:tr w:rsidR="003C5D5F" w:rsidRPr="003C5D5F" w:rsidTr="003C5D5F">
        <w:tc>
          <w:tcPr>
            <w:tcW w:w="576"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line="210" w:lineRule="exact"/>
              <w:ind w:left="100"/>
              <w:rPr>
                <w:color w:val="000000"/>
                <w:sz w:val="16"/>
                <w:szCs w:val="16"/>
              </w:rPr>
            </w:pPr>
            <w:r w:rsidRPr="003C5D5F">
              <w:rPr>
                <w:color w:val="000000"/>
                <w:sz w:val="16"/>
                <w:szCs w:val="16"/>
              </w:rPr>
              <w:lastRenderedPageBreak/>
              <w:t>5.3</w:t>
            </w:r>
          </w:p>
        </w:tc>
        <w:tc>
          <w:tcPr>
            <w:tcW w:w="2904"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sz w:val="16"/>
                <w:szCs w:val="16"/>
              </w:rPr>
            </w:pPr>
            <w:r w:rsidRPr="003C5D5F">
              <w:rPr>
                <w:sz w:val="16"/>
                <w:szCs w:val="16"/>
              </w:rPr>
              <w:t>Проводить мониторинг работоспособности переведенных в электронную форму муниципальных услуг, предоставляемых соответствующим органом  либо его подведомственной организацией на ЕПГУ и ЕПКО</w:t>
            </w:r>
          </w:p>
        </w:tc>
        <w:tc>
          <w:tcPr>
            <w:tcW w:w="2102" w:type="dxa"/>
            <w:gridSpan w:val="2"/>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rPr>
                <w:sz w:val="16"/>
                <w:szCs w:val="16"/>
              </w:rPr>
            </w:pPr>
            <w:r w:rsidRPr="003C5D5F">
              <w:rPr>
                <w:color w:val="000000"/>
                <w:sz w:val="16"/>
                <w:szCs w:val="16"/>
              </w:rPr>
              <w:t>Главный специалист по информатизации и связи юридического отдела администрации Островского муниципального района</w:t>
            </w:r>
          </w:p>
          <w:p w:rsidR="003C5D5F" w:rsidRPr="003C5D5F" w:rsidRDefault="003C5D5F" w:rsidP="003C5D5F">
            <w:pPr>
              <w:pStyle w:val="ae"/>
              <w:spacing w:after="0"/>
              <w:ind w:left="80"/>
              <w:rPr>
                <w:color w:val="000000"/>
                <w:sz w:val="16"/>
                <w:szCs w:val="16"/>
              </w:rPr>
            </w:pPr>
            <w:r w:rsidRPr="003C5D5F">
              <w:rPr>
                <w:color w:val="000000"/>
                <w:sz w:val="16"/>
                <w:szCs w:val="16"/>
              </w:rPr>
              <w:t>Главы сельских поселений</w:t>
            </w:r>
          </w:p>
          <w:p w:rsidR="003C5D5F" w:rsidRPr="003C5D5F" w:rsidRDefault="003C5D5F" w:rsidP="003C5D5F">
            <w:pPr>
              <w:pStyle w:val="ae"/>
              <w:spacing w:after="0"/>
              <w:ind w:left="80"/>
              <w:rPr>
                <w:color w:val="000000"/>
                <w:sz w:val="16"/>
                <w:szCs w:val="16"/>
              </w:rPr>
            </w:pPr>
            <w:r w:rsidRPr="003C5D5F">
              <w:rPr>
                <w:color w:val="000000"/>
                <w:sz w:val="16"/>
                <w:szCs w:val="16"/>
              </w:rPr>
              <w:t>Структурные подразделения администрации</w:t>
            </w:r>
          </w:p>
          <w:p w:rsidR="003C5D5F" w:rsidRPr="003C5D5F" w:rsidRDefault="003C5D5F" w:rsidP="003C5D5F">
            <w:pPr>
              <w:pStyle w:val="ae"/>
              <w:spacing w:after="0"/>
              <w:rPr>
                <w:color w:val="000000"/>
                <w:sz w:val="16"/>
                <w:szCs w:val="16"/>
              </w:rPr>
            </w:pPr>
            <w:r w:rsidRPr="003C5D5F">
              <w:rPr>
                <w:color w:val="000000"/>
                <w:sz w:val="16"/>
                <w:szCs w:val="16"/>
              </w:rPr>
              <w:t>Муниципальные предприятия и учреждения</w:t>
            </w:r>
          </w:p>
        </w:tc>
        <w:tc>
          <w:tcPr>
            <w:tcW w:w="1368" w:type="dxa"/>
            <w:tcBorders>
              <w:top w:val="single" w:sz="4" w:space="0" w:color="auto"/>
              <w:left w:val="single" w:sz="4" w:space="0" w:color="auto"/>
              <w:bottom w:val="single" w:sz="4" w:space="0" w:color="auto"/>
              <w:right w:val="nil"/>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t>1 раз в неделю</w:t>
            </w:r>
          </w:p>
        </w:tc>
        <w:tc>
          <w:tcPr>
            <w:tcW w:w="3256" w:type="dxa"/>
            <w:tcBorders>
              <w:top w:val="single" w:sz="4" w:space="0" w:color="auto"/>
              <w:left w:val="single" w:sz="4" w:space="0" w:color="auto"/>
              <w:bottom w:val="single" w:sz="4" w:space="0" w:color="auto"/>
              <w:right w:val="single" w:sz="4" w:space="0" w:color="auto"/>
            </w:tcBorders>
            <w:shd w:val="clear" w:color="auto" w:fill="FFFFFF"/>
          </w:tcPr>
          <w:p w:rsidR="003C5D5F" w:rsidRPr="003C5D5F" w:rsidRDefault="003C5D5F" w:rsidP="003C5D5F">
            <w:pPr>
              <w:pStyle w:val="ae"/>
              <w:spacing w:after="0"/>
              <w:ind w:left="80"/>
              <w:rPr>
                <w:color w:val="000000"/>
                <w:sz w:val="16"/>
                <w:szCs w:val="16"/>
              </w:rPr>
            </w:pPr>
            <w:r w:rsidRPr="003C5D5F">
              <w:rPr>
                <w:color w:val="000000"/>
                <w:sz w:val="16"/>
                <w:szCs w:val="16"/>
              </w:rPr>
              <w:t>Предоставление муниципальных услуг в электронном виде</w:t>
            </w:r>
          </w:p>
        </w:tc>
      </w:tr>
    </w:tbl>
    <w:p w:rsidR="003C5D5F" w:rsidRPr="003C5D5F" w:rsidRDefault="003C5D5F" w:rsidP="003C5D5F">
      <w:pPr>
        <w:rPr>
          <w:sz w:val="16"/>
          <w:szCs w:val="16"/>
        </w:rPr>
      </w:pPr>
    </w:p>
    <w:p w:rsidR="003C5D5F" w:rsidRDefault="003C5D5F" w:rsidP="003C5D5F">
      <w:pPr>
        <w:tabs>
          <w:tab w:val="left" w:pos="3796"/>
        </w:tabs>
        <w:jc w:val="center"/>
        <w:rPr>
          <w:sz w:val="16"/>
          <w:szCs w:val="16"/>
        </w:rPr>
      </w:pPr>
      <w:r w:rsidRPr="001378B8">
        <w:rPr>
          <w:sz w:val="16"/>
          <w:szCs w:val="16"/>
        </w:rPr>
        <w:t>*      *      *      *      *      *      *</w:t>
      </w:r>
    </w:p>
    <w:p w:rsidR="00C616D8" w:rsidRDefault="00C616D8" w:rsidP="003C5D5F">
      <w:pPr>
        <w:jc w:val="center"/>
        <w:rPr>
          <w:sz w:val="16"/>
          <w:szCs w:val="16"/>
        </w:rPr>
      </w:pPr>
    </w:p>
    <w:p w:rsidR="003C5D5F" w:rsidRPr="003C5D5F" w:rsidRDefault="003C5D5F" w:rsidP="003C5D5F">
      <w:pPr>
        <w:jc w:val="center"/>
        <w:rPr>
          <w:sz w:val="16"/>
          <w:szCs w:val="16"/>
        </w:rPr>
      </w:pPr>
      <w:r w:rsidRPr="003C5D5F">
        <w:rPr>
          <w:noProof/>
          <w:sz w:val="16"/>
          <w:szCs w:val="16"/>
        </w:rPr>
        <w:drawing>
          <wp:inline distT="0" distB="0" distL="0" distR="0">
            <wp:extent cx="493947" cy="451262"/>
            <wp:effectExtent l="19050" t="0" r="1353" b="0"/>
            <wp:docPr id="1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10"/>
                    <a:srcRect/>
                    <a:stretch>
                      <a:fillRect/>
                    </a:stretch>
                  </pic:blipFill>
                  <pic:spPr bwMode="auto">
                    <a:xfrm>
                      <a:off x="0" y="0"/>
                      <a:ext cx="493947" cy="451262"/>
                    </a:xfrm>
                    <a:prstGeom prst="rect">
                      <a:avLst/>
                    </a:prstGeom>
                    <a:noFill/>
                    <a:ln w="9525">
                      <a:noFill/>
                      <a:miter lim="800000"/>
                      <a:headEnd/>
                      <a:tailEnd/>
                    </a:ln>
                  </pic:spPr>
                </pic:pic>
              </a:graphicData>
            </a:graphic>
          </wp:inline>
        </w:drawing>
      </w:r>
    </w:p>
    <w:p w:rsidR="003C5D5F" w:rsidRPr="003C5D5F" w:rsidRDefault="003C5D5F" w:rsidP="003C5D5F">
      <w:pPr>
        <w:jc w:val="center"/>
        <w:rPr>
          <w:sz w:val="16"/>
          <w:szCs w:val="16"/>
        </w:rPr>
      </w:pPr>
    </w:p>
    <w:p w:rsidR="003C5D5F" w:rsidRPr="003C5D5F" w:rsidRDefault="003C5D5F" w:rsidP="003C5D5F">
      <w:pPr>
        <w:pStyle w:val="1"/>
        <w:ind w:left="432"/>
        <w:jc w:val="center"/>
        <w:rPr>
          <w:b/>
          <w:bCs/>
          <w:sz w:val="16"/>
          <w:szCs w:val="16"/>
        </w:rPr>
      </w:pPr>
      <w:r w:rsidRPr="003C5D5F">
        <w:rPr>
          <w:b/>
          <w:bCs/>
          <w:sz w:val="16"/>
          <w:szCs w:val="16"/>
        </w:rPr>
        <w:t>ПОСТАНОВЛЕНИЕ</w:t>
      </w:r>
    </w:p>
    <w:p w:rsidR="003C5D5F" w:rsidRPr="003C5D5F" w:rsidRDefault="003C5D5F" w:rsidP="003C5D5F">
      <w:pPr>
        <w:jc w:val="center"/>
        <w:rPr>
          <w:sz w:val="16"/>
          <w:szCs w:val="16"/>
        </w:rPr>
      </w:pPr>
    </w:p>
    <w:p w:rsidR="003C5D5F" w:rsidRPr="003C5D5F" w:rsidRDefault="003C5D5F" w:rsidP="003C5D5F">
      <w:pPr>
        <w:jc w:val="center"/>
        <w:rPr>
          <w:sz w:val="16"/>
          <w:szCs w:val="16"/>
        </w:rPr>
      </w:pPr>
      <w:r w:rsidRPr="003C5D5F">
        <w:rPr>
          <w:sz w:val="16"/>
          <w:szCs w:val="16"/>
        </w:rPr>
        <w:t>АДМИНИСТРАЦИЯ  ОСТРОВСКОГО  МУНИЦИПАЛЬНОГО  РАЙОНА</w:t>
      </w:r>
    </w:p>
    <w:p w:rsidR="003C5D5F" w:rsidRPr="003C5D5F" w:rsidRDefault="003C5D5F" w:rsidP="003C5D5F">
      <w:pPr>
        <w:jc w:val="center"/>
        <w:rPr>
          <w:sz w:val="16"/>
          <w:szCs w:val="16"/>
        </w:rPr>
      </w:pPr>
      <w:r w:rsidRPr="003C5D5F">
        <w:rPr>
          <w:sz w:val="16"/>
          <w:szCs w:val="16"/>
        </w:rPr>
        <w:t>КОСТРОМСКОЙ  ОБЛАСТИ</w:t>
      </w:r>
    </w:p>
    <w:p w:rsidR="003C5D5F" w:rsidRPr="003C5D5F" w:rsidRDefault="003C5D5F" w:rsidP="003C5D5F">
      <w:pPr>
        <w:rPr>
          <w:sz w:val="16"/>
          <w:szCs w:val="16"/>
        </w:rPr>
      </w:pPr>
    </w:p>
    <w:p w:rsidR="003C5D5F" w:rsidRPr="003C5D5F" w:rsidRDefault="003C5D5F" w:rsidP="003C5D5F">
      <w:pPr>
        <w:rPr>
          <w:sz w:val="16"/>
          <w:szCs w:val="16"/>
        </w:rPr>
      </w:pPr>
      <w:r w:rsidRPr="003C5D5F">
        <w:rPr>
          <w:sz w:val="16"/>
          <w:szCs w:val="16"/>
        </w:rPr>
        <w:t xml:space="preserve">от «20   »    июня     2018 г         №  366                              </w:t>
      </w:r>
      <w:r w:rsidRPr="003C5D5F">
        <w:rPr>
          <w:sz w:val="16"/>
          <w:szCs w:val="16"/>
        </w:rPr>
        <w:tab/>
      </w:r>
      <w:r w:rsidRPr="003C5D5F">
        <w:rPr>
          <w:sz w:val="16"/>
          <w:szCs w:val="16"/>
        </w:rPr>
        <w:tab/>
        <w:t xml:space="preserve">п. </w:t>
      </w:r>
      <w:proofErr w:type="gramStart"/>
      <w:r w:rsidRPr="003C5D5F">
        <w:rPr>
          <w:sz w:val="16"/>
          <w:szCs w:val="16"/>
        </w:rPr>
        <w:t>Островское</w:t>
      </w:r>
      <w:proofErr w:type="gramEnd"/>
      <w:r w:rsidRPr="003C5D5F">
        <w:rPr>
          <w:sz w:val="16"/>
          <w:szCs w:val="16"/>
        </w:rPr>
        <w:t xml:space="preserve">                          </w:t>
      </w:r>
    </w:p>
    <w:p w:rsidR="003C5D5F" w:rsidRPr="003C5D5F" w:rsidRDefault="003C5D5F" w:rsidP="003C5D5F">
      <w:pPr>
        <w:pStyle w:val="Style5"/>
        <w:widowControl/>
        <w:spacing w:before="58"/>
        <w:ind w:right="3494"/>
        <w:rPr>
          <w:rStyle w:val="FontStyle13"/>
          <w:sz w:val="16"/>
          <w:szCs w:val="16"/>
        </w:rPr>
      </w:pPr>
      <w:r w:rsidRPr="003C5D5F">
        <w:rPr>
          <w:rStyle w:val="FontStyle13"/>
          <w:sz w:val="16"/>
          <w:szCs w:val="16"/>
        </w:rPr>
        <w:t>О комплектовании сети образовательных учреждений Островского муниципального района на 2018-2019 учебный год</w:t>
      </w:r>
    </w:p>
    <w:p w:rsidR="003C5D5F" w:rsidRPr="003C5D5F" w:rsidRDefault="003C5D5F" w:rsidP="003C5D5F">
      <w:pPr>
        <w:pStyle w:val="Style6"/>
        <w:widowControl/>
        <w:spacing w:before="72" w:line="298" w:lineRule="exact"/>
        <w:ind w:firstLine="0"/>
        <w:rPr>
          <w:rStyle w:val="FontStyle13"/>
          <w:sz w:val="16"/>
          <w:szCs w:val="16"/>
        </w:rPr>
      </w:pPr>
      <w:r w:rsidRPr="003C5D5F">
        <w:rPr>
          <w:rStyle w:val="FontStyle13"/>
          <w:sz w:val="16"/>
          <w:szCs w:val="16"/>
        </w:rPr>
        <w:t xml:space="preserve">        Для функционирования учреждений образования Островского муниципального района, руководствуясь Федеральным Законом  от 29.12.2012 г. № 273-ФЗ «Об образовании в Российской Федерации», в соответствии со ст. 15 Федерального закона от 06.10.2003г № 131-ФЗ «Об общих принципах организации местного самоуправления в Российской Федерации», администрация Островского муниципального района ПОСТАНОВЛЯЕТ:</w:t>
      </w:r>
    </w:p>
    <w:p w:rsidR="003C5D5F" w:rsidRPr="003C5D5F" w:rsidRDefault="003C5D5F" w:rsidP="003C5D5F">
      <w:pPr>
        <w:pStyle w:val="Style7"/>
        <w:widowControl/>
        <w:tabs>
          <w:tab w:val="left" w:pos="317"/>
        </w:tabs>
        <w:spacing w:before="10"/>
        <w:ind w:right="10"/>
        <w:jc w:val="both"/>
        <w:rPr>
          <w:rStyle w:val="FontStyle13"/>
          <w:sz w:val="16"/>
          <w:szCs w:val="16"/>
        </w:rPr>
      </w:pPr>
      <w:r w:rsidRPr="003C5D5F">
        <w:rPr>
          <w:rStyle w:val="FontStyle13"/>
          <w:sz w:val="16"/>
          <w:szCs w:val="16"/>
        </w:rPr>
        <w:t>1.</w:t>
      </w:r>
      <w:r w:rsidRPr="003C5D5F">
        <w:rPr>
          <w:rStyle w:val="FontStyle13"/>
          <w:sz w:val="16"/>
          <w:szCs w:val="16"/>
        </w:rPr>
        <w:tab/>
        <w:t>Утвердить сеть общеобразовательных учреждений Островского муниципального</w:t>
      </w:r>
      <w:r w:rsidRPr="003C5D5F">
        <w:rPr>
          <w:rStyle w:val="FontStyle13"/>
          <w:sz w:val="16"/>
          <w:szCs w:val="16"/>
        </w:rPr>
        <w:br/>
        <w:t>района и количество классов комплектов на  2018-2019 учебный год (приложение</w:t>
      </w:r>
      <w:r w:rsidRPr="003C5D5F">
        <w:rPr>
          <w:rStyle w:val="FontStyle13"/>
          <w:sz w:val="16"/>
          <w:szCs w:val="16"/>
        </w:rPr>
        <w:br/>
        <w:t>№1).</w:t>
      </w:r>
    </w:p>
    <w:p w:rsidR="003C5D5F" w:rsidRPr="003C5D5F" w:rsidRDefault="003C5D5F" w:rsidP="003C5D5F">
      <w:pPr>
        <w:pStyle w:val="Style8"/>
        <w:widowControl/>
        <w:spacing w:line="298" w:lineRule="exact"/>
        <w:ind w:left="317"/>
        <w:rPr>
          <w:rStyle w:val="FontStyle13"/>
          <w:sz w:val="16"/>
          <w:szCs w:val="16"/>
        </w:rPr>
      </w:pPr>
      <w:r w:rsidRPr="003C5D5F">
        <w:rPr>
          <w:rStyle w:val="FontStyle13"/>
          <w:sz w:val="16"/>
          <w:szCs w:val="16"/>
        </w:rPr>
        <w:t>1.1. Количество классов-комплектов- 106, в том числе:</w:t>
      </w:r>
    </w:p>
    <w:p w:rsidR="003C5D5F" w:rsidRPr="003C5D5F" w:rsidRDefault="003C5D5F" w:rsidP="004330A0">
      <w:pPr>
        <w:pStyle w:val="Style2"/>
        <w:widowControl/>
        <w:numPr>
          <w:ilvl w:val="0"/>
          <w:numId w:val="8"/>
        </w:numPr>
        <w:tabs>
          <w:tab w:val="left" w:pos="523"/>
        </w:tabs>
        <w:spacing w:line="298" w:lineRule="exact"/>
        <w:ind w:left="370" w:firstLine="0"/>
        <w:jc w:val="left"/>
        <w:rPr>
          <w:rStyle w:val="FontStyle13"/>
          <w:sz w:val="16"/>
          <w:szCs w:val="16"/>
        </w:rPr>
      </w:pPr>
      <w:r w:rsidRPr="003C5D5F">
        <w:rPr>
          <w:rStyle w:val="FontStyle13"/>
          <w:sz w:val="16"/>
          <w:szCs w:val="16"/>
        </w:rPr>
        <w:t>1-4 классов - 43</w:t>
      </w:r>
    </w:p>
    <w:p w:rsidR="003C5D5F" w:rsidRPr="003C5D5F" w:rsidRDefault="003C5D5F" w:rsidP="004330A0">
      <w:pPr>
        <w:pStyle w:val="Style2"/>
        <w:widowControl/>
        <w:numPr>
          <w:ilvl w:val="0"/>
          <w:numId w:val="8"/>
        </w:numPr>
        <w:tabs>
          <w:tab w:val="left" w:pos="523"/>
        </w:tabs>
        <w:spacing w:line="298" w:lineRule="exact"/>
        <w:ind w:left="370" w:firstLine="0"/>
        <w:jc w:val="left"/>
        <w:rPr>
          <w:rStyle w:val="FontStyle13"/>
          <w:sz w:val="16"/>
          <w:szCs w:val="16"/>
        </w:rPr>
      </w:pPr>
      <w:r w:rsidRPr="003C5D5F">
        <w:rPr>
          <w:rStyle w:val="FontStyle13"/>
          <w:sz w:val="16"/>
          <w:szCs w:val="16"/>
        </w:rPr>
        <w:t>5-9 классов - 54</w:t>
      </w:r>
    </w:p>
    <w:p w:rsidR="003C5D5F" w:rsidRPr="003C5D5F" w:rsidRDefault="003C5D5F" w:rsidP="004330A0">
      <w:pPr>
        <w:pStyle w:val="Style2"/>
        <w:widowControl/>
        <w:numPr>
          <w:ilvl w:val="0"/>
          <w:numId w:val="8"/>
        </w:numPr>
        <w:tabs>
          <w:tab w:val="left" w:pos="523"/>
        </w:tabs>
        <w:spacing w:line="298" w:lineRule="exact"/>
        <w:ind w:left="370" w:firstLine="0"/>
        <w:jc w:val="left"/>
        <w:rPr>
          <w:rStyle w:val="FontStyle13"/>
          <w:sz w:val="16"/>
          <w:szCs w:val="16"/>
        </w:rPr>
      </w:pPr>
      <w:r w:rsidRPr="003C5D5F">
        <w:rPr>
          <w:rStyle w:val="FontStyle13"/>
          <w:sz w:val="16"/>
          <w:szCs w:val="16"/>
        </w:rPr>
        <w:t>10-11 классов - 9</w:t>
      </w:r>
    </w:p>
    <w:p w:rsidR="003C5D5F" w:rsidRPr="003C5D5F" w:rsidRDefault="003C5D5F" w:rsidP="004330A0">
      <w:pPr>
        <w:pStyle w:val="Style9"/>
        <w:widowControl/>
        <w:numPr>
          <w:ilvl w:val="0"/>
          <w:numId w:val="9"/>
        </w:numPr>
        <w:tabs>
          <w:tab w:val="left" w:pos="350"/>
        </w:tabs>
        <w:spacing w:before="5"/>
        <w:ind w:left="350"/>
        <w:rPr>
          <w:rStyle w:val="FontStyle13"/>
          <w:sz w:val="16"/>
          <w:szCs w:val="16"/>
        </w:rPr>
      </w:pPr>
      <w:proofErr w:type="gramStart"/>
      <w:r w:rsidRPr="003C5D5F">
        <w:rPr>
          <w:rStyle w:val="FontStyle13"/>
          <w:sz w:val="16"/>
          <w:szCs w:val="16"/>
        </w:rPr>
        <w:t>Утвердить количество обучающихся в общеобразовательных учреждениях - 1087, в том числе</w:t>
      </w:r>
      <w:proofErr w:type="gramEnd"/>
    </w:p>
    <w:p w:rsidR="003C5D5F" w:rsidRPr="003C5D5F" w:rsidRDefault="003C5D5F" w:rsidP="004330A0">
      <w:pPr>
        <w:pStyle w:val="Style2"/>
        <w:widowControl/>
        <w:numPr>
          <w:ilvl w:val="0"/>
          <w:numId w:val="8"/>
        </w:numPr>
        <w:tabs>
          <w:tab w:val="left" w:pos="523"/>
        </w:tabs>
        <w:spacing w:line="298" w:lineRule="exact"/>
        <w:ind w:left="370" w:firstLine="0"/>
        <w:jc w:val="left"/>
        <w:rPr>
          <w:rStyle w:val="FontStyle13"/>
          <w:sz w:val="16"/>
          <w:szCs w:val="16"/>
        </w:rPr>
      </w:pPr>
      <w:r w:rsidRPr="003C5D5F">
        <w:rPr>
          <w:rStyle w:val="FontStyle13"/>
          <w:sz w:val="16"/>
          <w:szCs w:val="16"/>
        </w:rPr>
        <w:t>обучающихся по общеобразовательным программам- 981 чел.</w:t>
      </w:r>
    </w:p>
    <w:p w:rsidR="003C5D5F" w:rsidRPr="003C5D5F" w:rsidRDefault="003C5D5F" w:rsidP="004330A0">
      <w:pPr>
        <w:pStyle w:val="Style2"/>
        <w:widowControl/>
        <w:numPr>
          <w:ilvl w:val="0"/>
          <w:numId w:val="8"/>
        </w:numPr>
        <w:tabs>
          <w:tab w:val="left" w:pos="523"/>
        </w:tabs>
        <w:spacing w:line="298" w:lineRule="exact"/>
        <w:ind w:left="370" w:firstLine="0"/>
        <w:jc w:val="left"/>
        <w:rPr>
          <w:rStyle w:val="FontStyle13"/>
          <w:sz w:val="16"/>
          <w:szCs w:val="16"/>
        </w:rPr>
      </w:pPr>
      <w:r w:rsidRPr="003C5D5F">
        <w:rPr>
          <w:rStyle w:val="FontStyle13"/>
          <w:sz w:val="16"/>
          <w:szCs w:val="16"/>
        </w:rPr>
        <w:t xml:space="preserve">обучающихся по </w:t>
      </w:r>
      <w:proofErr w:type="gramStart"/>
      <w:r w:rsidRPr="003C5D5F">
        <w:rPr>
          <w:rStyle w:val="FontStyle13"/>
          <w:sz w:val="16"/>
          <w:szCs w:val="16"/>
        </w:rPr>
        <w:t>адаптированным</w:t>
      </w:r>
      <w:proofErr w:type="gramEnd"/>
      <w:r w:rsidRPr="003C5D5F">
        <w:rPr>
          <w:rStyle w:val="FontStyle13"/>
          <w:sz w:val="16"/>
          <w:szCs w:val="16"/>
        </w:rPr>
        <w:t xml:space="preserve"> общеобразовательным программам-63 чел.</w:t>
      </w:r>
    </w:p>
    <w:p w:rsidR="003C5D5F" w:rsidRPr="003C5D5F" w:rsidRDefault="003C5D5F" w:rsidP="004330A0">
      <w:pPr>
        <w:pStyle w:val="Style2"/>
        <w:widowControl/>
        <w:numPr>
          <w:ilvl w:val="0"/>
          <w:numId w:val="8"/>
        </w:numPr>
        <w:tabs>
          <w:tab w:val="left" w:pos="523"/>
        </w:tabs>
        <w:spacing w:line="298" w:lineRule="exact"/>
        <w:ind w:left="370" w:firstLine="0"/>
        <w:jc w:val="left"/>
        <w:rPr>
          <w:rStyle w:val="FontStyle13"/>
          <w:sz w:val="16"/>
          <w:szCs w:val="16"/>
        </w:rPr>
      </w:pPr>
      <w:r w:rsidRPr="003C5D5F">
        <w:rPr>
          <w:rStyle w:val="FontStyle13"/>
          <w:sz w:val="16"/>
          <w:szCs w:val="16"/>
        </w:rPr>
        <w:t>обучающихся по программам коррекционного обучения -24 чел.</w:t>
      </w:r>
    </w:p>
    <w:p w:rsidR="003C5D5F" w:rsidRPr="003C5D5F" w:rsidRDefault="003C5D5F" w:rsidP="004330A0">
      <w:pPr>
        <w:pStyle w:val="Style2"/>
        <w:widowControl/>
        <w:numPr>
          <w:ilvl w:val="0"/>
          <w:numId w:val="8"/>
        </w:numPr>
        <w:tabs>
          <w:tab w:val="left" w:pos="523"/>
        </w:tabs>
        <w:spacing w:line="298" w:lineRule="exact"/>
        <w:ind w:left="370" w:firstLine="0"/>
        <w:jc w:val="left"/>
        <w:rPr>
          <w:rStyle w:val="FontStyle13"/>
          <w:sz w:val="16"/>
          <w:szCs w:val="16"/>
        </w:rPr>
      </w:pPr>
      <w:r w:rsidRPr="003C5D5F">
        <w:rPr>
          <w:rStyle w:val="FontStyle13"/>
          <w:sz w:val="16"/>
          <w:szCs w:val="16"/>
        </w:rPr>
        <w:t>обучающихся по программам индивидуального обучения – 19 чел.</w:t>
      </w:r>
    </w:p>
    <w:p w:rsidR="003C5D5F" w:rsidRPr="003C5D5F" w:rsidRDefault="003C5D5F" w:rsidP="004330A0">
      <w:pPr>
        <w:pStyle w:val="Style9"/>
        <w:widowControl/>
        <w:numPr>
          <w:ilvl w:val="0"/>
          <w:numId w:val="10"/>
        </w:numPr>
        <w:tabs>
          <w:tab w:val="left" w:pos="350"/>
        </w:tabs>
        <w:spacing w:before="10"/>
        <w:ind w:left="350"/>
        <w:rPr>
          <w:rStyle w:val="FontStyle13"/>
          <w:sz w:val="16"/>
          <w:szCs w:val="16"/>
        </w:rPr>
      </w:pPr>
      <w:r w:rsidRPr="003C5D5F">
        <w:rPr>
          <w:rStyle w:val="FontStyle13"/>
          <w:sz w:val="16"/>
          <w:szCs w:val="16"/>
        </w:rPr>
        <w:t>Утвердить сеть  групп продленного дня при общеобразовательных учреждениях Островского муниципального района (приложение № 2).</w:t>
      </w:r>
    </w:p>
    <w:p w:rsidR="003C5D5F" w:rsidRPr="003C5D5F" w:rsidRDefault="003C5D5F" w:rsidP="004330A0">
      <w:pPr>
        <w:pStyle w:val="Style9"/>
        <w:widowControl/>
        <w:numPr>
          <w:ilvl w:val="0"/>
          <w:numId w:val="10"/>
        </w:numPr>
        <w:tabs>
          <w:tab w:val="left" w:pos="350"/>
        </w:tabs>
        <w:ind w:left="350"/>
        <w:rPr>
          <w:rStyle w:val="FontStyle13"/>
          <w:sz w:val="16"/>
          <w:szCs w:val="16"/>
        </w:rPr>
      </w:pPr>
      <w:r w:rsidRPr="003C5D5F">
        <w:rPr>
          <w:rStyle w:val="FontStyle13"/>
          <w:sz w:val="16"/>
          <w:szCs w:val="16"/>
        </w:rPr>
        <w:t>Утвердить сеть учреждений дополнительного образования детей Островского муниципального района (приложение №3).</w:t>
      </w:r>
    </w:p>
    <w:p w:rsidR="003C5D5F" w:rsidRPr="003C5D5F" w:rsidRDefault="003C5D5F" w:rsidP="004330A0">
      <w:pPr>
        <w:pStyle w:val="Style9"/>
        <w:widowControl/>
        <w:numPr>
          <w:ilvl w:val="0"/>
          <w:numId w:val="10"/>
        </w:numPr>
        <w:tabs>
          <w:tab w:val="left" w:pos="350"/>
        </w:tabs>
        <w:ind w:left="350"/>
        <w:rPr>
          <w:rStyle w:val="FontStyle13"/>
          <w:sz w:val="16"/>
          <w:szCs w:val="16"/>
        </w:rPr>
      </w:pPr>
      <w:r w:rsidRPr="003C5D5F">
        <w:rPr>
          <w:rStyle w:val="FontStyle13"/>
          <w:sz w:val="16"/>
          <w:szCs w:val="16"/>
        </w:rPr>
        <w:t>Утвердить   сеть   дошкольных   образовательных   учреждений Островского муниципального района (приложение № 4).</w:t>
      </w:r>
    </w:p>
    <w:p w:rsidR="003C5D5F" w:rsidRPr="003C5D5F" w:rsidRDefault="003C5D5F" w:rsidP="004330A0">
      <w:pPr>
        <w:pStyle w:val="Style9"/>
        <w:widowControl/>
        <w:numPr>
          <w:ilvl w:val="0"/>
          <w:numId w:val="10"/>
        </w:numPr>
        <w:tabs>
          <w:tab w:val="left" w:pos="350"/>
        </w:tabs>
        <w:ind w:left="350"/>
        <w:rPr>
          <w:rStyle w:val="FontStyle13"/>
          <w:sz w:val="16"/>
          <w:szCs w:val="16"/>
        </w:rPr>
      </w:pPr>
      <w:r w:rsidRPr="003C5D5F">
        <w:rPr>
          <w:rStyle w:val="FontStyle13"/>
          <w:sz w:val="16"/>
          <w:szCs w:val="16"/>
        </w:rPr>
        <w:t>Утвердить сеть дошкольных групп при общеобразовательных учреждениях Островского муниципального района (приложение №5)</w:t>
      </w:r>
    </w:p>
    <w:p w:rsidR="003C5D5F" w:rsidRPr="003C5D5F" w:rsidRDefault="003C5D5F" w:rsidP="004330A0">
      <w:pPr>
        <w:pStyle w:val="Style9"/>
        <w:widowControl/>
        <w:numPr>
          <w:ilvl w:val="0"/>
          <w:numId w:val="10"/>
        </w:numPr>
        <w:tabs>
          <w:tab w:val="left" w:pos="350"/>
        </w:tabs>
        <w:ind w:left="350"/>
        <w:rPr>
          <w:rStyle w:val="FontStyle13"/>
          <w:sz w:val="16"/>
          <w:szCs w:val="16"/>
        </w:rPr>
      </w:pPr>
      <w:r w:rsidRPr="003C5D5F">
        <w:rPr>
          <w:rStyle w:val="FontStyle13"/>
          <w:sz w:val="16"/>
          <w:szCs w:val="16"/>
        </w:rPr>
        <w:t>Контроль  исполнения  настоящего постановления возложить на заведующего отделом образования администрации Островского муниципального район</w:t>
      </w:r>
      <w:proofErr w:type="gramStart"/>
      <w:r w:rsidRPr="003C5D5F">
        <w:rPr>
          <w:rStyle w:val="FontStyle13"/>
          <w:sz w:val="16"/>
          <w:szCs w:val="16"/>
        </w:rPr>
        <w:t>а(</w:t>
      </w:r>
      <w:proofErr w:type="gramEnd"/>
      <w:r w:rsidRPr="003C5D5F">
        <w:rPr>
          <w:rStyle w:val="FontStyle13"/>
          <w:sz w:val="16"/>
          <w:szCs w:val="16"/>
        </w:rPr>
        <w:t>О.А.Семенова)</w:t>
      </w:r>
    </w:p>
    <w:p w:rsidR="003C5D5F" w:rsidRPr="003C5D5F" w:rsidRDefault="003C5D5F" w:rsidP="004330A0">
      <w:pPr>
        <w:widowControl/>
        <w:numPr>
          <w:ilvl w:val="0"/>
          <w:numId w:val="10"/>
        </w:numPr>
        <w:autoSpaceDE/>
        <w:autoSpaceDN/>
        <w:adjustRightInd/>
        <w:jc w:val="both"/>
        <w:rPr>
          <w:rStyle w:val="FontStyle13"/>
          <w:b/>
          <w:sz w:val="16"/>
          <w:szCs w:val="16"/>
        </w:rPr>
      </w:pPr>
      <w:r w:rsidRPr="003C5D5F">
        <w:rPr>
          <w:rStyle w:val="FontStyle13"/>
          <w:sz w:val="16"/>
          <w:szCs w:val="16"/>
        </w:rPr>
        <w:t xml:space="preserve">Настоящее постановление вступает </w:t>
      </w:r>
      <w:r w:rsidRPr="003C5D5F">
        <w:rPr>
          <w:rStyle w:val="FontStyle11"/>
          <w:b/>
          <w:spacing w:val="-20"/>
          <w:sz w:val="16"/>
          <w:szCs w:val="16"/>
        </w:rPr>
        <w:t>в силу со  дня</w:t>
      </w:r>
      <w:r w:rsidRPr="003C5D5F">
        <w:rPr>
          <w:rStyle w:val="FontStyle11"/>
          <w:spacing w:val="-20"/>
          <w:sz w:val="16"/>
          <w:szCs w:val="16"/>
        </w:rPr>
        <w:t xml:space="preserve">  </w:t>
      </w:r>
      <w:r w:rsidRPr="003C5D5F">
        <w:rPr>
          <w:rStyle w:val="FontStyle13"/>
          <w:sz w:val="16"/>
          <w:szCs w:val="16"/>
        </w:rPr>
        <w:t xml:space="preserve"> опубликования в информационном бюллетене </w:t>
      </w:r>
      <w:r w:rsidRPr="003C5D5F">
        <w:rPr>
          <w:rStyle w:val="FontStyle14"/>
          <w:b w:val="0"/>
          <w:i w:val="0"/>
          <w:sz w:val="16"/>
          <w:szCs w:val="16"/>
        </w:rPr>
        <w:t xml:space="preserve">« </w:t>
      </w:r>
      <w:proofErr w:type="gramStart"/>
      <w:r w:rsidRPr="003C5D5F">
        <w:rPr>
          <w:rStyle w:val="FontStyle14"/>
          <w:b w:val="0"/>
          <w:i w:val="0"/>
          <w:sz w:val="16"/>
          <w:szCs w:val="16"/>
        </w:rPr>
        <w:t>Р</w:t>
      </w:r>
      <w:proofErr w:type="gramEnd"/>
      <w:r w:rsidRPr="003C5D5F">
        <w:rPr>
          <w:rStyle w:val="FontStyle14"/>
          <w:b w:val="0"/>
          <w:i w:val="0"/>
          <w:sz w:val="16"/>
          <w:szCs w:val="16"/>
        </w:rPr>
        <w:t xml:space="preserve"> а </w:t>
      </w:r>
      <w:proofErr w:type="spellStart"/>
      <w:r w:rsidRPr="003C5D5F">
        <w:rPr>
          <w:rStyle w:val="FontStyle14"/>
          <w:b w:val="0"/>
          <w:i w:val="0"/>
          <w:sz w:val="16"/>
          <w:szCs w:val="16"/>
        </w:rPr>
        <w:t>йонные</w:t>
      </w:r>
      <w:proofErr w:type="spellEnd"/>
      <w:r w:rsidRPr="003C5D5F">
        <w:rPr>
          <w:rStyle w:val="FontStyle14"/>
          <w:b w:val="0"/>
          <w:i w:val="0"/>
          <w:sz w:val="16"/>
          <w:szCs w:val="16"/>
        </w:rPr>
        <w:t xml:space="preserve"> </w:t>
      </w:r>
      <w:r w:rsidRPr="003C5D5F">
        <w:rPr>
          <w:rStyle w:val="FontStyle14"/>
          <w:b w:val="0"/>
          <w:sz w:val="16"/>
          <w:szCs w:val="16"/>
        </w:rPr>
        <w:t xml:space="preserve">  </w:t>
      </w:r>
      <w:r w:rsidRPr="003C5D5F">
        <w:rPr>
          <w:rStyle w:val="FontStyle13"/>
          <w:sz w:val="16"/>
          <w:szCs w:val="16"/>
        </w:rPr>
        <w:t>новости</w:t>
      </w:r>
      <w:r w:rsidRPr="003C5D5F">
        <w:rPr>
          <w:rStyle w:val="FontStyle13"/>
          <w:b/>
          <w:sz w:val="16"/>
          <w:szCs w:val="16"/>
        </w:rPr>
        <w:t>».</w:t>
      </w:r>
    </w:p>
    <w:p w:rsidR="003C5D5F" w:rsidRPr="003C5D5F" w:rsidRDefault="003C5D5F" w:rsidP="003C5D5F">
      <w:pPr>
        <w:jc w:val="both"/>
        <w:rPr>
          <w:rStyle w:val="FontStyle13"/>
          <w:b/>
          <w:i/>
          <w:sz w:val="16"/>
          <w:szCs w:val="16"/>
        </w:rPr>
      </w:pPr>
    </w:p>
    <w:p w:rsidR="003C5D5F" w:rsidRPr="003C5D5F" w:rsidRDefault="003C5D5F" w:rsidP="003C5D5F">
      <w:pPr>
        <w:jc w:val="both"/>
        <w:rPr>
          <w:sz w:val="16"/>
          <w:szCs w:val="16"/>
        </w:rPr>
      </w:pPr>
      <w:r w:rsidRPr="003C5D5F">
        <w:rPr>
          <w:sz w:val="16"/>
          <w:szCs w:val="16"/>
        </w:rPr>
        <w:t xml:space="preserve">Заместитель  главы администрации </w:t>
      </w:r>
    </w:p>
    <w:p w:rsidR="003C5D5F" w:rsidRPr="003C5D5F" w:rsidRDefault="003C5D5F" w:rsidP="003C5D5F">
      <w:pPr>
        <w:jc w:val="both"/>
        <w:rPr>
          <w:sz w:val="16"/>
          <w:szCs w:val="16"/>
        </w:rPr>
      </w:pPr>
      <w:r w:rsidRPr="003C5D5F">
        <w:rPr>
          <w:sz w:val="16"/>
          <w:szCs w:val="16"/>
        </w:rPr>
        <w:t xml:space="preserve">Островского  муниципального района                                  Л.Н.Смирнова         </w:t>
      </w:r>
    </w:p>
    <w:p w:rsidR="003C5D5F" w:rsidRPr="003C5D5F" w:rsidRDefault="003C5D5F" w:rsidP="003C5D5F">
      <w:pPr>
        <w:jc w:val="right"/>
        <w:rPr>
          <w:sz w:val="16"/>
          <w:szCs w:val="16"/>
        </w:rPr>
      </w:pPr>
    </w:p>
    <w:p w:rsidR="003C5D5F" w:rsidRPr="003C5D5F" w:rsidRDefault="003C5D5F" w:rsidP="003C5D5F">
      <w:pPr>
        <w:jc w:val="right"/>
        <w:rPr>
          <w:sz w:val="16"/>
          <w:szCs w:val="16"/>
        </w:rPr>
      </w:pPr>
    </w:p>
    <w:p w:rsidR="003C5D5F" w:rsidRPr="003C5D5F" w:rsidRDefault="003C5D5F" w:rsidP="003C5D5F">
      <w:pPr>
        <w:jc w:val="right"/>
        <w:rPr>
          <w:sz w:val="16"/>
          <w:szCs w:val="16"/>
        </w:rPr>
      </w:pPr>
    </w:p>
    <w:p w:rsidR="003C5D5F" w:rsidRPr="003C5D5F" w:rsidRDefault="003C5D5F" w:rsidP="003C5D5F">
      <w:pPr>
        <w:jc w:val="right"/>
        <w:rPr>
          <w:sz w:val="16"/>
          <w:szCs w:val="16"/>
        </w:rPr>
      </w:pPr>
      <w:r w:rsidRPr="003C5D5F">
        <w:rPr>
          <w:sz w:val="16"/>
          <w:szCs w:val="16"/>
        </w:rPr>
        <w:t xml:space="preserve">Приложение № 1 </w:t>
      </w:r>
    </w:p>
    <w:p w:rsidR="003C5D5F" w:rsidRPr="003C5D5F" w:rsidRDefault="003C5D5F" w:rsidP="003C5D5F">
      <w:pPr>
        <w:jc w:val="right"/>
        <w:rPr>
          <w:sz w:val="16"/>
          <w:szCs w:val="16"/>
        </w:rPr>
      </w:pPr>
      <w:r w:rsidRPr="003C5D5F">
        <w:rPr>
          <w:sz w:val="16"/>
          <w:szCs w:val="16"/>
        </w:rPr>
        <w:t xml:space="preserve">к постановлению администрации </w:t>
      </w:r>
    </w:p>
    <w:p w:rsidR="003C5D5F" w:rsidRPr="003C5D5F" w:rsidRDefault="003C5D5F" w:rsidP="003C5D5F">
      <w:pPr>
        <w:jc w:val="right"/>
        <w:rPr>
          <w:sz w:val="16"/>
          <w:szCs w:val="16"/>
        </w:rPr>
      </w:pPr>
      <w:r w:rsidRPr="003C5D5F">
        <w:rPr>
          <w:sz w:val="16"/>
          <w:szCs w:val="16"/>
        </w:rPr>
        <w:t>Островского муниципального района</w:t>
      </w:r>
    </w:p>
    <w:p w:rsidR="003C5D5F" w:rsidRPr="003C5D5F" w:rsidRDefault="003C5D5F" w:rsidP="003C5D5F">
      <w:pPr>
        <w:jc w:val="right"/>
        <w:rPr>
          <w:sz w:val="16"/>
          <w:szCs w:val="16"/>
        </w:rPr>
      </w:pPr>
      <w:r w:rsidRPr="003C5D5F">
        <w:rPr>
          <w:sz w:val="16"/>
          <w:szCs w:val="16"/>
        </w:rPr>
        <w:t>от «  20 »июня   2018 г.       № 366</w:t>
      </w:r>
    </w:p>
    <w:p w:rsidR="003C5D5F" w:rsidRPr="003C5D5F" w:rsidRDefault="003C5D5F" w:rsidP="003C5D5F">
      <w:pPr>
        <w:jc w:val="center"/>
        <w:rPr>
          <w:sz w:val="16"/>
          <w:szCs w:val="16"/>
        </w:rPr>
      </w:pPr>
    </w:p>
    <w:p w:rsidR="003C5D5F" w:rsidRPr="003C5D5F" w:rsidRDefault="003C5D5F" w:rsidP="003C5D5F">
      <w:pPr>
        <w:jc w:val="center"/>
        <w:rPr>
          <w:sz w:val="16"/>
          <w:szCs w:val="16"/>
        </w:rPr>
      </w:pPr>
      <w:r w:rsidRPr="003C5D5F">
        <w:rPr>
          <w:sz w:val="16"/>
          <w:szCs w:val="16"/>
        </w:rPr>
        <w:t xml:space="preserve">Сеть общеобразовательных учреждений </w:t>
      </w:r>
    </w:p>
    <w:p w:rsidR="003C5D5F" w:rsidRPr="003C5D5F" w:rsidRDefault="003C5D5F" w:rsidP="003C5D5F">
      <w:pPr>
        <w:jc w:val="center"/>
        <w:rPr>
          <w:sz w:val="16"/>
          <w:szCs w:val="16"/>
        </w:rPr>
      </w:pPr>
      <w:r w:rsidRPr="003C5D5F">
        <w:rPr>
          <w:sz w:val="16"/>
          <w:szCs w:val="16"/>
        </w:rPr>
        <w:lastRenderedPageBreak/>
        <w:t xml:space="preserve">Островского муниципального района и количество классов – комплектов </w:t>
      </w:r>
    </w:p>
    <w:p w:rsidR="003C5D5F" w:rsidRPr="003C5D5F" w:rsidRDefault="003C5D5F" w:rsidP="003C5D5F">
      <w:pPr>
        <w:jc w:val="center"/>
        <w:rPr>
          <w:sz w:val="16"/>
          <w:szCs w:val="16"/>
        </w:rPr>
      </w:pPr>
      <w:r w:rsidRPr="003C5D5F">
        <w:rPr>
          <w:sz w:val="16"/>
          <w:szCs w:val="16"/>
        </w:rPr>
        <w:t>на 2018 – 2019 учебный год</w:t>
      </w:r>
    </w:p>
    <w:p w:rsidR="003C5D5F" w:rsidRPr="003C5D5F" w:rsidRDefault="003C5D5F" w:rsidP="003C5D5F">
      <w:pPr>
        <w:jc w:val="center"/>
        <w:rPr>
          <w:sz w:val="16"/>
          <w:szCs w:val="16"/>
        </w:rPr>
      </w:pPr>
    </w:p>
    <w:tbl>
      <w:tblPr>
        <w:tblW w:w="111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543"/>
        <w:gridCol w:w="1275"/>
        <w:gridCol w:w="885"/>
        <w:gridCol w:w="1276"/>
        <w:gridCol w:w="1134"/>
        <w:gridCol w:w="851"/>
        <w:gridCol w:w="1634"/>
      </w:tblGrid>
      <w:tr w:rsidR="003C5D5F" w:rsidRPr="003C5D5F" w:rsidTr="003C5D5F">
        <w:tc>
          <w:tcPr>
            <w:tcW w:w="534" w:type="dxa"/>
            <w:vMerge w:val="restart"/>
          </w:tcPr>
          <w:p w:rsidR="003C5D5F" w:rsidRPr="003C5D5F" w:rsidRDefault="003C5D5F" w:rsidP="003C5D5F">
            <w:pPr>
              <w:jc w:val="center"/>
              <w:rPr>
                <w:sz w:val="16"/>
                <w:szCs w:val="16"/>
              </w:rPr>
            </w:pPr>
            <w:r w:rsidRPr="003C5D5F">
              <w:rPr>
                <w:sz w:val="16"/>
                <w:szCs w:val="16"/>
              </w:rPr>
              <w:t>№</w:t>
            </w:r>
          </w:p>
        </w:tc>
        <w:tc>
          <w:tcPr>
            <w:tcW w:w="3543" w:type="dxa"/>
            <w:vMerge w:val="restart"/>
          </w:tcPr>
          <w:p w:rsidR="003C5D5F" w:rsidRPr="003C5D5F" w:rsidRDefault="003C5D5F" w:rsidP="003C5D5F">
            <w:pPr>
              <w:jc w:val="center"/>
              <w:rPr>
                <w:sz w:val="16"/>
                <w:szCs w:val="16"/>
              </w:rPr>
            </w:pPr>
            <w:r w:rsidRPr="003C5D5F">
              <w:rPr>
                <w:sz w:val="16"/>
                <w:szCs w:val="16"/>
              </w:rPr>
              <w:t>Муниципальное общеобразовательное</w:t>
            </w:r>
          </w:p>
          <w:p w:rsidR="003C5D5F" w:rsidRPr="003C5D5F" w:rsidRDefault="003C5D5F" w:rsidP="003C5D5F">
            <w:pPr>
              <w:jc w:val="center"/>
              <w:rPr>
                <w:sz w:val="16"/>
                <w:szCs w:val="16"/>
              </w:rPr>
            </w:pPr>
            <w:r w:rsidRPr="003C5D5F">
              <w:rPr>
                <w:sz w:val="16"/>
                <w:szCs w:val="16"/>
              </w:rPr>
              <w:t xml:space="preserve">учреждение </w:t>
            </w:r>
          </w:p>
        </w:tc>
        <w:tc>
          <w:tcPr>
            <w:tcW w:w="1275" w:type="dxa"/>
            <w:vMerge w:val="restart"/>
          </w:tcPr>
          <w:p w:rsidR="003C5D5F" w:rsidRPr="003C5D5F" w:rsidRDefault="003C5D5F" w:rsidP="003C5D5F">
            <w:pPr>
              <w:jc w:val="center"/>
              <w:rPr>
                <w:sz w:val="16"/>
                <w:szCs w:val="16"/>
              </w:rPr>
            </w:pPr>
            <w:r w:rsidRPr="003C5D5F">
              <w:rPr>
                <w:sz w:val="16"/>
                <w:szCs w:val="16"/>
              </w:rPr>
              <w:t>Количество классов/</w:t>
            </w:r>
          </w:p>
          <w:p w:rsidR="003C5D5F" w:rsidRPr="003C5D5F" w:rsidRDefault="003C5D5F" w:rsidP="003C5D5F">
            <w:pPr>
              <w:jc w:val="center"/>
              <w:rPr>
                <w:sz w:val="16"/>
                <w:szCs w:val="16"/>
              </w:rPr>
            </w:pPr>
            <w:r w:rsidRPr="003C5D5F">
              <w:rPr>
                <w:sz w:val="16"/>
                <w:szCs w:val="16"/>
              </w:rPr>
              <w:t>комплектов</w:t>
            </w:r>
          </w:p>
        </w:tc>
        <w:tc>
          <w:tcPr>
            <w:tcW w:w="885" w:type="dxa"/>
          </w:tcPr>
          <w:p w:rsidR="003C5D5F" w:rsidRPr="003C5D5F" w:rsidRDefault="003C5D5F" w:rsidP="003C5D5F">
            <w:pPr>
              <w:jc w:val="center"/>
              <w:rPr>
                <w:sz w:val="16"/>
                <w:szCs w:val="16"/>
              </w:rPr>
            </w:pPr>
          </w:p>
        </w:tc>
        <w:tc>
          <w:tcPr>
            <w:tcW w:w="4895" w:type="dxa"/>
            <w:gridSpan w:val="4"/>
          </w:tcPr>
          <w:p w:rsidR="003C5D5F" w:rsidRPr="003C5D5F" w:rsidRDefault="003C5D5F" w:rsidP="003C5D5F">
            <w:pPr>
              <w:jc w:val="center"/>
              <w:rPr>
                <w:sz w:val="16"/>
                <w:szCs w:val="16"/>
              </w:rPr>
            </w:pPr>
            <w:r w:rsidRPr="003C5D5F">
              <w:rPr>
                <w:sz w:val="16"/>
                <w:szCs w:val="16"/>
              </w:rPr>
              <w:t>Контингент учащихся</w:t>
            </w:r>
          </w:p>
        </w:tc>
      </w:tr>
      <w:tr w:rsidR="003C5D5F" w:rsidRPr="003C5D5F" w:rsidTr="003C5D5F">
        <w:tc>
          <w:tcPr>
            <w:tcW w:w="534" w:type="dxa"/>
            <w:vMerge/>
          </w:tcPr>
          <w:p w:rsidR="003C5D5F" w:rsidRPr="003C5D5F" w:rsidRDefault="003C5D5F" w:rsidP="003C5D5F">
            <w:pPr>
              <w:jc w:val="center"/>
              <w:rPr>
                <w:sz w:val="16"/>
                <w:szCs w:val="16"/>
              </w:rPr>
            </w:pPr>
          </w:p>
        </w:tc>
        <w:tc>
          <w:tcPr>
            <w:tcW w:w="3543" w:type="dxa"/>
            <w:vMerge/>
          </w:tcPr>
          <w:p w:rsidR="003C5D5F" w:rsidRPr="003C5D5F" w:rsidRDefault="003C5D5F" w:rsidP="003C5D5F">
            <w:pPr>
              <w:jc w:val="center"/>
              <w:rPr>
                <w:sz w:val="16"/>
                <w:szCs w:val="16"/>
              </w:rPr>
            </w:pPr>
          </w:p>
        </w:tc>
        <w:tc>
          <w:tcPr>
            <w:tcW w:w="1275" w:type="dxa"/>
            <w:vMerge/>
          </w:tcPr>
          <w:p w:rsidR="003C5D5F" w:rsidRPr="003C5D5F" w:rsidRDefault="003C5D5F" w:rsidP="003C5D5F">
            <w:pPr>
              <w:jc w:val="center"/>
              <w:rPr>
                <w:sz w:val="16"/>
                <w:szCs w:val="16"/>
              </w:rPr>
            </w:pPr>
          </w:p>
        </w:tc>
        <w:tc>
          <w:tcPr>
            <w:tcW w:w="885" w:type="dxa"/>
            <w:vMerge w:val="restart"/>
          </w:tcPr>
          <w:p w:rsidR="003C5D5F" w:rsidRPr="003C5D5F" w:rsidRDefault="003C5D5F" w:rsidP="003C5D5F">
            <w:pPr>
              <w:jc w:val="center"/>
              <w:rPr>
                <w:sz w:val="16"/>
                <w:szCs w:val="16"/>
              </w:rPr>
            </w:pPr>
            <w:r w:rsidRPr="003C5D5F">
              <w:rPr>
                <w:sz w:val="16"/>
                <w:szCs w:val="16"/>
              </w:rPr>
              <w:t>всего</w:t>
            </w:r>
          </w:p>
        </w:tc>
        <w:tc>
          <w:tcPr>
            <w:tcW w:w="1276" w:type="dxa"/>
          </w:tcPr>
          <w:p w:rsidR="003C5D5F" w:rsidRPr="003C5D5F" w:rsidRDefault="003C5D5F" w:rsidP="003C5D5F">
            <w:pPr>
              <w:jc w:val="center"/>
              <w:rPr>
                <w:sz w:val="16"/>
                <w:szCs w:val="16"/>
              </w:rPr>
            </w:pPr>
          </w:p>
        </w:tc>
        <w:tc>
          <w:tcPr>
            <w:tcW w:w="3619" w:type="dxa"/>
            <w:gridSpan w:val="3"/>
          </w:tcPr>
          <w:p w:rsidR="003C5D5F" w:rsidRPr="003C5D5F" w:rsidRDefault="003C5D5F" w:rsidP="003C5D5F">
            <w:pPr>
              <w:jc w:val="center"/>
              <w:rPr>
                <w:sz w:val="16"/>
                <w:szCs w:val="16"/>
              </w:rPr>
            </w:pPr>
            <w:r w:rsidRPr="003C5D5F">
              <w:rPr>
                <w:sz w:val="16"/>
                <w:szCs w:val="16"/>
              </w:rPr>
              <w:t>В том числе</w:t>
            </w:r>
          </w:p>
        </w:tc>
      </w:tr>
      <w:tr w:rsidR="003C5D5F" w:rsidRPr="003C5D5F" w:rsidTr="003C5D5F">
        <w:tc>
          <w:tcPr>
            <w:tcW w:w="534" w:type="dxa"/>
            <w:vMerge/>
          </w:tcPr>
          <w:p w:rsidR="003C5D5F" w:rsidRPr="003C5D5F" w:rsidRDefault="003C5D5F" w:rsidP="003C5D5F">
            <w:pPr>
              <w:jc w:val="center"/>
              <w:rPr>
                <w:sz w:val="16"/>
                <w:szCs w:val="16"/>
              </w:rPr>
            </w:pPr>
          </w:p>
        </w:tc>
        <w:tc>
          <w:tcPr>
            <w:tcW w:w="3543" w:type="dxa"/>
            <w:vMerge/>
          </w:tcPr>
          <w:p w:rsidR="003C5D5F" w:rsidRPr="003C5D5F" w:rsidRDefault="003C5D5F" w:rsidP="003C5D5F">
            <w:pPr>
              <w:jc w:val="center"/>
              <w:rPr>
                <w:sz w:val="16"/>
                <w:szCs w:val="16"/>
              </w:rPr>
            </w:pPr>
          </w:p>
        </w:tc>
        <w:tc>
          <w:tcPr>
            <w:tcW w:w="1275" w:type="dxa"/>
            <w:vMerge/>
          </w:tcPr>
          <w:p w:rsidR="003C5D5F" w:rsidRPr="003C5D5F" w:rsidRDefault="003C5D5F" w:rsidP="003C5D5F">
            <w:pPr>
              <w:jc w:val="center"/>
              <w:rPr>
                <w:sz w:val="16"/>
                <w:szCs w:val="16"/>
              </w:rPr>
            </w:pPr>
          </w:p>
        </w:tc>
        <w:tc>
          <w:tcPr>
            <w:tcW w:w="885" w:type="dxa"/>
            <w:vMerge/>
          </w:tcPr>
          <w:p w:rsidR="003C5D5F" w:rsidRPr="003C5D5F" w:rsidRDefault="003C5D5F" w:rsidP="003C5D5F">
            <w:pPr>
              <w:jc w:val="center"/>
              <w:rPr>
                <w:sz w:val="16"/>
                <w:szCs w:val="16"/>
              </w:rPr>
            </w:pPr>
          </w:p>
        </w:tc>
        <w:tc>
          <w:tcPr>
            <w:tcW w:w="1276" w:type="dxa"/>
          </w:tcPr>
          <w:p w:rsidR="003C5D5F" w:rsidRPr="003C5D5F" w:rsidRDefault="003C5D5F" w:rsidP="003C5D5F">
            <w:pPr>
              <w:jc w:val="center"/>
              <w:rPr>
                <w:sz w:val="16"/>
                <w:szCs w:val="16"/>
              </w:rPr>
            </w:pPr>
            <w:proofErr w:type="spellStart"/>
            <w:r w:rsidRPr="003C5D5F">
              <w:rPr>
                <w:sz w:val="16"/>
                <w:szCs w:val="16"/>
              </w:rPr>
              <w:t>обуч</w:t>
            </w:r>
            <w:proofErr w:type="spellEnd"/>
            <w:r w:rsidRPr="003C5D5F">
              <w:rPr>
                <w:sz w:val="16"/>
                <w:szCs w:val="16"/>
              </w:rPr>
              <w:t xml:space="preserve">. по </w:t>
            </w:r>
            <w:proofErr w:type="spellStart"/>
            <w:r w:rsidRPr="003C5D5F">
              <w:rPr>
                <w:sz w:val="16"/>
                <w:szCs w:val="16"/>
              </w:rPr>
              <w:t>общеобр</w:t>
            </w:r>
            <w:proofErr w:type="spellEnd"/>
            <w:r w:rsidRPr="003C5D5F">
              <w:rPr>
                <w:sz w:val="16"/>
                <w:szCs w:val="16"/>
              </w:rPr>
              <w:t xml:space="preserve">. </w:t>
            </w:r>
            <w:proofErr w:type="spellStart"/>
            <w:r w:rsidRPr="003C5D5F">
              <w:rPr>
                <w:sz w:val="16"/>
                <w:szCs w:val="16"/>
              </w:rPr>
              <w:t>прогр</w:t>
            </w:r>
            <w:proofErr w:type="spellEnd"/>
            <w:r w:rsidRPr="003C5D5F">
              <w:rPr>
                <w:sz w:val="16"/>
                <w:szCs w:val="16"/>
              </w:rPr>
              <w:t>.</w:t>
            </w:r>
          </w:p>
        </w:tc>
        <w:tc>
          <w:tcPr>
            <w:tcW w:w="1134" w:type="dxa"/>
          </w:tcPr>
          <w:p w:rsidR="003C5D5F" w:rsidRPr="003C5D5F" w:rsidRDefault="003C5D5F" w:rsidP="003C5D5F">
            <w:pPr>
              <w:jc w:val="center"/>
              <w:rPr>
                <w:sz w:val="16"/>
                <w:szCs w:val="16"/>
              </w:rPr>
            </w:pPr>
            <w:proofErr w:type="spellStart"/>
            <w:r w:rsidRPr="003C5D5F">
              <w:rPr>
                <w:sz w:val="16"/>
                <w:szCs w:val="16"/>
              </w:rPr>
              <w:t>обуч</w:t>
            </w:r>
            <w:proofErr w:type="spellEnd"/>
            <w:r w:rsidRPr="003C5D5F">
              <w:rPr>
                <w:sz w:val="16"/>
                <w:szCs w:val="16"/>
              </w:rPr>
              <w:t xml:space="preserve">. по </w:t>
            </w:r>
            <w:proofErr w:type="spellStart"/>
            <w:r w:rsidRPr="003C5D5F">
              <w:rPr>
                <w:sz w:val="16"/>
                <w:szCs w:val="16"/>
              </w:rPr>
              <w:t>коррекц</w:t>
            </w:r>
            <w:proofErr w:type="spellEnd"/>
            <w:r w:rsidRPr="003C5D5F">
              <w:rPr>
                <w:sz w:val="16"/>
                <w:szCs w:val="16"/>
              </w:rPr>
              <w:t xml:space="preserve">. </w:t>
            </w:r>
            <w:proofErr w:type="spellStart"/>
            <w:r w:rsidRPr="003C5D5F">
              <w:rPr>
                <w:sz w:val="16"/>
                <w:szCs w:val="16"/>
              </w:rPr>
              <w:t>прогр</w:t>
            </w:r>
            <w:proofErr w:type="spellEnd"/>
            <w:r w:rsidRPr="003C5D5F">
              <w:rPr>
                <w:sz w:val="16"/>
                <w:szCs w:val="16"/>
              </w:rPr>
              <w:t>.</w:t>
            </w:r>
          </w:p>
        </w:tc>
        <w:tc>
          <w:tcPr>
            <w:tcW w:w="851" w:type="dxa"/>
          </w:tcPr>
          <w:p w:rsidR="003C5D5F" w:rsidRPr="003C5D5F" w:rsidRDefault="003C5D5F" w:rsidP="003C5D5F">
            <w:pPr>
              <w:jc w:val="center"/>
              <w:rPr>
                <w:sz w:val="16"/>
                <w:szCs w:val="16"/>
              </w:rPr>
            </w:pPr>
            <w:proofErr w:type="spellStart"/>
            <w:r w:rsidRPr="003C5D5F">
              <w:rPr>
                <w:sz w:val="16"/>
                <w:szCs w:val="16"/>
              </w:rPr>
              <w:t>Обуч</w:t>
            </w:r>
            <w:proofErr w:type="gramStart"/>
            <w:r w:rsidRPr="003C5D5F">
              <w:rPr>
                <w:sz w:val="16"/>
                <w:szCs w:val="16"/>
              </w:rPr>
              <w:t>.п</w:t>
            </w:r>
            <w:proofErr w:type="gramEnd"/>
            <w:r w:rsidRPr="003C5D5F">
              <w:rPr>
                <w:sz w:val="16"/>
                <w:szCs w:val="16"/>
              </w:rPr>
              <w:t>о</w:t>
            </w:r>
            <w:proofErr w:type="spellEnd"/>
            <w:r w:rsidRPr="003C5D5F">
              <w:rPr>
                <w:sz w:val="16"/>
                <w:szCs w:val="16"/>
              </w:rPr>
              <w:t xml:space="preserve"> </w:t>
            </w:r>
            <w:proofErr w:type="spellStart"/>
            <w:r w:rsidRPr="003C5D5F">
              <w:rPr>
                <w:sz w:val="16"/>
                <w:szCs w:val="16"/>
              </w:rPr>
              <w:t>адапт.прогр</w:t>
            </w:r>
            <w:proofErr w:type="spellEnd"/>
          </w:p>
        </w:tc>
        <w:tc>
          <w:tcPr>
            <w:tcW w:w="1634" w:type="dxa"/>
          </w:tcPr>
          <w:p w:rsidR="003C5D5F" w:rsidRPr="003C5D5F" w:rsidRDefault="003C5D5F" w:rsidP="003C5D5F">
            <w:pPr>
              <w:jc w:val="center"/>
              <w:rPr>
                <w:sz w:val="16"/>
                <w:szCs w:val="16"/>
              </w:rPr>
            </w:pPr>
            <w:proofErr w:type="spellStart"/>
            <w:r w:rsidRPr="003C5D5F">
              <w:rPr>
                <w:sz w:val="16"/>
                <w:szCs w:val="16"/>
              </w:rPr>
              <w:t>индив</w:t>
            </w:r>
            <w:proofErr w:type="spellEnd"/>
            <w:r w:rsidRPr="003C5D5F">
              <w:rPr>
                <w:sz w:val="16"/>
                <w:szCs w:val="16"/>
              </w:rPr>
              <w:t>. обучение</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1</w:t>
            </w:r>
          </w:p>
        </w:tc>
        <w:tc>
          <w:tcPr>
            <w:tcW w:w="3543" w:type="dxa"/>
          </w:tcPr>
          <w:p w:rsidR="003C5D5F" w:rsidRPr="003C5D5F" w:rsidRDefault="003C5D5F" w:rsidP="003C5D5F">
            <w:pPr>
              <w:rPr>
                <w:sz w:val="16"/>
                <w:szCs w:val="16"/>
              </w:rPr>
            </w:pPr>
            <w:r w:rsidRPr="003C5D5F">
              <w:rPr>
                <w:sz w:val="16"/>
                <w:szCs w:val="16"/>
              </w:rPr>
              <w:t>МКОУ «</w:t>
            </w:r>
            <w:proofErr w:type="spellStart"/>
            <w:r w:rsidRPr="003C5D5F">
              <w:rPr>
                <w:sz w:val="16"/>
                <w:szCs w:val="16"/>
              </w:rPr>
              <w:t>Адищевская</w:t>
            </w:r>
            <w:proofErr w:type="spellEnd"/>
            <w:r w:rsidRPr="003C5D5F">
              <w:rPr>
                <w:sz w:val="16"/>
                <w:szCs w:val="16"/>
              </w:rPr>
              <w:t xml:space="preserve"> средняя общеобразовательная  школа»      </w:t>
            </w:r>
          </w:p>
        </w:tc>
        <w:tc>
          <w:tcPr>
            <w:tcW w:w="1275" w:type="dxa"/>
          </w:tcPr>
          <w:p w:rsidR="003C5D5F" w:rsidRPr="003C5D5F" w:rsidRDefault="003C5D5F" w:rsidP="003C5D5F">
            <w:pPr>
              <w:jc w:val="center"/>
              <w:rPr>
                <w:sz w:val="16"/>
                <w:szCs w:val="16"/>
              </w:rPr>
            </w:pPr>
            <w:r w:rsidRPr="003C5D5F">
              <w:rPr>
                <w:sz w:val="16"/>
                <w:szCs w:val="16"/>
              </w:rPr>
              <w:t>11/9</w:t>
            </w:r>
          </w:p>
        </w:tc>
        <w:tc>
          <w:tcPr>
            <w:tcW w:w="885" w:type="dxa"/>
          </w:tcPr>
          <w:p w:rsidR="003C5D5F" w:rsidRPr="003C5D5F" w:rsidRDefault="003C5D5F" w:rsidP="003C5D5F">
            <w:pPr>
              <w:jc w:val="center"/>
              <w:rPr>
                <w:sz w:val="16"/>
                <w:szCs w:val="16"/>
              </w:rPr>
            </w:pPr>
            <w:r w:rsidRPr="003C5D5F">
              <w:rPr>
                <w:sz w:val="16"/>
                <w:szCs w:val="16"/>
              </w:rPr>
              <w:t>69</w:t>
            </w:r>
          </w:p>
        </w:tc>
        <w:tc>
          <w:tcPr>
            <w:tcW w:w="1276" w:type="dxa"/>
          </w:tcPr>
          <w:p w:rsidR="003C5D5F" w:rsidRPr="003C5D5F" w:rsidRDefault="003C5D5F" w:rsidP="003C5D5F">
            <w:pPr>
              <w:jc w:val="center"/>
              <w:rPr>
                <w:sz w:val="16"/>
                <w:szCs w:val="16"/>
              </w:rPr>
            </w:pPr>
            <w:r w:rsidRPr="003C5D5F">
              <w:rPr>
                <w:sz w:val="16"/>
                <w:szCs w:val="16"/>
              </w:rPr>
              <w:t>57</w:t>
            </w:r>
          </w:p>
        </w:tc>
        <w:tc>
          <w:tcPr>
            <w:tcW w:w="1134" w:type="dxa"/>
          </w:tcPr>
          <w:p w:rsidR="003C5D5F" w:rsidRPr="003C5D5F" w:rsidRDefault="003C5D5F" w:rsidP="003C5D5F">
            <w:pPr>
              <w:rPr>
                <w:sz w:val="16"/>
                <w:szCs w:val="16"/>
              </w:rPr>
            </w:pPr>
            <w:r w:rsidRPr="003C5D5F">
              <w:rPr>
                <w:sz w:val="16"/>
                <w:szCs w:val="16"/>
              </w:rPr>
              <w:t xml:space="preserve">       -</w:t>
            </w:r>
          </w:p>
        </w:tc>
        <w:tc>
          <w:tcPr>
            <w:tcW w:w="851" w:type="dxa"/>
          </w:tcPr>
          <w:p w:rsidR="003C5D5F" w:rsidRPr="003C5D5F" w:rsidRDefault="003C5D5F" w:rsidP="003C5D5F">
            <w:pPr>
              <w:jc w:val="center"/>
              <w:rPr>
                <w:sz w:val="16"/>
                <w:szCs w:val="16"/>
              </w:rPr>
            </w:pPr>
            <w:r w:rsidRPr="003C5D5F">
              <w:rPr>
                <w:sz w:val="16"/>
                <w:szCs w:val="16"/>
              </w:rPr>
              <w:t>9</w:t>
            </w:r>
          </w:p>
        </w:tc>
        <w:tc>
          <w:tcPr>
            <w:tcW w:w="1634" w:type="dxa"/>
          </w:tcPr>
          <w:p w:rsidR="003C5D5F" w:rsidRPr="003C5D5F" w:rsidRDefault="003C5D5F" w:rsidP="003C5D5F">
            <w:pPr>
              <w:jc w:val="center"/>
              <w:rPr>
                <w:sz w:val="16"/>
                <w:szCs w:val="16"/>
              </w:rPr>
            </w:pPr>
            <w:r w:rsidRPr="003C5D5F">
              <w:rPr>
                <w:sz w:val="16"/>
                <w:szCs w:val="16"/>
              </w:rPr>
              <w:t>3</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2</w:t>
            </w:r>
          </w:p>
        </w:tc>
        <w:tc>
          <w:tcPr>
            <w:tcW w:w="3543" w:type="dxa"/>
          </w:tcPr>
          <w:p w:rsidR="003C5D5F" w:rsidRPr="003C5D5F" w:rsidRDefault="003C5D5F" w:rsidP="003C5D5F">
            <w:pPr>
              <w:rPr>
                <w:sz w:val="16"/>
                <w:szCs w:val="16"/>
              </w:rPr>
            </w:pPr>
            <w:r w:rsidRPr="003C5D5F">
              <w:rPr>
                <w:sz w:val="16"/>
                <w:szCs w:val="16"/>
              </w:rPr>
              <w:t xml:space="preserve">МКОУ «Александровская средняя общеобразовательная  школа»      </w:t>
            </w:r>
          </w:p>
        </w:tc>
        <w:tc>
          <w:tcPr>
            <w:tcW w:w="1275" w:type="dxa"/>
          </w:tcPr>
          <w:p w:rsidR="003C5D5F" w:rsidRPr="003C5D5F" w:rsidRDefault="003C5D5F" w:rsidP="003C5D5F">
            <w:pPr>
              <w:jc w:val="center"/>
              <w:rPr>
                <w:sz w:val="16"/>
                <w:szCs w:val="16"/>
              </w:rPr>
            </w:pPr>
            <w:r w:rsidRPr="003C5D5F">
              <w:rPr>
                <w:sz w:val="16"/>
                <w:szCs w:val="16"/>
              </w:rPr>
              <w:t>11/10</w:t>
            </w:r>
          </w:p>
        </w:tc>
        <w:tc>
          <w:tcPr>
            <w:tcW w:w="885" w:type="dxa"/>
          </w:tcPr>
          <w:p w:rsidR="003C5D5F" w:rsidRPr="003C5D5F" w:rsidRDefault="003C5D5F" w:rsidP="003C5D5F">
            <w:pPr>
              <w:jc w:val="center"/>
              <w:rPr>
                <w:sz w:val="16"/>
                <w:szCs w:val="16"/>
              </w:rPr>
            </w:pPr>
            <w:r w:rsidRPr="003C5D5F">
              <w:rPr>
                <w:sz w:val="16"/>
                <w:szCs w:val="16"/>
              </w:rPr>
              <w:t>95</w:t>
            </w:r>
          </w:p>
        </w:tc>
        <w:tc>
          <w:tcPr>
            <w:tcW w:w="1276" w:type="dxa"/>
          </w:tcPr>
          <w:p w:rsidR="003C5D5F" w:rsidRPr="003C5D5F" w:rsidRDefault="003C5D5F" w:rsidP="003C5D5F">
            <w:pPr>
              <w:jc w:val="center"/>
              <w:rPr>
                <w:sz w:val="16"/>
                <w:szCs w:val="16"/>
              </w:rPr>
            </w:pPr>
            <w:r w:rsidRPr="003C5D5F">
              <w:rPr>
                <w:sz w:val="16"/>
                <w:szCs w:val="16"/>
              </w:rPr>
              <w:t>91</w:t>
            </w:r>
          </w:p>
        </w:tc>
        <w:tc>
          <w:tcPr>
            <w:tcW w:w="1134" w:type="dxa"/>
          </w:tcPr>
          <w:p w:rsidR="003C5D5F" w:rsidRPr="003C5D5F" w:rsidRDefault="003C5D5F" w:rsidP="003C5D5F">
            <w:pPr>
              <w:jc w:val="center"/>
              <w:rPr>
                <w:sz w:val="16"/>
                <w:szCs w:val="16"/>
              </w:rPr>
            </w:pPr>
            <w:r w:rsidRPr="003C5D5F">
              <w:rPr>
                <w:sz w:val="16"/>
                <w:szCs w:val="16"/>
              </w:rPr>
              <w:t>-</w:t>
            </w:r>
          </w:p>
        </w:tc>
        <w:tc>
          <w:tcPr>
            <w:tcW w:w="851" w:type="dxa"/>
          </w:tcPr>
          <w:p w:rsidR="003C5D5F" w:rsidRPr="003C5D5F" w:rsidRDefault="003C5D5F" w:rsidP="003C5D5F">
            <w:pPr>
              <w:jc w:val="center"/>
              <w:rPr>
                <w:sz w:val="16"/>
                <w:szCs w:val="16"/>
              </w:rPr>
            </w:pPr>
            <w:r w:rsidRPr="003C5D5F">
              <w:rPr>
                <w:sz w:val="16"/>
                <w:szCs w:val="16"/>
              </w:rPr>
              <w:t>4</w:t>
            </w:r>
          </w:p>
        </w:tc>
        <w:tc>
          <w:tcPr>
            <w:tcW w:w="1634" w:type="dxa"/>
          </w:tcPr>
          <w:p w:rsidR="003C5D5F" w:rsidRPr="003C5D5F" w:rsidRDefault="003C5D5F" w:rsidP="003C5D5F">
            <w:pPr>
              <w:jc w:val="center"/>
              <w:rPr>
                <w:sz w:val="16"/>
                <w:szCs w:val="16"/>
              </w:rPr>
            </w:pP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3</w:t>
            </w:r>
          </w:p>
        </w:tc>
        <w:tc>
          <w:tcPr>
            <w:tcW w:w="3543" w:type="dxa"/>
          </w:tcPr>
          <w:p w:rsidR="003C5D5F" w:rsidRPr="003C5D5F" w:rsidRDefault="003C5D5F" w:rsidP="003C5D5F">
            <w:pPr>
              <w:rPr>
                <w:sz w:val="16"/>
                <w:szCs w:val="16"/>
              </w:rPr>
            </w:pPr>
            <w:r w:rsidRPr="003C5D5F">
              <w:rPr>
                <w:sz w:val="16"/>
                <w:szCs w:val="16"/>
              </w:rPr>
              <w:t xml:space="preserve">МКОУ « </w:t>
            </w:r>
            <w:proofErr w:type="spellStart"/>
            <w:r w:rsidRPr="003C5D5F">
              <w:rPr>
                <w:sz w:val="16"/>
                <w:szCs w:val="16"/>
              </w:rPr>
              <w:t>Игодовская</w:t>
            </w:r>
            <w:proofErr w:type="spellEnd"/>
            <w:r w:rsidRPr="003C5D5F">
              <w:rPr>
                <w:sz w:val="16"/>
                <w:szCs w:val="16"/>
              </w:rPr>
              <w:t xml:space="preserve">  средняя общеобразовательная  школа»             </w:t>
            </w:r>
          </w:p>
        </w:tc>
        <w:tc>
          <w:tcPr>
            <w:tcW w:w="1275" w:type="dxa"/>
          </w:tcPr>
          <w:p w:rsidR="003C5D5F" w:rsidRPr="003C5D5F" w:rsidRDefault="003C5D5F" w:rsidP="003C5D5F">
            <w:pPr>
              <w:jc w:val="center"/>
              <w:rPr>
                <w:sz w:val="16"/>
                <w:szCs w:val="16"/>
              </w:rPr>
            </w:pPr>
            <w:r w:rsidRPr="003C5D5F">
              <w:rPr>
                <w:sz w:val="16"/>
                <w:szCs w:val="16"/>
              </w:rPr>
              <w:t>9/7</w:t>
            </w:r>
          </w:p>
        </w:tc>
        <w:tc>
          <w:tcPr>
            <w:tcW w:w="885" w:type="dxa"/>
          </w:tcPr>
          <w:p w:rsidR="003C5D5F" w:rsidRPr="003C5D5F" w:rsidRDefault="003C5D5F" w:rsidP="003C5D5F">
            <w:pPr>
              <w:jc w:val="center"/>
              <w:rPr>
                <w:sz w:val="16"/>
                <w:szCs w:val="16"/>
              </w:rPr>
            </w:pPr>
            <w:r w:rsidRPr="003C5D5F">
              <w:rPr>
                <w:sz w:val="16"/>
                <w:szCs w:val="16"/>
              </w:rPr>
              <w:t>18</w:t>
            </w:r>
          </w:p>
        </w:tc>
        <w:tc>
          <w:tcPr>
            <w:tcW w:w="1276" w:type="dxa"/>
          </w:tcPr>
          <w:p w:rsidR="003C5D5F" w:rsidRPr="003C5D5F" w:rsidRDefault="003C5D5F" w:rsidP="003C5D5F">
            <w:pPr>
              <w:jc w:val="center"/>
              <w:rPr>
                <w:sz w:val="16"/>
                <w:szCs w:val="16"/>
              </w:rPr>
            </w:pPr>
            <w:r w:rsidRPr="003C5D5F">
              <w:rPr>
                <w:sz w:val="16"/>
                <w:szCs w:val="16"/>
              </w:rPr>
              <w:t>16</w:t>
            </w:r>
          </w:p>
        </w:tc>
        <w:tc>
          <w:tcPr>
            <w:tcW w:w="1134" w:type="dxa"/>
          </w:tcPr>
          <w:p w:rsidR="003C5D5F" w:rsidRPr="003C5D5F" w:rsidRDefault="003C5D5F" w:rsidP="003C5D5F">
            <w:pPr>
              <w:jc w:val="center"/>
              <w:rPr>
                <w:sz w:val="16"/>
                <w:szCs w:val="16"/>
              </w:rPr>
            </w:pPr>
            <w:r w:rsidRPr="003C5D5F">
              <w:rPr>
                <w:sz w:val="16"/>
                <w:szCs w:val="16"/>
              </w:rPr>
              <w:t>-</w:t>
            </w:r>
          </w:p>
        </w:tc>
        <w:tc>
          <w:tcPr>
            <w:tcW w:w="851" w:type="dxa"/>
          </w:tcPr>
          <w:p w:rsidR="003C5D5F" w:rsidRPr="003C5D5F" w:rsidRDefault="003C5D5F" w:rsidP="003C5D5F">
            <w:pPr>
              <w:jc w:val="center"/>
              <w:rPr>
                <w:sz w:val="16"/>
                <w:szCs w:val="16"/>
              </w:rPr>
            </w:pPr>
            <w:r w:rsidRPr="003C5D5F">
              <w:rPr>
                <w:sz w:val="16"/>
                <w:szCs w:val="16"/>
              </w:rPr>
              <w:t>2</w:t>
            </w:r>
          </w:p>
        </w:tc>
        <w:tc>
          <w:tcPr>
            <w:tcW w:w="1634" w:type="dxa"/>
          </w:tcPr>
          <w:p w:rsidR="003C5D5F" w:rsidRPr="003C5D5F" w:rsidRDefault="003C5D5F" w:rsidP="003C5D5F">
            <w:pPr>
              <w:jc w:val="center"/>
              <w:rPr>
                <w:sz w:val="16"/>
                <w:szCs w:val="16"/>
              </w:rPr>
            </w:pPr>
            <w:r w:rsidRPr="003C5D5F">
              <w:rPr>
                <w:sz w:val="16"/>
                <w:szCs w:val="16"/>
              </w:rPr>
              <w:t>-</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4</w:t>
            </w:r>
          </w:p>
        </w:tc>
        <w:tc>
          <w:tcPr>
            <w:tcW w:w="3543" w:type="dxa"/>
          </w:tcPr>
          <w:p w:rsidR="003C5D5F" w:rsidRPr="003C5D5F" w:rsidRDefault="003C5D5F" w:rsidP="003C5D5F">
            <w:pPr>
              <w:rPr>
                <w:sz w:val="16"/>
                <w:szCs w:val="16"/>
              </w:rPr>
            </w:pPr>
            <w:r w:rsidRPr="003C5D5F">
              <w:rPr>
                <w:sz w:val="16"/>
                <w:szCs w:val="16"/>
              </w:rPr>
              <w:t xml:space="preserve">МКОУ « </w:t>
            </w:r>
            <w:proofErr w:type="spellStart"/>
            <w:r w:rsidRPr="003C5D5F">
              <w:rPr>
                <w:sz w:val="16"/>
                <w:szCs w:val="16"/>
              </w:rPr>
              <w:t>Клеванцовская</w:t>
            </w:r>
            <w:proofErr w:type="spellEnd"/>
            <w:r w:rsidRPr="003C5D5F">
              <w:rPr>
                <w:sz w:val="16"/>
                <w:szCs w:val="16"/>
              </w:rPr>
              <w:t xml:space="preserve"> средняя общеобразовательная  школа»          </w:t>
            </w:r>
          </w:p>
        </w:tc>
        <w:tc>
          <w:tcPr>
            <w:tcW w:w="1275" w:type="dxa"/>
          </w:tcPr>
          <w:p w:rsidR="003C5D5F" w:rsidRPr="003C5D5F" w:rsidRDefault="003C5D5F" w:rsidP="003C5D5F">
            <w:pPr>
              <w:jc w:val="center"/>
              <w:rPr>
                <w:sz w:val="16"/>
                <w:szCs w:val="16"/>
              </w:rPr>
            </w:pPr>
            <w:r w:rsidRPr="003C5D5F">
              <w:rPr>
                <w:sz w:val="16"/>
                <w:szCs w:val="16"/>
              </w:rPr>
              <w:t>11/9</w:t>
            </w:r>
          </w:p>
        </w:tc>
        <w:tc>
          <w:tcPr>
            <w:tcW w:w="885" w:type="dxa"/>
          </w:tcPr>
          <w:p w:rsidR="003C5D5F" w:rsidRPr="003C5D5F" w:rsidRDefault="003C5D5F" w:rsidP="003C5D5F">
            <w:pPr>
              <w:jc w:val="center"/>
              <w:rPr>
                <w:sz w:val="16"/>
                <w:szCs w:val="16"/>
              </w:rPr>
            </w:pPr>
            <w:r w:rsidRPr="003C5D5F">
              <w:rPr>
                <w:sz w:val="16"/>
                <w:szCs w:val="16"/>
              </w:rPr>
              <w:t>61</w:t>
            </w:r>
          </w:p>
        </w:tc>
        <w:tc>
          <w:tcPr>
            <w:tcW w:w="1276" w:type="dxa"/>
          </w:tcPr>
          <w:p w:rsidR="003C5D5F" w:rsidRPr="003C5D5F" w:rsidRDefault="003C5D5F" w:rsidP="003C5D5F">
            <w:pPr>
              <w:jc w:val="center"/>
              <w:rPr>
                <w:sz w:val="16"/>
                <w:szCs w:val="16"/>
              </w:rPr>
            </w:pPr>
            <w:r w:rsidRPr="003C5D5F">
              <w:rPr>
                <w:sz w:val="16"/>
                <w:szCs w:val="16"/>
              </w:rPr>
              <w:t>56</w:t>
            </w:r>
          </w:p>
        </w:tc>
        <w:tc>
          <w:tcPr>
            <w:tcW w:w="1134" w:type="dxa"/>
          </w:tcPr>
          <w:p w:rsidR="003C5D5F" w:rsidRPr="003C5D5F" w:rsidRDefault="003C5D5F" w:rsidP="003C5D5F">
            <w:pPr>
              <w:rPr>
                <w:sz w:val="16"/>
                <w:szCs w:val="16"/>
              </w:rPr>
            </w:pPr>
            <w:r w:rsidRPr="003C5D5F">
              <w:rPr>
                <w:sz w:val="16"/>
                <w:szCs w:val="16"/>
              </w:rPr>
              <w:t xml:space="preserve">        -</w:t>
            </w:r>
          </w:p>
        </w:tc>
        <w:tc>
          <w:tcPr>
            <w:tcW w:w="851" w:type="dxa"/>
          </w:tcPr>
          <w:p w:rsidR="003C5D5F" w:rsidRPr="003C5D5F" w:rsidRDefault="003C5D5F" w:rsidP="003C5D5F">
            <w:pPr>
              <w:jc w:val="center"/>
              <w:rPr>
                <w:sz w:val="16"/>
                <w:szCs w:val="16"/>
              </w:rPr>
            </w:pPr>
            <w:r w:rsidRPr="003C5D5F">
              <w:rPr>
                <w:sz w:val="16"/>
                <w:szCs w:val="16"/>
              </w:rPr>
              <w:t>4</w:t>
            </w:r>
          </w:p>
        </w:tc>
        <w:tc>
          <w:tcPr>
            <w:tcW w:w="1634" w:type="dxa"/>
          </w:tcPr>
          <w:p w:rsidR="003C5D5F" w:rsidRPr="003C5D5F" w:rsidRDefault="003C5D5F" w:rsidP="003C5D5F">
            <w:pPr>
              <w:jc w:val="center"/>
              <w:rPr>
                <w:sz w:val="16"/>
                <w:szCs w:val="16"/>
              </w:rPr>
            </w:pPr>
            <w:r w:rsidRPr="003C5D5F">
              <w:rPr>
                <w:sz w:val="16"/>
                <w:szCs w:val="16"/>
              </w:rPr>
              <w:t>1</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5</w:t>
            </w:r>
          </w:p>
        </w:tc>
        <w:tc>
          <w:tcPr>
            <w:tcW w:w="3543" w:type="dxa"/>
          </w:tcPr>
          <w:p w:rsidR="003C5D5F" w:rsidRPr="003C5D5F" w:rsidRDefault="003C5D5F" w:rsidP="003C5D5F">
            <w:pPr>
              <w:rPr>
                <w:sz w:val="16"/>
                <w:szCs w:val="16"/>
              </w:rPr>
            </w:pPr>
            <w:r w:rsidRPr="003C5D5F">
              <w:rPr>
                <w:sz w:val="16"/>
                <w:szCs w:val="16"/>
              </w:rPr>
              <w:t xml:space="preserve">МКОУ «Островская  средняя общеобразовательная  школа»      </w:t>
            </w:r>
          </w:p>
        </w:tc>
        <w:tc>
          <w:tcPr>
            <w:tcW w:w="1275" w:type="dxa"/>
          </w:tcPr>
          <w:p w:rsidR="003C5D5F" w:rsidRPr="003C5D5F" w:rsidRDefault="003C5D5F" w:rsidP="003C5D5F">
            <w:pPr>
              <w:jc w:val="center"/>
              <w:rPr>
                <w:sz w:val="16"/>
                <w:szCs w:val="16"/>
              </w:rPr>
            </w:pPr>
            <w:r w:rsidRPr="003C5D5F">
              <w:rPr>
                <w:sz w:val="16"/>
                <w:szCs w:val="16"/>
              </w:rPr>
              <w:t>39/38</w:t>
            </w:r>
          </w:p>
        </w:tc>
        <w:tc>
          <w:tcPr>
            <w:tcW w:w="885" w:type="dxa"/>
          </w:tcPr>
          <w:p w:rsidR="003C5D5F" w:rsidRPr="003C5D5F" w:rsidRDefault="003C5D5F" w:rsidP="003C5D5F">
            <w:pPr>
              <w:jc w:val="center"/>
              <w:rPr>
                <w:sz w:val="16"/>
                <w:szCs w:val="16"/>
              </w:rPr>
            </w:pPr>
            <w:r w:rsidRPr="003C5D5F">
              <w:rPr>
                <w:sz w:val="16"/>
                <w:szCs w:val="16"/>
              </w:rPr>
              <w:t>713</w:t>
            </w:r>
          </w:p>
        </w:tc>
        <w:tc>
          <w:tcPr>
            <w:tcW w:w="1276" w:type="dxa"/>
          </w:tcPr>
          <w:p w:rsidR="003C5D5F" w:rsidRPr="003C5D5F" w:rsidRDefault="003C5D5F" w:rsidP="003C5D5F">
            <w:pPr>
              <w:jc w:val="center"/>
              <w:rPr>
                <w:sz w:val="16"/>
                <w:szCs w:val="16"/>
              </w:rPr>
            </w:pPr>
            <w:r w:rsidRPr="003C5D5F">
              <w:rPr>
                <w:sz w:val="16"/>
                <w:szCs w:val="16"/>
              </w:rPr>
              <w:t>645</w:t>
            </w:r>
          </w:p>
        </w:tc>
        <w:tc>
          <w:tcPr>
            <w:tcW w:w="1134" w:type="dxa"/>
          </w:tcPr>
          <w:p w:rsidR="003C5D5F" w:rsidRPr="003C5D5F" w:rsidRDefault="003C5D5F" w:rsidP="003C5D5F">
            <w:pPr>
              <w:jc w:val="center"/>
              <w:rPr>
                <w:sz w:val="16"/>
                <w:szCs w:val="16"/>
              </w:rPr>
            </w:pPr>
            <w:r w:rsidRPr="003C5D5F">
              <w:rPr>
                <w:sz w:val="16"/>
                <w:szCs w:val="16"/>
              </w:rPr>
              <w:t>24</w:t>
            </w:r>
          </w:p>
        </w:tc>
        <w:tc>
          <w:tcPr>
            <w:tcW w:w="851" w:type="dxa"/>
          </w:tcPr>
          <w:p w:rsidR="003C5D5F" w:rsidRPr="003C5D5F" w:rsidRDefault="003C5D5F" w:rsidP="003C5D5F">
            <w:pPr>
              <w:jc w:val="center"/>
              <w:rPr>
                <w:sz w:val="16"/>
                <w:szCs w:val="16"/>
              </w:rPr>
            </w:pPr>
            <w:r w:rsidRPr="003C5D5F">
              <w:rPr>
                <w:sz w:val="16"/>
                <w:szCs w:val="16"/>
              </w:rPr>
              <w:t>30</w:t>
            </w:r>
          </w:p>
        </w:tc>
        <w:tc>
          <w:tcPr>
            <w:tcW w:w="1634" w:type="dxa"/>
          </w:tcPr>
          <w:p w:rsidR="003C5D5F" w:rsidRPr="003C5D5F" w:rsidRDefault="003C5D5F" w:rsidP="003C5D5F">
            <w:pPr>
              <w:rPr>
                <w:sz w:val="16"/>
                <w:szCs w:val="16"/>
              </w:rPr>
            </w:pPr>
            <w:r w:rsidRPr="003C5D5F">
              <w:rPr>
                <w:sz w:val="16"/>
                <w:szCs w:val="16"/>
              </w:rPr>
              <w:t xml:space="preserve">          14</w:t>
            </w:r>
          </w:p>
        </w:tc>
      </w:tr>
      <w:tr w:rsidR="003C5D5F" w:rsidRPr="003C5D5F" w:rsidTr="003C5D5F">
        <w:tc>
          <w:tcPr>
            <w:tcW w:w="4077" w:type="dxa"/>
            <w:gridSpan w:val="2"/>
          </w:tcPr>
          <w:p w:rsidR="003C5D5F" w:rsidRPr="003C5D5F" w:rsidRDefault="003C5D5F" w:rsidP="003C5D5F">
            <w:pPr>
              <w:jc w:val="center"/>
              <w:rPr>
                <w:b/>
                <w:sz w:val="16"/>
                <w:szCs w:val="16"/>
              </w:rPr>
            </w:pPr>
            <w:r w:rsidRPr="003C5D5F">
              <w:rPr>
                <w:b/>
                <w:sz w:val="16"/>
                <w:szCs w:val="16"/>
              </w:rPr>
              <w:t>Всего по средним школам</w:t>
            </w:r>
          </w:p>
        </w:tc>
        <w:tc>
          <w:tcPr>
            <w:tcW w:w="1275" w:type="dxa"/>
          </w:tcPr>
          <w:p w:rsidR="003C5D5F" w:rsidRPr="003C5D5F" w:rsidRDefault="003C5D5F" w:rsidP="003C5D5F">
            <w:pPr>
              <w:rPr>
                <w:b/>
                <w:sz w:val="16"/>
                <w:szCs w:val="16"/>
              </w:rPr>
            </w:pPr>
            <w:r w:rsidRPr="003C5D5F">
              <w:rPr>
                <w:b/>
                <w:sz w:val="16"/>
                <w:szCs w:val="16"/>
              </w:rPr>
              <w:t xml:space="preserve">   81/73</w:t>
            </w:r>
          </w:p>
        </w:tc>
        <w:tc>
          <w:tcPr>
            <w:tcW w:w="885" w:type="dxa"/>
          </w:tcPr>
          <w:p w:rsidR="003C5D5F" w:rsidRPr="003C5D5F" w:rsidRDefault="003C5D5F" w:rsidP="003C5D5F">
            <w:pPr>
              <w:jc w:val="center"/>
              <w:rPr>
                <w:b/>
                <w:sz w:val="16"/>
                <w:szCs w:val="16"/>
              </w:rPr>
            </w:pPr>
            <w:r w:rsidRPr="003C5D5F">
              <w:rPr>
                <w:b/>
                <w:sz w:val="16"/>
                <w:szCs w:val="16"/>
              </w:rPr>
              <w:t>956</w:t>
            </w:r>
          </w:p>
        </w:tc>
        <w:tc>
          <w:tcPr>
            <w:tcW w:w="1276" w:type="dxa"/>
          </w:tcPr>
          <w:p w:rsidR="003C5D5F" w:rsidRPr="003C5D5F" w:rsidRDefault="003C5D5F" w:rsidP="003C5D5F">
            <w:pPr>
              <w:jc w:val="center"/>
              <w:rPr>
                <w:b/>
                <w:sz w:val="16"/>
                <w:szCs w:val="16"/>
              </w:rPr>
            </w:pPr>
            <w:r w:rsidRPr="003C5D5F">
              <w:rPr>
                <w:b/>
                <w:sz w:val="16"/>
                <w:szCs w:val="16"/>
              </w:rPr>
              <w:t>865</w:t>
            </w:r>
          </w:p>
        </w:tc>
        <w:tc>
          <w:tcPr>
            <w:tcW w:w="1134" w:type="dxa"/>
          </w:tcPr>
          <w:p w:rsidR="003C5D5F" w:rsidRPr="003C5D5F" w:rsidRDefault="003C5D5F" w:rsidP="003C5D5F">
            <w:pPr>
              <w:jc w:val="center"/>
              <w:rPr>
                <w:b/>
                <w:sz w:val="16"/>
                <w:szCs w:val="16"/>
              </w:rPr>
            </w:pPr>
            <w:r w:rsidRPr="003C5D5F">
              <w:rPr>
                <w:b/>
                <w:sz w:val="16"/>
                <w:szCs w:val="16"/>
              </w:rPr>
              <w:t>24</w:t>
            </w:r>
          </w:p>
        </w:tc>
        <w:tc>
          <w:tcPr>
            <w:tcW w:w="851" w:type="dxa"/>
          </w:tcPr>
          <w:p w:rsidR="003C5D5F" w:rsidRPr="003C5D5F" w:rsidRDefault="003C5D5F" w:rsidP="003C5D5F">
            <w:pPr>
              <w:jc w:val="center"/>
              <w:rPr>
                <w:b/>
                <w:sz w:val="16"/>
                <w:szCs w:val="16"/>
              </w:rPr>
            </w:pPr>
            <w:r w:rsidRPr="003C5D5F">
              <w:rPr>
                <w:b/>
                <w:sz w:val="16"/>
                <w:szCs w:val="16"/>
              </w:rPr>
              <w:t>49</w:t>
            </w:r>
          </w:p>
        </w:tc>
        <w:tc>
          <w:tcPr>
            <w:tcW w:w="1634" w:type="dxa"/>
          </w:tcPr>
          <w:p w:rsidR="003C5D5F" w:rsidRPr="003C5D5F" w:rsidRDefault="003C5D5F" w:rsidP="003C5D5F">
            <w:pPr>
              <w:jc w:val="center"/>
              <w:rPr>
                <w:b/>
                <w:sz w:val="16"/>
                <w:szCs w:val="16"/>
              </w:rPr>
            </w:pPr>
            <w:r w:rsidRPr="003C5D5F">
              <w:rPr>
                <w:b/>
                <w:sz w:val="16"/>
                <w:szCs w:val="16"/>
              </w:rPr>
              <w:t>18</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6</w:t>
            </w:r>
          </w:p>
        </w:tc>
        <w:tc>
          <w:tcPr>
            <w:tcW w:w="3543" w:type="dxa"/>
          </w:tcPr>
          <w:p w:rsidR="003C5D5F" w:rsidRPr="003C5D5F" w:rsidRDefault="003C5D5F" w:rsidP="003C5D5F">
            <w:pPr>
              <w:snapToGrid w:val="0"/>
              <w:rPr>
                <w:sz w:val="16"/>
                <w:szCs w:val="16"/>
              </w:rPr>
            </w:pPr>
            <w:r w:rsidRPr="003C5D5F">
              <w:rPr>
                <w:sz w:val="16"/>
                <w:szCs w:val="16"/>
              </w:rPr>
              <w:t>МКОУ «</w:t>
            </w:r>
            <w:proofErr w:type="spellStart"/>
            <w:r w:rsidRPr="003C5D5F">
              <w:rPr>
                <w:sz w:val="16"/>
                <w:szCs w:val="16"/>
              </w:rPr>
              <w:t>Дымницкая</w:t>
            </w:r>
            <w:proofErr w:type="spellEnd"/>
            <w:r w:rsidRPr="003C5D5F">
              <w:rPr>
                <w:sz w:val="16"/>
                <w:szCs w:val="16"/>
              </w:rPr>
              <w:t xml:space="preserve"> основная  общеобразовательная  школа»    </w:t>
            </w:r>
          </w:p>
        </w:tc>
        <w:tc>
          <w:tcPr>
            <w:tcW w:w="1275" w:type="dxa"/>
          </w:tcPr>
          <w:p w:rsidR="003C5D5F" w:rsidRPr="003C5D5F" w:rsidRDefault="003C5D5F" w:rsidP="003C5D5F">
            <w:pPr>
              <w:jc w:val="center"/>
              <w:rPr>
                <w:sz w:val="16"/>
                <w:szCs w:val="16"/>
              </w:rPr>
            </w:pPr>
            <w:r w:rsidRPr="003C5D5F">
              <w:rPr>
                <w:sz w:val="16"/>
                <w:szCs w:val="16"/>
              </w:rPr>
              <w:t>6/5</w:t>
            </w:r>
          </w:p>
        </w:tc>
        <w:tc>
          <w:tcPr>
            <w:tcW w:w="885" w:type="dxa"/>
          </w:tcPr>
          <w:p w:rsidR="003C5D5F" w:rsidRPr="003C5D5F" w:rsidRDefault="003C5D5F" w:rsidP="003C5D5F">
            <w:pPr>
              <w:jc w:val="center"/>
              <w:rPr>
                <w:sz w:val="16"/>
                <w:szCs w:val="16"/>
              </w:rPr>
            </w:pPr>
            <w:r w:rsidRPr="003C5D5F">
              <w:rPr>
                <w:sz w:val="16"/>
                <w:szCs w:val="16"/>
              </w:rPr>
              <w:t>14</w:t>
            </w:r>
          </w:p>
        </w:tc>
        <w:tc>
          <w:tcPr>
            <w:tcW w:w="1276" w:type="dxa"/>
          </w:tcPr>
          <w:p w:rsidR="003C5D5F" w:rsidRPr="003C5D5F" w:rsidRDefault="003C5D5F" w:rsidP="003C5D5F">
            <w:pPr>
              <w:jc w:val="center"/>
              <w:rPr>
                <w:sz w:val="16"/>
                <w:szCs w:val="16"/>
              </w:rPr>
            </w:pPr>
            <w:r w:rsidRPr="003C5D5F">
              <w:rPr>
                <w:sz w:val="16"/>
                <w:szCs w:val="16"/>
              </w:rPr>
              <w:t>13</w:t>
            </w:r>
          </w:p>
        </w:tc>
        <w:tc>
          <w:tcPr>
            <w:tcW w:w="1134" w:type="dxa"/>
          </w:tcPr>
          <w:p w:rsidR="003C5D5F" w:rsidRPr="003C5D5F" w:rsidRDefault="003C5D5F" w:rsidP="003C5D5F">
            <w:pPr>
              <w:jc w:val="center"/>
              <w:rPr>
                <w:sz w:val="16"/>
                <w:szCs w:val="16"/>
              </w:rPr>
            </w:pPr>
            <w:r w:rsidRPr="003C5D5F">
              <w:rPr>
                <w:sz w:val="16"/>
                <w:szCs w:val="16"/>
              </w:rPr>
              <w:t>-</w:t>
            </w:r>
          </w:p>
        </w:tc>
        <w:tc>
          <w:tcPr>
            <w:tcW w:w="851" w:type="dxa"/>
          </w:tcPr>
          <w:p w:rsidR="003C5D5F" w:rsidRPr="003C5D5F" w:rsidRDefault="003C5D5F" w:rsidP="003C5D5F">
            <w:pPr>
              <w:jc w:val="center"/>
              <w:rPr>
                <w:sz w:val="16"/>
                <w:szCs w:val="16"/>
              </w:rPr>
            </w:pPr>
            <w:r w:rsidRPr="003C5D5F">
              <w:rPr>
                <w:sz w:val="16"/>
                <w:szCs w:val="16"/>
              </w:rPr>
              <w:t>-</w:t>
            </w:r>
          </w:p>
        </w:tc>
        <w:tc>
          <w:tcPr>
            <w:tcW w:w="1634" w:type="dxa"/>
          </w:tcPr>
          <w:p w:rsidR="003C5D5F" w:rsidRPr="003C5D5F" w:rsidRDefault="003C5D5F" w:rsidP="003C5D5F">
            <w:pPr>
              <w:jc w:val="center"/>
              <w:rPr>
                <w:sz w:val="16"/>
                <w:szCs w:val="16"/>
              </w:rPr>
            </w:pPr>
            <w:r w:rsidRPr="003C5D5F">
              <w:rPr>
                <w:sz w:val="16"/>
                <w:szCs w:val="16"/>
              </w:rPr>
              <w:t>1</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7</w:t>
            </w:r>
          </w:p>
        </w:tc>
        <w:tc>
          <w:tcPr>
            <w:tcW w:w="3543" w:type="dxa"/>
          </w:tcPr>
          <w:p w:rsidR="003C5D5F" w:rsidRPr="003C5D5F" w:rsidRDefault="003C5D5F" w:rsidP="003C5D5F">
            <w:pPr>
              <w:snapToGrid w:val="0"/>
              <w:rPr>
                <w:sz w:val="16"/>
                <w:szCs w:val="16"/>
              </w:rPr>
            </w:pPr>
            <w:r w:rsidRPr="003C5D5F">
              <w:rPr>
                <w:sz w:val="16"/>
                <w:szCs w:val="16"/>
              </w:rPr>
              <w:t>МКОУ «</w:t>
            </w:r>
            <w:proofErr w:type="spellStart"/>
            <w:r w:rsidRPr="003C5D5F">
              <w:rPr>
                <w:sz w:val="16"/>
                <w:szCs w:val="16"/>
              </w:rPr>
              <w:t>Красноборская</w:t>
            </w:r>
            <w:proofErr w:type="spellEnd"/>
            <w:r w:rsidRPr="003C5D5F">
              <w:rPr>
                <w:sz w:val="16"/>
                <w:szCs w:val="16"/>
              </w:rPr>
              <w:t xml:space="preserve">    основная  общеобразовательная  школа»    </w:t>
            </w:r>
          </w:p>
        </w:tc>
        <w:tc>
          <w:tcPr>
            <w:tcW w:w="1275" w:type="dxa"/>
          </w:tcPr>
          <w:p w:rsidR="003C5D5F" w:rsidRPr="003C5D5F" w:rsidRDefault="003C5D5F" w:rsidP="003C5D5F">
            <w:pPr>
              <w:jc w:val="center"/>
              <w:rPr>
                <w:sz w:val="16"/>
                <w:szCs w:val="16"/>
              </w:rPr>
            </w:pPr>
            <w:r w:rsidRPr="003C5D5F">
              <w:rPr>
                <w:sz w:val="16"/>
                <w:szCs w:val="16"/>
              </w:rPr>
              <w:t>9/7</w:t>
            </w:r>
          </w:p>
        </w:tc>
        <w:tc>
          <w:tcPr>
            <w:tcW w:w="885" w:type="dxa"/>
          </w:tcPr>
          <w:p w:rsidR="003C5D5F" w:rsidRPr="003C5D5F" w:rsidRDefault="003C5D5F" w:rsidP="003C5D5F">
            <w:pPr>
              <w:jc w:val="center"/>
              <w:rPr>
                <w:sz w:val="16"/>
                <w:szCs w:val="16"/>
              </w:rPr>
            </w:pPr>
            <w:r w:rsidRPr="003C5D5F">
              <w:rPr>
                <w:sz w:val="16"/>
                <w:szCs w:val="16"/>
              </w:rPr>
              <w:t>30</w:t>
            </w:r>
          </w:p>
        </w:tc>
        <w:tc>
          <w:tcPr>
            <w:tcW w:w="1276" w:type="dxa"/>
          </w:tcPr>
          <w:p w:rsidR="003C5D5F" w:rsidRPr="003C5D5F" w:rsidRDefault="003C5D5F" w:rsidP="003C5D5F">
            <w:pPr>
              <w:jc w:val="center"/>
              <w:rPr>
                <w:sz w:val="16"/>
                <w:szCs w:val="16"/>
              </w:rPr>
            </w:pPr>
            <w:r w:rsidRPr="003C5D5F">
              <w:rPr>
                <w:sz w:val="16"/>
                <w:szCs w:val="16"/>
              </w:rPr>
              <w:t>27</w:t>
            </w:r>
          </w:p>
        </w:tc>
        <w:tc>
          <w:tcPr>
            <w:tcW w:w="1134" w:type="dxa"/>
          </w:tcPr>
          <w:p w:rsidR="003C5D5F" w:rsidRPr="003C5D5F" w:rsidRDefault="003C5D5F" w:rsidP="003C5D5F">
            <w:pPr>
              <w:jc w:val="center"/>
              <w:rPr>
                <w:sz w:val="16"/>
                <w:szCs w:val="16"/>
              </w:rPr>
            </w:pPr>
            <w:r w:rsidRPr="003C5D5F">
              <w:rPr>
                <w:sz w:val="16"/>
                <w:szCs w:val="16"/>
              </w:rPr>
              <w:t>-</w:t>
            </w:r>
          </w:p>
        </w:tc>
        <w:tc>
          <w:tcPr>
            <w:tcW w:w="851" w:type="dxa"/>
          </w:tcPr>
          <w:p w:rsidR="003C5D5F" w:rsidRPr="003C5D5F" w:rsidRDefault="003C5D5F" w:rsidP="003C5D5F">
            <w:pPr>
              <w:jc w:val="center"/>
              <w:rPr>
                <w:sz w:val="16"/>
                <w:szCs w:val="16"/>
              </w:rPr>
            </w:pPr>
            <w:r w:rsidRPr="003C5D5F">
              <w:rPr>
                <w:sz w:val="16"/>
                <w:szCs w:val="16"/>
              </w:rPr>
              <w:t>3</w:t>
            </w:r>
          </w:p>
        </w:tc>
        <w:tc>
          <w:tcPr>
            <w:tcW w:w="1634" w:type="dxa"/>
          </w:tcPr>
          <w:p w:rsidR="003C5D5F" w:rsidRPr="003C5D5F" w:rsidRDefault="003C5D5F" w:rsidP="003C5D5F">
            <w:pPr>
              <w:jc w:val="center"/>
              <w:rPr>
                <w:sz w:val="16"/>
                <w:szCs w:val="16"/>
              </w:rPr>
            </w:pPr>
            <w:r w:rsidRPr="003C5D5F">
              <w:rPr>
                <w:sz w:val="16"/>
                <w:szCs w:val="16"/>
              </w:rPr>
              <w:t>-</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8</w:t>
            </w:r>
          </w:p>
        </w:tc>
        <w:tc>
          <w:tcPr>
            <w:tcW w:w="3543" w:type="dxa"/>
          </w:tcPr>
          <w:p w:rsidR="003C5D5F" w:rsidRPr="003C5D5F" w:rsidRDefault="003C5D5F" w:rsidP="003C5D5F">
            <w:pPr>
              <w:snapToGrid w:val="0"/>
              <w:rPr>
                <w:sz w:val="16"/>
                <w:szCs w:val="16"/>
              </w:rPr>
            </w:pPr>
            <w:r w:rsidRPr="003C5D5F">
              <w:rPr>
                <w:sz w:val="16"/>
                <w:szCs w:val="16"/>
              </w:rPr>
              <w:t>МКОУ «</w:t>
            </w:r>
            <w:proofErr w:type="spellStart"/>
            <w:r w:rsidRPr="003C5D5F">
              <w:rPr>
                <w:sz w:val="16"/>
                <w:szCs w:val="16"/>
              </w:rPr>
              <w:t>Хомутовская</w:t>
            </w:r>
            <w:proofErr w:type="spellEnd"/>
            <w:r w:rsidRPr="003C5D5F">
              <w:rPr>
                <w:sz w:val="16"/>
                <w:szCs w:val="16"/>
              </w:rPr>
              <w:t xml:space="preserve">   основная  общеобразовательная  школа»          </w:t>
            </w:r>
          </w:p>
        </w:tc>
        <w:tc>
          <w:tcPr>
            <w:tcW w:w="1275" w:type="dxa"/>
          </w:tcPr>
          <w:p w:rsidR="003C5D5F" w:rsidRPr="003C5D5F" w:rsidRDefault="003C5D5F" w:rsidP="003C5D5F">
            <w:pPr>
              <w:jc w:val="center"/>
              <w:rPr>
                <w:sz w:val="16"/>
                <w:szCs w:val="16"/>
              </w:rPr>
            </w:pPr>
            <w:r w:rsidRPr="003C5D5F">
              <w:rPr>
                <w:sz w:val="16"/>
                <w:szCs w:val="16"/>
              </w:rPr>
              <w:t>6/5</w:t>
            </w:r>
          </w:p>
        </w:tc>
        <w:tc>
          <w:tcPr>
            <w:tcW w:w="885" w:type="dxa"/>
          </w:tcPr>
          <w:p w:rsidR="003C5D5F" w:rsidRPr="003C5D5F" w:rsidRDefault="003C5D5F" w:rsidP="003C5D5F">
            <w:pPr>
              <w:jc w:val="center"/>
              <w:rPr>
                <w:sz w:val="16"/>
                <w:szCs w:val="16"/>
              </w:rPr>
            </w:pPr>
            <w:r w:rsidRPr="003C5D5F">
              <w:rPr>
                <w:sz w:val="16"/>
                <w:szCs w:val="16"/>
              </w:rPr>
              <w:t>9</w:t>
            </w:r>
          </w:p>
        </w:tc>
        <w:tc>
          <w:tcPr>
            <w:tcW w:w="1276" w:type="dxa"/>
          </w:tcPr>
          <w:p w:rsidR="003C5D5F" w:rsidRPr="003C5D5F" w:rsidRDefault="003C5D5F" w:rsidP="003C5D5F">
            <w:pPr>
              <w:jc w:val="center"/>
              <w:rPr>
                <w:sz w:val="16"/>
                <w:szCs w:val="16"/>
              </w:rPr>
            </w:pPr>
            <w:r w:rsidRPr="003C5D5F">
              <w:rPr>
                <w:sz w:val="16"/>
                <w:szCs w:val="16"/>
              </w:rPr>
              <w:t>8</w:t>
            </w:r>
          </w:p>
        </w:tc>
        <w:tc>
          <w:tcPr>
            <w:tcW w:w="1134" w:type="dxa"/>
          </w:tcPr>
          <w:p w:rsidR="003C5D5F" w:rsidRPr="003C5D5F" w:rsidRDefault="003C5D5F" w:rsidP="003C5D5F">
            <w:pPr>
              <w:jc w:val="center"/>
              <w:rPr>
                <w:sz w:val="16"/>
                <w:szCs w:val="16"/>
              </w:rPr>
            </w:pPr>
            <w:r w:rsidRPr="003C5D5F">
              <w:rPr>
                <w:sz w:val="16"/>
                <w:szCs w:val="16"/>
              </w:rPr>
              <w:t>-</w:t>
            </w:r>
          </w:p>
        </w:tc>
        <w:tc>
          <w:tcPr>
            <w:tcW w:w="851" w:type="dxa"/>
          </w:tcPr>
          <w:p w:rsidR="003C5D5F" w:rsidRPr="003C5D5F" w:rsidRDefault="003C5D5F" w:rsidP="003C5D5F">
            <w:pPr>
              <w:jc w:val="center"/>
              <w:rPr>
                <w:sz w:val="16"/>
                <w:szCs w:val="16"/>
              </w:rPr>
            </w:pPr>
            <w:r w:rsidRPr="003C5D5F">
              <w:rPr>
                <w:sz w:val="16"/>
                <w:szCs w:val="16"/>
              </w:rPr>
              <w:t>1</w:t>
            </w:r>
          </w:p>
        </w:tc>
        <w:tc>
          <w:tcPr>
            <w:tcW w:w="1634" w:type="dxa"/>
          </w:tcPr>
          <w:p w:rsidR="003C5D5F" w:rsidRPr="003C5D5F" w:rsidRDefault="003C5D5F" w:rsidP="003C5D5F">
            <w:pPr>
              <w:jc w:val="center"/>
              <w:rPr>
                <w:sz w:val="16"/>
                <w:szCs w:val="16"/>
              </w:rPr>
            </w:pPr>
            <w:r w:rsidRPr="003C5D5F">
              <w:rPr>
                <w:sz w:val="16"/>
                <w:szCs w:val="16"/>
              </w:rPr>
              <w:t>-</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9</w:t>
            </w:r>
          </w:p>
        </w:tc>
        <w:tc>
          <w:tcPr>
            <w:tcW w:w="3543" w:type="dxa"/>
          </w:tcPr>
          <w:p w:rsidR="003C5D5F" w:rsidRPr="003C5D5F" w:rsidRDefault="003C5D5F" w:rsidP="003C5D5F">
            <w:pPr>
              <w:snapToGrid w:val="0"/>
              <w:rPr>
                <w:sz w:val="16"/>
                <w:szCs w:val="16"/>
              </w:rPr>
            </w:pPr>
            <w:r w:rsidRPr="003C5D5F">
              <w:rPr>
                <w:sz w:val="16"/>
                <w:szCs w:val="16"/>
              </w:rPr>
              <w:t xml:space="preserve">МКОУ « Юрьевская     основная  общеобразовательная  школа»           </w:t>
            </w:r>
          </w:p>
        </w:tc>
        <w:tc>
          <w:tcPr>
            <w:tcW w:w="1275" w:type="dxa"/>
          </w:tcPr>
          <w:p w:rsidR="003C5D5F" w:rsidRPr="003C5D5F" w:rsidRDefault="003C5D5F" w:rsidP="003C5D5F">
            <w:pPr>
              <w:jc w:val="center"/>
              <w:rPr>
                <w:sz w:val="16"/>
                <w:szCs w:val="16"/>
              </w:rPr>
            </w:pPr>
            <w:r w:rsidRPr="003C5D5F">
              <w:rPr>
                <w:sz w:val="16"/>
                <w:szCs w:val="16"/>
              </w:rPr>
              <w:t>7/6</w:t>
            </w:r>
          </w:p>
        </w:tc>
        <w:tc>
          <w:tcPr>
            <w:tcW w:w="885" w:type="dxa"/>
          </w:tcPr>
          <w:p w:rsidR="003C5D5F" w:rsidRPr="003C5D5F" w:rsidRDefault="003C5D5F" w:rsidP="003C5D5F">
            <w:pPr>
              <w:jc w:val="center"/>
              <w:rPr>
                <w:sz w:val="16"/>
                <w:szCs w:val="16"/>
              </w:rPr>
            </w:pPr>
            <w:r w:rsidRPr="003C5D5F">
              <w:rPr>
                <w:sz w:val="16"/>
                <w:szCs w:val="16"/>
              </w:rPr>
              <w:t>32</w:t>
            </w:r>
          </w:p>
        </w:tc>
        <w:tc>
          <w:tcPr>
            <w:tcW w:w="1276" w:type="dxa"/>
          </w:tcPr>
          <w:p w:rsidR="003C5D5F" w:rsidRPr="003C5D5F" w:rsidRDefault="003C5D5F" w:rsidP="003C5D5F">
            <w:pPr>
              <w:jc w:val="center"/>
              <w:rPr>
                <w:sz w:val="16"/>
                <w:szCs w:val="16"/>
              </w:rPr>
            </w:pPr>
            <w:r w:rsidRPr="003C5D5F">
              <w:rPr>
                <w:sz w:val="16"/>
                <w:szCs w:val="16"/>
              </w:rPr>
              <w:t>31</w:t>
            </w:r>
          </w:p>
        </w:tc>
        <w:tc>
          <w:tcPr>
            <w:tcW w:w="1134" w:type="dxa"/>
          </w:tcPr>
          <w:p w:rsidR="003C5D5F" w:rsidRPr="003C5D5F" w:rsidRDefault="003C5D5F" w:rsidP="003C5D5F">
            <w:pPr>
              <w:jc w:val="center"/>
              <w:rPr>
                <w:sz w:val="16"/>
                <w:szCs w:val="16"/>
              </w:rPr>
            </w:pPr>
            <w:r w:rsidRPr="003C5D5F">
              <w:rPr>
                <w:sz w:val="16"/>
                <w:szCs w:val="16"/>
              </w:rPr>
              <w:t>-</w:t>
            </w:r>
          </w:p>
        </w:tc>
        <w:tc>
          <w:tcPr>
            <w:tcW w:w="851" w:type="dxa"/>
          </w:tcPr>
          <w:p w:rsidR="003C5D5F" w:rsidRPr="003C5D5F" w:rsidRDefault="003C5D5F" w:rsidP="003C5D5F">
            <w:pPr>
              <w:jc w:val="center"/>
              <w:rPr>
                <w:sz w:val="16"/>
                <w:szCs w:val="16"/>
              </w:rPr>
            </w:pPr>
            <w:r w:rsidRPr="003C5D5F">
              <w:rPr>
                <w:sz w:val="16"/>
                <w:szCs w:val="16"/>
              </w:rPr>
              <w:t>1</w:t>
            </w:r>
          </w:p>
        </w:tc>
        <w:tc>
          <w:tcPr>
            <w:tcW w:w="1634" w:type="dxa"/>
          </w:tcPr>
          <w:p w:rsidR="003C5D5F" w:rsidRPr="003C5D5F" w:rsidRDefault="003C5D5F" w:rsidP="003C5D5F">
            <w:pPr>
              <w:jc w:val="center"/>
              <w:rPr>
                <w:sz w:val="16"/>
                <w:szCs w:val="16"/>
              </w:rPr>
            </w:pPr>
            <w:r w:rsidRPr="003C5D5F">
              <w:rPr>
                <w:sz w:val="16"/>
                <w:szCs w:val="16"/>
              </w:rPr>
              <w:t>-</w:t>
            </w:r>
          </w:p>
        </w:tc>
      </w:tr>
      <w:tr w:rsidR="003C5D5F" w:rsidRPr="003C5D5F" w:rsidTr="003C5D5F">
        <w:tc>
          <w:tcPr>
            <w:tcW w:w="4077" w:type="dxa"/>
            <w:gridSpan w:val="2"/>
          </w:tcPr>
          <w:p w:rsidR="003C5D5F" w:rsidRPr="003C5D5F" w:rsidRDefault="003C5D5F" w:rsidP="003C5D5F">
            <w:pPr>
              <w:rPr>
                <w:b/>
                <w:sz w:val="16"/>
                <w:szCs w:val="16"/>
              </w:rPr>
            </w:pPr>
            <w:r w:rsidRPr="003C5D5F">
              <w:rPr>
                <w:b/>
                <w:sz w:val="16"/>
                <w:szCs w:val="16"/>
              </w:rPr>
              <w:t>Всего по основным школам</w:t>
            </w:r>
          </w:p>
        </w:tc>
        <w:tc>
          <w:tcPr>
            <w:tcW w:w="1275" w:type="dxa"/>
          </w:tcPr>
          <w:p w:rsidR="003C5D5F" w:rsidRPr="003C5D5F" w:rsidRDefault="003C5D5F" w:rsidP="003C5D5F">
            <w:pPr>
              <w:jc w:val="center"/>
              <w:rPr>
                <w:b/>
                <w:sz w:val="16"/>
                <w:szCs w:val="16"/>
              </w:rPr>
            </w:pPr>
            <w:r w:rsidRPr="003C5D5F">
              <w:rPr>
                <w:b/>
                <w:sz w:val="16"/>
                <w:szCs w:val="16"/>
              </w:rPr>
              <w:t>28/23</w:t>
            </w:r>
          </w:p>
        </w:tc>
        <w:tc>
          <w:tcPr>
            <w:tcW w:w="885" w:type="dxa"/>
          </w:tcPr>
          <w:p w:rsidR="003C5D5F" w:rsidRPr="003C5D5F" w:rsidRDefault="003C5D5F" w:rsidP="003C5D5F">
            <w:pPr>
              <w:jc w:val="center"/>
              <w:rPr>
                <w:b/>
                <w:sz w:val="16"/>
                <w:szCs w:val="16"/>
              </w:rPr>
            </w:pPr>
            <w:r w:rsidRPr="003C5D5F">
              <w:rPr>
                <w:b/>
                <w:sz w:val="16"/>
                <w:szCs w:val="16"/>
              </w:rPr>
              <w:t>85</w:t>
            </w:r>
          </w:p>
        </w:tc>
        <w:tc>
          <w:tcPr>
            <w:tcW w:w="1276" w:type="dxa"/>
          </w:tcPr>
          <w:p w:rsidR="003C5D5F" w:rsidRPr="003C5D5F" w:rsidRDefault="003C5D5F" w:rsidP="003C5D5F">
            <w:pPr>
              <w:jc w:val="center"/>
              <w:rPr>
                <w:b/>
                <w:sz w:val="16"/>
                <w:szCs w:val="16"/>
              </w:rPr>
            </w:pPr>
            <w:r w:rsidRPr="003C5D5F">
              <w:rPr>
                <w:b/>
                <w:sz w:val="16"/>
                <w:szCs w:val="16"/>
              </w:rPr>
              <w:t>79</w:t>
            </w:r>
          </w:p>
        </w:tc>
        <w:tc>
          <w:tcPr>
            <w:tcW w:w="1134" w:type="dxa"/>
          </w:tcPr>
          <w:p w:rsidR="003C5D5F" w:rsidRPr="003C5D5F" w:rsidRDefault="003C5D5F" w:rsidP="003C5D5F">
            <w:pPr>
              <w:jc w:val="center"/>
              <w:rPr>
                <w:b/>
                <w:sz w:val="16"/>
                <w:szCs w:val="16"/>
              </w:rPr>
            </w:pPr>
            <w:r w:rsidRPr="003C5D5F">
              <w:rPr>
                <w:b/>
                <w:sz w:val="16"/>
                <w:szCs w:val="16"/>
              </w:rPr>
              <w:t>-</w:t>
            </w:r>
          </w:p>
        </w:tc>
        <w:tc>
          <w:tcPr>
            <w:tcW w:w="851" w:type="dxa"/>
          </w:tcPr>
          <w:p w:rsidR="003C5D5F" w:rsidRPr="003C5D5F" w:rsidRDefault="003C5D5F" w:rsidP="003C5D5F">
            <w:pPr>
              <w:jc w:val="center"/>
              <w:rPr>
                <w:b/>
                <w:sz w:val="16"/>
                <w:szCs w:val="16"/>
              </w:rPr>
            </w:pPr>
            <w:r w:rsidRPr="003C5D5F">
              <w:rPr>
                <w:b/>
                <w:sz w:val="16"/>
                <w:szCs w:val="16"/>
              </w:rPr>
              <w:t>5</w:t>
            </w:r>
          </w:p>
        </w:tc>
        <w:tc>
          <w:tcPr>
            <w:tcW w:w="1634" w:type="dxa"/>
          </w:tcPr>
          <w:p w:rsidR="003C5D5F" w:rsidRPr="003C5D5F" w:rsidRDefault="003C5D5F" w:rsidP="003C5D5F">
            <w:pPr>
              <w:jc w:val="center"/>
              <w:rPr>
                <w:b/>
                <w:sz w:val="16"/>
                <w:szCs w:val="16"/>
              </w:rPr>
            </w:pPr>
            <w:r w:rsidRPr="003C5D5F">
              <w:rPr>
                <w:b/>
                <w:sz w:val="16"/>
                <w:szCs w:val="16"/>
              </w:rPr>
              <w:t>1</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10</w:t>
            </w:r>
          </w:p>
        </w:tc>
        <w:tc>
          <w:tcPr>
            <w:tcW w:w="3543" w:type="dxa"/>
          </w:tcPr>
          <w:p w:rsidR="003C5D5F" w:rsidRPr="003C5D5F" w:rsidRDefault="003C5D5F" w:rsidP="003C5D5F">
            <w:pPr>
              <w:rPr>
                <w:sz w:val="16"/>
                <w:szCs w:val="16"/>
              </w:rPr>
            </w:pPr>
            <w:r w:rsidRPr="003C5D5F">
              <w:rPr>
                <w:sz w:val="16"/>
                <w:szCs w:val="16"/>
              </w:rPr>
              <w:t xml:space="preserve">МКОУ « Воскресенская    начальная общеобразовательная  школа» </w:t>
            </w:r>
          </w:p>
        </w:tc>
        <w:tc>
          <w:tcPr>
            <w:tcW w:w="1275" w:type="dxa"/>
          </w:tcPr>
          <w:p w:rsidR="003C5D5F" w:rsidRPr="003C5D5F" w:rsidRDefault="003C5D5F" w:rsidP="003C5D5F">
            <w:pPr>
              <w:jc w:val="center"/>
              <w:rPr>
                <w:sz w:val="16"/>
                <w:szCs w:val="16"/>
              </w:rPr>
            </w:pPr>
            <w:r w:rsidRPr="003C5D5F">
              <w:rPr>
                <w:sz w:val="16"/>
                <w:szCs w:val="16"/>
              </w:rPr>
              <w:t>4/2</w:t>
            </w:r>
          </w:p>
        </w:tc>
        <w:tc>
          <w:tcPr>
            <w:tcW w:w="885" w:type="dxa"/>
          </w:tcPr>
          <w:p w:rsidR="003C5D5F" w:rsidRPr="003C5D5F" w:rsidRDefault="003C5D5F" w:rsidP="003C5D5F">
            <w:pPr>
              <w:jc w:val="center"/>
              <w:rPr>
                <w:sz w:val="16"/>
                <w:szCs w:val="16"/>
              </w:rPr>
            </w:pPr>
            <w:r w:rsidRPr="003C5D5F">
              <w:rPr>
                <w:sz w:val="16"/>
                <w:szCs w:val="16"/>
              </w:rPr>
              <w:t>6</w:t>
            </w:r>
          </w:p>
        </w:tc>
        <w:tc>
          <w:tcPr>
            <w:tcW w:w="1276" w:type="dxa"/>
          </w:tcPr>
          <w:p w:rsidR="003C5D5F" w:rsidRPr="003C5D5F" w:rsidRDefault="003C5D5F" w:rsidP="003C5D5F">
            <w:pPr>
              <w:jc w:val="center"/>
              <w:rPr>
                <w:sz w:val="16"/>
                <w:szCs w:val="16"/>
              </w:rPr>
            </w:pPr>
            <w:r w:rsidRPr="003C5D5F">
              <w:rPr>
                <w:sz w:val="16"/>
                <w:szCs w:val="16"/>
              </w:rPr>
              <w:t>4</w:t>
            </w:r>
          </w:p>
        </w:tc>
        <w:tc>
          <w:tcPr>
            <w:tcW w:w="1134" w:type="dxa"/>
          </w:tcPr>
          <w:p w:rsidR="003C5D5F" w:rsidRPr="003C5D5F" w:rsidRDefault="003C5D5F" w:rsidP="003C5D5F">
            <w:pPr>
              <w:jc w:val="center"/>
              <w:rPr>
                <w:sz w:val="16"/>
                <w:szCs w:val="16"/>
              </w:rPr>
            </w:pPr>
            <w:r w:rsidRPr="003C5D5F">
              <w:rPr>
                <w:sz w:val="16"/>
                <w:szCs w:val="16"/>
              </w:rPr>
              <w:t>-</w:t>
            </w:r>
          </w:p>
        </w:tc>
        <w:tc>
          <w:tcPr>
            <w:tcW w:w="851" w:type="dxa"/>
          </w:tcPr>
          <w:p w:rsidR="003C5D5F" w:rsidRPr="003C5D5F" w:rsidRDefault="003C5D5F" w:rsidP="003C5D5F">
            <w:pPr>
              <w:jc w:val="center"/>
              <w:rPr>
                <w:sz w:val="16"/>
                <w:szCs w:val="16"/>
              </w:rPr>
            </w:pPr>
            <w:r w:rsidRPr="003C5D5F">
              <w:rPr>
                <w:sz w:val="16"/>
                <w:szCs w:val="16"/>
              </w:rPr>
              <w:t>2</w:t>
            </w:r>
          </w:p>
        </w:tc>
        <w:tc>
          <w:tcPr>
            <w:tcW w:w="1634" w:type="dxa"/>
          </w:tcPr>
          <w:p w:rsidR="003C5D5F" w:rsidRPr="003C5D5F" w:rsidRDefault="003C5D5F" w:rsidP="003C5D5F">
            <w:pPr>
              <w:jc w:val="center"/>
              <w:rPr>
                <w:sz w:val="16"/>
                <w:szCs w:val="16"/>
              </w:rPr>
            </w:pPr>
            <w:r w:rsidRPr="003C5D5F">
              <w:rPr>
                <w:sz w:val="16"/>
                <w:szCs w:val="16"/>
              </w:rPr>
              <w:t>-</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11</w:t>
            </w:r>
          </w:p>
        </w:tc>
        <w:tc>
          <w:tcPr>
            <w:tcW w:w="3543" w:type="dxa"/>
          </w:tcPr>
          <w:p w:rsidR="003C5D5F" w:rsidRPr="003C5D5F" w:rsidRDefault="003C5D5F" w:rsidP="003C5D5F">
            <w:pPr>
              <w:rPr>
                <w:sz w:val="16"/>
                <w:szCs w:val="16"/>
              </w:rPr>
            </w:pPr>
            <w:r w:rsidRPr="003C5D5F">
              <w:rPr>
                <w:sz w:val="16"/>
                <w:szCs w:val="16"/>
              </w:rPr>
              <w:t>МКОУ «</w:t>
            </w:r>
            <w:proofErr w:type="spellStart"/>
            <w:r w:rsidRPr="003C5D5F">
              <w:rPr>
                <w:sz w:val="16"/>
                <w:szCs w:val="16"/>
              </w:rPr>
              <w:t>Гуляевская</w:t>
            </w:r>
            <w:proofErr w:type="spellEnd"/>
            <w:r w:rsidRPr="003C5D5F">
              <w:rPr>
                <w:sz w:val="16"/>
                <w:szCs w:val="16"/>
              </w:rPr>
              <w:t xml:space="preserve">    начальная общеобразовательная школа»</w:t>
            </w:r>
          </w:p>
        </w:tc>
        <w:tc>
          <w:tcPr>
            <w:tcW w:w="1275" w:type="dxa"/>
          </w:tcPr>
          <w:p w:rsidR="003C5D5F" w:rsidRPr="003C5D5F" w:rsidRDefault="003C5D5F" w:rsidP="003C5D5F">
            <w:pPr>
              <w:jc w:val="center"/>
              <w:rPr>
                <w:sz w:val="16"/>
                <w:szCs w:val="16"/>
              </w:rPr>
            </w:pPr>
            <w:r w:rsidRPr="003C5D5F">
              <w:rPr>
                <w:sz w:val="16"/>
                <w:szCs w:val="16"/>
              </w:rPr>
              <w:t>4/2</w:t>
            </w:r>
          </w:p>
        </w:tc>
        <w:tc>
          <w:tcPr>
            <w:tcW w:w="885" w:type="dxa"/>
          </w:tcPr>
          <w:p w:rsidR="003C5D5F" w:rsidRPr="003C5D5F" w:rsidRDefault="003C5D5F" w:rsidP="003C5D5F">
            <w:pPr>
              <w:jc w:val="center"/>
              <w:rPr>
                <w:sz w:val="16"/>
                <w:szCs w:val="16"/>
              </w:rPr>
            </w:pPr>
            <w:r w:rsidRPr="003C5D5F">
              <w:rPr>
                <w:sz w:val="16"/>
                <w:szCs w:val="16"/>
              </w:rPr>
              <w:t>17</w:t>
            </w:r>
          </w:p>
        </w:tc>
        <w:tc>
          <w:tcPr>
            <w:tcW w:w="1276" w:type="dxa"/>
          </w:tcPr>
          <w:p w:rsidR="003C5D5F" w:rsidRPr="003C5D5F" w:rsidRDefault="003C5D5F" w:rsidP="003C5D5F">
            <w:pPr>
              <w:jc w:val="center"/>
              <w:rPr>
                <w:sz w:val="16"/>
                <w:szCs w:val="16"/>
              </w:rPr>
            </w:pPr>
            <w:r w:rsidRPr="003C5D5F">
              <w:rPr>
                <w:sz w:val="16"/>
                <w:szCs w:val="16"/>
              </w:rPr>
              <w:t>13</w:t>
            </w:r>
          </w:p>
        </w:tc>
        <w:tc>
          <w:tcPr>
            <w:tcW w:w="1134" w:type="dxa"/>
          </w:tcPr>
          <w:p w:rsidR="003C5D5F" w:rsidRPr="003C5D5F" w:rsidRDefault="003C5D5F" w:rsidP="003C5D5F">
            <w:pPr>
              <w:jc w:val="center"/>
              <w:rPr>
                <w:sz w:val="16"/>
                <w:szCs w:val="16"/>
              </w:rPr>
            </w:pPr>
            <w:r w:rsidRPr="003C5D5F">
              <w:rPr>
                <w:sz w:val="16"/>
                <w:szCs w:val="16"/>
              </w:rPr>
              <w:t>-</w:t>
            </w:r>
          </w:p>
        </w:tc>
        <w:tc>
          <w:tcPr>
            <w:tcW w:w="851" w:type="dxa"/>
          </w:tcPr>
          <w:p w:rsidR="003C5D5F" w:rsidRPr="003C5D5F" w:rsidRDefault="003C5D5F" w:rsidP="003C5D5F">
            <w:pPr>
              <w:jc w:val="center"/>
              <w:rPr>
                <w:sz w:val="16"/>
                <w:szCs w:val="16"/>
              </w:rPr>
            </w:pPr>
            <w:r w:rsidRPr="003C5D5F">
              <w:rPr>
                <w:sz w:val="16"/>
                <w:szCs w:val="16"/>
              </w:rPr>
              <w:t>4</w:t>
            </w:r>
          </w:p>
        </w:tc>
        <w:tc>
          <w:tcPr>
            <w:tcW w:w="1634" w:type="dxa"/>
          </w:tcPr>
          <w:p w:rsidR="003C5D5F" w:rsidRPr="003C5D5F" w:rsidRDefault="003C5D5F" w:rsidP="003C5D5F">
            <w:pPr>
              <w:jc w:val="center"/>
              <w:rPr>
                <w:sz w:val="16"/>
                <w:szCs w:val="16"/>
              </w:rPr>
            </w:pPr>
            <w:r w:rsidRPr="003C5D5F">
              <w:rPr>
                <w:sz w:val="16"/>
                <w:szCs w:val="16"/>
              </w:rPr>
              <w:t>-</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12</w:t>
            </w:r>
          </w:p>
        </w:tc>
        <w:tc>
          <w:tcPr>
            <w:tcW w:w="3543" w:type="dxa"/>
          </w:tcPr>
          <w:p w:rsidR="003C5D5F" w:rsidRPr="003C5D5F" w:rsidRDefault="003C5D5F" w:rsidP="003C5D5F">
            <w:pPr>
              <w:rPr>
                <w:sz w:val="16"/>
                <w:szCs w:val="16"/>
              </w:rPr>
            </w:pPr>
            <w:r w:rsidRPr="003C5D5F">
              <w:rPr>
                <w:sz w:val="16"/>
                <w:szCs w:val="16"/>
              </w:rPr>
              <w:t>МКОУ «  Начальная  общеобразовательная школа им. А.Н.Островского»</w:t>
            </w:r>
          </w:p>
        </w:tc>
        <w:tc>
          <w:tcPr>
            <w:tcW w:w="1275" w:type="dxa"/>
          </w:tcPr>
          <w:p w:rsidR="003C5D5F" w:rsidRPr="003C5D5F" w:rsidRDefault="003C5D5F" w:rsidP="003C5D5F">
            <w:pPr>
              <w:jc w:val="center"/>
              <w:rPr>
                <w:sz w:val="16"/>
                <w:szCs w:val="16"/>
              </w:rPr>
            </w:pPr>
            <w:r w:rsidRPr="003C5D5F">
              <w:rPr>
                <w:sz w:val="16"/>
                <w:szCs w:val="16"/>
              </w:rPr>
              <w:t>3/2</w:t>
            </w:r>
          </w:p>
        </w:tc>
        <w:tc>
          <w:tcPr>
            <w:tcW w:w="885" w:type="dxa"/>
          </w:tcPr>
          <w:p w:rsidR="003C5D5F" w:rsidRPr="003C5D5F" w:rsidRDefault="003C5D5F" w:rsidP="003C5D5F">
            <w:pPr>
              <w:jc w:val="center"/>
              <w:rPr>
                <w:sz w:val="16"/>
                <w:szCs w:val="16"/>
              </w:rPr>
            </w:pPr>
            <w:r w:rsidRPr="003C5D5F">
              <w:rPr>
                <w:sz w:val="16"/>
                <w:szCs w:val="16"/>
              </w:rPr>
              <w:t>5</w:t>
            </w:r>
          </w:p>
        </w:tc>
        <w:tc>
          <w:tcPr>
            <w:tcW w:w="1276" w:type="dxa"/>
          </w:tcPr>
          <w:p w:rsidR="003C5D5F" w:rsidRPr="003C5D5F" w:rsidRDefault="003C5D5F" w:rsidP="003C5D5F">
            <w:pPr>
              <w:jc w:val="center"/>
              <w:rPr>
                <w:sz w:val="16"/>
                <w:szCs w:val="16"/>
              </w:rPr>
            </w:pPr>
            <w:r w:rsidRPr="003C5D5F">
              <w:rPr>
                <w:sz w:val="16"/>
                <w:szCs w:val="16"/>
              </w:rPr>
              <w:t>5</w:t>
            </w:r>
          </w:p>
        </w:tc>
        <w:tc>
          <w:tcPr>
            <w:tcW w:w="1134" w:type="dxa"/>
          </w:tcPr>
          <w:p w:rsidR="003C5D5F" w:rsidRPr="003C5D5F" w:rsidRDefault="003C5D5F" w:rsidP="003C5D5F">
            <w:pPr>
              <w:jc w:val="center"/>
              <w:rPr>
                <w:sz w:val="16"/>
                <w:szCs w:val="16"/>
              </w:rPr>
            </w:pPr>
            <w:r w:rsidRPr="003C5D5F">
              <w:rPr>
                <w:sz w:val="16"/>
                <w:szCs w:val="16"/>
              </w:rPr>
              <w:t>-</w:t>
            </w:r>
          </w:p>
        </w:tc>
        <w:tc>
          <w:tcPr>
            <w:tcW w:w="851" w:type="dxa"/>
          </w:tcPr>
          <w:p w:rsidR="003C5D5F" w:rsidRPr="003C5D5F" w:rsidRDefault="003C5D5F" w:rsidP="003C5D5F">
            <w:pPr>
              <w:jc w:val="center"/>
              <w:rPr>
                <w:sz w:val="16"/>
                <w:szCs w:val="16"/>
              </w:rPr>
            </w:pPr>
            <w:r w:rsidRPr="003C5D5F">
              <w:rPr>
                <w:sz w:val="16"/>
                <w:szCs w:val="16"/>
              </w:rPr>
              <w:t>-</w:t>
            </w:r>
          </w:p>
        </w:tc>
        <w:tc>
          <w:tcPr>
            <w:tcW w:w="1634" w:type="dxa"/>
          </w:tcPr>
          <w:p w:rsidR="003C5D5F" w:rsidRPr="003C5D5F" w:rsidRDefault="003C5D5F" w:rsidP="003C5D5F">
            <w:pPr>
              <w:jc w:val="center"/>
              <w:rPr>
                <w:sz w:val="16"/>
                <w:szCs w:val="16"/>
              </w:rPr>
            </w:pPr>
            <w:r w:rsidRPr="003C5D5F">
              <w:rPr>
                <w:sz w:val="16"/>
                <w:szCs w:val="16"/>
              </w:rPr>
              <w:t>-</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13</w:t>
            </w:r>
          </w:p>
        </w:tc>
        <w:tc>
          <w:tcPr>
            <w:tcW w:w="3543" w:type="dxa"/>
          </w:tcPr>
          <w:p w:rsidR="003C5D5F" w:rsidRPr="003C5D5F" w:rsidRDefault="003C5D5F" w:rsidP="003C5D5F">
            <w:pPr>
              <w:rPr>
                <w:sz w:val="16"/>
                <w:szCs w:val="16"/>
              </w:rPr>
            </w:pPr>
            <w:r w:rsidRPr="003C5D5F">
              <w:rPr>
                <w:sz w:val="16"/>
                <w:szCs w:val="16"/>
              </w:rPr>
              <w:t>МКОУ «</w:t>
            </w:r>
            <w:proofErr w:type="spellStart"/>
            <w:r w:rsidRPr="003C5D5F">
              <w:rPr>
                <w:sz w:val="16"/>
                <w:szCs w:val="16"/>
              </w:rPr>
              <w:t>Ивашевская</w:t>
            </w:r>
            <w:proofErr w:type="spellEnd"/>
            <w:r w:rsidRPr="003C5D5F">
              <w:rPr>
                <w:sz w:val="16"/>
                <w:szCs w:val="16"/>
              </w:rPr>
              <w:t xml:space="preserve">  начальная  общеобразовательная  школа»</w:t>
            </w:r>
          </w:p>
        </w:tc>
        <w:tc>
          <w:tcPr>
            <w:tcW w:w="1275" w:type="dxa"/>
          </w:tcPr>
          <w:p w:rsidR="003C5D5F" w:rsidRPr="003C5D5F" w:rsidRDefault="003C5D5F" w:rsidP="003C5D5F">
            <w:pPr>
              <w:jc w:val="center"/>
              <w:rPr>
                <w:sz w:val="16"/>
                <w:szCs w:val="16"/>
              </w:rPr>
            </w:pPr>
            <w:r w:rsidRPr="003C5D5F">
              <w:rPr>
                <w:sz w:val="16"/>
                <w:szCs w:val="16"/>
              </w:rPr>
              <w:t>3/2</w:t>
            </w:r>
          </w:p>
        </w:tc>
        <w:tc>
          <w:tcPr>
            <w:tcW w:w="885" w:type="dxa"/>
          </w:tcPr>
          <w:p w:rsidR="003C5D5F" w:rsidRPr="003C5D5F" w:rsidRDefault="003C5D5F" w:rsidP="003C5D5F">
            <w:pPr>
              <w:jc w:val="center"/>
              <w:rPr>
                <w:sz w:val="16"/>
                <w:szCs w:val="16"/>
              </w:rPr>
            </w:pPr>
            <w:r w:rsidRPr="003C5D5F">
              <w:rPr>
                <w:sz w:val="16"/>
                <w:szCs w:val="16"/>
              </w:rPr>
              <w:t>5</w:t>
            </w:r>
          </w:p>
        </w:tc>
        <w:tc>
          <w:tcPr>
            <w:tcW w:w="1276" w:type="dxa"/>
          </w:tcPr>
          <w:p w:rsidR="003C5D5F" w:rsidRPr="003C5D5F" w:rsidRDefault="003C5D5F" w:rsidP="003C5D5F">
            <w:pPr>
              <w:jc w:val="center"/>
              <w:rPr>
                <w:sz w:val="16"/>
                <w:szCs w:val="16"/>
              </w:rPr>
            </w:pPr>
            <w:r w:rsidRPr="003C5D5F">
              <w:rPr>
                <w:sz w:val="16"/>
                <w:szCs w:val="16"/>
              </w:rPr>
              <w:t>5</w:t>
            </w:r>
          </w:p>
        </w:tc>
        <w:tc>
          <w:tcPr>
            <w:tcW w:w="1134" w:type="dxa"/>
          </w:tcPr>
          <w:p w:rsidR="003C5D5F" w:rsidRPr="003C5D5F" w:rsidRDefault="003C5D5F" w:rsidP="003C5D5F">
            <w:pPr>
              <w:jc w:val="center"/>
              <w:rPr>
                <w:sz w:val="16"/>
                <w:szCs w:val="16"/>
              </w:rPr>
            </w:pPr>
            <w:r w:rsidRPr="003C5D5F">
              <w:rPr>
                <w:sz w:val="16"/>
                <w:szCs w:val="16"/>
              </w:rPr>
              <w:t>-</w:t>
            </w:r>
          </w:p>
        </w:tc>
        <w:tc>
          <w:tcPr>
            <w:tcW w:w="851" w:type="dxa"/>
          </w:tcPr>
          <w:p w:rsidR="003C5D5F" w:rsidRPr="003C5D5F" w:rsidRDefault="003C5D5F" w:rsidP="003C5D5F">
            <w:pPr>
              <w:jc w:val="center"/>
              <w:rPr>
                <w:sz w:val="16"/>
                <w:szCs w:val="16"/>
              </w:rPr>
            </w:pPr>
            <w:r w:rsidRPr="003C5D5F">
              <w:rPr>
                <w:sz w:val="16"/>
                <w:szCs w:val="16"/>
              </w:rPr>
              <w:t>-</w:t>
            </w:r>
          </w:p>
        </w:tc>
        <w:tc>
          <w:tcPr>
            <w:tcW w:w="1634" w:type="dxa"/>
          </w:tcPr>
          <w:p w:rsidR="003C5D5F" w:rsidRPr="003C5D5F" w:rsidRDefault="003C5D5F" w:rsidP="003C5D5F">
            <w:pPr>
              <w:jc w:val="center"/>
              <w:rPr>
                <w:sz w:val="16"/>
                <w:szCs w:val="16"/>
              </w:rPr>
            </w:pPr>
            <w:r w:rsidRPr="003C5D5F">
              <w:rPr>
                <w:sz w:val="16"/>
                <w:szCs w:val="16"/>
              </w:rPr>
              <w:t>-</w:t>
            </w:r>
          </w:p>
        </w:tc>
      </w:tr>
      <w:tr w:rsidR="003C5D5F" w:rsidRPr="003C5D5F" w:rsidTr="003C5D5F">
        <w:tc>
          <w:tcPr>
            <w:tcW w:w="534" w:type="dxa"/>
          </w:tcPr>
          <w:p w:rsidR="003C5D5F" w:rsidRPr="003C5D5F" w:rsidRDefault="003C5D5F" w:rsidP="003C5D5F">
            <w:pPr>
              <w:jc w:val="center"/>
              <w:rPr>
                <w:sz w:val="16"/>
                <w:szCs w:val="16"/>
              </w:rPr>
            </w:pPr>
            <w:r w:rsidRPr="003C5D5F">
              <w:rPr>
                <w:sz w:val="16"/>
                <w:szCs w:val="16"/>
              </w:rPr>
              <w:t>14</w:t>
            </w:r>
          </w:p>
        </w:tc>
        <w:tc>
          <w:tcPr>
            <w:tcW w:w="3543" w:type="dxa"/>
          </w:tcPr>
          <w:p w:rsidR="003C5D5F" w:rsidRPr="003C5D5F" w:rsidRDefault="003C5D5F" w:rsidP="003C5D5F">
            <w:pPr>
              <w:rPr>
                <w:sz w:val="16"/>
                <w:szCs w:val="16"/>
              </w:rPr>
            </w:pPr>
            <w:r w:rsidRPr="003C5D5F">
              <w:rPr>
                <w:sz w:val="16"/>
                <w:szCs w:val="16"/>
              </w:rPr>
              <w:t xml:space="preserve">МКОУ  « </w:t>
            </w:r>
            <w:proofErr w:type="spellStart"/>
            <w:r w:rsidRPr="003C5D5F">
              <w:rPr>
                <w:sz w:val="16"/>
                <w:szCs w:val="16"/>
              </w:rPr>
              <w:t>Инежская</w:t>
            </w:r>
            <w:proofErr w:type="spellEnd"/>
            <w:r w:rsidRPr="003C5D5F">
              <w:rPr>
                <w:sz w:val="16"/>
                <w:szCs w:val="16"/>
              </w:rPr>
              <w:t xml:space="preserve">    начальная  общеобразовательная  школа»</w:t>
            </w:r>
          </w:p>
        </w:tc>
        <w:tc>
          <w:tcPr>
            <w:tcW w:w="1275" w:type="dxa"/>
          </w:tcPr>
          <w:p w:rsidR="003C5D5F" w:rsidRPr="003C5D5F" w:rsidRDefault="003C5D5F" w:rsidP="003C5D5F">
            <w:pPr>
              <w:jc w:val="center"/>
              <w:rPr>
                <w:sz w:val="16"/>
                <w:szCs w:val="16"/>
              </w:rPr>
            </w:pPr>
            <w:r w:rsidRPr="003C5D5F">
              <w:rPr>
                <w:sz w:val="16"/>
                <w:szCs w:val="16"/>
              </w:rPr>
              <w:t>4/2</w:t>
            </w:r>
          </w:p>
        </w:tc>
        <w:tc>
          <w:tcPr>
            <w:tcW w:w="885" w:type="dxa"/>
          </w:tcPr>
          <w:p w:rsidR="003C5D5F" w:rsidRPr="003C5D5F" w:rsidRDefault="003C5D5F" w:rsidP="003C5D5F">
            <w:pPr>
              <w:jc w:val="center"/>
              <w:rPr>
                <w:sz w:val="16"/>
                <w:szCs w:val="16"/>
              </w:rPr>
            </w:pPr>
            <w:r w:rsidRPr="003C5D5F">
              <w:rPr>
                <w:sz w:val="16"/>
                <w:szCs w:val="16"/>
              </w:rPr>
              <w:t>13</w:t>
            </w:r>
          </w:p>
        </w:tc>
        <w:tc>
          <w:tcPr>
            <w:tcW w:w="1276" w:type="dxa"/>
          </w:tcPr>
          <w:p w:rsidR="003C5D5F" w:rsidRPr="003C5D5F" w:rsidRDefault="003C5D5F" w:rsidP="003C5D5F">
            <w:pPr>
              <w:jc w:val="center"/>
              <w:rPr>
                <w:sz w:val="16"/>
                <w:szCs w:val="16"/>
              </w:rPr>
            </w:pPr>
            <w:r w:rsidRPr="003C5D5F">
              <w:rPr>
                <w:sz w:val="16"/>
                <w:szCs w:val="16"/>
              </w:rPr>
              <w:t>10</w:t>
            </w:r>
          </w:p>
        </w:tc>
        <w:tc>
          <w:tcPr>
            <w:tcW w:w="1134" w:type="dxa"/>
          </w:tcPr>
          <w:p w:rsidR="003C5D5F" w:rsidRPr="003C5D5F" w:rsidRDefault="003C5D5F" w:rsidP="003C5D5F">
            <w:pPr>
              <w:jc w:val="center"/>
              <w:rPr>
                <w:sz w:val="16"/>
                <w:szCs w:val="16"/>
              </w:rPr>
            </w:pPr>
            <w:r w:rsidRPr="003C5D5F">
              <w:rPr>
                <w:sz w:val="16"/>
                <w:szCs w:val="16"/>
              </w:rPr>
              <w:t>-</w:t>
            </w:r>
          </w:p>
        </w:tc>
        <w:tc>
          <w:tcPr>
            <w:tcW w:w="851" w:type="dxa"/>
          </w:tcPr>
          <w:p w:rsidR="003C5D5F" w:rsidRPr="003C5D5F" w:rsidRDefault="003C5D5F" w:rsidP="003C5D5F">
            <w:pPr>
              <w:jc w:val="center"/>
              <w:rPr>
                <w:sz w:val="16"/>
                <w:szCs w:val="16"/>
              </w:rPr>
            </w:pPr>
            <w:r w:rsidRPr="003C5D5F">
              <w:rPr>
                <w:sz w:val="16"/>
                <w:szCs w:val="16"/>
              </w:rPr>
              <w:t>3</w:t>
            </w:r>
          </w:p>
        </w:tc>
        <w:tc>
          <w:tcPr>
            <w:tcW w:w="1634" w:type="dxa"/>
          </w:tcPr>
          <w:p w:rsidR="003C5D5F" w:rsidRPr="003C5D5F" w:rsidRDefault="003C5D5F" w:rsidP="003C5D5F">
            <w:pPr>
              <w:jc w:val="center"/>
              <w:rPr>
                <w:sz w:val="16"/>
                <w:szCs w:val="16"/>
              </w:rPr>
            </w:pPr>
            <w:r w:rsidRPr="003C5D5F">
              <w:rPr>
                <w:sz w:val="16"/>
                <w:szCs w:val="16"/>
              </w:rPr>
              <w:t>-</w:t>
            </w:r>
          </w:p>
        </w:tc>
      </w:tr>
      <w:tr w:rsidR="003C5D5F" w:rsidRPr="003C5D5F" w:rsidTr="003C5D5F">
        <w:tc>
          <w:tcPr>
            <w:tcW w:w="4077" w:type="dxa"/>
            <w:gridSpan w:val="2"/>
          </w:tcPr>
          <w:p w:rsidR="003C5D5F" w:rsidRPr="003C5D5F" w:rsidRDefault="003C5D5F" w:rsidP="003C5D5F">
            <w:pPr>
              <w:jc w:val="center"/>
              <w:rPr>
                <w:b/>
                <w:sz w:val="16"/>
                <w:szCs w:val="16"/>
              </w:rPr>
            </w:pPr>
            <w:r w:rsidRPr="003C5D5F">
              <w:rPr>
                <w:b/>
                <w:sz w:val="16"/>
                <w:szCs w:val="16"/>
              </w:rPr>
              <w:t>Всего по начальным школам</w:t>
            </w:r>
          </w:p>
        </w:tc>
        <w:tc>
          <w:tcPr>
            <w:tcW w:w="1275" w:type="dxa"/>
          </w:tcPr>
          <w:p w:rsidR="003C5D5F" w:rsidRPr="003C5D5F" w:rsidRDefault="003C5D5F" w:rsidP="003C5D5F">
            <w:pPr>
              <w:jc w:val="center"/>
              <w:rPr>
                <w:b/>
                <w:sz w:val="16"/>
                <w:szCs w:val="16"/>
              </w:rPr>
            </w:pPr>
            <w:r w:rsidRPr="003C5D5F">
              <w:rPr>
                <w:b/>
                <w:sz w:val="16"/>
                <w:szCs w:val="16"/>
              </w:rPr>
              <w:t>18/10</w:t>
            </w:r>
          </w:p>
        </w:tc>
        <w:tc>
          <w:tcPr>
            <w:tcW w:w="885" w:type="dxa"/>
          </w:tcPr>
          <w:p w:rsidR="003C5D5F" w:rsidRPr="003C5D5F" w:rsidRDefault="003C5D5F" w:rsidP="003C5D5F">
            <w:pPr>
              <w:jc w:val="center"/>
              <w:rPr>
                <w:b/>
                <w:sz w:val="16"/>
                <w:szCs w:val="16"/>
              </w:rPr>
            </w:pPr>
            <w:r w:rsidRPr="003C5D5F">
              <w:rPr>
                <w:b/>
                <w:sz w:val="16"/>
                <w:szCs w:val="16"/>
              </w:rPr>
              <w:t>46</w:t>
            </w:r>
          </w:p>
        </w:tc>
        <w:tc>
          <w:tcPr>
            <w:tcW w:w="1276" w:type="dxa"/>
          </w:tcPr>
          <w:p w:rsidR="003C5D5F" w:rsidRPr="003C5D5F" w:rsidRDefault="003C5D5F" w:rsidP="003C5D5F">
            <w:pPr>
              <w:jc w:val="center"/>
              <w:rPr>
                <w:b/>
                <w:sz w:val="16"/>
                <w:szCs w:val="16"/>
              </w:rPr>
            </w:pPr>
            <w:r w:rsidRPr="003C5D5F">
              <w:rPr>
                <w:b/>
                <w:sz w:val="16"/>
                <w:szCs w:val="16"/>
              </w:rPr>
              <w:t>37</w:t>
            </w:r>
          </w:p>
        </w:tc>
        <w:tc>
          <w:tcPr>
            <w:tcW w:w="1134" w:type="dxa"/>
          </w:tcPr>
          <w:p w:rsidR="003C5D5F" w:rsidRPr="003C5D5F" w:rsidRDefault="003C5D5F" w:rsidP="003C5D5F">
            <w:pPr>
              <w:jc w:val="center"/>
              <w:rPr>
                <w:b/>
                <w:sz w:val="16"/>
                <w:szCs w:val="16"/>
              </w:rPr>
            </w:pPr>
            <w:r w:rsidRPr="003C5D5F">
              <w:rPr>
                <w:b/>
                <w:sz w:val="16"/>
                <w:szCs w:val="16"/>
              </w:rPr>
              <w:t>-</w:t>
            </w:r>
          </w:p>
        </w:tc>
        <w:tc>
          <w:tcPr>
            <w:tcW w:w="851" w:type="dxa"/>
          </w:tcPr>
          <w:p w:rsidR="003C5D5F" w:rsidRPr="003C5D5F" w:rsidRDefault="003C5D5F" w:rsidP="003C5D5F">
            <w:pPr>
              <w:jc w:val="center"/>
              <w:rPr>
                <w:b/>
                <w:sz w:val="16"/>
                <w:szCs w:val="16"/>
              </w:rPr>
            </w:pPr>
            <w:r w:rsidRPr="003C5D5F">
              <w:rPr>
                <w:b/>
                <w:sz w:val="16"/>
                <w:szCs w:val="16"/>
              </w:rPr>
              <w:t>9</w:t>
            </w:r>
          </w:p>
        </w:tc>
        <w:tc>
          <w:tcPr>
            <w:tcW w:w="1634" w:type="dxa"/>
          </w:tcPr>
          <w:p w:rsidR="003C5D5F" w:rsidRPr="003C5D5F" w:rsidRDefault="003C5D5F" w:rsidP="003C5D5F">
            <w:pPr>
              <w:jc w:val="center"/>
              <w:rPr>
                <w:b/>
                <w:sz w:val="16"/>
                <w:szCs w:val="16"/>
              </w:rPr>
            </w:pPr>
            <w:r w:rsidRPr="003C5D5F">
              <w:rPr>
                <w:b/>
                <w:sz w:val="16"/>
                <w:szCs w:val="16"/>
              </w:rPr>
              <w:t>-</w:t>
            </w:r>
          </w:p>
        </w:tc>
      </w:tr>
      <w:tr w:rsidR="003C5D5F" w:rsidRPr="003C5D5F" w:rsidTr="003C5D5F">
        <w:tc>
          <w:tcPr>
            <w:tcW w:w="4077" w:type="dxa"/>
            <w:gridSpan w:val="2"/>
          </w:tcPr>
          <w:p w:rsidR="003C5D5F" w:rsidRPr="003C5D5F" w:rsidRDefault="003C5D5F" w:rsidP="003C5D5F">
            <w:pPr>
              <w:jc w:val="center"/>
              <w:rPr>
                <w:b/>
                <w:sz w:val="16"/>
                <w:szCs w:val="16"/>
              </w:rPr>
            </w:pPr>
            <w:r w:rsidRPr="003C5D5F">
              <w:rPr>
                <w:b/>
                <w:sz w:val="16"/>
                <w:szCs w:val="16"/>
              </w:rPr>
              <w:t>Итого по общеобразовательным учреждениям</w:t>
            </w:r>
          </w:p>
        </w:tc>
        <w:tc>
          <w:tcPr>
            <w:tcW w:w="1275" w:type="dxa"/>
          </w:tcPr>
          <w:p w:rsidR="003C5D5F" w:rsidRPr="003C5D5F" w:rsidRDefault="003C5D5F" w:rsidP="003C5D5F">
            <w:pPr>
              <w:jc w:val="center"/>
              <w:rPr>
                <w:b/>
                <w:sz w:val="16"/>
                <w:szCs w:val="16"/>
              </w:rPr>
            </w:pPr>
          </w:p>
          <w:p w:rsidR="003C5D5F" w:rsidRPr="003C5D5F" w:rsidRDefault="003C5D5F" w:rsidP="003C5D5F">
            <w:pPr>
              <w:rPr>
                <w:sz w:val="16"/>
                <w:szCs w:val="16"/>
              </w:rPr>
            </w:pPr>
            <w:r w:rsidRPr="003C5D5F">
              <w:rPr>
                <w:sz w:val="16"/>
                <w:szCs w:val="16"/>
              </w:rPr>
              <w:t>127/106</w:t>
            </w:r>
          </w:p>
        </w:tc>
        <w:tc>
          <w:tcPr>
            <w:tcW w:w="885" w:type="dxa"/>
          </w:tcPr>
          <w:p w:rsidR="003C5D5F" w:rsidRPr="003C5D5F" w:rsidRDefault="003C5D5F" w:rsidP="003C5D5F">
            <w:pPr>
              <w:rPr>
                <w:sz w:val="16"/>
                <w:szCs w:val="16"/>
              </w:rPr>
            </w:pPr>
          </w:p>
          <w:p w:rsidR="003C5D5F" w:rsidRPr="003C5D5F" w:rsidRDefault="003C5D5F" w:rsidP="003C5D5F">
            <w:pPr>
              <w:rPr>
                <w:sz w:val="16"/>
                <w:szCs w:val="16"/>
              </w:rPr>
            </w:pPr>
            <w:r w:rsidRPr="003C5D5F">
              <w:rPr>
                <w:sz w:val="16"/>
                <w:szCs w:val="16"/>
              </w:rPr>
              <w:t>1087</w:t>
            </w:r>
          </w:p>
        </w:tc>
        <w:tc>
          <w:tcPr>
            <w:tcW w:w="1276" w:type="dxa"/>
          </w:tcPr>
          <w:p w:rsidR="003C5D5F" w:rsidRPr="003C5D5F" w:rsidRDefault="003C5D5F" w:rsidP="003C5D5F">
            <w:pPr>
              <w:rPr>
                <w:sz w:val="16"/>
                <w:szCs w:val="16"/>
              </w:rPr>
            </w:pPr>
          </w:p>
          <w:p w:rsidR="003C5D5F" w:rsidRPr="003C5D5F" w:rsidRDefault="003C5D5F" w:rsidP="003C5D5F">
            <w:pPr>
              <w:rPr>
                <w:sz w:val="16"/>
                <w:szCs w:val="16"/>
              </w:rPr>
            </w:pPr>
            <w:r w:rsidRPr="003C5D5F">
              <w:rPr>
                <w:sz w:val="16"/>
                <w:szCs w:val="16"/>
              </w:rPr>
              <w:t xml:space="preserve">      981</w:t>
            </w:r>
          </w:p>
        </w:tc>
        <w:tc>
          <w:tcPr>
            <w:tcW w:w="1134" w:type="dxa"/>
          </w:tcPr>
          <w:p w:rsidR="003C5D5F" w:rsidRPr="003C5D5F" w:rsidRDefault="003C5D5F" w:rsidP="003C5D5F">
            <w:pPr>
              <w:jc w:val="center"/>
              <w:rPr>
                <w:sz w:val="16"/>
                <w:szCs w:val="16"/>
              </w:rPr>
            </w:pPr>
          </w:p>
          <w:p w:rsidR="003C5D5F" w:rsidRPr="003C5D5F" w:rsidRDefault="003C5D5F" w:rsidP="003C5D5F">
            <w:pPr>
              <w:rPr>
                <w:sz w:val="16"/>
                <w:szCs w:val="16"/>
              </w:rPr>
            </w:pPr>
            <w:r w:rsidRPr="003C5D5F">
              <w:rPr>
                <w:sz w:val="16"/>
                <w:szCs w:val="16"/>
              </w:rPr>
              <w:t xml:space="preserve">           24</w:t>
            </w:r>
          </w:p>
        </w:tc>
        <w:tc>
          <w:tcPr>
            <w:tcW w:w="851" w:type="dxa"/>
          </w:tcPr>
          <w:p w:rsidR="003C5D5F" w:rsidRPr="003C5D5F" w:rsidRDefault="003C5D5F" w:rsidP="003C5D5F">
            <w:pPr>
              <w:rPr>
                <w:b/>
                <w:sz w:val="16"/>
                <w:szCs w:val="16"/>
              </w:rPr>
            </w:pPr>
          </w:p>
          <w:p w:rsidR="003C5D5F" w:rsidRPr="003C5D5F" w:rsidRDefault="003C5D5F" w:rsidP="003C5D5F">
            <w:pPr>
              <w:rPr>
                <w:sz w:val="16"/>
                <w:szCs w:val="16"/>
              </w:rPr>
            </w:pPr>
            <w:r w:rsidRPr="003C5D5F">
              <w:rPr>
                <w:sz w:val="16"/>
                <w:szCs w:val="16"/>
              </w:rPr>
              <w:t xml:space="preserve">      63</w:t>
            </w:r>
          </w:p>
        </w:tc>
        <w:tc>
          <w:tcPr>
            <w:tcW w:w="1634" w:type="dxa"/>
          </w:tcPr>
          <w:p w:rsidR="003C5D5F" w:rsidRPr="003C5D5F" w:rsidRDefault="003C5D5F" w:rsidP="003C5D5F">
            <w:pPr>
              <w:rPr>
                <w:sz w:val="16"/>
                <w:szCs w:val="16"/>
              </w:rPr>
            </w:pPr>
          </w:p>
          <w:p w:rsidR="003C5D5F" w:rsidRPr="003C5D5F" w:rsidRDefault="003C5D5F" w:rsidP="003C5D5F">
            <w:pPr>
              <w:jc w:val="center"/>
              <w:rPr>
                <w:sz w:val="16"/>
                <w:szCs w:val="16"/>
              </w:rPr>
            </w:pPr>
            <w:r w:rsidRPr="003C5D5F">
              <w:rPr>
                <w:sz w:val="16"/>
                <w:szCs w:val="16"/>
              </w:rPr>
              <w:t>19</w:t>
            </w:r>
          </w:p>
        </w:tc>
      </w:tr>
    </w:tbl>
    <w:p w:rsidR="003C5D5F" w:rsidRPr="003C5D5F" w:rsidRDefault="003C5D5F" w:rsidP="003C5D5F">
      <w:pPr>
        <w:rPr>
          <w:sz w:val="16"/>
          <w:szCs w:val="16"/>
        </w:rPr>
      </w:pPr>
    </w:p>
    <w:p w:rsidR="003C5D5F" w:rsidRPr="003C5D5F" w:rsidRDefault="003C5D5F" w:rsidP="003C5D5F">
      <w:pPr>
        <w:jc w:val="right"/>
        <w:rPr>
          <w:sz w:val="16"/>
          <w:szCs w:val="16"/>
        </w:rPr>
      </w:pPr>
    </w:p>
    <w:p w:rsidR="003C5D5F" w:rsidRPr="003C5D5F" w:rsidRDefault="003C5D5F" w:rsidP="003C5D5F">
      <w:pPr>
        <w:jc w:val="right"/>
        <w:rPr>
          <w:sz w:val="16"/>
          <w:szCs w:val="16"/>
        </w:rPr>
      </w:pPr>
      <w:r w:rsidRPr="003C5D5F">
        <w:rPr>
          <w:sz w:val="16"/>
          <w:szCs w:val="16"/>
        </w:rPr>
        <w:tab/>
        <w:t xml:space="preserve">Приложение № 2 </w:t>
      </w:r>
    </w:p>
    <w:p w:rsidR="003C5D5F" w:rsidRPr="003C5D5F" w:rsidRDefault="003C5D5F" w:rsidP="003C5D5F">
      <w:pPr>
        <w:jc w:val="right"/>
        <w:rPr>
          <w:sz w:val="16"/>
          <w:szCs w:val="16"/>
        </w:rPr>
      </w:pPr>
      <w:r w:rsidRPr="003C5D5F">
        <w:rPr>
          <w:sz w:val="16"/>
          <w:szCs w:val="16"/>
        </w:rPr>
        <w:t xml:space="preserve">к постановлению администрации </w:t>
      </w:r>
    </w:p>
    <w:p w:rsidR="003C5D5F" w:rsidRPr="003C5D5F" w:rsidRDefault="003C5D5F" w:rsidP="003C5D5F">
      <w:pPr>
        <w:jc w:val="right"/>
        <w:rPr>
          <w:sz w:val="16"/>
          <w:szCs w:val="16"/>
        </w:rPr>
      </w:pPr>
      <w:r w:rsidRPr="003C5D5F">
        <w:rPr>
          <w:sz w:val="16"/>
          <w:szCs w:val="16"/>
        </w:rPr>
        <w:t>Островского муниципального района</w:t>
      </w:r>
    </w:p>
    <w:p w:rsidR="003C5D5F" w:rsidRPr="003C5D5F" w:rsidRDefault="003C5D5F" w:rsidP="003C5D5F">
      <w:pPr>
        <w:jc w:val="right"/>
        <w:rPr>
          <w:sz w:val="16"/>
          <w:szCs w:val="16"/>
        </w:rPr>
      </w:pPr>
      <w:r w:rsidRPr="003C5D5F">
        <w:rPr>
          <w:sz w:val="16"/>
          <w:szCs w:val="16"/>
        </w:rPr>
        <w:t xml:space="preserve">от «  20  » июня 2018  г.         №366 </w:t>
      </w:r>
    </w:p>
    <w:p w:rsidR="003C5D5F" w:rsidRPr="003C5D5F" w:rsidRDefault="003C5D5F" w:rsidP="003C5D5F">
      <w:pPr>
        <w:tabs>
          <w:tab w:val="left" w:pos="7275"/>
        </w:tabs>
        <w:jc w:val="right"/>
        <w:rPr>
          <w:sz w:val="16"/>
          <w:szCs w:val="16"/>
        </w:rPr>
      </w:pPr>
    </w:p>
    <w:p w:rsidR="003C5D5F" w:rsidRPr="003C5D5F" w:rsidRDefault="003C5D5F" w:rsidP="003C5D5F">
      <w:pPr>
        <w:tabs>
          <w:tab w:val="left" w:pos="7275"/>
        </w:tabs>
        <w:jc w:val="right"/>
        <w:rPr>
          <w:sz w:val="16"/>
          <w:szCs w:val="16"/>
        </w:rPr>
      </w:pPr>
    </w:p>
    <w:p w:rsidR="003C5D5F" w:rsidRPr="003C5D5F" w:rsidRDefault="003C5D5F" w:rsidP="003C5D5F">
      <w:pPr>
        <w:tabs>
          <w:tab w:val="left" w:pos="7275"/>
        </w:tabs>
        <w:jc w:val="center"/>
        <w:rPr>
          <w:rStyle w:val="FontStyle13"/>
          <w:sz w:val="16"/>
          <w:szCs w:val="16"/>
        </w:rPr>
      </w:pPr>
      <w:r w:rsidRPr="003C5D5F">
        <w:rPr>
          <w:rStyle w:val="FontStyle13"/>
          <w:sz w:val="16"/>
          <w:szCs w:val="16"/>
        </w:rPr>
        <w:t>Сеть групп продлённого дня при общеобразовательных учреждениях</w:t>
      </w:r>
    </w:p>
    <w:p w:rsidR="003C5D5F" w:rsidRPr="003C5D5F" w:rsidRDefault="003C5D5F" w:rsidP="003C5D5F">
      <w:pPr>
        <w:tabs>
          <w:tab w:val="left" w:pos="7275"/>
        </w:tabs>
        <w:jc w:val="center"/>
        <w:rPr>
          <w:rStyle w:val="FontStyle13"/>
          <w:sz w:val="16"/>
          <w:szCs w:val="16"/>
        </w:rPr>
      </w:pPr>
      <w:r w:rsidRPr="003C5D5F">
        <w:rPr>
          <w:rStyle w:val="FontStyle13"/>
          <w:sz w:val="16"/>
          <w:szCs w:val="16"/>
        </w:rPr>
        <w:t>Островского муниципального района</w:t>
      </w:r>
    </w:p>
    <w:p w:rsidR="003C5D5F" w:rsidRPr="003C5D5F" w:rsidRDefault="003C5D5F" w:rsidP="003C5D5F">
      <w:pPr>
        <w:tabs>
          <w:tab w:val="left" w:pos="7275"/>
        </w:tabs>
        <w:jc w:val="center"/>
        <w:rPr>
          <w:rStyle w:val="FontStyle13"/>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5153"/>
        <w:gridCol w:w="1725"/>
        <w:gridCol w:w="2088"/>
      </w:tblGrid>
      <w:tr w:rsidR="003C5D5F" w:rsidRPr="003C5D5F" w:rsidTr="003C5D5F">
        <w:tc>
          <w:tcPr>
            <w:tcW w:w="605" w:type="dxa"/>
          </w:tcPr>
          <w:p w:rsidR="003C5D5F" w:rsidRPr="003C5D5F" w:rsidRDefault="003C5D5F" w:rsidP="003C5D5F">
            <w:pPr>
              <w:tabs>
                <w:tab w:val="left" w:pos="7050"/>
              </w:tabs>
              <w:jc w:val="center"/>
              <w:rPr>
                <w:sz w:val="16"/>
                <w:szCs w:val="16"/>
              </w:rPr>
            </w:pPr>
            <w:r w:rsidRPr="003C5D5F">
              <w:rPr>
                <w:sz w:val="16"/>
                <w:szCs w:val="16"/>
              </w:rPr>
              <w:t>№</w:t>
            </w:r>
          </w:p>
        </w:tc>
        <w:tc>
          <w:tcPr>
            <w:tcW w:w="5153" w:type="dxa"/>
          </w:tcPr>
          <w:p w:rsidR="003C5D5F" w:rsidRPr="003C5D5F" w:rsidRDefault="003C5D5F" w:rsidP="003C5D5F">
            <w:pPr>
              <w:tabs>
                <w:tab w:val="left" w:pos="7050"/>
              </w:tabs>
              <w:jc w:val="center"/>
              <w:rPr>
                <w:sz w:val="16"/>
                <w:szCs w:val="16"/>
              </w:rPr>
            </w:pPr>
            <w:r w:rsidRPr="003C5D5F">
              <w:rPr>
                <w:sz w:val="16"/>
                <w:szCs w:val="16"/>
              </w:rPr>
              <w:t xml:space="preserve">Муниципальные общеобразовательные учреждения </w:t>
            </w:r>
          </w:p>
        </w:tc>
        <w:tc>
          <w:tcPr>
            <w:tcW w:w="1725" w:type="dxa"/>
          </w:tcPr>
          <w:p w:rsidR="003C5D5F" w:rsidRPr="003C5D5F" w:rsidRDefault="003C5D5F" w:rsidP="003C5D5F">
            <w:pPr>
              <w:tabs>
                <w:tab w:val="left" w:pos="7050"/>
              </w:tabs>
              <w:jc w:val="center"/>
              <w:rPr>
                <w:sz w:val="16"/>
                <w:szCs w:val="16"/>
              </w:rPr>
            </w:pPr>
            <w:r w:rsidRPr="003C5D5F">
              <w:rPr>
                <w:sz w:val="16"/>
                <w:szCs w:val="16"/>
              </w:rPr>
              <w:t>Количество групп</w:t>
            </w:r>
          </w:p>
        </w:tc>
        <w:tc>
          <w:tcPr>
            <w:tcW w:w="2088" w:type="dxa"/>
          </w:tcPr>
          <w:p w:rsidR="003C5D5F" w:rsidRPr="003C5D5F" w:rsidRDefault="003C5D5F" w:rsidP="003C5D5F">
            <w:pPr>
              <w:tabs>
                <w:tab w:val="left" w:pos="7050"/>
              </w:tabs>
              <w:jc w:val="center"/>
              <w:rPr>
                <w:sz w:val="16"/>
                <w:szCs w:val="16"/>
              </w:rPr>
            </w:pPr>
            <w:r w:rsidRPr="003C5D5F">
              <w:rPr>
                <w:sz w:val="16"/>
                <w:szCs w:val="16"/>
              </w:rPr>
              <w:t>Контингент</w:t>
            </w:r>
          </w:p>
        </w:tc>
      </w:tr>
      <w:tr w:rsidR="003C5D5F" w:rsidRPr="003C5D5F" w:rsidTr="003C5D5F">
        <w:tc>
          <w:tcPr>
            <w:tcW w:w="605" w:type="dxa"/>
          </w:tcPr>
          <w:p w:rsidR="003C5D5F" w:rsidRPr="003C5D5F" w:rsidRDefault="003C5D5F" w:rsidP="003C5D5F">
            <w:pPr>
              <w:tabs>
                <w:tab w:val="left" w:pos="7050"/>
              </w:tabs>
              <w:jc w:val="center"/>
              <w:rPr>
                <w:sz w:val="16"/>
                <w:szCs w:val="16"/>
              </w:rPr>
            </w:pPr>
            <w:r w:rsidRPr="003C5D5F">
              <w:rPr>
                <w:sz w:val="16"/>
                <w:szCs w:val="16"/>
              </w:rPr>
              <w:t>1</w:t>
            </w:r>
          </w:p>
        </w:tc>
        <w:tc>
          <w:tcPr>
            <w:tcW w:w="5153" w:type="dxa"/>
          </w:tcPr>
          <w:p w:rsidR="003C5D5F" w:rsidRPr="003C5D5F" w:rsidRDefault="003C5D5F" w:rsidP="003C5D5F">
            <w:pPr>
              <w:tabs>
                <w:tab w:val="left" w:pos="7050"/>
              </w:tabs>
              <w:rPr>
                <w:sz w:val="16"/>
                <w:szCs w:val="16"/>
              </w:rPr>
            </w:pPr>
            <w:r w:rsidRPr="003C5D5F">
              <w:rPr>
                <w:sz w:val="16"/>
                <w:szCs w:val="16"/>
              </w:rPr>
              <w:t>МКОУ «Островская средняя общеобразовательная школа»</w:t>
            </w:r>
          </w:p>
        </w:tc>
        <w:tc>
          <w:tcPr>
            <w:tcW w:w="1725" w:type="dxa"/>
          </w:tcPr>
          <w:p w:rsidR="003C5D5F" w:rsidRPr="003C5D5F" w:rsidRDefault="003C5D5F" w:rsidP="003C5D5F">
            <w:pPr>
              <w:tabs>
                <w:tab w:val="left" w:pos="7050"/>
              </w:tabs>
              <w:jc w:val="center"/>
              <w:rPr>
                <w:sz w:val="16"/>
                <w:szCs w:val="16"/>
              </w:rPr>
            </w:pPr>
            <w:r w:rsidRPr="003C5D5F">
              <w:rPr>
                <w:sz w:val="16"/>
                <w:szCs w:val="16"/>
              </w:rPr>
              <w:t>1</w:t>
            </w:r>
          </w:p>
        </w:tc>
        <w:tc>
          <w:tcPr>
            <w:tcW w:w="2088" w:type="dxa"/>
          </w:tcPr>
          <w:p w:rsidR="003C5D5F" w:rsidRPr="003C5D5F" w:rsidRDefault="003C5D5F" w:rsidP="003C5D5F">
            <w:pPr>
              <w:tabs>
                <w:tab w:val="left" w:pos="7050"/>
              </w:tabs>
              <w:jc w:val="center"/>
              <w:rPr>
                <w:sz w:val="16"/>
                <w:szCs w:val="16"/>
              </w:rPr>
            </w:pPr>
            <w:r w:rsidRPr="003C5D5F">
              <w:rPr>
                <w:sz w:val="16"/>
                <w:szCs w:val="16"/>
              </w:rPr>
              <w:t>25</w:t>
            </w:r>
          </w:p>
        </w:tc>
      </w:tr>
      <w:tr w:rsidR="003C5D5F" w:rsidRPr="003C5D5F" w:rsidTr="003C5D5F">
        <w:tc>
          <w:tcPr>
            <w:tcW w:w="605" w:type="dxa"/>
          </w:tcPr>
          <w:p w:rsidR="003C5D5F" w:rsidRPr="003C5D5F" w:rsidRDefault="003C5D5F" w:rsidP="003C5D5F">
            <w:pPr>
              <w:tabs>
                <w:tab w:val="left" w:pos="7050"/>
              </w:tabs>
              <w:jc w:val="center"/>
              <w:rPr>
                <w:sz w:val="16"/>
                <w:szCs w:val="16"/>
              </w:rPr>
            </w:pPr>
            <w:r w:rsidRPr="003C5D5F">
              <w:rPr>
                <w:sz w:val="16"/>
                <w:szCs w:val="16"/>
              </w:rPr>
              <w:t>2</w:t>
            </w:r>
          </w:p>
        </w:tc>
        <w:tc>
          <w:tcPr>
            <w:tcW w:w="5153" w:type="dxa"/>
          </w:tcPr>
          <w:p w:rsidR="003C5D5F" w:rsidRPr="003C5D5F" w:rsidRDefault="003C5D5F" w:rsidP="003C5D5F">
            <w:pPr>
              <w:tabs>
                <w:tab w:val="left" w:pos="7050"/>
              </w:tabs>
              <w:rPr>
                <w:sz w:val="16"/>
                <w:szCs w:val="16"/>
              </w:rPr>
            </w:pPr>
            <w:r w:rsidRPr="003C5D5F">
              <w:rPr>
                <w:sz w:val="16"/>
                <w:szCs w:val="16"/>
              </w:rPr>
              <w:t xml:space="preserve">МКОУ «Александровская средняя общеобразовательная  школа»      </w:t>
            </w:r>
          </w:p>
        </w:tc>
        <w:tc>
          <w:tcPr>
            <w:tcW w:w="1725" w:type="dxa"/>
          </w:tcPr>
          <w:p w:rsidR="003C5D5F" w:rsidRPr="003C5D5F" w:rsidRDefault="003C5D5F" w:rsidP="003C5D5F">
            <w:pPr>
              <w:tabs>
                <w:tab w:val="left" w:pos="7050"/>
              </w:tabs>
              <w:jc w:val="center"/>
              <w:rPr>
                <w:sz w:val="16"/>
                <w:szCs w:val="16"/>
              </w:rPr>
            </w:pPr>
            <w:r w:rsidRPr="003C5D5F">
              <w:rPr>
                <w:sz w:val="16"/>
                <w:szCs w:val="16"/>
              </w:rPr>
              <w:t>1</w:t>
            </w:r>
          </w:p>
        </w:tc>
        <w:tc>
          <w:tcPr>
            <w:tcW w:w="2088" w:type="dxa"/>
          </w:tcPr>
          <w:p w:rsidR="003C5D5F" w:rsidRPr="003C5D5F" w:rsidRDefault="003C5D5F" w:rsidP="003C5D5F">
            <w:pPr>
              <w:tabs>
                <w:tab w:val="left" w:pos="7050"/>
              </w:tabs>
              <w:jc w:val="center"/>
              <w:rPr>
                <w:sz w:val="16"/>
                <w:szCs w:val="16"/>
              </w:rPr>
            </w:pPr>
            <w:r w:rsidRPr="003C5D5F">
              <w:rPr>
                <w:sz w:val="16"/>
                <w:szCs w:val="16"/>
              </w:rPr>
              <w:t>24</w:t>
            </w:r>
          </w:p>
        </w:tc>
      </w:tr>
      <w:tr w:rsidR="003C5D5F" w:rsidRPr="003C5D5F" w:rsidTr="003C5D5F">
        <w:tc>
          <w:tcPr>
            <w:tcW w:w="5758" w:type="dxa"/>
            <w:gridSpan w:val="2"/>
          </w:tcPr>
          <w:p w:rsidR="003C5D5F" w:rsidRPr="003C5D5F" w:rsidRDefault="003C5D5F" w:rsidP="003C5D5F">
            <w:pPr>
              <w:tabs>
                <w:tab w:val="left" w:pos="7050"/>
              </w:tabs>
              <w:jc w:val="right"/>
              <w:rPr>
                <w:b/>
                <w:sz w:val="16"/>
                <w:szCs w:val="16"/>
              </w:rPr>
            </w:pPr>
            <w:r w:rsidRPr="003C5D5F">
              <w:rPr>
                <w:b/>
                <w:sz w:val="16"/>
                <w:szCs w:val="16"/>
              </w:rPr>
              <w:t>Итого</w:t>
            </w:r>
          </w:p>
        </w:tc>
        <w:tc>
          <w:tcPr>
            <w:tcW w:w="1725" w:type="dxa"/>
          </w:tcPr>
          <w:p w:rsidR="003C5D5F" w:rsidRPr="003C5D5F" w:rsidRDefault="003C5D5F" w:rsidP="003C5D5F">
            <w:pPr>
              <w:tabs>
                <w:tab w:val="left" w:pos="7050"/>
              </w:tabs>
              <w:jc w:val="center"/>
              <w:rPr>
                <w:b/>
                <w:sz w:val="16"/>
                <w:szCs w:val="16"/>
              </w:rPr>
            </w:pPr>
            <w:r w:rsidRPr="003C5D5F">
              <w:rPr>
                <w:b/>
                <w:sz w:val="16"/>
                <w:szCs w:val="16"/>
              </w:rPr>
              <w:t>2</w:t>
            </w:r>
          </w:p>
        </w:tc>
        <w:tc>
          <w:tcPr>
            <w:tcW w:w="2088" w:type="dxa"/>
          </w:tcPr>
          <w:p w:rsidR="003C5D5F" w:rsidRPr="003C5D5F" w:rsidRDefault="003C5D5F" w:rsidP="003C5D5F">
            <w:pPr>
              <w:tabs>
                <w:tab w:val="left" w:pos="7050"/>
              </w:tabs>
              <w:jc w:val="center"/>
              <w:rPr>
                <w:b/>
                <w:sz w:val="16"/>
                <w:szCs w:val="16"/>
              </w:rPr>
            </w:pPr>
            <w:r w:rsidRPr="003C5D5F">
              <w:rPr>
                <w:b/>
                <w:sz w:val="16"/>
                <w:szCs w:val="16"/>
              </w:rPr>
              <w:t>49</w:t>
            </w:r>
          </w:p>
        </w:tc>
      </w:tr>
    </w:tbl>
    <w:p w:rsidR="003C5D5F" w:rsidRPr="003C5D5F" w:rsidRDefault="003C5D5F" w:rsidP="003C5D5F">
      <w:pPr>
        <w:rPr>
          <w:sz w:val="16"/>
          <w:szCs w:val="16"/>
        </w:rPr>
      </w:pPr>
    </w:p>
    <w:p w:rsidR="003C5D5F" w:rsidRPr="003C5D5F" w:rsidRDefault="003C5D5F" w:rsidP="003C5D5F">
      <w:pPr>
        <w:rPr>
          <w:sz w:val="16"/>
          <w:szCs w:val="16"/>
        </w:rPr>
      </w:pPr>
    </w:p>
    <w:p w:rsidR="003C5D5F" w:rsidRPr="003C5D5F" w:rsidRDefault="003C5D5F" w:rsidP="003C5D5F">
      <w:pPr>
        <w:jc w:val="right"/>
        <w:rPr>
          <w:sz w:val="16"/>
          <w:szCs w:val="16"/>
        </w:rPr>
      </w:pPr>
      <w:r w:rsidRPr="003C5D5F">
        <w:rPr>
          <w:sz w:val="16"/>
          <w:szCs w:val="16"/>
        </w:rPr>
        <w:t xml:space="preserve">                                                                                                                                   Приложение № 3 </w:t>
      </w:r>
    </w:p>
    <w:p w:rsidR="003C5D5F" w:rsidRPr="003C5D5F" w:rsidRDefault="003C5D5F" w:rsidP="003C5D5F">
      <w:pPr>
        <w:jc w:val="right"/>
        <w:rPr>
          <w:sz w:val="16"/>
          <w:szCs w:val="16"/>
        </w:rPr>
      </w:pPr>
      <w:r w:rsidRPr="003C5D5F">
        <w:rPr>
          <w:sz w:val="16"/>
          <w:szCs w:val="16"/>
        </w:rPr>
        <w:t xml:space="preserve">к постановлению администрации </w:t>
      </w:r>
    </w:p>
    <w:p w:rsidR="003C5D5F" w:rsidRPr="003C5D5F" w:rsidRDefault="003C5D5F" w:rsidP="003C5D5F">
      <w:pPr>
        <w:jc w:val="right"/>
        <w:rPr>
          <w:sz w:val="16"/>
          <w:szCs w:val="16"/>
        </w:rPr>
      </w:pPr>
      <w:r w:rsidRPr="003C5D5F">
        <w:rPr>
          <w:sz w:val="16"/>
          <w:szCs w:val="16"/>
        </w:rPr>
        <w:t>Островского муниципального района</w:t>
      </w:r>
    </w:p>
    <w:p w:rsidR="003C5D5F" w:rsidRPr="003C5D5F" w:rsidRDefault="003C5D5F" w:rsidP="003C5D5F">
      <w:pPr>
        <w:jc w:val="right"/>
        <w:rPr>
          <w:sz w:val="16"/>
          <w:szCs w:val="16"/>
        </w:rPr>
      </w:pPr>
      <w:r w:rsidRPr="003C5D5F">
        <w:rPr>
          <w:sz w:val="16"/>
          <w:szCs w:val="16"/>
        </w:rPr>
        <w:t>от «  20  » июня 2018  г.         № 366</w:t>
      </w:r>
    </w:p>
    <w:p w:rsidR="003C5D5F" w:rsidRPr="003C5D5F" w:rsidRDefault="003C5D5F" w:rsidP="003C5D5F">
      <w:pPr>
        <w:tabs>
          <w:tab w:val="left" w:pos="7275"/>
        </w:tabs>
        <w:jc w:val="right"/>
        <w:rPr>
          <w:sz w:val="16"/>
          <w:szCs w:val="16"/>
        </w:rPr>
      </w:pPr>
    </w:p>
    <w:p w:rsidR="003C5D5F" w:rsidRPr="003C5D5F" w:rsidRDefault="003C5D5F" w:rsidP="003C5D5F">
      <w:pPr>
        <w:tabs>
          <w:tab w:val="left" w:pos="7275"/>
        </w:tabs>
        <w:jc w:val="right"/>
        <w:rPr>
          <w:sz w:val="16"/>
          <w:szCs w:val="16"/>
        </w:rPr>
      </w:pPr>
    </w:p>
    <w:p w:rsidR="003C5D5F" w:rsidRPr="003C5D5F" w:rsidRDefault="003C5D5F" w:rsidP="003C5D5F">
      <w:pPr>
        <w:tabs>
          <w:tab w:val="left" w:pos="7275"/>
        </w:tabs>
        <w:jc w:val="center"/>
        <w:rPr>
          <w:rStyle w:val="FontStyle13"/>
          <w:sz w:val="16"/>
          <w:szCs w:val="16"/>
        </w:rPr>
      </w:pPr>
      <w:r w:rsidRPr="003C5D5F">
        <w:rPr>
          <w:rStyle w:val="FontStyle13"/>
          <w:sz w:val="16"/>
          <w:szCs w:val="16"/>
        </w:rPr>
        <w:t xml:space="preserve">Сеть учреждений дополнительного образования детей </w:t>
      </w:r>
    </w:p>
    <w:p w:rsidR="003C5D5F" w:rsidRPr="003C5D5F" w:rsidRDefault="003C5D5F" w:rsidP="003C5D5F">
      <w:pPr>
        <w:tabs>
          <w:tab w:val="left" w:pos="7275"/>
        </w:tabs>
        <w:jc w:val="center"/>
        <w:rPr>
          <w:rStyle w:val="FontStyle13"/>
          <w:sz w:val="16"/>
          <w:szCs w:val="16"/>
        </w:rPr>
      </w:pPr>
      <w:r w:rsidRPr="003C5D5F">
        <w:rPr>
          <w:rStyle w:val="FontStyle13"/>
          <w:sz w:val="16"/>
          <w:szCs w:val="16"/>
        </w:rPr>
        <w:t>Островского муниципального района</w:t>
      </w:r>
    </w:p>
    <w:p w:rsidR="003C5D5F" w:rsidRPr="003C5D5F" w:rsidRDefault="003C5D5F" w:rsidP="003C5D5F">
      <w:pPr>
        <w:tabs>
          <w:tab w:val="left" w:pos="7275"/>
        </w:tabs>
        <w:jc w:val="center"/>
        <w:rPr>
          <w:rStyle w:val="FontStyle13"/>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5153"/>
        <w:gridCol w:w="1725"/>
        <w:gridCol w:w="2088"/>
      </w:tblGrid>
      <w:tr w:rsidR="003C5D5F" w:rsidRPr="003C5D5F" w:rsidTr="003C5D5F">
        <w:tc>
          <w:tcPr>
            <w:tcW w:w="605" w:type="dxa"/>
          </w:tcPr>
          <w:p w:rsidR="003C5D5F" w:rsidRPr="003C5D5F" w:rsidRDefault="003C5D5F" w:rsidP="003C5D5F">
            <w:pPr>
              <w:tabs>
                <w:tab w:val="left" w:pos="7050"/>
              </w:tabs>
              <w:jc w:val="center"/>
              <w:rPr>
                <w:sz w:val="16"/>
                <w:szCs w:val="16"/>
              </w:rPr>
            </w:pPr>
            <w:r w:rsidRPr="003C5D5F">
              <w:rPr>
                <w:sz w:val="16"/>
                <w:szCs w:val="16"/>
              </w:rPr>
              <w:t>№</w:t>
            </w:r>
          </w:p>
        </w:tc>
        <w:tc>
          <w:tcPr>
            <w:tcW w:w="5153" w:type="dxa"/>
          </w:tcPr>
          <w:p w:rsidR="003C5D5F" w:rsidRPr="003C5D5F" w:rsidRDefault="003C5D5F" w:rsidP="003C5D5F">
            <w:pPr>
              <w:tabs>
                <w:tab w:val="left" w:pos="7050"/>
              </w:tabs>
              <w:jc w:val="center"/>
              <w:rPr>
                <w:sz w:val="16"/>
                <w:szCs w:val="16"/>
              </w:rPr>
            </w:pPr>
            <w:r w:rsidRPr="003C5D5F">
              <w:rPr>
                <w:sz w:val="16"/>
                <w:szCs w:val="16"/>
              </w:rPr>
              <w:t>Муниципальное образовательное учреждение дополнительного образования детей</w:t>
            </w:r>
          </w:p>
        </w:tc>
        <w:tc>
          <w:tcPr>
            <w:tcW w:w="1725" w:type="dxa"/>
          </w:tcPr>
          <w:p w:rsidR="003C5D5F" w:rsidRPr="003C5D5F" w:rsidRDefault="003C5D5F" w:rsidP="003C5D5F">
            <w:pPr>
              <w:tabs>
                <w:tab w:val="left" w:pos="7050"/>
              </w:tabs>
              <w:jc w:val="center"/>
              <w:rPr>
                <w:sz w:val="16"/>
                <w:szCs w:val="16"/>
              </w:rPr>
            </w:pPr>
            <w:r w:rsidRPr="003C5D5F">
              <w:rPr>
                <w:sz w:val="16"/>
                <w:szCs w:val="16"/>
              </w:rPr>
              <w:t>Количество групп</w:t>
            </w:r>
          </w:p>
        </w:tc>
        <w:tc>
          <w:tcPr>
            <w:tcW w:w="2088" w:type="dxa"/>
          </w:tcPr>
          <w:p w:rsidR="003C5D5F" w:rsidRPr="003C5D5F" w:rsidRDefault="003C5D5F" w:rsidP="003C5D5F">
            <w:pPr>
              <w:tabs>
                <w:tab w:val="left" w:pos="7050"/>
              </w:tabs>
              <w:jc w:val="center"/>
              <w:rPr>
                <w:sz w:val="16"/>
                <w:szCs w:val="16"/>
              </w:rPr>
            </w:pPr>
            <w:r w:rsidRPr="003C5D5F">
              <w:rPr>
                <w:sz w:val="16"/>
                <w:szCs w:val="16"/>
              </w:rPr>
              <w:t>Контингент</w:t>
            </w:r>
          </w:p>
        </w:tc>
      </w:tr>
      <w:tr w:rsidR="003C5D5F" w:rsidRPr="003C5D5F" w:rsidTr="003C5D5F">
        <w:tc>
          <w:tcPr>
            <w:tcW w:w="605" w:type="dxa"/>
          </w:tcPr>
          <w:p w:rsidR="003C5D5F" w:rsidRPr="003C5D5F" w:rsidRDefault="003C5D5F" w:rsidP="003C5D5F">
            <w:pPr>
              <w:tabs>
                <w:tab w:val="left" w:pos="7050"/>
              </w:tabs>
              <w:jc w:val="center"/>
              <w:rPr>
                <w:sz w:val="16"/>
                <w:szCs w:val="16"/>
              </w:rPr>
            </w:pPr>
            <w:r w:rsidRPr="003C5D5F">
              <w:rPr>
                <w:sz w:val="16"/>
                <w:szCs w:val="16"/>
              </w:rPr>
              <w:t>1</w:t>
            </w:r>
          </w:p>
        </w:tc>
        <w:tc>
          <w:tcPr>
            <w:tcW w:w="5153" w:type="dxa"/>
          </w:tcPr>
          <w:p w:rsidR="003C5D5F" w:rsidRPr="003C5D5F" w:rsidRDefault="003C5D5F" w:rsidP="003C5D5F">
            <w:pPr>
              <w:tabs>
                <w:tab w:val="left" w:pos="7050"/>
              </w:tabs>
              <w:rPr>
                <w:sz w:val="16"/>
                <w:szCs w:val="16"/>
              </w:rPr>
            </w:pPr>
            <w:r w:rsidRPr="003C5D5F">
              <w:rPr>
                <w:sz w:val="16"/>
                <w:szCs w:val="16"/>
              </w:rPr>
              <w:t xml:space="preserve">МКОУ </w:t>
            </w:r>
            <w:proofErr w:type="gramStart"/>
            <w:r w:rsidRPr="003C5D5F">
              <w:rPr>
                <w:sz w:val="16"/>
                <w:szCs w:val="16"/>
              </w:rPr>
              <w:t>ДО</w:t>
            </w:r>
            <w:proofErr w:type="gramEnd"/>
            <w:r w:rsidRPr="003C5D5F">
              <w:rPr>
                <w:sz w:val="16"/>
                <w:szCs w:val="16"/>
              </w:rPr>
              <w:t xml:space="preserve"> </w:t>
            </w:r>
            <w:proofErr w:type="gramStart"/>
            <w:r w:rsidRPr="003C5D5F">
              <w:rPr>
                <w:sz w:val="16"/>
                <w:szCs w:val="16"/>
              </w:rPr>
              <w:t>Детско-юношеский</w:t>
            </w:r>
            <w:proofErr w:type="gramEnd"/>
            <w:r w:rsidRPr="003C5D5F">
              <w:rPr>
                <w:sz w:val="16"/>
                <w:szCs w:val="16"/>
              </w:rPr>
              <w:t xml:space="preserve"> центр «Импульс»</w:t>
            </w:r>
          </w:p>
        </w:tc>
        <w:tc>
          <w:tcPr>
            <w:tcW w:w="1725" w:type="dxa"/>
          </w:tcPr>
          <w:p w:rsidR="003C5D5F" w:rsidRPr="003C5D5F" w:rsidRDefault="003C5D5F" w:rsidP="003C5D5F">
            <w:pPr>
              <w:tabs>
                <w:tab w:val="left" w:pos="7050"/>
              </w:tabs>
              <w:jc w:val="center"/>
              <w:rPr>
                <w:sz w:val="16"/>
                <w:szCs w:val="16"/>
              </w:rPr>
            </w:pPr>
            <w:r w:rsidRPr="003C5D5F">
              <w:rPr>
                <w:sz w:val="16"/>
                <w:szCs w:val="16"/>
              </w:rPr>
              <w:t>45</w:t>
            </w:r>
          </w:p>
        </w:tc>
        <w:tc>
          <w:tcPr>
            <w:tcW w:w="2088" w:type="dxa"/>
          </w:tcPr>
          <w:p w:rsidR="003C5D5F" w:rsidRPr="003C5D5F" w:rsidRDefault="003C5D5F" w:rsidP="003C5D5F">
            <w:pPr>
              <w:tabs>
                <w:tab w:val="left" w:pos="7050"/>
              </w:tabs>
              <w:jc w:val="center"/>
              <w:rPr>
                <w:sz w:val="16"/>
                <w:szCs w:val="16"/>
              </w:rPr>
            </w:pPr>
            <w:r w:rsidRPr="003C5D5F">
              <w:rPr>
                <w:sz w:val="16"/>
                <w:szCs w:val="16"/>
              </w:rPr>
              <w:t>770</w:t>
            </w:r>
          </w:p>
        </w:tc>
      </w:tr>
      <w:tr w:rsidR="003C5D5F" w:rsidRPr="003C5D5F" w:rsidTr="003C5D5F">
        <w:tc>
          <w:tcPr>
            <w:tcW w:w="5758" w:type="dxa"/>
            <w:gridSpan w:val="2"/>
          </w:tcPr>
          <w:p w:rsidR="003C5D5F" w:rsidRPr="003C5D5F" w:rsidRDefault="003C5D5F" w:rsidP="003C5D5F">
            <w:pPr>
              <w:tabs>
                <w:tab w:val="left" w:pos="7050"/>
              </w:tabs>
              <w:jc w:val="right"/>
              <w:rPr>
                <w:b/>
                <w:sz w:val="16"/>
                <w:szCs w:val="16"/>
              </w:rPr>
            </w:pPr>
            <w:r w:rsidRPr="003C5D5F">
              <w:rPr>
                <w:b/>
                <w:sz w:val="16"/>
                <w:szCs w:val="16"/>
              </w:rPr>
              <w:t>Итого</w:t>
            </w:r>
          </w:p>
        </w:tc>
        <w:tc>
          <w:tcPr>
            <w:tcW w:w="1725" w:type="dxa"/>
          </w:tcPr>
          <w:p w:rsidR="003C5D5F" w:rsidRPr="003C5D5F" w:rsidRDefault="003C5D5F" w:rsidP="003C5D5F">
            <w:pPr>
              <w:tabs>
                <w:tab w:val="left" w:pos="7050"/>
              </w:tabs>
              <w:jc w:val="center"/>
              <w:rPr>
                <w:b/>
                <w:sz w:val="16"/>
                <w:szCs w:val="16"/>
              </w:rPr>
            </w:pPr>
            <w:r w:rsidRPr="003C5D5F">
              <w:rPr>
                <w:b/>
                <w:sz w:val="16"/>
                <w:szCs w:val="16"/>
              </w:rPr>
              <w:t>45</w:t>
            </w:r>
          </w:p>
        </w:tc>
        <w:tc>
          <w:tcPr>
            <w:tcW w:w="2088" w:type="dxa"/>
          </w:tcPr>
          <w:p w:rsidR="003C5D5F" w:rsidRPr="003C5D5F" w:rsidRDefault="003C5D5F" w:rsidP="003C5D5F">
            <w:pPr>
              <w:tabs>
                <w:tab w:val="left" w:pos="7050"/>
              </w:tabs>
              <w:jc w:val="center"/>
              <w:rPr>
                <w:b/>
                <w:sz w:val="16"/>
                <w:szCs w:val="16"/>
              </w:rPr>
            </w:pPr>
            <w:r w:rsidRPr="003C5D5F">
              <w:rPr>
                <w:b/>
                <w:sz w:val="16"/>
                <w:szCs w:val="16"/>
              </w:rPr>
              <w:t>770</w:t>
            </w:r>
          </w:p>
        </w:tc>
      </w:tr>
    </w:tbl>
    <w:p w:rsidR="003C5D5F" w:rsidRPr="003C5D5F" w:rsidRDefault="003C5D5F" w:rsidP="003C5D5F">
      <w:pPr>
        <w:tabs>
          <w:tab w:val="left" w:pos="7275"/>
        </w:tabs>
        <w:jc w:val="center"/>
        <w:rPr>
          <w:sz w:val="16"/>
          <w:szCs w:val="16"/>
        </w:rPr>
      </w:pPr>
    </w:p>
    <w:p w:rsidR="003C5D5F" w:rsidRPr="003C5D5F" w:rsidRDefault="003C5D5F" w:rsidP="003C5D5F">
      <w:pPr>
        <w:tabs>
          <w:tab w:val="left" w:pos="2580"/>
        </w:tabs>
        <w:jc w:val="right"/>
        <w:rPr>
          <w:sz w:val="16"/>
          <w:szCs w:val="16"/>
        </w:rPr>
      </w:pPr>
    </w:p>
    <w:p w:rsidR="003C5D5F" w:rsidRPr="003C5D5F" w:rsidRDefault="003C5D5F" w:rsidP="003C5D5F">
      <w:pPr>
        <w:tabs>
          <w:tab w:val="left" w:pos="2580"/>
        </w:tabs>
        <w:jc w:val="right"/>
        <w:rPr>
          <w:sz w:val="16"/>
          <w:szCs w:val="16"/>
        </w:rPr>
      </w:pPr>
    </w:p>
    <w:p w:rsidR="003C5D5F" w:rsidRPr="003C5D5F" w:rsidRDefault="003C5D5F" w:rsidP="003C5D5F">
      <w:pPr>
        <w:tabs>
          <w:tab w:val="left" w:pos="2580"/>
        </w:tabs>
        <w:jc w:val="right"/>
        <w:rPr>
          <w:sz w:val="16"/>
          <w:szCs w:val="16"/>
        </w:rPr>
      </w:pPr>
    </w:p>
    <w:p w:rsidR="003C5D5F" w:rsidRPr="003C5D5F" w:rsidRDefault="003C5D5F" w:rsidP="003C5D5F">
      <w:pPr>
        <w:tabs>
          <w:tab w:val="left" w:pos="2580"/>
        </w:tabs>
        <w:jc w:val="right"/>
        <w:rPr>
          <w:sz w:val="16"/>
          <w:szCs w:val="16"/>
        </w:rPr>
      </w:pPr>
      <w:r w:rsidRPr="003C5D5F">
        <w:rPr>
          <w:sz w:val="16"/>
          <w:szCs w:val="16"/>
        </w:rPr>
        <w:t xml:space="preserve">                                                                                                                                                             Приложение № 4</w:t>
      </w:r>
    </w:p>
    <w:p w:rsidR="003C5D5F" w:rsidRPr="003C5D5F" w:rsidRDefault="003C5D5F" w:rsidP="003C5D5F">
      <w:pPr>
        <w:jc w:val="right"/>
        <w:rPr>
          <w:sz w:val="16"/>
          <w:szCs w:val="16"/>
        </w:rPr>
      </w:pPr>
      <w:r w:rsidRPr="003C5D5F">
        <w:rPr>
          <w:sz w:val="16"/>
          <w:szCs w:val="16"/>
        </w:rPr>
        <w:t xml:space="preserve">к постановлению администрации </w:t>
      </w:r>
    </w:p>
    <w:p w:rsidR="003C5D5F" w:rsidRPr="003C5D5F" w:rsidRDefault="003C5D5F" w:rsidP="003C5D5F">
      <w:pPr>
        <w:jc w:val="right"/>
        <w:rPr>
          <w:sz w:val="16"/>
          <w:szCs w:val="16"/>
        </w:rPr>
      </w:pPr>
      <w:r w:rsidRPr="003C5D5F">
        <w:rPr>
          <w:sz w:val="16"/>
          <w:szCs w:val="16"/>
        </w:rPr>
        <w:t>Островского муниципального района</w:t>
      </w:r>
    </w:p>
    <w:p w:rsidR="003C5D5F" w:rsidRPr="003C5D5F" w:rsidRDefault="003C5D5F" w:rsidP="003C5D5F">
      <w:pPr>
        <w:jc w:val="right"/>
        <w:rPr>
          <w:sz w:val="16"/>
          <w:szCs w:val="16"/>
        </w:rPr>
      </w:pPr>
      <w:r w:rsidRPr="003C5D5F">
        <w:rPr>
          <w:sz w:val="16"/>
          <w:szCs w:val="16"/>
        </w:rPr>
        <w:t>от «  20  » июня  2018  г.     №366</w:t>
      </w:r>
    </w:p>
    <w:p w:rsidR="003C5D5F" w:rsidRPr="003C5D5F" w:rsidRDefault="003C5D5F" w:rsidP="003C5D5F">
      <w:pPr>
        <w:tabs>
          <w:tab w:val="left" w:pos="7275"/>
        </w:tabs>
        <w:jc w:val="right"/>
        <w:rPr>
          <w:sz w:val="16"/>
          <w:szCs w:val="16"/>
        </w:rPr>
      </w:pPr>
    </w:p>
    <w:p w:rsidR="003C5D5F" w:rsidRPr="003C5D5F" w:rsidRDefault="003C5D5F" w:rsidP="003C5D5F">
      <w:pPr>
        <w:tabs>
          <w:tab w:val="left" w:pos="7470"/>
        </w:tabs>
        <w:jc w:val="center"/>
        <w:rPr>
          <w:rStyle w:val="FontStyle13"/>
          <w:sz w:val="16"/>
          <w:szCs w:val="16"/>
        </w:rPr>
      </w:pPr>
      <w:r w:rsidRPr="003C5D5F">
        <w:rPr>
          <w:rStyle w:val="FontStyle13"/>
          <w:sz w:val="16"/>
          <w:szCs w:val="16"/>
        </w:rPr>
        <w:t>Сеть   дошкольных   образовательных   учреждений</w:t>
      </w:r>
    </w:p>
    <w:p w:rsidR="003C5D5F" w:rsidRPr="003C5D5F" w:rsidRDefault="003C5D5F" w:rsidP="003C5D5F">
      <w:pPr>
        <w:tabs>
          <w:tab w:val="left" w:pos="7470"/>
        </w:tabs>
        <w:jc w:val="center"/>
        <w:rPr>
          <w:rStyle w:val="FontStyle13"/>
          <w:sz w:val="16"/>
          <w:szCs w:val="16"/>
        </w:rPr>
      </w:pPr>
      <w:r w:rsidRPr="003C5D5F">
        <w:rPr>
          <w:rStyle w:val="FontStyle13"/>
          <w:sz w:val="16"/>
          <w:szCs w:val="16"/>
        </w:rPr>
        <w:t>Островского муниципального района</w:t>
      </w:r>
    </w:p>
    <w:p w:rsidR="003C5D5F" w:rsidRPr="003C5D5F" w:rsidRDefault="003C5D5F" w:rsidP="003C5D5F">
      <w:pPr>
        <w:tabs>
          <w:tab w:val="left" w:pos="7470"/>
        </w:tabs>
        <w:jc w:val="center"/>
        <w:rPr>
          <w:rStyle w:val="FontStyle13"/>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961"/>
        <w:gridCol w:w="1683"/>
        <w:gridCol w:w="2393"/>
      </w:tblGrid>
      <w:tr w:rsidR="003C5D5F" w:rsidRPr="003C5D5F" w:rsidTr="003C5D5F">
        <w:tc>
          <w:tcPr>
            <w:tcW w:w="534" w:type="dxa"/>
          </w:tcPr>
          <w:p w:rsidR="003C5D5F" w:rsidRPr="003C5D5F" w:rsidRDefault="003C5D5F" w:rsidP="003C5D5F">
            <w:pPr>
              <w:tabs>
                <w:tab w:val="left" w:pos="7470"/>
              </w:tabs>
              <w:jc w:val="center"/>
              <w:rPr>
                <w:sz w:val="16"/>
                <w:szCs w:val="16"/>
              </w:rPr>
            </w:pPr>
            <w:r w:rsidRPr="003C5D5F">
              <w:rPr>
                <w:sz w:val="16"/>
                <w:szCs w:val="16"/>
              </w:rPr>
              <w:t>№</w:t>
            </w:r>
          </w:p>
        </w:tc>
        <w:tc>
          <w:tcPr>
            <w:tcW w:w="4961" w:type="dxa"/>
          </w:tcPr>
          <w:p w:rsidR="003C5D5F" w:rsidRPr="003C5D5F" w:rsidRDefault="003C5D5F" w:rsidP="003C5D5F">
            <w:pPr>
              <w:tabs>
                <w:tab w:val="left" w:pos="7470"/>
              </w:tabs>
              <w:jc w:val="center"/>
              <w:rPr>
                <w:sz w:val="16"/>
                <w:szCs w:val="16"/>
              </w:rPr>
            </w:pPr>
            <w:r w:rsidRPr="003C5D5F">
              <w:rPr>
                <w:sz w:val="16"/>
                <w:szCs w:val="16"/>
              </w:rPr>
              <w:t>Дошкольное образовательное учреждение</w:t>
            </w:r>
          </w:p>
        </w:tc>
        <w:tc>
          <w:tcPr>
            <w:tcW w:w="1683" w:type="dxa"/>
          </w:tcPr>
          <w:p w:rsidR="003C5D5F" w:rsidRPr="003C5D5F" w:rsidRDefault="003C5D5F" w:rsidP="003C5D5F">
            <w:pPr>
              <w:tabs>
                <w:tab w:val="left" w:pos="7470"/>
              </w:tabs>
              <w:jc w:val="center"/>
              <w:rPr>
                <w:sz w:val="16"/>
                <w:szCs w:val="16"/>
              </w:rPr>
            </w:pPr>
            <w:r w:rsidRPr="003C5D5F">
              <w:rPr>
                <w:sz w:val="16"/>
                <w:szCs w:val="16"/>
              </w:rPr>
              <w:t>Количество групп</w:t>
            </w:r>
          </w:p>
        </w:tc>
        <w:tc>
          <w:tcPr>
            <w:tcW w:w="2393" w:type="dxa"/>
          </w:tcPr>
          <w:p w:rsidR="003C5D5F" w:rsidRPr="003C5D5F" w:rsidRDefault="003C5D5F" w:rsidP="003C5D5F">
            <w:pPr>
              <w:tabs>
                <w:tab w:val="left" w:pos="7470"/>
              </w:tabs>
              <w:jc w:val="center"/>
              <w:rPr>
                <w:sz w:val="16"/>
                <w:szCs w:val="16"/>
              </w:rPr>
            </w:pPr>
            <w:r w:rsidRPr="003C5D5F">
              <w:rPr>
                <w:sz w:val="16"/>
                <w:szCs w:val="16"/>
              </w:rPr>
              <w:t>Контингент воспитанников</w:t>
            </w:r>
          </w:p>
        </w:tc>
      </w:tr>
      <w:tr w:rsidR="003C5D5F" w:rsidRPr="003C5D5F" w:rsidTr="003C5D5F">
        <w:tc>
          <w:tcPr>
            <w:tcW w:w="534" w:type="dxa"/>
          </w:tcPr>
          <w:p w:rsidR="003C5D5F" w:rsidRPr="003C5D5F" w:rsidRDefault="003C5D5F" w:rsidP="003C5D5F">
            <w:pPr>
              <w:tabs>
                <w:tab w:val="left" w:pos="7470"/>
              </w:tabs>
              <w:jc w:val="center"/>
              <w:rPr>
                <w:sz w:val="16"/>
                <w:szCs w:val="16"/>
              </w:rPr>
            </w:pPr>
            <w:r w:rsidRPr="003C5D5F">
              <w:rPr>
                <w:sz w:val="16"/>
                <w:szCs w:val="16"/>
              </w:rPr>
              <w:t>1</w:t>
            </w:r>
          </w:p>
        </w:tc>
        <w:tc>
          <w:tcPr>
            <w:tcW w:w="4961" w:type="dxa"/>
          </w:tcPr>
          <w:p w:rsidR="003C5D5F" w:rsidRPr="003C5D5F" w:rsidRDefault="003C5D5F" w:rsidP="003C5D5F">
            <w:pPr>
              <w:tabs>
                <w:tab w:val="left" w:pos="7470"/>
              </w:tabs>
              <w:rPr>
                <w:sz w:val="16"/>
                <w:szCs w:val="16"/>
              </w:rPr>
            </w:pPr>
            <w:r w:rsidRPr="003C5D5F">
              <w:rPr>
                <w:sz w:val="16"/>
                <w:szCs w:val="16"/>
              </w:rPr>
              <w:t>МКДОУ детский сад «Теремок» п. Островское</w:t>
            </w:r>
          </w:p>
        </w:tc>
        <w:tc>
          <w:tcPr>
            <w:tcW w:w="1683" w:type="dxa"/>
          </w:tcPr>
          <w:p w:rsidR="003C5D5F" w:rsidRPr="003C5D5F" w:rsidRDefault="003C5D5F" w:rsidP="003C5D5F">
            <w:pPr>
              <w:jc w:val="center"/>
              <w:rPr>
                <w:sz w:val="16"/>
                <w:szCs w:val="16"/>
              </w:rPr>
            </w:pPr>
            <w:r w:rsidRPr="003C5D5F">
              <w:rPr>
                <w:sz w:val="16"/>
                <w:szCs w:val="16"/>
              </w:rPr>
              <w:t>6</w:t>
            </w:r>
          </w:p>
        </w:tc>
        <w:tc>
          <w:tcPr>
            <w:tcW w:w="2393" w:type="dxa"/>
          </w:tcPr>
          <w:p w:rsidR="003C5D5F" w:rsidRPr="003C5D5F" w:rsidRDefault="003C5D5F" w:rsidP="003C5D5F">
            <w:pPr>
              <w:jc w:val="center"/>
              <w:rPr>
                <w:sz w:val="16"/>
                <w:szCs w:val="16"/>
              </w:rPr>
            </w:pPr>
            <w:r w:rsidRPr="003C5D5F">
              <w:rPr>
                <w:sz w:val="16"/>
                <w:szCs w:val="16"/>
              </w:rPr>
              <w:t>164</w:t>
            </w:r>
          </w:p>
        </w:tc>
      </w:tr>
      <w:tr w:rsidR="003C5D5F" w:rsidRPr="003C5D5F" w:rsidTr="003C5D5F">
        <w:tc>
          <w:tcPr>
            <w:tcW w:w="534" w:type="dxa"/>
          </w:tcPr>
          <w:p w:rsidR="003C5D5F" w:rsidRPr="003C5D5F" w:rsidRDefault="003C5D5F" w:rsidP="003C5D5F">
            <w:pPr>
              <w:tabs>
                <w:tab w:val="left" w:pos="7470"/>
              </w:tabs>
              <w:jc w:val="center"/>
              <w:rPr>
                <w:sz w:val="16"/>
                <w:szCs w:val="16"/>
              </w:rPr>
            </w:pPr>
            <w:r w:rsidRPr="003C5D5F">
              <w:rPr>
                <w:sz w:val="16"/>
                <w:szCs w:val="16"/>
              </w:rPr>
              <w:t>2</w:t>
            </w:r>
          </w:p>
        </w:tc>
        <w:tc>
          <w:tcPr>
            <w:tcW w:w="4961" w:type="dxa"/>
          </w:tcPr>
          <w:p w:rsidR="003C5D5F" w:rsidRPr="003C5D5F" w:rsidRDefault="003C5D5F" w:rsidP="003C5D5F">
            <w:pPr>
              <w:tabs>
                <w:tab w:val="left" w:pos="7470"/>
              </w:tabs>
              <w:rPr>
                <w:sz w:val="16"/>
                <w:szCs w:val="16"/>
              </w:rPr>
            </w:pPr>
            <w:r w:rsidRPr="003C5D5F">
              <w:rPr>
                <w:sz w:val="16"/>
                <w:szCs w:val="16"/>
              </w:rPr>
              <w:t>МКДОУ детский сад «Рябинка» п. Островское</w:t>
            </w:r>
          </w:p>
        </w:tc>
        <w:tc>
          <w:tcPr>
            <w:tcW w:w="1683" w:type="dxa"/>
          </w:tcPr>
          <w:p w:rsidR="003C5D5F" w:rsidRPr="003C5D5F" w:rsidRDefault="003C5D5F" w:rsidP="003C5D5F">
            <w:pPr>
              <w:jc w:val="center"/>
              <w:rPr>
                <w:sz w:val="16"/>
                <w:szCs w:val="16"/>
              </w:rPr>
            </w:pPr>
            <w:r w:rsidRPr="003C5D5F">
              <w:rPr>
                <w:sz w:val="16"/>
                <w:szCs w:val="16"/>
              </w:rPr>
              <w:t>6</w:t>
            </w:r>
          </w:p>
        </w:tc>
        <w:tc>
          <w:tcPr>
            <w:tcW w:w="2393" w:type="dxa"/>
          </w:tcPr>
          <w:p w:rsidR="003C5D5F" w:rsidRPr="003C5D5F" w:rsidRDefault="003C5D5F" w:rsidP="003C5D5F">
            <w:pPr>
              <w:jc w:val="center"/>
              <w:rPr>
                <w:sz w:val="16"/>
                <w:szCs w:val="16"/>
              </w:rPr>
            </w:pPr>
            <w:r w:rsidRPr="003C5D5F">
              <w:rPr>
                <w:sz w:val="16"/>
                <w:szCs w:val="16"/>
              </w:rPr>
              <w:t>155</w:t>
            </w:r>
          </w:p>
        </w:tc>
      </w:tr>
      <w:tr w:rsidR="003C5D5F" w:rsidRPr="003C5D5F" w:rsidTr="003C5D5F">
        <w:tc>
          <w:tcPr>
            <w:tcW w:w="534" w:type="dxa"/>
          </w:tcPr>
          <w:p w:rsidR="003C5D5F" w:rsidRPr="003C5D5F" w:rsidRDefault="003C5D5F" w:rsidP="003C5D5F">
            <w:pPr>
              <w:tabs>
                <w:tab w:val="left" w:pos="7470"/>
              </w:tabs>
              <w:jc w:val="center"/>
              <w:rPr>
                <w:sz w:val="16"/>
                <w:szCs w:val="16"/>
              </w:rPr>
            </w:pPr>
            <w:r w:rsidRPr="003C5D5F">
              <w:rPr>
                <w:sz w:val="16"/>
                <w:szCs w:val="16"/>
              </w:rPr>
              <w:t>3</w:t>
            </w:r>
          </w:p>
        </w:tc>
        <w:tc>
          <w:tcPr>
            <w:tcW w:w="4961" w:type="dxa"/>
          </w:tcPr>
          <w:p w:rsidR="003C5D5F" w:rsidRPr="003C5D5F" w:rsidRDefault="003C5D5F" w:rsidP="003C5D5F">
            <w:pPr>
              <w:tabs>
                <w:tab w:val="left" w:pos="7470"/>
              </w:tabs>
              <w:rPr>
                <w:sz w:val="16"/>
                <w:szCs w:val="16"/>
              </w:rPr>
            </w:pPr>
            <w:r w:rsidRPr="003C5D5F">
              <w:rPr>
                <w:sz w:val="16"/>
                <w:szCs w:val="16"/>
              </w:rPr>
              <w:t>МКДОУ детский сад «Калинка» п. Островское</w:t>
            </w:r>
          </w:p>
        </w:tc>
        <w:tc>
          <w:tcPr>
            <w:tcW w:w="1683" w:type="dxa"/>
          </w:tcPr>
          <w:p w:rsidR="003C5D5F" w:rsidRPr="003C5D5F" w:rsidRDefault="003C5D5F" w:rsidP="003C5D5F">
            <w:pPr>
              <w:jc w:val="center"/>
              <w:rPr>
                <w:sz w:val="16"/>
                <w:szCs w:val="16"/>
              </w:rPr>
            </w:pPr>
            <w:r w:rsidRPr="003C5D5F">
              <w:rPr>
                <w:sz w:val="16"/>
                <w:szCs w:val="16"/>
              </w:rPr>
              <w:t>3</w:t>
            </w:r>
          </w:p>
        </w:tc>
        <w:tc>
          <w:tcPr>
            <w:tcW w:w="2393" w:type="dxa"/>
          </w:tcPr>
          <w:p w:rsidR="003C5D5F" w:rsidRPr="003C5D5F" w:rsidRDefault="003C5D5F" w:rsidP="003C5D5F">
            <w:pPr>
              <w:jc w:val="center"/>
              <w:rPr>
                <w:sz w:val="16"/>
                <w:szCs w:val="16"/>
              </w:rPr>
            </w:pPr>
            <w:r w:rsidRPr="003C5D5F">
              <w:rPr>
                <w:sz w:val="16"/>
                <w:szCs w:val="16"/>
              </w:rPr>
              <w:t>65</w:t>
            </w:r>
          </w:p>
        </w:tc>
      </w:tr>
      <w:tr w:rsidR="003C5D5F" w:rsidRPr="003C5D5F" w:rsidTr="003C5D5F">
        <w:tc>
          <w:tcPr>
            <w:tcW w:w="534" w:type="dxa"/>
          </w:tcPr>
          <w:p w:rsidR="003C5D5F" w:rsidRPr="003C5D5F" w:rsidRDefault="003C5D5F" w:rsidP="003C5D5F">
            <w:pPr>
              <w:tabs>
                <w:tab w:val="left" w:pos="7470"/>
              </w:tabs>
              <w:jc w:val="center"/>
              <w:rPr>
                <w:sz w:val="16"/>
                <w:szCs w:val="16"/>
              </w:rPr>
            </w:pPr>
            <w:r w:rsidRPr="003C5D5F">
              <w:rPr>
                <w:sz w:val="16"/>
                <w:szCs w:val="16"/>
              </w:rPr>
              <w:t>4</w:t>
            </w:r>
          </w:p>
        </w:tc>
        <w:tc>
          <w:tcPr>
            <w:tcW w:w="4961" w:type="dxa"/>
          </w:tcPr>
          <w:p w:rsidR="003C5D5F" w:rsidRPr="003C5D5F" w:rsidRDefault="003C5D5F" w:rsidP="003C5D5F">
            <w:pPr>
              <w:rPr>
                <w:sz w:val="16"/>
                <w:szCs w:val="16"/>
              </w:rPr>
            </w:pPr>
            <w:r w:rsidRPr="003C5D5F">
              <w:rPr>
                <w:sz w:val="16"/>
                <w:szCs w:val="16"/>
              </w:rPr>
              <w:t xml:space="preserve">МКДОУ </w:t>
            </w:r>
            <w:proofErr w:type="spellStart"/>
            <w:r w:rsidRPr="003C5D5F">
              <w:rPr>
                <w:sz w:val="16"/>
                <w:szCs w:val="16"/>
              </w:rPr>
              <w:t>Краснополянский</w:t>
            </w:r>
            <w:proofErr w:type="spellEnd"/>
            <w:r w:rsidRPr="003C5D5F">
              <w:rPr>
                <w:sz w:val="16"/>
                <w:szCs w:val="16"/>
              </w:rPr>
              <w:t xml:space="preserve"> детский сад</w:t>
            </w:r>
          </w:p>
        </w:tc>
        <w:tc>
          <w:tcPr>
            <w:tcW w:w="1683" w:type="dxa"/>
          </w:tcPr>
          <w:p w:rsidR="003C5D5F" w:rsidRPr="003C5D5F" w:rsidRDefault="003C5D5F" w:rsidP="003C5D5F">
            <w:pPr>
              <w:jc w:val="center"/>
              <w:rPr>
                <w:sz w:val="16"/>
                <w:szCs w:val="16"/>
              </w:rPr>
            </w:pPr>
            <w:r w:rsidRPr="003C5D5F">
              <w:rPr>
                <w:sz w:val="16"/>
                <w:szCs w:val="16"/>
              </w:rPr>
              <w:t>1</w:t>
            </w:r>
          </w:p>
        </w:tc>
        <w:tc>
          <w:tcPr>
            <w:tcW w:w="2393" w:type="dxa"/>
          </w:tcPr>
          <w:p w:rsidR="003C5D5F" w:rsidRPr="003C5D5F" w:rsidRDefault="003C5D5F" w:rsidP="003C5D5F">
            <w:pPr>
              <w:jc w:val="center"/>
              <w:rPr>
                <w:sz w:val="16"/>
                <w:szCs w:val="16"/>
              </w:rPr>
            </w:pPr>
            <w:r w:rsidRPr="003C5D5F">
              <w:rPr>
                <w:sz w:val="16"/>
                <w:szCs w:val="16"/>
              </w:rPr>
              <w:t>16</w:t>
            </w:r>
          </w:p>
        </w:tc>
      </w:tr>
      <w:tr w:rsidR="003C5D5F" w:rsidRPr="003C5D5F" w:rsidTr="003C5D5F">
        <w:tc>
          <w:tcPr>
            <w:tcW w:w="534" w:type="dxa"/>
          </w:tcPr>
          <w:p w:rsidR="003C5D5F" w:rsidRPr="003C5D5F" w:rsidRDefault="003C5D5F" w:rsidP="003C5D5F">
            <w:pPr>
              <w:tabs>
                <w:tab w:val="left" w:pos="7470"/>
              </w:tabs>
              <w:jc w:val="center"/>
              <w:rPr>
                <w:sz w:val="16"/>
                <w:szCs w:val="16"/>
              </w:rPr>
            </w:pPr>
            <w:r w:rsidRPr="003C5D5F">
              <w:rPr>
                <w:sz w:val="16"/>
                <w:szCs w:val="16"/>
              </w:rPr>
              <w:t>5</w:t>
            </w:r>
          </w:p>
        </w:tc>
        <w:tc>
          <w:tcPr>
            <w:tcW w:w="4961" w:type="dxa"/>
          </w:tcPr>
          <w:p w:rsidR="003C5D5F" w:rsidRPr="003C5D5F" w:rsidRDefault="003C5D5F" w:rsidP="003C5D5F">
            <w:pPr>
              <w:rPr>
                <w:sz w:val="16"/>
                <w:szCs w:val="16"/>
              </w:rPr>
            </w:pPr>
            <w:r w:rsidRPr="003C5D5F">
              <w:rPr>
                <w:sz w:val="16"/>
                <w:szCs w:val="16"/>
              </w:rPr>
              <w:t xml:space="preserve">МКДОУ </w:t>
            </w:r>
            <w:proofErr w:type="spellStart"/>
            <w:r w:rsidRPr="003C5D5F">
              <w:rPr>
                <w:sz w:val="16"/>
                <w:szCs w:val="16"/>
              </w:rPr>
              <w:t>Клеванцовский</w:t>
            </w:r>
            <w:proofErr w:type="spellEnd"/>
            <w:r w:rsidRPr="003C5D5F">
              <w:rPr>
                <w:sz w:val="16"/>
                <w:szCs w:val="16"/>
              </w:rPr>
              <w:t xml:space="preserve"> детский сад</w:t>
            </w:r>
          </w:p>
        </w:tc>
        <w:tc>
          <w:tcPr>
            <w:tcW w:w="1683" w:type="dxa"/>
          </w:tcPr>
          <w:p w:rsidR="003C5D5F" w:rsidRPr="003C5D5F" w:rsidRDefault="003C5D5F" w:rsidP="003C5D5F">
            <w:pPr>
              <w:jc w:val="center"/>
              <w:rPr>
                <w:sz w:val="16"/>
                <w:szCs w:val="16"/>
              </w:rPr>
            </w:pPr>
            <w:r w:rsidRPr="003C5D5F">
              <w:rPr>
                <w:sz w:val="16"/>
                <w:szCs w:val="16"/>
              </w:rPr>
              <w:t>1</w:t>
            </w:r>
          </w:p>
        </w:tc>
        <w:tc>
          <w:tcPr>
            <w:tcW w:w="2393" w:type="dxa"/>
          </w:tcPr>
          <w:p w:rsidR="003C5D5F" w:rsidRPr="003C5D5F" w:rsidRDefault="003C5D5F" w:rsidP="003C5D5F">
            <w:pPr>
              <w:jc w:val="center"/>
              <w:rPr>
                <w:sz w:val="16"/>
                <w:szCs w:val="16"/>
              </w:rPr>
            </w:pPr>
            <w:r w:rsidRPr="003C5D5F">
              <w:rPr>
                <w:sz w:val="16"/>
                <w:szCs w:val="16"/>
              </w:rPr>
              <w:t>14</w:t>
            </w:r>
          </w:p>
        </w:tc>
      </w:tr>
      <w:tr w:rsidR="003C5D5F" w:rsidRPr="003C5D5F" w:rsidTr="003C5D5F">
        <w:tc>
          <w:tcPr>
            <w:tcW w:w="5495" w:type="dxa"/>
            <w:gridSpan w:val="2"/>
          </w:tcPr>
          <w:p w:rsidR="003C5D5F" w:rsidRPr="003C5D5F" w:rsidRDefault="003C5D5F" w:rsidP="003C5D5F">
            <w:pPr>
              <w:tabs>
                <w:tab w:val="left" w:pos="7470"/>
              </w:tabs>
              <w:jc w:val="right"/>
              <w:rPr>
                <w:b/>
                <w:sz w:val="16"/>
                <w:szCs w:val="16"/>
              </w:rPr>
            </w:pPr>
            <w:r w:rsidRPr="003C5D5F">
              <w:rPr>
                <w:b/>
                <w:sz w:val="16"/>
                <w:szCs w:val="16"/>
              </w:rPr>
              <w:t>Итого</w:t>
            </w:r>
          </w:p>
        </w:tc>
        <w:tc>
          <w:tcPr>
            <w:tcW w:w="1683" w:type="dxa"/>
          </w:tcPr>
          <w:p w:rsidR="003C5D5F" w:rsidRPr="003C5D5F" w:rsidRDefault="003C5D5F" w:rsidP="003C5D5F">
            <w:pPr>
              <w:jc w:val="center"/>
              <w:rPr>
                <w:b/>
                <w:sz w:val="16"/>
                <w:szCs w:val="16"/>
              </w:rPr>
            </w:pPr>
            <w:r w:rsidRPr="003C5D5F">
              <w:rPr>
                <w:b/>
                <w:sz w:val="16"/>
                <w:szCs w:val="16"/>
              </w:rPr>
              <w:t>17</w:t>
            </w:r>
          </w:p>
        </w:tc>
        <w:tc>
          <w:tcPr>
            <w:tcW w:w="2393" w:type="dxa"/>
          </w:tcPr>
          <w:p w:rsidR="003C5D5F" w:rsidRPr="003C5D5F" w:rsidRDefault="003C5D5F" w:rsidP="003C5D5F">
            <w:pPr>
              <w:jc w:val="center"/>
              <w:rPr>
                <w:b/>
                <w:sz w:val="16"/>
                <w:szCs w:val="16"/>
              </w:rPr>
            </w:pPr>
            <w:r w:rsidRPr="003C5D5F">
              <w:rPr>
                <w:b/>
                <w:sz w:val="16"/>
                <w:szCs w:val="16"/>
              </w:rPr>
              <w:t>414</w:t>
            </w:r>
          </w:p>
        </w:tc>
      </w:tr>
    </w:tbl>
    <w:p w:rsidR="003C5D5F" w:rsidRPr="003C5D5F" w:rsidRDefault="003C5D5F" w:rsidP="003C5D5F">
      <w:pPr>
        <w:rPr>
          <w:sz w:val="16"/>
          <w:szCs w:val="16"/>
        </w:rPr>
      </w:pPr>
    </w:p>
    <w:p w:rsidR="003C5D5F" w:rsidRPr="003C5D5F" w:rsidRDefault="003C5D5F" w:rsidP="003C5D5F">
      <w:pPr>
        <w:rPr>
          <w:sz w:val="16"/>
          <w:szCs w:val="16"/>
        </w:rPr>
      </w:pPr>
    </w:p>
    <w:p w:rsidR="003C5D5F" w:rsidRPr="003C5D5F" w:rsidRDefault="003C5D5F" w:rsidP="003C5D5F">
      <w:pPr>
        <w:rPr>
          <w:sz w:val="16"/>
          <w:szCs w:val="16"/>
        </w:rPr>
      </w:pPr>
    </w:p>
    <w:p w:rsidR="003C5D5F" w:rsidRPr="003C5D5F" w:rsidRDefault="003C5D5F" w:rsidP="003C5D5F">
      <w:pPr>
        <w:rPr>
          <w:sz w:val="16"/>
          <w:szCs w:val="16"/>
        </w:rPr>
      </w:pPr>
    </w:p>
    <w:p w:rsidR="003C5D5F" w:rsidRPr="003C5D5F" w:rsidRDefault="003C5D5F" w:rsidP="003C5D5F">
      <w:pPr>
        <w:tabs>
          <w:tab w:val="left" w:pos="2580"/>
        </w:tabs>
        <w:jc w:val="center"/>
        <w:rPr>
          <w:sz w:val="16"/>
          <w:szCs w:val="16"/>
        </w:rPr>
      </w:pPr>
      <w:r w:rsidRPr="003C5D5F">
        <w:rPr>
          <w:sz w:val="16"/>
          <w:szCs w:val="16"/>
        </w:rPr>
        <w:t xml:space="preserve">                                                                                                                                            </w:t>
      </w:r>
    </w:p>
    <w:p w:rsidR="003C5D5F" w:rsidRPr="003C5D5F" w:rsidRDefault="003C5D5F" w:rsidP="003C5D5F">
      <w:pPr>
        <w:tabs>
          <w:tab w:val="left" w:pos="2580"/>
        </w:tabs>
        <w:jc w:val="right"/>
        <w:rPr>
          <w:sz w:val="16"/>
          <w:szCs w:val="16"/>
        </w:rPr>
      </w:pPr>
      <w:r w:rsidRPr="003C5D5F">
        <w:rPr>
          <w:sz w:val="16"/>
          <w:szCs w:val="16"/>
        </w:rPr>
        <w:t xml:space="preserve">                                                                                                              Приложение № 5</w:t>
      </w:r>
    </w:p>
    <w:p w:rsidR="003C5D5F" w:rsidRPr="003C5D5F" w:rsidRDefault="003C5D5F" w:rsidP="003C5D5F">
      <w:pPr>
        <w:jc w:val="right"/>
        <w:rPr>
          <w:sz w:val="16"/>
          <w:szCs w:val="16"/>
        </w:rPr>
      </w:pPr>
      <w:r w:rsidRPr="003C5D5F">
        <w:rPr>
          <w:sz w:val="16"/>
          <w:szCs w:val="16"/>
        </w:rPr>
        <w:t xml:space="preserve">к постановлению администрации </w:t>
      </w:r>
    </w:p>
    <w:p w:rsidR="003C5D5F" w:rsidRPr="003C5D5F" w:rsidRDefault="003C5D5F" w:rsidP="003C5D5F">
      <w:pPr>
        <w:jc w:val="right"/>
        <w:rPr>
          <w:sz w:val="16"/>
          <w:szCs w:val="16"/>
        </w:rPr>
      </w:pPr>
      <w:r w:rsidRPr="003C5D5F">
        <w:rPr>
          <w:sz w:val="16"/>
          <w:szCs w:val="16"/>
        </w:rPr>
        <w:t>Островского муниципального района</w:t>
      </w:r>
    </w:p>
    <w:p w:rsidR="003C5D5F" w:rsidRPr="003C5D5F" w:rsidRDefault="003C5D5F" w:rsidP="003C5D5F">
      <w:pPr>
        <w:jc w:val="right"/>
        <w:rPr>
          <w:sz w:val="16"/>
          <w:szCs w:val="16"/>
        </w:rPr>
      </w:pPr>
      <w:r w:rsidRPr="003C5D5F">
        <w:rPr>
          <w:sz w:val="16"/>
          <w:szCs w:val="16"/>
        </w:rPr>
        <w:t>от «20 »июня   2018  г.   №366</w:t>
      </w:r>
    </w:p>
    <w:p w:rsidR="003C5D5F" w:rsidRPr="003C5D5F" w:rsidRDefault="003C5D5F" w:rsidP="003C5D5F">
      <w:pPr>
        <w:tabs>
          <w:tab w:val="left" w:pos="7275"/>
        </w:tabs>
        <w:jc w:val="right"/>
        <w:rPr>
          <w:sz w:val="16"/>
          <w:szCs w:val="16"/>
        </w:rPr>
      </w:pPr>
    </w:p>
    <w:p w:rsidR="003C5D5F" w:rsidRPr="003C5D5F" w:rsidRDefault="003C5D5F" w:rsidP="003C5D5F">
      <w:pPr>
        <w:tabs>
          <w:tab w:val="left" w:pos="7470"/>
        </w:tabs>
        <w:jc w:val="center"/>
        <w:rPr>
          <w:rStyle w:val="FontStyle13"/>
          <w:sz w:val="16"/>
          <w:szCs w:val="16"/>
        </w:rPr>
      </w:pPr>
      <w:r w:rsidRPr="003C5D5F">
        <w:rPr>
          <w:rStyle w:val="FontStyle13"/>
          <w:sz w:val="16"/>
          <w:szCs w:val="16"/>
        </w:rPr>
        <w:t>Сеть   дошкольных групп при  общеобразовательных   учреждениях</w:t>
      </w:r>
    </w:p>
    <w:p w:rsidR="003C5D5F" w:rsidRPr="003C5D5F" w:rsidRDefault="003C5D5F" w:rsidP="003C5D5F">
      <w:pPr>
        <w:tabs>
          <w:tab w:val="left" w:pos="7470"/>
        </w:tabs>
        <w:jc w:val="center"/>
        <w:rPr>
          <w:rStyle w:val="FontStyle13"/>
          <w:sz w:val="16"/>
          <w:szCs w:val="16"/>
        </w:rPr>
      </w:pPr>
      <w:r w:rsidRPr="003C5D5F">
        <w:rPr>
          <w:rStyle w:val="FontStyle13"/>
          <w:sz w:val="16"/>
          <w:szCs w:val="16"/>
        </w:rPr>
        <w:t>Островского муниципального района</w:t>
      </w:r>
    </w:p>
    <w:p w:rsidR="003C5D5F" w:rsidRPr="003C5D5F" w:rsidRDefault="003C5D5F" w:rsidP="003C5D5F">
      <w:pPr>
        <w:rPr>
          <w:sz w:val="16"/>
          <w:szCs w:val="16"/>
        </w:rPr>
      </w:pPr>
    </w:p>
    <w:p w:rsidR="003C5D5F" w:rsidRPr="003C5D5F" w:rsidRDefault="003C5D5F" w:rsidP="003C5D5F">
      <w:pPr>
        <w:tabs>
          <w:tab w:val="left" w:pos="7470"/>
        </w:tabs>
        <w:jc w:val="center"/>
        <w:rPr>
          <w:rStyle w:val="FontStyle13"/>
          <w:sz w:val="16"/>
          <w:szCs w:val="16"/>
        </w:rPr>
      </w:pP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
        <w:gridCol w:w="4626"/>
        <w:gridCol w:w="1816"/>
        <w:gridCol w:w="2378"/>
      </w:tblGrid>
      <w:tr w:rsidR="003C5D5F" w:rsidRPr="003C5D5F" w:rsidTr="003C5D5F">
        <w:tc>
          <w:tcPr>
            <w:tcW w:w="763" w:type="dxa"/>
          </w:tcPr>
          <w:p w:rsidR="003C5D5F" w:rsidRPr="003C5D5F" w:rsidRDefault="003C5D5F" w:rsidP="003C5D5F">
            <w:pPr>
              <w:tabs>
                <w:tab w:val="left" w:pos="7470"/>
              </w:tabs>
              <w:jc w:val="center"/>
              <w:rPr>
                <w:sz w:val="16"/>
                <w:szCs w:val="16"/>
              </w:rPr>
            </w:pPr>
            <w:r w:rsidRPr="003C5D5F">
              <w:rPr>
                <w:sz w:val="16"/>
                <w:szCs w:val="16"/>
              </w:rPr>
              <w:t>№</w:t>
            </w:r>
          </w:p>
        </w:tc>
        <w:tc>
          <w:tcPr>
            <w:tcW w:w="4626" w:type="dxa"/>
          </w:tcPr>
          <w:p w:rsidR="003C5D5F" w:rsidRPr="003C5D5F" w:rsidRDefault="003C5D5F" w:rsidP="003C5D5F">
            <w:pPr>
              <w:tabs>
                <w:tab w:val="left" w:pos="7470"/>
              </w:tabs>
              <w:jc w:val="center"/>
              <w:rPr>
                <w:sz w:val="16"/>
                <w:szCs w:val="16"/>
              </w:rPr>
            </w:pPr>
            <w:r w:rsidRPr="003C5D5F">
              <w:rPr>
                <w:sz w:val="16"/>
                <w:szCs w:val="16"/>
              </w:rPr>
              <w:t>Образовательное учреждение</w:t>
            </w:r>
          </w:p>
        </w:tc>
        <w:tc>
          <w:tcPr>
            <w:tcW w:w="1816" w:type="dxa"/>
          </w:tcPr>
          <w:p w:rsidR="003C5D5F" w:rsidRPr="003C5D5F" w:rsidRDefault="003C5D5F" w:rsidP="003C5D5F">
            <w:pPr>
              <w:tabs>
                <w:tab w:val="left" w:pos="7470"/>
              </w:tabs>
              <w:jc w:val="center"/>
              <w:rPr>
                <w:sz w:val="16"/>
                <w:szCs w:val="16"/>
              </w:rPr>
            </w:pPr>
            <w:r w:rsidRPr="003C5D5F">
              <w:rPr>
                <w:sz w:val="16"/>
                <w:szCs w:val="16"/>
              </w:rPr>
              <w:t>Количество групп</w:t>
            </w:r>
          </w:p>
        </w:tc>
        <w:tc>
          <w:tcPr>
            <w:tcW w:w="2378" w:type="dxa"/>
          </w:tcPr>
          <w:p w:rsidR="003C5D5F" w:rsidRPr="003C5D5F" w:rsidRDefault="003C5D5F" w:rsidP="003C5D5F">
            <w:pPr>
              <w:tabs>
                <w:tab w:val="left" w:pos="7470"/>
              </w:tabs>
              <w:jc w:val="center"/>
              <w:rPr>
                <w:sz w:val="16"/>
                <w:szCs w:val="16"/>
              </w:rPr>
            </w:pPr>
            <w:r w:rsidRPr="003C5D5F">
              <w:rPr>
                <w:sz w:val="16"/>
                <w:szCs w:val="16"/>
              </w:rPr>
              <w:t>Контингент воспитанников</w:t>
            </w:r>
          </w:p>
        </w:tc>
      </w:tr>
      <w:tr w:rsidR="003C5D5F" w:rsidRPr="003C5D5F" w:rsidTr="003C5D5F">
        <w:tc>
          <w:tcPr>
            <w:tcW w:w="763" w:type="dxa"/>
          </w:tcPr>
          <w:p w:rsidR="003C5D5F" w:rsidRPr="003C5D5F" w:rsidRDefault="003C5D5F" w:rsidP="003C5D5F">
            <w:pPr>
              <w:tabs>
                <w:tab w:val="left" w:pos="7470"/>
              </w:tabs>
              <w:jc w:val="center"/>
              <w:rPr>
                <w:sz w:val="16"/>
                <w:szCs w:val="16"/>
              </w:rPr>
            </w:pPr>
            <w:r w:rsidRPr="003C5D5F">
              <w:rPr>
                <w:sz w:val="16"/>
                <w:szCs w:val="16"/>
              </w:rPr>
              <w:t>1</w:t>
            </w:r>
          </w:p>
        </w:tc>
        <w:tc>
          <w:tcPr>
            <w:tcW w:w="4626" w:type="dxa"/>
          </w:tcPr>
          <w:p w:rsidR="003C5D5F" w:rsidRPr="003C5D5F" w:rsidRDefault="003C5D5F" w:rsidP="003C5D5F">
            <w:pPr>
              <w:rPr>
                <w:sz w:val="16"/>
                <w:szCs w:val="16"/>
              </w:rPr>
            </w:pPr>
            <w:r w:rsidRPr="003C5D5F">
              <w:rPr>
                <w:sz w:val="16"/>
                <w:szCs w:val="16"/>
              </w:rPr>
              <w:t>МКОУ  «</w:t>
            </w:r>
            <w:proofErr w:type="spellStart"/>
            <w:r w:rsidRPr="003C5D5F">
              <w:rPr>
                <w:sz w:val="16"/>
                <w:szCs w:val="16"/>
              </w:rPr>
              <w:t>Адищевская</w:t>
            </w:r>
            <w:proofErr w:type="spellEnd"/>
            <w:r w:rsidRPr="003C5D5F">
              <w:rPr>
                <w:sz w:val="16"/>
                <w:szCs w:val="16"/>
              </w:rPr>
              <w:t xml:space="preserve"> средняя общеобразовательная  школа»     </w:t>
            </w:r>
          </w:p>
        </w:tc>
        <w:tc>
          <w:tcPr>
            <w:tcW w:w="1816" w:type="dxa"/>
          </w:tcPr>
          <w:p w:rsidR="003C5D5F" w:rsidRPr="003C5D5F" w:rsidRDefault="003C5D5F" w:rsidP="003C5D5F">
            <w:pPr>
              <w:tabs>
                <w:tab w:val="left" w:pos="7470"/>
              </w:tabs>
              <w:jc w:val="center"/>
              <w:rPr>
                <w:sz w:val="16"/>
                <w:szCs w:val="16"/>
              </w:rPr>
            </w:pPr>
            <w:r w:rsidRPr="003C5D5F">
              <w:rPr>
                <w:sz w:val="16"/>
                <w:szCs w:val="16"/>
              </w:rPr>
              <w:t>1</w:t>
            </w:r>
          </w:p>
        </w:tc>
        <w:tc>
          <w:tcPr>
            <w:tcW w:w="2378" w:type="dxa"/>
          </w:tcPr>
          <w:p w:rsidR="003C5D5F" w:rsidRPr="003C5D5F" w:rsidRDefault="003C5D5F" w:rsidP="003C5D5F">
            <w:pPr>
              <w:tabs>
                <w:tab w:val="left" w:pos="7470"/>
              </w:tabs>
              <w:jc w:val="center"/>
              <w:rPr>
                <w:sz w:val="16"/>
                <w:szCs w:val="16"/>
              </w:rPr>
            </w:pPr>
            <w:r w:rsidRPr="003C5D5F">
              <w:rPr>
                <w:sz w:val="16"/>
                <w:szCs w:val="16"/>
              </w:rPr>
              <w:t>10</w:t>
            </w:r>
          </w:p>
        </w:tc>
      </w:tr>
      <w:tr w:rsidR="003C5D5F" w:rsidRPr="003C5D5F" w:rsidTr="003C5D5F">
        <w:tc>
          <w:tcPr>
            <w:tcW w:w="763" w:type="dxa"/>
          </w:tcPr>
          <w:p w:rsidR="003C5D5F" w:rsidRPr="003C5D5F" w:rsidRDefault="003C5D5F" w:rsidP="003C5D5F">
            <w:pPr>
              <w:tabs>
                <w:tab w:val="left" w:pos="7470"/>
              </w:tabs>
              <w:jc w:val="center"/>
              <w:rPr>
                <w:sz w:val="16"/>
                <w:szCs w:val="16"/>
              </w:rPr>
            </w:pPr>
            <w:r w:rsidRPr="003C5D5F">
              <w:rPr>
                <w:sz w:val="16"/>
                <w:szCs w:val="16"/>
              </w:rPr>
              <w:t>2</w:t>
            </w:r>
          </w:p>
        </w:tc>
        <w:tc>
          <w:tcPr>
            <w:tcW w:w="4626" w:type="dxa"/>
          </w:tcPr>
          <w:p w:rsidR="003C5D5F" w:rsidRPr="003C5D5F" w:rsidRDefault="003C5D5F" w:rsidP="003C5D5F">
            <w:pPr>
              <w:rPr>
                <w:sz w:val="16"/>
                <w:szCs w:val="16"/>
              </w:rPr>
            </w:pPr>
            <w:r w:rsidRPr="003C5D5F">
              <w:rPr>
                <w:sz w:val="16"/>
                <w:szCs w:val="16"/>
              </w:rPr>
              <w:t xml:space="preserve">МКОУ «Александровская средняя общеобразовательная  школа»      </w:t>
            </w:r>
          </w:p>
        </w:tc>
        <w:tc>
          <w:tcPr>
            <w:tcW w:w="1816" w:type="dxa"/>
          </w:tcPr>
          <w:p w:rsidR="003C5D5F" w:rsidRPr="003C5D5F" w:rsidRDefault="003C5D5F" w:rsidP="003C5D5F">
            <w:pPr>
              <w:tabs>
                <w:tab w:val="left" w:pos="7470"/>
              </w:tabs>
              <w:jc w:val="center"/>
              <w:rPr>
                <w:sz w:val="16"/>
                <w:szCs w:val="16"/>
              </w:rPr>
            </w:pPr>
            <w:r w:rsidRPr="003C5D5F">
              <w:rPr>
                <w:sz w:val="16"/>
                <w:szCs w:val="16"/>
              </w:rPr>
              <w:t>1</w:t>
            </w:r>
          </w:p>
        </w:tc>
        <w:tc>
          <w:tcPr>
            <w:tcW w:w="2378" w:type="dxa"/>
          </w:tcPr>
          <w:p w:rsidR="003C5D5F" w:rsidRPr="003C5D5F" w:rsidRDefault="003C5D5F" w:rsidP="003C5D5F">
            <w:pPr>
              <w:tabs>
                <w:tab w:val="left" w:pos="7470"/>
              </w:tabs>
              <w:jc w:val="center"/>
              <w:rPr>
                <w:sz w:val="16"/>
                <w:szCs w:val="16"/>
              </w:rPr>
            </w:pPr>
            <w:r w:rsidRPr="003C5D5F">
              <w:rPr>
                <w:sz w:val="16"/>
                <w:szCs w:val="16"/>
              </w:rPr>
              <w:t>17</w:t>
            </w:r>
          </w:p>
        </w:tc>
      </w:tr>
      <w:tr w:rsidR="003C5D5F" w:rsidRPr="003C5D5F" w:rsidTr="003C5D5F">
        <w:tc>
          <w:tcPr>
            <w:tcW w:w="763" w:type="dxa"/>
          </w:tcPr>
          <w:p w:rsidR="003C5D5F" w:rsidRPr="003C5D5F" w:rsidRDefault="003C5D5F" w:rsidP="003C5D5F">
            <w:pPr>
              <w:tabs>
                <w:tab w:val="left" w:pos="7470"/>
              </w:tabs>
              <w:jc w:val="center"/>
              <w:rPr>
                <w:sz w:val="16"/>
                <w:szCs w:val="16"/>
              </w:rPr>
            </w:pPr>
            <w:r w:rsidRPr="003C5D5F">
              <w:rPr>
                <w:sz w:val="16"/>
                <w:szCs w:val="16"/>
              </w:rPr>
              <w:t>3</w:t>
            </w:r>
          </w:p>
        </w:tc>
        <w:tc>
          <w:tcPr>
            <w:tcW w:w="4626" w:type="dxa"/>
          </w:tcPr>
          <w:p w:rsidR="003C5D5F" w:rsidRPr="003C5D5F" w:rsidRDefault="003C5D5F" w:rsidP="003C5D5F">
            <w:pPr>
              <w:rPr>
                <w:sz w:val="16"/>
                <w:szCs w:val="16"/>
              </w:rPr>
            </w:pPr>
            <w:r w:rsidRPr="003C5D5F">
              <w:rPr>
                <w:sz w:val="16"/>
                <w:szCs w:val="16"/>
              </w:rPr>
              <w:t xml:space="preserve">МКОУ « </w:t>
            </w:r>
            <w:proofErr w:type="spellStart"/>
            <w:r w:rsidRPr="003C5D5F">
              <w:rPr>
                <w:sz w:val="16"/>
                <w:szCs w:val="16"/>
              </w:rPr>
              <w:t>Игодовская</w:t>
            </w:r>
            <w:proofErr w:type="spellEnd"/>
            <w:r w:rsidRPr="003C5D5F">
              <w:rPr>
                <w:sz w:val="16"/>
                <w:szCs w:val="16"/>
              </w:rPr>
              <w:t xml:space="preserve">  средняя общеобразовательная  школа»            </w:t>
            </w:r>
          </w:p>
        </w:tc>
        <w:tc>
          <w:tcPr>
            <w:tcW w:w="1816" w:type="dxa"/>
          </w:tcPr>
          <w:p w:rsidR="003C5D5F" w:rsidRPr="003C5D5F" w:rsidRDefault="003C5D5F" w:rsidP="003C5D5F">
            <w:pPr>
              <w:tabs>
                <w:tab w:val="left" w:pos="7470"/>
              </w:tabs>
              <w:jc w:val="center"/>
              <w:rPr>
                <w:sz w:val="16"/>
                <w:szCs w:val="16"/>
              </w:rPr>
            </w:pPr>
            <w:r w:rsidRPr="003C5D5F">
              <w:rPr>
                <w:sz w:val="16"/>
                <w:szCs w:val="16"/>
              </w:rPr>
              <w:t>1</w:t>
            </w:r>
          </w:p>
        </w:tc>
        <w:tc>
          <w:tcPr>
            <w:tcW w:w="2378" w:type="dxa"/>
          </w:tcPr>
          <w:p w:rsidR="003C5D5F" w:rsidRPr="003C5D5F" w:rsidRDefault="003C5D5F" w:rsidP="003C5D5F">
            <w:pPr>
              <w:tabs>
                <w:tab w:val="left" w:pos="7470"/>
              </w:tabs>
              <w:jc w:val="center"/>
              <w:rPr>
                <w:sz w:val="16"/>
                <w:szCs w:val="16"/>
              </w:rPr>
            </w:pPr>
            <w:r w:rsidRPr="003C5D5F">
              <w:rPr>
                <w:sz w:val="16"/>
                <w:szCs w:val="16"/>
              </w:rPr>
              <w:t>9</w:t>
            </w:r>
          </w:p>
        </w:tc>
      </w:tr>
      <w:tr w:rsidR="003C5D5F" w:rsidRPr="003C5D5F" w:rsidTr="003C5D5F">
        <w:tc>
          <w:tcPr>
            <w:tcW w:w="763" w:type="dxa"/>
          </w:tcPr>
          <w:p w:rsidR="003C5D5F" w:rsidRPr="003C5D5F" w:rsidRDefault="003C5D5F" w:rsidP="003C5D5F">
            <w:pPr>
              <w:jc w:val="center"/>
              <w:rPr>
                <w:b/>
                <w:sz w:val="16"/>
                <w:szCs w:val="16"/>
              </w:rPr>
            </w:pPr>
            <w:r w:rsidRPr="003C5D5F">
              <w:rPr>
                <w:b/>
                <w:sz w:val="16"/>
                <w:szCs w:val="16"/>
              </w:rPr>
              <w:t>4</w:t>
            </w:r>
          </w:p>
        </w:tc>
        <w:tc>
          <w:tcPr>
            <w:tcW w:w="4626" w:type="dxa"/>
          </w:tcPr>
          <w:p w:rsidR="003C5D5F" w:rsidRPr="003C5D5F" w:rsidRDefault="003C5D5F" w:rsidP="003C5D5F">
            <w:pPr>
              <w:snapToGrid w:val="0"/>
              <w:rPr>
                <w:sz w:val="16"/>
                <w:szCs w:val="16"/>
              </w:rPr>
            </w:pPr>
            <w:r w:rsidRPr="003C5D5F">
              <w:rPr>
                <w:sz w:val="16"/>
                <w:szCs w:val="16"/>
              </w:rPr>
              <w:t xml:space="preserve">МКОУ « </w:t>
            </w:r>
            <w:proofErr w:type="spellStart"/>
            <w:r w:rsidRPr="003C5D5F">
              <w:rPr>
                <w:sz w:val="16"/>
                <w:szCs w:val="16"/>
              </w:rPr>
              <w:t>Хомутовская</w:t>
            </w:r>
            <w:proofErr w:type="spellEnd"/>
            <w:r w:rsidRPr="003C5D5F">
              <w:rPr>
                <w:sz w:val="16"/>
                <w:szCs w:val="16"/>
              </w:rPr>
              <w:t xml:space="preserve">   основная  общеобразовательная  школа»          </w:t>
            </w:r>
          </w:p>
        </w:tc>
        <w:tc>
          <w:tcPr>
            <w:tcW w:w="1816" w:type="dxa"/>
          </w:tcPr>
          <w:p w:rsidR="003C5D5F" w:rsidRPr="003C5D5F" w:rsidRDefault="003C5D5F" w:rsidP="003C5D5F">
            <w:pPr>
              <w:tabs>
                <w:tab w:val="left" w:pos="7470"/>
              </w:tabs>
              <w:jc w:val="center"/>
              <w:rPr>
                <w:sz w:val="16"/>
                <w:szCs w:val="16"/>
              </w:rPr>
            </w:pPr>
            <w:r w:rsidRPr="003C5D5F">
              <w:rPr>
                <w:sz w:val="16"/>
                <w:szCs w:val="16"/>
              </w:rPr>
              <w:t>1</w:t>
            </w:r>
          </w:p>
        </w:tc>
        <w:tc>
          <w:tcPr>
            <w:tcW w:w="2378" w:type="dxa"/>
          </w:tcPr>
          <w:p w:rsidR="003C5D5F" w:rsidRPr="003C5D5F" w:rsidRDefault="003C5D5F" w:rsidP="003C5D5F">
            <w:pPr>
              <w:tabs>
                <w:tab w:val="left" w:pos="7470"/>
              </w:tabs>
              <w:jc w:val="center"/>
              <w:rPr>
                <w:sz w:val="16"/>
                <w:szCs w:val="16"/>
              </w:rPr>
            </w:pPr>
            <w:r w:rsidRPr="003C5D5F">
              <w:rPr>
                <w:sz w:val="16"/>
                <w:szCs w:val="16"/>
              </w:rPr>
              <w:t>5</w:t>
            </w:r>
          </w:p>
        </w:tc>
      </w:tr>
      <w:tr w:rsidR="003C5D5F" w:rsidRPr="003C5D5F" w:rsidTr="003C5D5F">
        <w:tc>
          <w:tcPr>
            <w:tcW w:w="763" w:type="dxa"/>
          </w:tcPr>
          <w:p w:rsidR="003C5D5F" w:rsidRPr="003C5D5F" w:rsidRDefault="003C5D5F" w:rsidP="003C5D5F">
            <w:pPr>
              <w:jc w:val="center"/>
              <w:rPr>
                <w:b/>
                <w:sz w:val="16"/>
                <w:szCs w:val="16"/>
              </w:rPr>
            </w:pPr>
            <w:r w:rsidRPr="003C5D5F">
              <w:rPr>
                <w:b/>
                <w:sz w:val="16"/>
                <w:szCs w:val="16"/>
              </w:rPr>
              <w:t>5</w:t>
            </w:r>
          </w:p>
        </w:tc>
        <w:tc>
          <w:tcPr>
            <w:tcW w:w="4626" w:type="dxa"/>
          </w:tcPr>
          <w:p w:rsidR="003C5D5F" w:rsidRPr="003C5D5F" w:rsidRDefault="003C5D5F" w:rsidP="003C5D5F">
            <w:pPr>
              <w:snapToGrid w:val="0"/>
              <w:rPr>
                <w:sz w:val="16"/>
                <w:szCs w:val="16"/>
              </w:rPr>
            </w:pPr>
            <w:r w:rsidRPr="003C5D5F">
              <w:rPr>
                <w:sz w:val="16"/>
                <w:szCs w:val="16"/>
              </w:rPr>
              <w:t>МКОУ «</w:t>
            </w:r>
            <w:proofErr w:type="spellStart"/>
            <w:r w:rsidRPr="003C5D5F">
              <w:rPr>
                <w:sz w:val="16"/>
                <w:szCs w:val="16"/>
              </w:rPr>
              <w:t>Красноборская</w:t>
            </w:r>
            <w:proofErr w:type="spellEnd"/>
            <w:r w:rsidRPr="003C5D5F">
              <w:rPr>
                <w:sz w:val="16"/>
                <w:szCs w:val="16"/>
              </w:rPr>
              <w:t xml:space="preserve"> основная общеобразовательная  школа»</w:t>
            </w:r>
          </w:p>
        </w:tc>
        <w:tc>
          <w:tcPr>
            <w:tcW w:w="1816" w:type="dxa"/>
          </w:tcPr>
          <w:p w:rsidR="003C5D5F" w:rsidRPr="003C5D5F" w:rsidRDefault="003C5D5F" w:rsidP="003C5D5F">
            <w:pPr>
              <w:tabs>
                <w:tab w:val="left" w:pos="7470"/>
              </w:tabs>
              <w:jc w:val="center"/>
              <w:rPr>
                <w:sz w:val="16"/>
                <w:szCs w:val="16"/>
              </w:rPr>
            </w:pPr>
            <w:r w:rsidRPr="003C5D5F">
              <w:rPr>
                <w:sz w:val="16"/>
                <w:szCs w:val="16"/>
              </w:rPr>
              <w:t>1</w:t>
            </w:r>
          </w:p>
        </w:tc>
        <w:tc>
          <w:tcPr>
            <w:tcW w:w="2378" w:type="dxa"/>
          </w:tcPr>
          <w:p w:rsidR="003C5D5F" w:rsidRPr="003C5D5F" w:rsidRDefault="003C5D5F" w:rsidP="003C5D5F">
            <w:pPr>
              <w:tabs>
                <w:tab w:val="left" w:pos="7470"/>
              </w:tabs>
              <w:jc w:val="center"/>
              <w:rPr>
                <w:sz w:val="16"/>
                <w:szCs w:val="16"/>
              </w:rPr>
            </w:pPr>
            <w:r w:rsidRPr="003C5D5F">
              <w:rPr>
                <w:sz w:val="16"/>
                <w:szCs w:val="16"/>
              </w:rPr>
              <w:t>11</w:t>
            </w:r>
          </w:p>
        </w:tc>
      </w:tr>
      <w:tr w:rsidR="003C5D5F" w:rsidRPr="003C5D5F" w:rsidTr="003C5D5F">
        <w:tc>
          <w:tcPr>
            <w:tcW w:w="763" w:type="dxa"/>
          </w:tcPr>
          <w:p w:rsidR="003C5D5F" w:rsidRPr="003C5D5F" w:rsidRDefault="003C5D5F" w:rsidP="003C5D5F">
            <w:pPr>
              <w:jc w:val="center"/>
              <w:rPr>
                <w:b/>
                <w:sz w:val="16"/>
                <w:szCs w:val="16"/>
              </w:rPr>
            </w:pPr>
            <w:r w:rsidRPr="003C5D5F">
              <w:rPr>
                <w:b/>
                <w:sz w:val="16"/>
                <w:szCs w:val="16"/>
              </w:rPr>
              <w:t>6</w:t>
            </w:r>
          </w:p>
        </w:tc>
        <w:tc>
          <w:tcPr>
            <w:tcW w:w="4626" w:type="dxa"/>
          </w:tcPr>
          <w:p w:rsidR="003C5D5F" w:rsidRPr="003C5D5F" w:rsidRDefault="003C5D5F" w:rsidP="003C5D5F">
            <w:pPr>
              <w:snapToGrid w:val="0"/>
              <w:rPr>
                <w:sz w:val="16"/>
                <w:szCs w:val="16"/>
              </w:rPr>
            </w:pPr>
            <w:r w:rsidRPr="003C5D5F">
              <w:rPr>
                <w:sz w:val="16"/>
                <w:szCs w:val="16"/>
              </w:rPr>
              <w:t>МКОУ «</w:t>
            </w:r>
            <w:proofErr w:type="spellStart"/>
            <w:r w:rsidRPr="003C5D5F">
              <w:rPr>
                <w:sz w:val="16"/>
                <w:szCs w:val="16"/>
              </w:rPr>
              <w:t>Дымницкая</w:t>
            </w:r>
            <w:proofErr w:type="spellEnd"/>
            <w:r w:rsidRPr="003C5D5F">
              <w:rPr>
                <w:sz w:val="16"/>
                <w:szCs w:val="16"/>
              </w:rPr>
              <w:t xml:space="preserve"> основная</w:t>
            </w:r>
          </w:p>
          <w:p w:rsidR="003C5D5F" w:rsidRPr="003C5D5F" w:rsidRDefault="003C5D5F" w:rsidP="003C5D5F">
            <w:pPr>
              <w:snapToGrid w:val="0"/>
              <w:rPr>
                <w:sz w:val="16"/>
                <w:szCs w:val="16"/>
              </w:rPr>
            </w:pPr>
            <w:r w:rsidRPr="003C5D5F">
              <w:rPr>
                <w:sz w:val="16"/>
                <w:szCs w:val="16"/>
              </w:rPr>
              <w:t>общеобразовательная школа»</w:t>
            </w:r>
          </w:p>
        </w:tc>
        <w:tc>
          <w:tcPr>
            <w:tcW w:w="1816" w:type="dxa"/>
          </w:tcPr>
          <w:p w:rsidR="003C5D5F" w:rsidRPr="003C5D5F" w:rsidRDefault="003C5D5F" w:rsidP="003C5D5F">
            <w:pPr>
              <w:tabs>
                <w:tab w:val="left" w:pos="7470"/>
              </w:tabs>
              <w:jc w:val="center"/>
              <w:rPr>
                <w:sz w:val="16"/>
                <w:szCs w:val="16"/>
              </w:rPr>
            </w:pPr>
            <w:r w:rsidRPr="003C5D5F">
              <w:rPr>
                <w:sz w:val="16"/>
                <w:szCs w:val="16"/>
              </w:rPr>
              <w:t>1</w:t>
            </w:r>
          </w:p>
        </w:tc>
        <w:tc>
          <w:tcPr>
            <w:tcW w:w="2378" w:type="dxa"/>
          </w:tcPr>
          <w:p w:rsidR="003C5D5F" w:rsidRPr="003C5D5F" w:rsidRDefault="003C5D5F" w:rsidP="003C5D5F">
            <w:pPr>
              <w:tabs>
                <w:tab w:val="left" w:pos="7470"/>
              </w:tabs>
              <w:jc w:val="center"/>
              <w:rPr>
                <w:sz w:val="16"/>
                <w:szCs w:val="16"/>
              </w:rPr>
            </w:pPr>
            <w:r w:rsidRPr="003C5D5F">
              <w:rPr>
                <w:sz w:val="16"/>
                <w:szCs w:val="16"/>
              </w:rPr>
              <w:t>7</w:t>
            </w:r>
          </w:p>
        </w:tc>
      </w:tr>
      <w:tr w:rsidR="003C5D5F" w:rsidRPr="003C5D5F" w:rsidTr="003C5D5F">
        <w:tc>
          <w:tcPr>
            <w:tcW w:w="763" w:type="dxa"/>
          </w:tcPr>
          <w:p w:rsidR="003C5D5F" w:rsidRPr="003C5D5F" w:rsidRDefault="003C5D5F" w:rsidP="003C5D5F">
            <w:pPr>
              <w:tabs>
                <w:tab w:val="left" w:pos="7470"/>
              </w:tabs>
              <w:jc w:val="center"/>
              <w:rPr>
                <w:sz w:val="16"/>
                <w:szCs w:val="16"/>
              </w:rPr>
            </w:pPr>
            <w:r w:rsidRPr="003C5D5F">
              <w:rPr>
                <w:sz w:val="16"/>
                <w:szCs w:val="16"/>
              </w:rPr>
              <w:t>7</w:t>
            </w:r>
          </w:p>
        </w:tc>
        <w:tc>
          <w:tcPr>
            <w:tcW w:w="4626" w:type="dxa"/>
          </w:tcPr>
          <w:p w:rsidR="003C5D5F" w:rsidRPr="003C5D5F" w:rsidRDefault="003C5D5F" w:rsidP="003C5D5F">
            <w:pPr>
              <w:snapToGrid w:val="0"/>
              <w:rPr>
                <w:sz w:val="16"/>
                <w:szCs w:val="16"/>
              </w:rPr>
            </w:pPr>
            <w:r w:rsidRPr="003C5D5F">
              <w:rPr>
                <w:sz w:val="16"/>
                <w:szCs w:val="16"/>
              </w:rPr>
              <w:t xml:space="preserve">МКОУ « Юрьевская     основная  общеобразовательная  школа»           </w:t>
            </w:r>
          </w:p>
        </w:tc>
        <w:tc>
          <w:tcPr>
            <w:tcW w:w="1816" w:type="dxa"/>
          </w:tcPr>
          <w:p w:rsidR="003C5D5F" w:rsidRPr="003C5D5F" w:rsidRDefault="003C5D5F" w:rsidP="003C5D5F">
            <w:pPr>
              <w:tabs>
                <w:tab w:val="left" w:pos="7470"/>
              </w:tabs>
              <w:jc w:val="center"/>
              <w:rPr>
                <w:sz w:val="16"/>
                <w:szCs w:val="16"/>
              </w:rPr>
            </w:pPr>
            <w:r w:rsidRPr="003C5D5F">
              <w:rPr>
                <w:sz w:val="16"/>
                <w:szCs w:val="16"/>
              </w:rPr>
              <w:t>1</w:t>
            </w:r>
          </w:p>
        </w:tc>
        <w:tc>
          <w:tcPr>
            <w:tcW w:w="2378" w:type="dxa"/>
          </w:tcPr>
          <w:p w:rsidR="003C5D5F" w:rsidRPr="003C5D5F" w:rsidRDefault="003C5D5F" w:rsidP="003C5D5F">
            <w:pPr>
              <w:tabs>
                <w:tab w:val="left" w:pos="7470"/>
              </w:tabs>
              <w:jc w:val="center"/>
              <w:rPr>
                <w:sz w:val="16"/>
                <w:szCs w:val="16"/>
              </w:rPr>
            </w:pPr>
            <w:r w:rsidRPr="003C5D5F">
              <w:rPr>
                <w:sz w:val="16"/>
                <w:szCs w:val="16"/>
              </w:rPr>
              <w:t>8</w:t>
            </w:r>
          </w:p>
        </w:tc>
      </w:tr>
      <w:tr w:rsidR="003C5D5F" w:rsidRPr="003C5D5F" w:rsidTr="003C5D5F">
        <w:tc>
          <w:tcPr>
            <w:tcW w:w="763" w:type="dxa"/>
          </w:tcPr>
          <w:p w:rsidR="003C5D5F" w:rsidRPr="003C5D5F" w:rsidRDefault="003C5D5F" w:rsidP="003C5D5F">
            <w:pPr>
              <w:tabs>
                <w:tab w:val="left" w:pos="7470"/>
              </w:tabs>
              <w:jc w:val="center"/>
              <w:rPr>
                <w:sz w:val="16"/>
                <w:szCs w:val="16"/>
              </w:rPr>
            </w:pPr>
            <w:r w:rsidRPr="003C5D5F">
              <w:rPr>
                <w:sz w:val="16"/>
                <w:szCs w:val="16"/>
              </w:rPr>
              <w:t>8</w:t>
            </w:r>
          </w:p>
        </w:tc>
        <w:tc>
          <w:tcPr>
            <w:tcW w:w="4626" w:type="dxa"/>
          </w:tcPr>
          <w:p w:rsidR="003C5D5F" w:rsidRPr="003C5D5F" w:rsidRDefault="003C5D5F" w:rsidP="003C5D5F">
            <w:pPr>
              <w:rPr>
                <w:sz w:val="16"/>
                <w:szCs w:val="16"/>
              </w:rPr>
            </w:pPr>
            <w:r w:rsidRPr="003C5D5F">
              <w:rPr>
                <w:sz w:val="16"/>
                <w:szCs w:val="16"/>
              </w:rPr>
              <w:t>МКОУ  « Воскресенская    начальная общеобразовательная школа»</w:t>
            </w:r>
          </w:p>
        </w:tc>
        <w:tc>
          <w:tcPr>
            <w:tcW w:w="1816" w:type="dxa"/>
          </w:tcPr>
          <w:p w:rsidR="003C5D5F" w:rsidRPr="003C5D5F" w:rsidRDefault="003C5D5F" w:rsidP="003C5D5F">
            <w:pPr>
              <w:tabs>
                <w:tab w:val="left" w:pos="7470"/>
              </w:tabs>
              <w:jc w:val="center"/>
              <w:rPr>
                <w:sz w:val="16"/>
                <w:szCs w:val="16"/>
              </w:rPr>
            </w:pPr>
            <w:r w:rsidRPr="003C5D5F">
              <w:rPr>
                <w:sz w:val="16"/>
                <w:szCs w:val="16"/>
              </w:rPr>
              <w:t>1</w:t>
            </w:r>
          </w:p>
        </w:tc>
        <w:tc>
          <w:tcPr>
            <w:tcW w:w="2378" w:type="dxa"/>
          </w:tcPr>
          <w:p w:rsidR="003C5D5F" w:rsidRPr="003C5D5F" w:rsidRDefault="003C5D5F" w:rsidP="003C5D5F">
            <w:pPr>
              <w:tabs>
                <w:tab w:val="left" w:pos="7470"/>
              </w:tabs>
              <w:jc w:val="center"/>
              <w:rPr>
                <w:sz w:val="16"/>
                <w:szCs w:val="16"/>
              </w:rPr>
            </w:pPr>
            <w:r w:rsidRPr="003C5D5F">
              <w:rPr>
                <w:sz w:val="16"/>
                <w:szCs w:val="16"/>
              </w:rPr>
              <w:t>9</w:t>
            </w:r>
          </w:p>
        </w:tc>
      </w:tr>
      <w:tr w:rsidR="003C5D5F" w:rsidRPr="003C5D5F" w:rsidTr="003C5D5F">
        <w:tc>
          <w:tcPr>
            <w:tcW w:w="763" w:type="dxa"/>
          </w:tcPr>
          <w:p w:rsidR="003C5D5F" w:rsidRPr="003C5D5F" w:rsidRDefault="003C5D5F" w:rsidP="003C5D5F">
            <w:pPr>
              <w:tabs>
                <w:tab w:val="left" w:pos="7470"/>
              </w:tabs>
              <w:jc w:val="center"/>
              <w:rPr>
                <w:sz w:val="16"/>
                <w:szCs w:val="16"/>
              </w:rPr>
            </w:pPr>
            <w:r w:rsidRPr="003C5D5F">
              <w:rPr>
                <w:sz w:val="16"/>
                <w:szCs w:val="16"/>
              </w:rPr>
              <w:t>9</w:t>
            </w:r>
          </w:p>
        </w:tc>
        <w:tc>
          <w:tcPr>
            <w:tcW w:w="4626" w:type="dxa"/>
          </w:tcPr>
          <w:p w:rsidR="003C5D5F" w:rsidRPr="003C5D5F" w:rsidRDefault="003C5D5F" w:rsidP="003C5D5F">
            <w:pPr>
              <w:rPr>
                <w:sz w:val="16"/>
                <w:szCs w:val="16"/>
              </w:rPr>
            </w:pPr>
            <w:r w:rsidRPr="003C5D5F">
              <w:rPr>
                <w:sz w:val="16"/>
                <w:szCs w:val="16"/>
              </w:rPr>
              <w:t xml:space="preserve">МКОУ « </w:t>
            </w:r>
            <w:proofErr w:type="spellStart"/>
            <w:r w:rsidRPr="003C5D5F">
              <w:rPr>
                <w:sz w:val="16"/>
                <w:szCs w:val="16"/>
              </w:rPr>
              <w:t>Гуляевская</w:t>
            </w:r>
            <w:proofErr w:type="spellEnd"/>
            <w:r w:rsidRPr="003C5D5F">
              <w:rPr>
                <w:sz w:val="16"/>
                <w:szCs w:val="16"/>
              </w:rPr>
              <w:t xml:space="preserve">    начальная общеобразовательная  школа»</w:t>
            </w:r>
          </w:p>
        </w:tc>
        <w:tc>
          <w:tcPr>
            <w:tcW w:w="1816" w:type="dxa"/>
          </w:tcPr>
          <w:p w:rsidR="003C5D5F" w:rsidRPr="003C5D5F" w:rsidRDefault="003C5D5F" w:rsidP="003C5D5F">
            <w:pPr>
              <w:tabs>
                <w:tab w:val="left" w:pos="7470"/>
              </w:tabs>
              <w:jc w:val="center"/>
              <w:rPr>
                <w:sz w:val="16"/>
                <w:szCs w:val="16"/>
              </w:rPr>
            </w:pPr>
            <w:r w:rsidRPr="003C5D5F">
              <w:rPr>
                <w:sz w:val="16"/>
                <w:szCs w:val="16"/>
              </w:rPr>
              <w:t>1</w:t>
            </w:r>
          </w:p>
        </w:tc>
        <w:tc>
          <w:tcPr>
            <w:tcW w:w="2378" w:type="dxa"/>
          </w:tcPr>
          <w:p w:rsidR="003C5D5F" w:rsidRPr="003C5D5F" w:rsidRDefault="003C5D5F" w:rsidP="003C5D5F">
            <w:pPr>
              <w:tabs>
                <w:tab w:val="left" w:pos="7470"/>
              </w:tabs>
              <w:jc w:val="center"/>
              <w:rPr>
                <w:sz w:val="16"/>
                <w:szCs w:val="16"/>
              </w:rPr>
            </w:pPr>
            <w:r w:rsidRPr="003C5D5F">
              <w:rPr>
                <w:sz w:val="16"/>
                <w:szCs w:val="16"/>
              </w:rPr>
              <w:t>17</w:t>
            </w:r>
          </w:p>
        </w:tc>
      </w:tr>
      <w:tr w:rsidR="003C5D5F" w:rsidRPr="003C5D5F" w:rsidTr="003C5D5F">
        <w:tc>
          <w:tcPr>
            <w:tcW w:w="763" w:type="dxa"/>
          </w:tcPr>
          <w:p w:rsidR="003C5D5F" w:rsidRPr="003C5D5F" w:rsidRDefault="003C5D5F" w:rsidP="003C5D5F">
            <w:pPr>
              <w:tabs>
                <w:tab w:val="left" w:pos="7470"/>
              </w:tabs>
              <w:jc w:val="center"/>
              <w:rPr>
                <w:sz w:val="16"/>
                <w:szCs w:val="16"/>
              </w:rPr>
            </w:pPr>
            <w:r w:rsidRPr="003C5D5F">
              <w:rPr>
                <w:sz w:val="16"/>
                <w:szCs w:val="16"/>
              </w:rPr>
              <w:t>10</w:t>
            </w:r>
          </w:p>
        </w:tc>
        <w:tc>
          <w:tcPr>
            <w:tcW w:w="4626" w:type="dxa"/>
          </w:tcPr>
          <w:p w:rsidR="003C5D5F" w:rsidRPr="003C5D5F" w:rsidRDefault="003C5D5F" w:rsidP="003C5D5F">
            <w:pPr>
              <w:rPr>
                <w:sz w:val="16"/>
                <w:szCs w:val="16"/>
              </w:rPr>
            </w:pPr>
            <w:r w:rsidRPr="003C5D5F">
              <w:rPr>
                <w:sz w:val="16"/>
                <w:szCs w:val="16"/>
              </w:rPr>
              <w:t>МКОУ «Начальная общеобразовательная школа  им.А.Н. Островского»</w:t>
            </w:r>
          </w:p>
        </w:tc>
        <w:tc>
          <w:tcPr>
            <w:tcW w:w="1816" w:type="dxa"/>
          </w:tcPr>
          <w:p w:rsidR="003C5D5F" w:rsidRPr="003C5D5F" w:rsidRDefault="003C5D5F" w:rsidP="003C5D5F">
            <w:pPr>
              <w:tabs>
                <w:tab w:val="left" w:pos="7470"/>
              </w:tabs>
              <w:jc w:val="center"/>
              <w:rPr>
                <w:sz w:val="16"/>
                <w:szCs w:val="16"/>
              </w:rPr>
            </w:pPr>
            <w:r w:rsidRPr="003C5D5F">
              <w:rPr>
                <w:sz w:val="16"/>
                <w:szCs w:val="16"/>
              </w:rPr>
              <w:t>1</w:t>
            </w:r>
          </w:p>
        </w:tc>
        <w:tc>
          <w:tcPr>
            <w:tcW w:w="2378" w:type="dxa"/>
          </w:tcPr>
          <w:p w:rsidR="003C5D5F" w:rsidRPr="003C5D5F" w:rsidRDefault="003C5D5F" w:rsidP="003C5D5F">
            <w:pPr>
              <w:tabs>
                <w:tab w:val="left" w:pos="7470"/>
              </w:tabs>
              <w:jc w:val="center"/>
              <w:rPr>
                <w:sz w:val="16"/>
                <w:szCs w:val="16"/>
              </w:rPr>
            </w:pPr>
            <w:r w:rsidRPr="003C5D5F">
              <w:rPr>
                <w:sz w:val="16"/>
                <w:szCs w:val="16"/>
              </w:rPr>
              <w:t>10</w:t>
            </w:r>
          </w:p>
        </w:tc>
      </w:tr>
      <w:tr w:rsidR="003C5D5F" w:rsidRPr="003C5D5F" w:rsidTr="003C5D5F">
        <w:tc>
          <w:tcPr>
            <w:tcW w:w="763" w:type="dxa"/>
            <w:tcBorders>
              <w:top w:val="single" w:sz="4" w:space="0" w:color="auto"/>
              <w:left w:val="single" w:sz="4" w:space="0" w:color="auto"/>
              <w:bottom w:val="single" w:sz="4" w:space="0" w:color="auto"/>
              <w:right w:val="single" w:sz="4" w:space="0" w:color="auto"/>
            </w:tcBorders>
          </w:tcPr>
          <w:p w:rsidR="003C5D5F" w:rsidRPr="003C5D5F" w:rsidRDefault="003C5D5F" w:rsidP="003C5D5F">
            <w:pPr>
              <w:tabs>
                <w:tab w:val="left" w:pos="7470"/>
              </w:tabs>
              <w:jc w:val="center"/>
              <w:rPr>
                <w:sz w:val="16"/>
                <w:szCs w:val="16"/>
              </w:rPr>
            </w:pPr>
            <w:r w:rsidRPr="003C5D5F">
              <w:rPr>
                <w:sz w:val="16"/>
                <w:szCs w:val="16"/>
              </w:rPr>
              <w:t>11</w:t>
            </w:r>
          </w:p>
        </w:tc>
        <w:tc>
          <w:tcPr>
            <w:tcW w:w="4626" w:type="dxa"/>
            <w:tcBorders>
              <w:top w:val="single" w:sz="4" w:space="0" w:color="auto"/>
              <w:left w:val="single" w:sz="4" w:space="0" w:color="auto"/>
              <w:bottom w:val="single" w:sz="4" w:space="0" w:color="auto"/>
              <w:right w:val="single" w:sz="4" w:space="0" w:color="auto"/>
            </w:tcBorders>
          </w:tcPr>
          <w:p w:rsidR="003C5D5F" w:rsidRPr="003C5D5F" w:rsidRDefault="003C5D5F" w:rsidP="003C5D5F">
            <w:pPr>
              <w:rPr>
                <w:sz w:val="16"/>
                <w:szCs w:val="16"/>
              </w:rPr>
            </w:pPr>
            <w:r w:rsidRPr="003C5D5F">
              <w:rPr>
                <w:sz w:val="16"/>
                <w:szCs w:val="16"/>
              </w:rPr>
              <w:t xml:space="preserve">МКОУ « </w:t>
            </w:r>
            <w:proofErr w:type="spellStart"/>
            <w:r w:rsidRPr="003C5D5F">
              <w:rPr>
                <w:sz w:val="16"/>
                <w:szCs w:val="16"/>
              </w:rPr>
              <w:t>Ивашевская</w:t>
            </w:r>
            <w:proofErr w:type="spellEnd"/>
            <w:r w:rsidRPr="003C5D5F">
              <w:rPr>
                <w:sz w:val="16"/>
                <w:szCs w:val="16"/>
              </w:rPr>
              <w:t xml:space="preserve"> начальная общеобразовательная школа»</w:t>
            </w:r>
          </w:p>
          <w:p w:rsidR="003C5D5F" w:rsidRPr="003C5D5F" w:rsidRDefault="003C5D5F" w:rsidP="003C5D5F">
            <w:pPr>
              <w:rPr>
                <w:sz w:val="16"/>
                <w:szCs w:val="16"/>
              </w:rPr>
            </w:pPr>
          </w:p>
        </w:tc>
        <w:tc>
          <w:tcPr>
            <w:tcW w:w="1816" w:type="dxa"/>
            <w:tcBorders>
              <w:top w:val="single" w:sz="4" w:space="0" w:color="auto"/>
              <w:left w:val="single" w:sz="4" w:space="0" w:color="auto"/>
              <w:bottom w:val="single" w:sz="4" w:space="0" w:color="auto"/>
              <w:right w:val="single" w:sz="4" w:space="0" w:color="auto"/>
            </w:tcBorders>
          </w:tcPr>
          <w:p w:rsidR="003C5D5F" w:rsidRPr="003C5D5F" w:rsidRDefault="003C5D5F" w:rsidP="003C5D5F">
            <w:pPr>
              <w:tabs>
                <w:tab w:val="left" w:pos="7470"/>
              </w:tabs>
              <w:jc w:val="center"/>
              <w:rPr>
                <w:sz w:val="16"/>
                <w:szCs w:val="16"/>
              </w:rPr>
            </w:pPr>
            <w:r w:rsidRPr="003C5D5F">
              <w:rPr>
                <w:sz w:val="16"/>
                <w:szCs w:val="16"/>
              </w:rPr>
              <w:t>1</w:t>
            </w:r>
          </w:p>
        </w:tc>
        <w:tc>
          <w:tcPr>
            <w:tcW w:w="2378" w:type="dxa"/>
            <w:tcBorders>
              <w:top w:val="single" w:sz="4" w:space="0" w:color="auto"/>
              <w:left w:val="single" w:sz="4" w:space="0" w:color="auto"/>
              <w:bottom w:val="single" w:sz="4" w:space="0" w:color="auto"/>
              <w:right w:val="single" w:sz="4" w:space="0" w:color="auto"/>
            </w:tcBorders>
          </w:tcPr>
          <w:p w:rsidR="003C5D5F" w:rsidRPr="003C5D5F" w:rsidRDefault="003C5D5F" w:rsidP="003C5D5F">
            <w:pPr>
              <w:tabs>
                <w:tab w:val="left" w:pos="7470"/>
              </w:tabs>
              <w:jc w:val="center"/>
              <w:rPr>
                <w:sz w:val="16"/>
                <w:szCs w:val="16"/>
              </w:rPr>
            </w:pPr>
            <w:r w:rsidRPr="003C5D5F">
              <w:rPr>
                <w:sz w:val="16"/>
                <w:szCs w:val="16"/>
              </w:rPr>
              <w:t>8</w:t>
            </w:r>
          </w:p>
        </w:tc>
      </w:tr>
      <w:tr w:rsidR="003C5D5F" w:rsidRPr="003C5D5F" w:rsidTr="003C5D5F">
        <w:tc>
          <w:tcPr>
            <w:tcW w:w="5389" w:type="dxa"/>
            <w:gridSpan w:val="2"/>
          </w:tcPr>
          <w:p w:rsidR="003C5D5F" w:rsidRPr="003C5D5F" w:rsidRDefault="003C5D5F" w:rsidP="003C5D5F">
            <w:pPr>
              <w:tabs>
                <w:tab w:val="left" w:pos="7470"/>
              </w:tabs>
              <w:jc w:val="right"/>
              <w:rPr>
                <w:b/>
                <w:sz w:val="16"/>
                <w:szCs w:val="16"/>
              </w:rPr>
            </w:pPr>
            <w:r w:rsidRPr="003C5D5F">
              <w:rPr>
                <w:b/>
                <w:sz w:val="16"/>
                <w:szCs w:val="16"/>
              </w:rPr>
              <w:t>Итого:</w:t>
            </w:r>
          </w:p>
        </w:tc>
        <w:tc>
          <w:tcPr>
            <w:tcW w:w="1816" w:type="dxa"/>
          </w:tcPr>
          <w:p w:rsidR="003C5D5F" w:rsidRPr="003C5D5F" w:rsidRDefault="003C5D5F" w:rsidP="003C5D5F">
            <w:pPr>
              <w:tabs>
                <w:tab w:val="left" w:pos="7470"/>
              </w:tabs>
              <w:jc w:val="center"/>
              <w:rPr>
                <w:b/>
                <w:sz w:val="16"/>
                <w:szCs w:val="16"/>
              </w:rPr>
            </w:pPr>
            <w:r w:rsidRPr="003C5D5F">
              <w:rPr>
                <w:b/>
                <w:sz w:val="16"/>
                <w:szCs w:val="16"/>
              </w:rPr>
              <w:t>11</w:t>
            </w:r>
          </w:p>
        </w:tc>
        <w:tc>
          <w:tcPr>
            <w:tcW w:w="2378" w:type="dxa"/>
          </w:tcPr>
          <w:p w:rsidR="003C5D5F" w:rsidRPr="003C5D5F" w:rsidRDefault="003C5D5F" w:rsidP="003C5D5F">
            <w:pPr>
              <w:tabs>
                <w:tab w:val="left" w:pos="7470"/>
              </w:tabs>
              <w:jc w:val="center"/>
              <w:rPr>
                <w:b/>
                <w:sz w:val="16"/>
                <w:szCs w:val="16"/>
              </w:rPr>
            </w:pPr>
            <w:r w:rsidRPr="003C5D5F">
              <w:rPr>
                <w:b/>
                <w:sz w:val="16"/>
                <w:szCs w:val="16"/>
              </w:rPr>
              <w:t>111</w:t>
            </w:r>
          </w:p>
        </w:tc>
      </w:tr>
    </w:tbl>
    <w:p w:rsidR="003C5D5F" w:rsidRPr="003C5D5F" w:rsidRDefault="003C5D5F" w:rsidP="003C5D5F">
      <w:pPr>
        <w:rPr>
          <w:sz w:val="16"/>
          <w:szCs w:val="16"/>
        </w:rPr>
      </w:pPr>
    </w:p>
    <w:p w:rsidR="003C5D5F" w:rsidRDefault="003C5D5F" w:rsidP="003C5D5F">
      <w:pPr>
        <w:tabs>
          <w:tab w:val="left" w:pos="2580"/>
        </w:tabs>
        <w:jc w:val="right"/>
      </w:pPr>
      <w:r>
        <w:tab/>
      </w:r>
    </w:p>
    <w:p w:rsidR="003C5D5F" w:rsidRDefault="003C5D5F" w:rsidP="003C5D5F">
      <w:pPr>
        <w:tabs>
          <w:tab w:val="left" w:pos="3796"/>
        </w:tabs>
        <w:jc w:val="center"/>
        <w:rPr>
          <w:sz w:val="16"/>
          <w:szCs w:val="16"/>
        </w:rPr>
      </w:pPr>
      <w:r w:rsidRPr="001378B8">
        <w:rPr>
          <w:sz w:val="16"/>
          <w:szCs w:val="16"/>
        </w:rPr>
        <w:t>*      *      *      *      *      *      *</w:t>
      </w:r>
    </w:p>
    <w:p w:rsidR="003C5D5F" w:rsidRDefault="003C5D5F" w:rsidP="003C5D5F">
      <w:pPr>
        <w:tabs>
          <w:tab w:val="left" w:pos="2580"/>
        </w:tabs>
        <w:jc w:val="right"/>
      </w:pPr>
    </w:p>
    <w:p w:rsidR="003C5D5F" w:rsidRDefault="003C5D5F" w:rsidP="003C5D5F">
      <w:pPr>
        <w:tabs>
          <w:tab w:val="left" w:pos="2580"/>
        </w:tabs>
        <w:jc w:val="right"/>
      </w:pPr>
      <w:r>
        <w:tab/>
      </w:r>
    </w:p>
    <w:p w:rsidR="003C5D5F" w:rsidRPr="003C5D5F" w:rsidRDefault="003C5D5F" w:rsidP="003C5D5F">
      <w:pPr>
        <w:tabs>
          <w:tab w:val="left" w:pos="3060"/>
        </w:tabs>
        <w:jc w:val="center"/>
        <w:rPr>
          <w:sz w:val="16"/>
          <w:szCs w:val="16"/>
        </w:rPr>
      </w:pPr>
      <w:r w:rsidRPr="003C5D5F">
        <w:rPr>
          <w:noProof/>
          <w:sz w:val="16"/>
          <w:szCs w:val="16"/>
        </w:rPr>
        <w:drawing>
          <wp:inline distT="0" distB="0" distL="0" distR="0">
            <wp:extent cx="410820" cy="403761"/>
            <wp:effectExtent l="19050" t="0" r="8280" b="0"/>
            <wp:docPr id="14" name="Рисунок 14"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strovsky_rayon_coa"/>
                    <pic:cNvPicPr>
                      <a:picLocks noChangeAspect="1" noChangeArrowheads="1"/>
                    </pic:cNvPicPr>
                  </pic:nvPicPr>
                  <pic:blipFill>
                    <a:blip r:embed="rId16" cstate="print"/>
                    <a:srcRect/>
                    <a:stretch>
                      <a:fillRect/>
                    </a:stretch>
                  </pic:blipFill>
                  <pic:spPr bwMode="auto">
                    <a:xfrm>
                      <a:off x="0" y="0"/>
                      <a:ext cx="410820" cy="403761"/>
                    </a:xfrm>
                    <a:prstGeom prst="rect">
                      <a:avLst/>
                    </a:prstGeom>
                    <a:noFill/>
                    <a:ln w="9525">
                      <a:noFill/>
                      <a:miter lim="800000"/>
                      <a:headEnd/>
                      <a:tailEnd/>
                    </a:ln>
                  </pic:spPr>
                </pic:pic>
              </a:graphicData>
            </a:graphic>
          </wp:inline>
        </w:drawing>
      </w:r>
    </w:p>
    <w:p w:rsidR="003C5D5F" w:rsidRPr="003C5D5F" w:rsidRDefault="003C5D5F" w:rsidP="003C5D5F">
      <w:pPr>
        <w:jc w:val="center"/>
        <w:rPr>
          <w:sz w:val="16"/>
          <w:szCs w:val="16"/>
        </w:rPr>
      </w:pPr>
    </w:p>
    <w:p w:rsidR="003C5D5F" w:rsidRPr="003C5D5F" w:rsidRDefault="003C5D5F" w:rsidP="003C5D5F">
      <w:pPr>
        <w:pStyle w:val="1"/>
        <w:jc w:val="center"/>
        <w:rPr>
          <w:b/>
          <w:bCs/>
          <w:sz w:val="16"/>
          <w:szCs w:val="16"/>
        </w:rPr>
      </w:pPr>
      <w:r w:rsidRPr="003C5D5F">
        <w:rPr>
          <w:b/>
          <w:bCs/>
          <w:sz w:val="16"/>
          <w:szCs w:val="16"/>
        </w:rPr>
        <w:t>ПОСТАНОВЛЕНИЕ</w:t>
      </w:r>
    </w:p>
    <w:p w:rsidR="003C5D5F" w:rsidRPr="003C5D5F" w:rsidRDefault="003C5D5F" w:rsidP="003C5D5F">
      <w:pPr>
        <w:rPr>
          <w:sz w:val="16"/>
          <w:szCs w:val="16"/>
        </w:rPr>
      </w:pPr>
    </w:p>
    <w:p w:rsidR="003C5D5F" w:rsidRPr="003C5D5F" w:rsidRDefault="003C5D5F" w:rsidP="003C5D5F">
      <w:pPr>
        <w:pStyle w:val="ae"/>
        <w:spacing w:line="250" w:lineRule="exact"/>
        <w:ind w:left="60" w:right="-2" w:firstLine="580"/>
        <w:jc w:val="center"/>
        <w:rPr>
          <w:sz w:val="16"/>
          <w:szCs w:val="16"/>
        </w:rPr>
      </w:pPr>
      <w:r w:rsidRPr="003C5D5F">
        <w:rPr>
          <w:rStyle w:val="af"/>
          <w:color w:val="000000"/>
          <w:sz w:val="16"/>
          <w:szCs w:val="16"/>
        </w:rPr>
        <w:t>АДМИНИСТРАЦИЯ ОСТРОВСКОГО МУНИЦИПАЛЬНОГО РАЙОНА</w:t>
      </w:r>
    </w:p>
    <w:p w:rsidR="003C5D5F" w:rsidRPr="003C5D5F" w:rsidRDefault="003C5D5F" w:rsidP="003C5D5F">
      <w:pPr>
        <w:pStyle w:val="ae"/>
        <w:spacing w:after="256" w:line="250" w:lineRule="exact"/>
        <w:ind w:left="40" w:right="-144"/>
        <w:jc w:val="center"/>
        <w:rPr>
          <w:sz w:val="16"/>
          <w:szCs w:val="16"/>
        </w:rPr>
      </w:pPr>
      <w:r w:rsidRPr="003C5D5F">
        <w:rPr>
          <w:rStyle w:val="af"/>
          <w:color w:val="000000"/>
          <w:sz w:val="16"/>
          <w:szCs w:val="16"/>
        </w:rPr>
        <w:t>КОСТРОМСКОЙ ОБЛАСТИ</w:t>
      </w:r>
    </w:p>
    <w:p w:rsidR="003C5D5F" w:rsidRPr="003C5D5F" w:rsidRDefault="003C5D5F" w:rsidP="003C5D5F">
      <w:pPr>
        <w:pStyle w:val="ae"/>
        <w:spacing w:after="256" w:line="250" w:lineRule="exact"/>
        <w:ind w:left="40" w:right="-2"/>
        <w:jc w:val="center"/>
        <w:rPr>
          <w:rStyle w:val="af"/>
          <w:color w:val="000000"/>
          <w:sz w:val="16"/>
          <w:szCs w:val="16"/>
        </w:rPr>
      </w:pPr>
      <w:r w:rsidRPr="003C5D5F">
        <w:rPr>
          <w:rStyle w:val="af"/>
          <w:color w:val="000000"/>
          <w:sz w:val="16"/>
          <w:szCs w:val="16"/>
        </w:rPr>
        <w:t xml:space="preserve"> от 20  июня  </w:t>
      </w:r>
      <w:r w:rsidRPr="003C5D5F">
        <w:rPr>
          <w:rStyle w:val="12pt"/>
          <w:color w:val="000000"/>
          <w:sz w:val="16"/>
          <w:szCs w:val="16"/>
        </w:rPr>
        <w:t xml:space="preserve">  </w:t>
      </w:r>
      <w:r w:rsidRPr="003C5D5F">
        <w:rPr>
          <w:rStyle w:val="af"/>
          <w:color w:val="000000"/>
          <w:sz w:val="16"/>
          <w:szCs w:val="16"/>
        </w:rPr>
        <w:t>2018 г.</w:t>
      </w:r>
      <w:r w:rsidRPr="003C5D5F">
        <w:rPr>
          <w:rStyle w:val="af"/>
          <w:color w:val="000000"/>
          <w:sz w:val="16"/>
          <w:szCs w:val="16"/>
        </w:rPr>
        <w:tab/>
        <w:t xml:space="preserve">                         № 367                                          п. </w:t>
      </w:r>
      <w:proofErr w:type="gramStart"/>
      <w:r w:rsidRPr="003C5D5F">
        <w:rPr>
          <w:rStyle w:val="af"/>
          <w:color w:val="000000"/>
          <w:sz w:val="16"/>
          <w:szCs w:val="16"/>
        </w:rPr>
        <w:t>Островское</w:t>
      </w:r>
      <w:proofErr w:type="gramEnd"/>
    </w:p>
    <w:tbl>
      <w:tblPr>
        <w:tblW w:w="0" w:type="auto"/>
        <w:tblLook w:val="01E0"/>
      </w:tblPr>
      <w:tblGrid>
        <w:gridCol w:w="6629"/>
        <w:gridCol w:w="3224"/>
      </w:tblGrid>
      <w:tr w:rsidR="003C5D5F" w:rsidRPr="003C5D5F" w:rsidTr="003C5D5F">
        <w:tc>
          <w:tcPr>
            <w:tcW w:w="6629" w:type="dxa"/>
            <w:shd w:val="clear" w:color="auto" w:fill="auto"/>
          </w:tcPr>
          <w:p w:rsidR="003C5D5F" w:rsidRPr="003C5D5F" w:rsidRDefault="003C5D5F" w:rsidP="003C5D5F">
            <w:pPr>
              <w:pStyle w:val="23"/>
              <w:shd w:val="clear" w:color="auto" w:fill="auto"/>
              <w:spacing w:before="0" w:after="0" w:line="240" w:lineRule="auto"/>
              <w:jc w:val="both"/>
              <w:rPr>
                <w:sz w:val="16"/>
                <w:szCs w:val="16"/>
                <w:lang w:eastAsia="ru-RU"/>
              </w:rPr>
            </w:pPr>
            <w:r w:rsidRPr="003C5D5F">
              <w:rPr>
                <w:rStyle w:val="22"/>
                <w:bCs/>
                <w:color w:val="000000"/>
                <w:sz w:val="16"/>
                <w:szCs w:val="16"/>
                <w:lang w:eastAsia="ru-RU"/>
              </w:rPr>
              <w:t>О    проведении   инвентаризации защитных сооружений гражданской обороны на территории Островского муниципального района</w:t>
            </w:r>
          </w:p>
        </w:tc>
        <w:tc>
          <w:tcPr>
            <w:tcW w:w="3224" w:type="dxa"/>
            <w:shd w:val="clear" w:color="auto" w:fill="auto"/>
          </w:tcPr>
          <w:p w:rsidR="003C5D5F" w:rsidRPr="003C5D5F" w:rsidRDefault="003C5D5F" w:rsidP="003C5D5F">
            <w:pPr>
              <w:pStyle w:val="23"/>
              <w:shd w:val="clear" w:color="auto" w:fill="auto"/>
              <w:spacing w:before="0" w:after="0" w:line="240" w:lineRule="auto"/>
              <w:rPr>
                <w:sz w:val="16"/>
                <w:szCs w:val="16"/>
                <w:lang w:eastAsia="ru-RU"/>
              </w:rPr>
            </w:pPr>
          </w:p>
        </w:tc>
      </w:tr>
    </w:tbl>
    <w:p w:rsidR="003C5D5F" w:rsidRPr="003C5D5F" w:rsidRDefault="003C5D5F" w:rsidP="003C5D5F">
      <w:pPr>
        <w:pStyle w:val="23"/>
        <w:shd w:val="clear" w:color="auto" w:fill="auto"/>
        <w:spacing w:before="0" w:after="0" w:line="240" w:lineRule="auto"/>
        <w:rPr>
          <w:sz w:val="16"/>
          <w:szCs w:val="16"/>
        </w:rPr>
      </w:pPr>
    </w:p>
    <w:p w:rsidR="003C5D5F" w:rsidRPr="003C5D5F" w:rsidRDefault="003C5D5F" w:rsidP="003C5D5F">
      <w:pPr>
        <w:pStyle w:val="affa"/>
        <w:spacing w:after="0"/>
        <w:jc w:val="both"/>
        <w:rPr>
          <w:rStyle w:val="af"/>
          <w:b/>
          <w:color w:val="000000"/>
          <w:sz w:val="16"/>
          <w:szCs w:val="16"/>
        </w:rPr>
      </w:pPr>
      <w:r w:rsidRPr="003C5D5F">
        <w:rPr>
          <w:rStyle w:val="af"/>
          <w:color w:val="000000"/>
          <w:sz w:val="16"/>
          <w:szCs w:val="16"/>
        </w:rPr>
        <w:t xml:space="preserve">               В соответствии с письмом МЧС России от 04.06.2018г. № 43-4977-11, в целях определения фактического состояния фонда защитных сооружений гражданской обороны (далее по тексту ЗС ГО), сохранения и рационального использования его на территории Островского муниципального района </w:t>
      </w:r>
      <w:r w:rsidRPr="003C5D5F">
        <w:rPr>
          <w:sz w:val="16"/>
          <w:szCs w:val="16"/>
        </w:rPr>
        <w:t xml:space="preserve"> </w:t>
      </w:r>
      <w:r w:rsidRPr="003C5D5F">
        <w:rPr>
          <w:rStyle w:val="af"/>
          <w:color w:val="000000"/>
          <w:sz w:val="16"/>
          <w:szCs w:val="16"/>
        </w:rPr>
        <w:t xml:space="preserve">администрация Островского муниципального района </w:t>
      </w:r>
      <w:r w:rsidRPr="003C5D5F">
        <w:rPr>
          <w:rStyle w:val="af"/>
          <w:b/>
          <w:color w:val="000000"/>
          <w:sz w:val="16"/>
          <w:szCs w:val="16"/>
        </w:rPr>
        <w:t>ПОСТАНОВЛЯЕТ:</w:t>
      </w:r>
    </w:p>
    <w:p w:rsidR="003C5D5F" w:rsidRPr="003C5D5F" w:rsidRDefault="003C5D5F" w:rsidP="003C5D5F">
      <w:pPr>
        <w:pStyle w:val="affa"/>
        <w:spacing w:after="0"/>
        <w:jc w:val="both"/>
        <w:rPr>
          <w:rStyle w:val="af"/>
          <w:color w:val="000000"/>
          <w:sz w:val="16"/>
          <w:szCs w:val="16"/>
        </w:rPr>
      </w:pPr>
      <w:r w:rsidRPr="003C5D5F">
        <w:rPr>
          <w:rStyle w:val="af"/>
          <w:color w:val="000000"/>
          <w:sz w:val="16"/>
          <w:szCs w:val="16"/>
        </w:rPr>
        <w:tab/>
        <w:t xml:space="preserve"> 1.Создать инвентаризационную комиссию администрации Островского муниципального района в составе</w:t>
      </w:r>
    </w:p>
    <w:tbl>
      <w:tblPr>
        <w:tblW w:w="0" w:type="auto"/>
        <w:tblLook w:val="01E0"/>
      </w:tblPr>
      <w:tblGrid>
        <w:gridCol w:w="2802"/>
        <w:gridCol w:w="7051"/>
      </w:tblGrid>
      <w:tr w:rsidR="003C5D5F" w:rsidRPr="003C5D5F" w:rsidTr="003C5D5F">
        <w:tc>
          <w:tcPr>
            <w:tcW w:w="2802" w:type="dxa"/>
            <w:shd w:val="clear" w:color="auto" w:fill="auto"/>
          </w:tcPr>
          <w:p w:rsidR="003C5D5F" w:rsidRPr="003C5D5F" w:rsidRDefault="003C5D5F" w:rsidP="003C5D5F">
            <w:pPr>
              <w:pStyle w:val="affa"/>
              <w:spacing w:after="0"/>
              <w:ind w:firstLine="0"/>
              <w:jc w:val="both"/>
              <w:rPr>
                <w:sz w:val="16"/>
                <w:szCs w:val="16"/>
              </w:rPr>
            </w:pPr>
            <w:r w:rsidRPr="003C5D5F">
              <w:rPr>
                <w:sz w:val="16"/>
                <w:szCs w:val="16"/>
              </w:rPr>
              <w:t>Председатель комиссии</w:t>
            </w:r>
          </w:p>
        </w:tc>
        <w:tc>
          <w:tcPr>
            <w:tcW w:w="7051" w:type="dxa"/>
            <w:shd w:val="clear" w:color="auto" w:fill="auto"/>
          </w:tcPr>
          <w:p w:rsidR="003C5D5F" w:rsidRPr="003C5D5F" w:rsidRDefault="003C5D5F" w:rsidP="003C5D5F">
            <w:pPr>
              <w:pStyle w:val="affa"/>
              <w:spacing w:after="0"/>
              <w:ind w:firstLine="0"/>
              <w:jc w:val="both"/>
              <w:rPr>
                <w:sz w:val="16"/>
                <w:szCs w:val="16"/>
              </w:rPr>
            </w:pPr>
          </w:p>
        </w:tc>
      </w:tr>
      <w:tr w:rsidR="003C5D5F" w:rsidRPr="003C5D5F" w:rsidTr="003C5D5F">
        <w:tc>
          <w:tcPr>
            <w:tcW w:w="2802" w:type="dxa"/>
            <w:shd w:val="clear" w:color="auto" w:fill="auto"/>
          </w:tcPr>
          <w:p w:rsidR="003C5D5F" w:rsidRPr="003C5D5F" w:rsidRDefault="003C5D5F" w:rsidP="003C5D5F">
            <w:pPr>
              <w:pStyle w:val="affa"/>
              <w:spacing w:after="0"/>
              <w:ind w:firstLine="0"/>
              <w:rPr>
                <w:sz w:val="16"/>
                <w:szCs w:val="16"/>
              </w:rPr>
            </w:pPr>
            <w:r w:rsidRPr="003C5D5F">
              <w:rPr>
                <w:sz w:val="16"/>
                <w:szCs w:val="16"/>
              </w:rPr>
              <w:t>Груздева Татьяна Николаевна</w:t>
            </w:r>
          </w:p>
        </w:tc>
        <w:tc>
          <w:tcPr>
            <w:tcW w:w="7051" w:type="dxa"/>
            <w:shd w:val="clear" w:color="auto" w:fill="auto"/>
          </w:tcPr>
          <w:p w:rsidR="003C5D5F" w:rsidRPr="003C5D5F" w:rsidRDefault="003C5D5F" w:rsidP="003C5D5F">
            <w:pPr>
              <w:pStyle w:val="affa"/>
              <w:spacing w:after="0"/>
              <w:ind w:firstLine="0"/>
              <w:jc w:val="both"/>
              <w:rPr>
                <w:sz w:val="16"/>
                <w:szCs w:val="16"/>
              </w:rPr>
            </w:pPr>
            <w:r w:rsidRPr="003C5D5F">
              <w:rPr>
                <w:sz w:val="16"/>
                <w:szCs w:val="16"/>
              </w:rPr>
              <w:t>-заместитель главы администрации Островского муниципального района</w:t>
            </w:r>
          </w:p>
        </w:tc>
      </w:tr>
      <w:tr w:rsidR="003C5D5F" w:rsidRPr="003C5D5F" w:rsidTr="003C5D5F">
        <w:tc>
          <w:tcPr>
            <w:tcW w:w="2802" w:type="dxa"/>
            <w:shd w:val="clear" w:color="auto" w:fill="auto"/>
          </w:tcPr>
          <w:p w:rsidR="003C5D5F" w:rsidRPr="003C5D5F" w:rsidRDefault="003C5D5F" w:rsidP="003C5D5F">
            <w:pPr>
              <w:pStyle w:val="affa"/>
              <w:spacing w:after="0"/>
              <w:ind w:firstLine="0"/>
              <w:jc w:val="both"/>
              <w:rPr>
                <w:sz w:val="16"/>
                <w:szCs w:val="16"/>
              </w:rPr>
            </w:pPr>
            <w:r w:rsidRPr="003C5D5F">
              <w:rPr>
                <w:sz w:val="16"/>
                <w:szCs w:val="16"/>
              </w:rPr>
              <w:t>Члены комиссии:</w:t>
            </w:r>
          </w:p>
        </w:tc>
        <w:tc>
          <w:tcPr>
            <w:tcW w:w="7051" w:type="dxa"/>
            <w:shd w:val="clear" w:color="auto" w:fill="auto"/>
          </w:tcPr>
          <w:p w:rsidR="003C5D5F" w:rsidRPr="003C5D5F" w:rsidRDefault="003C5D5F" w:rsidP="003C5D5F">
            <w:pPr>
              <w:pStyle w:val="affa"/>
              <w:spacing w:after="0"/>
              <w:ind w:firstLine="0"/>
              <w:jc w:val="both"/>
              <w:rPr>
                <w:sz w:val="16"/>
                <w:szCs w:val="16"/>
              </w:rPr>
            </w:pPr>
          </w:p>
        </w:tc>
      </w:tr>
      <w:tr w:rsidR="003C5D5F" w:rsidRPr="003C5D5F" w:rsidTr="003C5D5F">
        <w:tc>
          <w:tcPr>
            <w:tcW w:w="2802" w:type="dxa"/>
            <w:shd w:val="clear" w:color="auto" w:fill="auto"/>
          </w:tcPr>
          <w:p w:rsidR="003C5D5F" w:rsidRPr="003C5D5F" w:rsidRDefault="003C5D5F" w:rsidP="003C5D5F">
            <w:pPr>
              <w:pStyle w:val="affa"/>
              <w:spacing w:after="0"/>
              <w:ind w:firstLine="0"/>
              <w:rPr>
                <w:sz w:val="16"/>
                <w:szCs w:val="16"/>
              </w:rPr>
            </w:pPr>
            <w:r w:rsidRPr="003C5D5F">
              <w:rPr>
                <w:sz w:val="16"/>
                <w:szCs w:val="16"/>
              </w:rPr>
              <w:t>Кудряшова Людмила Николаевна</w:t>
            </w:r>
          </w:p>
        </w:tc>
        <w:tc>
          <w:tcPr>
            <w:tcW w:w="7051" w:type="dxa"/>
            <w:shd w:val="clear" w:color="auto" w:fill="auto"/>
          </w:tcPr>
          <w:p w:rsidR="003C5D5F" w:rsidRPr="003C5D5F" w:rsidRDefault="003C5D5F" w:rsidP="003C5D5F">
            <w:pPr>
              <w:pStyle w:val="affa"/>
              <w:spacing w:after="0"/>
              <w:ind w:firstLine="0"/>
              <w:jc w:val="both"/>
              <w:rPr>
                <w:sz w:val="16"/>
                <w:szCs w:val="16"/>
              </w:rPr>
            </w:pPr>
            <w:r w:rsidRPr="003C5D5F">
              <w:rPr>
                <w:sz w:val="16"/>
                <w:szCs w:val="16"/>
              </w:rPr>
              <w:t>-начальник финансового управления администрации Островского муниципального района;</w:t>
            </w:r>
          </w:p>
        </w:tc>
      </w:tr>
      <w:tr w:rsidR="003C5D5F" w:rsidRPr="003C5D5F" w:rsidTr="003C5D5F">
        <w:tc>
          <w:tcPr>
            <w:tcW w:w="2802" w:type="dxa"/>
            <w:shd w:val="clear" w:color="auto" w:fill="auto"/>
          </w:tcPr>
          <w:p w:rsidR="003C5D5F" w:rsidRPr="003C5D5F" w:rsidRDefault="003C5D5F" w:rsidP="003C5D5F">
            <w:pPr>
              <w:pStyle w:val="affa"/>
              <w:spacing w:after="0"/>
              <w:ind w:firstLine="0"/>
              <w:rPr>
                <w:sz w:val="16"/>
                <w:szCs w:val="16"/>
              </w:rPr>
            </w:pPr>
            <w:r w:rsidRPr="003C5D5F">
              <w:rPr>
                <w:sz w:val="16"/>
                <w:szCs w:val="16"/>
              </w:rPr>
              <w:t>Маслова Светлана Витальевна</w:t>
            </w:r>
          </w:p>
        </w:tc>
        <w:tc>
          <w:tcPr>
            <w:tcW w:w="7051" w:type="dxa"/>
            <w:shd w:val="clear" w:color="auto" w:fill="auto"/>
          </w:tcPr>
          <w:p w:rsidR="003C5D5F" w:rsidRPr="003C5D5F" w:rsidRDefault="003C5D5F" w:rsidP="003C5D5F">
            <w:pPr>
              <w:pStyle w:val="affa"/>
              <w:spacing w:after="0"/>
              <w:ind w:firstLine="0"/>
              <w:jc w:val="both"/>
              <w:rPr>
                <w:sz w:val="16"/>
                <w:szCs w:val="16"/>
              </w:rPr>
            </w:pPr>
            <w:r w:rsidRPr="003C5D5F">
              <w:rPr>
                <w:sz w:val="16"/>
                <w:szCs w:val="16"/>
              </w:rPr>
              <w:t xml:space="preserve">-заведующий отделом  по экономике, </w:t>
            </w:r>
            <w:proofErr w:type="spellStart"/>
            <w:r w:rsidRPr="003C5D5F">
              <w:rPr>
                <w:sz w:val="16"/>
                <w:szCs w:val="16"/>
              </w:rPr>
              <w:t>имущественно-земельным</w:t>
            </w:r>
            <w:proofErr w:type="spellEnd"/>
            <w:r w:rsidRPr="003C5D5F">
              <w:rPr>
                <w:sz w:val="16"/>
                <w:szCs w:val="16"/>
              </w:rPr>
              <w:t xml:space="preserve"> отношениям  и сельскому хозяйству администрации Островского муниципального района;</w:t>
            </w:r>
          </w:p>
        </w:tc>
      </w:tr>
      <w:tr w:rsidR="003C5D5F" w:rsidRPr="003C5D5F" w:rsidTr="003C5D5F">
        <w:tc>
          <w:tcPr>
            <w:tcW w:w="2802" w:type="dxa"/>
            <w:shd w:val="clear" w:color="auto" w:fill="auto"/>
          </w:tcPr>
          <w:p w:rsidR="003C5D5F" w:rsidRPr="003C5D5F" w:rsidRDefault="003C5D5F" w:rsidP="003C5D5F">
            <w:pPr>
              <w:pStyle w:val="affa"/>
              <w:spacing w:after="0"/>
              <w:ind w:firstLine="0"/>
              <w:rPr>
                <w:sz w:val="16"/>
                <w:szCs w:val="16"/>
              </w:rPr>
            </w:pPr>
            <w:r w:rsidRPr="003C5D5F">
              <w:rPr>
                <w:sz w:val="16"/>
                <w:szCs w:val="16"/>
              </w:rPr>
              <w:t>Сироткин Анатолий Иванович</w:t>
            </w:r>
          </w:p>
        </w:tc>
        <w:tc>
          <w:tcPr>
            <w:tcW w:w="7051" w:type="dxa"/>
            <w:shd w:val="clear" w:color="auto" w:fill="auto"/>
          </w:tcPr>
          <w:p w:rsidR="003C5D5F" w:rsidRPr="003C5D5F" w:rsidRDefault="003C5D5F" w:rsidP="003C5D5F">
            <w:pPr>
              <w:pStyle w:val="affa"/>
              <w:spacing w:after="0"/>
              <w:ind w:firstLine="0"/>
              <w:jc w:val="both"/>
              <w:rPr>
                <w:sz w:val="16"/>
                <w:szCs w:val="16"/>
              </w:rPr>
            </w:pPr>
            <w:r w:rsidRPr="003C5D5F">
              <w:rPr>
                <w:sz w:val="16"/>
                <w:szCs w:val="16"/>
              </w:rPr>
              <w:t>-заведующий отделом по МР, делам ГО и ЧС администрации Островского муниципального района;</w:t>
            </w:r>
          </w:p>
        </w:tc>
      </w:tr>
      <w:tr w:rsidR="003C5D5F" w:rsidRPr="003C5D5F" w:rsidTr="003C5D5F">
        <w:tc>
          <w:tcPr>
            <w:tcW w:w="2802" w:type="dxa"/>
            <w:shd w:val="clear" w:color="auto" w:fill="auto"/>
          </w:tcPr>
          <w:p w:rsidR="003C5D5F" w:rsidRPr="003C5D5F" w:rsidRDefault="003C5D5F" w:rsidP="003C5D5F">
            <w:pPr>
              <w:pStyle w:val="affa"/>
              <w:spacing w:after="0"/>
              <w:ind w:firstLine="0"/>
              <w:rPr>
                <w:sz w:val="16"/>
                <w:szCs w:val="16"/>
              </w:rPr>
            </w:pPr>
            <w:r w:rsidRPr="003C5D5F">
              <w:rPr>
                <w:sz w:val="16"/>
                <w:szCs w:val="16"/>
              </w:rPr>
              <w:t xml:space="preserve">Баринова Светлана Валерьевна </w:t>
            </w:r>
          </w:p>
        </w:tc>
        <w:tc>
          <w:tcPr>
            <w:tcW w:w="7051" w:type="dxa"/>
            <w:shd w:val="clear" w:color="auto" w:fill="auto"/>
          </w:tcPr>
          <w:p w:rsidR="003C5D5F" w:rsidRPr="003C5D5F" w:rsidRDefault="003C5D5F" w:rsidP="003C5D5F">
            <w:pPr>
              <w:pStyle w:val="affa"/>
              <w:spacing w:after="0"/>
              <w:ind w:firstLine="0"/>
              <w:jc w:val="both"/>
              <w:rPr>
                <w:sz w:val="16"/>
                <w:szCs w:val="16"/>
              </w:rPr>
            </w:pPr>
            <w:r w:rsidRPr="003C5D5F">
              <w:rPr>
                <w:sz w:val="16"/>
                <w:szCs w:val="16"/>
              </w:rPr>
              <w:t xml:space="preserve">-главный специалист отдела по экономике, </w:t>
            </w:r>
            <w:proofErr w:type="spellStart"/>
            <w:r w:rsidRPr="003C5D5F">
              <w:rPr>
                <w:sz w:val="16"/>
                <w:szCs w:val="16"/>
              </w:rPr>
              <w:t>имущественно-земельным</w:t>
            </w:r>
            <w:proofErr w:type="spellEnd"/>
            <w:r w:rsidRPr="003C5D5F">
              <w:rPr>
                <w:sz w:val="16"/>
                <w:szCs w:val="16"/>
              </w:rPr>
              <w:t xml:space="preserve"> отношениям и сельскому хозяйству администрации Островского муниципального района.</w:t>
            </w:r>
          </w:p>
        </w:tc>
      </w:tr>
    </w:tbl>
    <w:p w:rsidR="003C5D5F" w:rsidRPr="003C5D5F" w:rsidRDefault="003C5D5F" w:rsidP="003C5D5F">
      <w:pPr>
        <w:pStyle w:val="affa"/>
        <w:spacing w:after="0"/>
        <w:jc w:val="both"/>
        <w:rPr>
          <w:sz w:val="16"/>
          <w:szCs w:val="16"/>
        </w:rPr>
      </w:pPr>
      <w:r w:rsidRPr="003C5D5F">
        <w:rPr>
          <w:sz w:val="16"/>
          <w:szCs w:val="16"/>
        </w:rPr>
        <w:lastRenderedPageBreak/>
        <w:t xml:space="preserve">        </w:t>
      </w:r>
      <w:r w:rsidRPr="003C5D5F">
        <w:rPr>
          <w:sz w:val="16"/>
          <w:szCs w:val="16"/>
        </w:rPr>
        <w:tab/>
        <w:t>2.Инвентаризационной комиссии в срок до 1сентября 2018 года провести на территории Островского муниципального района инвентаризацию ЗС ГО.</w:t>
      </w:r>
    </w:p>
    <w:p w:rsidR="003C5D5F" w:rsidRPr="003C5D5F" w:rsidRDefault="003C5D5F" w:rsidP="003C5D5F">
      <w:pPr>
        <w:pStyle w:val="affc"/>
        <w:jc w:val="both"/>
        <w:rPr>
          <w:rFonts w:ascii="Times New Roman" w:hAnsi="Times New Roman" w:cs="Times New Roman"/>
          <w:sz w:val="16"/>
          <w:szCs w:val="16"/>
        </w:rPr>
      </w:pPr>
      <w:r w:rsidRPr="003C5D5F">
        <w:rPr>
          <w:rFonts w:ascii="Times New Roman" w:hAnsi="Times New Roman" w:cs="Times New Roman"/>
          <w:sz w:val="16"/>
          <w:szCs w:val="16"/>
        </w:rPr>
        <w:tab/>
        <w:t>3.При проведении инвентаризации руководствоваться  Методическими рекомендациями МЧС России от 30.05.2018 года № 2-4-71-11-11 по проведению инвентаризации ЗСГО в Российской Федерации.</w:t>
      </w:r>
    </w:p>
    <w:p w:rsidR="003C5D5F" w:rsidRPr="003C5D5F" w:rsidRDefault="003C5D5F" w:rsidP="003C5D5F">
      <w:pPr>
        <w:pStyle w:val="ae"/>
        <w:ind w:right="-2"/>
        <w:rPr>
          <w:sz w:val="16"/>
          <w:szCs w:val="16"/>
        </w:rPr>
      </w:pPr>
      <w:r w:rsidRPr="003C5D5F">
        <w:rPr>
          <w:sz w:val="16"/>
          <w:szCs w:val="16"/>
        </w:rPr>
        <w:tab/>
        <w:t>4.</w:t>
      </w:r>
      <w:proofErr w:type="gramStart"/>
      <w:r w:rsidRPr="003C5D5F">
        <w:rPr>
          <w:sz w:val="16"/>
          <w:szCs w:val="16"/>
        </w:rPr>
        <w:t>Контроль за</w:t>
      </w:r>
      <w:proofErr w:type="gramEnd"/>
      <w:r w:rsidRPr="003C5D5F">
        <w:rPr>
          <w:sz w:val="16"/>
          <w:szCs w:val="16"/>
        </w:rPr>
        <w:t xml:space="preserve"> выполнением настоящего постановления оставляю за собой.</w:t>
      </w:r>
    </w:p>
    <w:p w:rsidR="003C5D5F" w:rsidRPr="003C5D5F" w:rsidRDefault="003C5D5F" w:rsidP="003C5D5F">
      <w:pPr>
        <w:pStyle w:val="ae"/>
        <w:ind w:right="-2"/>
        <w:rPr>
          <w:sz w:val="16"/>
          <w:szCs w:val="16"/>
        </w:rPr>
      </w:pPr>
      <w:r w:rsidRPr="003C5D5F">
        <w:rPr>
          <w:sz w:val="16"/>
          <w:szCs w:val="16"/>
        </w:rPr>
        <w:tab/>
        <w:t xml:space="preserve">5.Настоящее постановление вступает в силу с момента его официального опубликования в бюллетене «Районные новости» </w:t>
      </w:r>
    </w:p>
    <w:p w:rsidR="003C5D5F" w:rsidRPr="003C5D5F" w:rsidRDefault="003C5D5F" w:rsidP="003C5D5F">
      <w:pPr>
        <w:pStyle w:val="ae"/>
        <w:ind w:right="-2"/>
        <w:rPr>
          <w:sz w:val="16"/>
          <w:szCs w:val="16"/>
        </w:rPr>
      </w:pPr>
    </w:p>
    <w:p w:rsidR="003C5D5F" w:rsidRPr="003C5D5F" w:rsidRDefault="003C5D5F" w:rsidP="003C5D5F">
      <w:pPr>
        <w:pStyle w:val="ae"/>
        <w:ind w:right="-2"/>
        <w:rPr>
          <w:sz w:val="16"/>
          <w:szCs w:val="16"/>
        </w:rPr>
      </w:pPr>
    </w:p>
    <w:p w:rsidR="003C5D5F" w:rsidRPr="003C5D5F" w:rsidRDefault="003C5D5F" w:rsidP="003C5D5F">
      <w:pPr>
        <w:pStyle w:val="ae"/>
        <w:ind w:right="-2"/>
        <w:rPr>
          <w:sz w:val="16"/>
          <w:szCs w:val="16"/>
        </w:rPr>
      </w:pPr>
      <w:r w:rsidRPr="003C5D5F">
        <w:rPr>
          <w:sz w:val="16"/>
          <w:szCs w:val="16"/>
        </w:rPr>
        <w:t>Заместитель главы администрации</w:t>
      </w:r>
    </w:p>
    <w:p w:rsidR="003C5D5F" w:rsidRPr="003C5D5F" w:rsidRDefault="003C5D5F" w:rsidP="003C5D5F">
      <w:pPr>
        <w:pStyle w:val="ae"/>
        <w:ind w:right="-2"/>
        <w:rPr>
          <w:sz w:val="16"/>
          <w:szCs w:val="16"/>
        </w:rPr>
      </w:pPr>
      <w:r w:rsidRPr="003C5D5F">
        <w:rPr>
          <w:sz w:val="16"/>
          <w:szCs w:val="16"/>
        </w:rPr>
        <w:t xml:space="preserve">Островского  муниципального  района                                                            Л.Н. Смирнова      </w:t>
      </w:r>
    </w:p>
    <w:p w:rsidR="003C5D5F" w:rsidRPr="003C5D5F" w:rsidRDefault="003C5D5F" w:rsidP="003C5D5F">
      <w:pPr>
        <w:tabs>
          <w:tab w:val="left" w:pos="2580"/>
        </w:tabs>
        <w:jc w:val="right"/>
        <w:rPr>
          <w:sz w:val="16"/>
          <w:szCs w:val="16"/>
        </w:rPr>
      </w:pPr>
    </w:p>
    <w:p w:rsidR="003C5D5F" w:rsidRDefault="003C5D5F" w:rsidP="003C5D5F">
      <w:pPr>
        <w:tabs>
          <w:tab w:val="left" w:pos="3796"/>
        </w:tabs>
        <w:jc w:val="center"/>
        <w:rPr>
          <w:sz w:val="16"/>
          <w:szCs w:val="16"/>
        </w:rPr>
      </w:pPr>
      <w:r w:rsidRPr="001378B8">
        <w:rPr>
          <w:sz w:val="16"/>
          <w:szCs w:val="16"/>
        </w:rPr>
        <w:t>*      *      *      *      *      *      *</w:t>
      </w:r>
    </w:p>
    <w:p w:rsidR="00DC387E" w:rsidRPr="00451AD8" w:rsidRDefault="00DC387E" w:rsidP="00DC387E">
      <w:pPr>
        <w:pStyle w:val="Standard"/>
        <w:tabs>
          <w:tab w:val="left" w:pos="5040"/>
        </w:tabs>
        <w:jc w:val="center"/>
        <w:rPr>
          <w:sz w:val="16"/>
          <w:szCs w:val="16"/>
        </w:rPr>
      </w:pPr>
      <w:r w:rsidRPr="00451AD8">
        <w:rPr>
          <w:sz w:val="16"/>
          <w:szCs w:val="16"/>
        </w:rPr>
        <w:t>ПОСТАНОВЛЕНИЕ</w:t>
      </w:r>
    </w:p>
    <w:p w:rsidR="00DC387E" w:rsidRPr="00451AD8" w:rsidRDefault="00DC387E" w:rsidP="00DC387E">
      <w:pPr>
        <w:pStyle w:val="Standard"/>
        <w:ind w:firstLine="709"/>
        <w:jc w:val="center"/>
        <w:rPr>
          <w:sz w:val="16"/>
          <w:szCs w:val="16"/>
        </w:rPr>
      </w:pPr>
    </w:p>
    <w:p w:rsidR="00DC387E" w:rsidRPr="00451AD8" w:rsidRDefault="00DC387E" w:rsidP="00DC387E">
      <w:pPr>
        <w:pStyle w:val="Standard"/>
        <w:ind w:firstLine="709"/>
        <w:jc w:val="center"/>
        <w:rPr>
          <w:sz w:val="16"/>
          <w:szCs w:val="16"/>
        </w:rPr>
      </w:pPr>
      <w:r w:rsidRPr="00451AD8">
        <w:rPr>
          <w:sz w:val="16"/>
          <w:szCs w:val="16"/>
        </w:rPr>
        <w:t>АДМИНИСТРАЦИЯ ОСТРОВСКОГО  МУНИЦИПАЛЬНОГО РАЙОНА</w:t>
      </w:r>
    </w:p>
    <w:p w:rsidR="00DC387E" w:rsidRPr="00451AD8" w:rsidRDefault="00DC387E" w:rsidP="00DC387E">
      <w:pPr>
        <w:pStyle w:val="Standard"/>
        <w:ind w:firstLine="709"/>
        <w:jc w:val="center"/>
        <w:rPr>
          <w:sz w:val="16"/>
          <w:szCs w:val="16"/>
        </w:rPr>
      </w:pPr>
      <w:r w:rsidRPr="00451AD8">
        <w:rPr>
          <w:sz w:val="16"/>
          <w:szCs w:val="16"/>
        </w:rPr>
        <w:t>КОСТРОМСКОЙ ОБЛАСТИ</w:t>
      </w:r>
    </w:p>
    <w:p w:rsidR="00DC387E" w:rsidRPr="00451AD8" w:rsidRDefault="00DC387E" w:rsidP="00DC387E">
      <w:pPr>
        <w:pStyle w:val="Standard"/>
        <w:ind w:firstLine="709"/>
        <w:jc w:val="center"/>
        <w:rPr>
          <w:bCs/>
          <w:sz w:val="16"/>
          <w:szCs w:val="16"/>
        </w:rPr>
      </w:pPr>
    </w:p>
    <w:p w:rsidR="00DC387E" w:rsidRPr="00451AD8" w:rsidRDefault="00DC387E" w:rsidP="00DC387E">
      <w:pPr>
        <w:pStyle w:val="Standard"/>
        <w:tabs>
          <w:tab w:val="left" w:pos="340"/>
          <w:tab w:val="left" w:pos="1300"/>
        </w:tabs>
        <w:ind w:firstLine="709"/>
        <w:jc w:val="both"/>
        <w:rPr>
          <w:sz w:val="16"/>
          <w:szCs w:val="16"/>
        </w:rPr>
      </w:pPr>
    </w:p>
    <w:p w:rsidR="00DC387E" w:rsidRPr="00451AD8" w:rsidRDefault="00DC387E" w:rsidP="00DC387E">
      <w:pPr>
        <w:pStyle w:val="Standard"/>
        <w:tabs>
          <w:tab w:val="left" w:pos="340"/>
          <w:tab w:val="left" w:pos="1300"/>
        </w:tabs>
        <w:ind w:firstLine="709"/>
        <w:jc w:val="both"/>
        <w:rPr>
          <w:sz w:val="16"/>
          <w:szCs w:val="16"/>
        </w:rPr>
      </w:pPr>
      <w:r w:rsidRPr="00451AD8">
        <w:rPr>
          <w:sz w:val="16"/>
          <w:szCs w:val="16"/>
        </w:rPr>
        <w:t xml:space="preserve">от  21.06.2018 г. № 385 п. </w:t>
      </w:r>
      <w:proofErr w:type="gramStart"/>
      <w:r w:rsidRPr="00451AD8">
        <w:rPr>
          <w:sz w:val="16"/>
          <w:szCs w:val="16"/>
        </w:rPr>
        <w:t>Островское</w:t>
      </w:r>
      <w:proofErr w:type="gramEnd"/>
    </w:p>
    <w:p w:rsidR="00DC387E" w:rsidRPr="00451AD8" w:rsidRDefault="00DC387E" w:rsidP="00DC387E">
      <w:pPr>
        <w:pStyle w:val="Standard"/>
        <w:tabs>
          <w:tab w:val="left" w:pos="340"/>
          <w:tab w:val="left" w:pos="1300"/>
        </w:tabs>
        <w:ind w:firstLine="709"/>
        <w:jc w:val="both"/>
        <w:rPr>
          <w:sz w:val="16"/>
          <w:szCs w:val="16"/>
        </w:rPr>
      </w:pPr>
    </w:p>
    <w:p w:rsidR="00DC387E" w:rsidRPr="00451AD8" w:rsidRDefault="00DC387E" w:rsidP="00DC387E">
      <w:pPr>
        <w:ind w:firstLine="709"/>
        <w:jc w:val="both"/>
        <w:rPr>
          <w:bCs/>
          <w:sz w:val="16"/>
          <w:szCs w:val="16"/>
        </w:rPr>
      </w:pPr>
      <w:r w:rsidRPr="00451AD8">
        <w:rPr>
          <w:sz w:val="16"/>
          <w:szCs w:val="16"/>
        </w:rPr>
        <w:t xml:space="preserve">Об утверждении административного регламента </w:t>
      </w:r>
      <w:r w:rsidRPr="00451AD8">
        <w:rPr>
          <w:bCs/>
          <w:sz w:val="16"/>
          <w:szCs w:val="16"/>
        </w:rPr>
        <w:t>предоставления администрацией Островского муниципального района Костромской области</w:t>
      </w:r>
      <w:r w:rsidRPr="00451AD8">
        <w:rPr>
          <w:iCs/>
          <w:sz w:val="16"/>
          <w:szCs w:val="16"/>
        </w:rPr>
        <w:t xml:space="preserve"> муниципальной услуги по предоставлению </w:t>
      </w:r>
      <w:r w:rsidRPr="00451AD8">
        <w:rPr>
          <w:bCs/>
          <w:sz w:val="16"/>
          <w:szCs w:val="16"/>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w:t>
      </w:r>
    </w:p>
    <w:p w:rsidR="00DC387E" w:rsidRPr="00451AD8" w:rsidRDefault="00DC387E" w:rsidP="00DC387E">
      <w:pPr>
        <w:ind w:firstLine="709"/>
        <w:jc w:val="both"/>
        <w:rPr>
          <w:bCs/>
          <w:sz w:val="16"/>
          <w:szCs w:val="16"/>
        </w:rPr>
      </w:pPr>
      <w:r w:rsidRPr="00451AD8">
        <w:rPr>
          <w:iCs/>
          <w:sz w:val="16"/>
          <w:szCs w:val="16"/>
        </w:rPr>
        <w:t>в собственность или аренду</w:t>
      </w:r>
      <w:r w:rsidRPr="00451AD8">
        <w:rPr>
          <w:bCs/>
          <w:sz w:val="16"/>
          <w:szCs w:val="16"/>
        </w:rPr>
        <w:t xml:space="preserve"> без проведения торгов</w:t>
      </w:r>
    </w:p>
    <w:p w:rsidR="00DC387E" w:rsidRPr="00451AD8" w:rsidRDefault="00DC387E" w:rsidP="00DC387E">
      <w:pPr>
        <w:ind w:firstLine="709"/>
        <w:jc w:val="both"/>
        <w:rPr>
          <w:bCs/>
          <w:sz w:val="16"/>
          <w:szCs w:val="16"/>
        </w:rPr>
      </w:pPr>
    </w:p>
    <w:p w:rsidR="00DC387E" w:rsidRPr="00451AD8" w:rsidRDefault="00DC387E" w:rsidP="00DC387E">
      <w:pPr>
        <w:snapToGrid w:val="0"/>
        <w:ind w:firstLine="709"/>
        <w:jc w:val="both"/>
        <w:rPr>
          <w:sz w:val="16"/>
          <w:szCs w:val="16"/>
        </w:rPr>
      </w:pPr>
      <w:r w:rsidRPr="00451AD8">
        <w:rPr>
          <w:sz w:val="16"/>
          <w:szCs w:val="16"/>
        </w:rPr>
        <w:t>В целях реализации положений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w:t>
      </w: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r w:rsidRPr="00451AD8">
        <w:rPr>
          <w:sz w:val="16"/>
          <w:szCs w:val="16"/>
        </w:rPr>
        <w:t>ПОСТАНОВЛЯЕТ:</w:t>
      </w:r>
    </w:p>
    <w:p w:rsidR="00DC387E" w:rsidRPr="00451AD8" w:rsidRDefault="00DC387E" w:rsidP="00DC387E">
      <w:pPr>
        <w:ind w:firstLine="709"/>
        <w:jc w:val="both"/>
        <w:rPr>
          <w:iCs/>
          <w:sz w:val="16"/>
          <w:szCs w:val="16"/>
        </w:rPr>
      </w:pPr>
      <w:r w:rsidRPr="00451AD8">
        <w:rPr>
          <w:sz w:val="16"/>
          <w:szCs w:val="16"/>
        </w:rPr>
        <w:t xml:space="preserve">1.Утвердить прилагаемый административный регламент </w:t>
      </w:r>
      <w:r w:rsidRPr="00451AD8">
        <w:rPr>
          <w:bCs/>
          <w:sz w:val="16"/>
          <w:szCs w:val="16"/>
        </w:rPr>
        <w:t>предоставления администрацией Островского муниципального района Костромской области</w:t>
      </w:r>
      <w:r w:rsidRPr="00451AD8">
        <w:rPr>
          <w:iCs/>
          <w:sz w:val="16"/>
          <w:szCs w:val="16"/>
        </w:rPr>
        <w:t xml:space="preserve"> муниципальной услуги по предоставлению </w:t>
      </w:r>
      <w:r w:rsidRPr="00451AD8">
        <w:rPr>
          <w:bCs/>
          <w:sz w:val="16"/>
          <w:szCs w:val="16"/>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w:t>
      </w:r>
      <w:r w:rsidRPr="00451AD8">
        <w:rPr>
          <w:iCs/>
          <w:sz w:val="16"/>
          <w:szCs w:val="16"/>
        </w:rPr>
        <w:t>в собственность или аренду</w:t>
      </w:r>
      <w:r w:rsidRPr="00451AD8">
        <w:rPr>
          <w:bCs/>
          <w:sz w:val="16"/>
          <w:szCs w:val="16"/>
        </w:rPr>
        <w:t xml:space="preserve"> без проведения торгов</w:t>
      </w:r>
      <w:r w:rsidRPr="00451AD8">
        <w:rPr>
          <w:iCs/>
          <w:sz w:val="16"/>
          <w:szCs w:val="16"/>
        </w:rPr>
        <w:t xml:space="preserve"> (далее – Административный регламент).</w:t>
      </w:r>
    </w:p>
    <w:p w:rsidR="00DC387E" w:rsidRPr="00451AD8" w:rsidRDefault="00DC387E" w:rsidP="00DC387E">
      <w:pPr>
        <w:ind w:firstLine="709"/>
        <w:jc w:val="both"/>
        <w:rPr>
          <w:iCs/>
          <w:sz w:val="16"/>
          <w:szCs w:val="16"/>
        </w:rPr>
      </w:pPr>
      <w:proofErr w:type="gramStart"/>
      <w:r w:rsidRPr="00451AD8">
        <w:rPr>
          <w:sz w:val="16"/>
          <w:szCs w:val="16"/>
        </w:rPr>
        <w:t xml:space="preserve">2.Положения Административного регламента, утвержденного </w:t>
      </w:r>
      <w:hyperlink r:id="rId17" w:history="1">
        <w:r w:rsidRPr="00451AD8">
          <w:rPr>
            <w:sz w:val="16"/>
            <w:szCs w:val="16"/>
          </w:rPr>
          <w:t>пунктом 1</w:t>
        </w:r>
      </w:hyperlink>
      <w:r w:rsidRPr="00451AD8">
        <w:rPr>
          <w:sz w:val="16"/>
          <w:szCs w:val="16"/>
        </w:rPr>
        <w:t xml:space="preserve"> настоящего постановления, в части, касающейся предоставления муниципальной услуги в Многофункциональном центре предоставления государственных и муниципальных услуг, вступают в силу со дня заключения Администрацией Островского муниципального района Костромской области и Многофункциональным центром предоставления государственных и муниципальных услуг соглашения о взаимодействии при </w:t>
      </w:r>
      <w:r w:rsidRPr="00451AD8">
        <w:rPr>
          <w:bCs/>
          <w:sz w:val="16"/>
          <w:szCs w:val="16"/>
        </w:rPr>
        <w:t>предоставления администрацией Островского муниципального района Костромской области</w:t>
      </w:r>
      <w:r w:rsidRPr="00451AD8">
        <w:rPr>
          <w:iCs/>
          <w:sz w:val="16"/>
          <w:szCs w:val="16"/>
        </w:rPr>
        <w:t xml:space="preserve"> муниципальной услуги по предоставлению </w:t>
      </w:r>
      <w:r w:rsidRPr="00451AD8">
        <w:rPr>
          <w:bCs/>
          <w:sz w:val="16"/>
          <w:szCs w:val="16"/>
        </w:rPr>
        <w:t>земельных участков</w:t>
      </w:r>
      <w:proofErr w:type="gramEnd"/>
      <w:r w:rsidRPr="00451AD8">
        <w:rPr>
          <w:bCs/>
          <w:sz w:val="16"/>
          <w:szCs w:val="16"/>
        </w:rPr>
        <w:t xml:space="preserve">, находящихся в муниципальной собственности, и земельных участков, государственная собственность на которые не разграничена, </w:t>
      </w:r>
      <w:r w:rsidRPr="00451AD8">
        <w:rPr>
          <w:iCs/>
          <w:sz w:val="16"/>
          <w:szCs w:val="16"/>
        </w:rPr>
        <w:t>в собственность или аренду</w:t>
      </w:r>
      <w:r w:rsidRPr="00451AD8">
        <w:rPr>
          <w:bCs/>
          <w:sz w:val="16"/>
          <w:szCs w:val="16"/>
        </w:rPr>
        <w:t xml:space="preserve"> без проведения торгов</w:t>
      </w:r>
      <w:r w:rsidRPr="00451AD8">
        <w:rPr>
          <w:iCs/>
          <w:sz w:val="16"/>
          <w:szCs w:val="16"/>
        </w:rPr>
        <w:t>.</w:t>
      </w:r>
    </w:p>
    <w:p w:rsidR="00DC387E" w:rsidRPr="00451AD8" w:rsidRDefault="00DC387E" w:rsidP="00DC387E">
      <w:pPr>
        <w:ind w:firstLine="709"/>
        <w:jc w:val="both"/>
        <w:rPr>
          <w:sz w:val="16"/>
          <w:szCs w:val="16"/>
        </w:rPr>
      </w:pPr>
      <w:proofErr w:type="gramStart"/>
      <w:r w:rsidRPr="00451AD8">
        <w:rPr>
          <w:sz w:val="16"/>
          <w:szCs w:val="16"/>
        </w:rPr>
        <w:t xml:space="preserve">3.Положения Административного регламента, утвержденного </w:t>
      </w:r>
      <w:hyperlink r:id="rId18" w:history="1">
        <w:r w:rsidRPr="00451AD8">
          <w:rPr>
            <w:sz w:val="16"/>
            <w:szCs w:val="16"/>
          </w:rPr>
          <w:t>пунктом 1</w:t>
        </w:r>
      </w:hyperlink>
      <w:r w:rsidRPr="00451AD8">
        <w:rPr>
          <w:sz w:val="16"/>
          <w:szCs w:val="16"/>
        </w:rPr>
        <w:t xml:space="preserve"> настоящего постановления, в части предоставления муниципальной услуги </w:t>
      </w:r>
      <w:r w:rsidRPr="00451AD8">
        <w:rPr>
          <w:iCs/>
          <w:sz w:val="16"/>
          <w:szCs w:val="16"/>
        </w:rPr>
        <w:t xml:space="preserve">по </w:t>
      </w:r>
      <w:r w:rsidRPr="00451AD8">
        <w:rPr>
          <w:bCs/>
          <w:sz w:val="16"/>
          <w:szCs w:val="16"/>
        </w:rPr>
        <w:t>предоставления администрацией Островского муниципального района Костромской области</w:t>
      </w:r>
      <w:r w:rsidRPr="00451AD8">
        <w:rPr>
          <w:iCs/>
          <w:sz w:val="16"/>
          <w:szCs w:val="16"/>
        </w:rPr>
        <w:t xml:space="preserve"> муниципальной услуги по предоставлению </w:t>
      </w:r>
      <w:r w:rsidRPr="00451AD8">
        <w:rPr>
          <w:bCs/>
          <w:sz w:val="16"/>
          <w:szCs w:val="16"/>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w:t>
      </w:r>
      <w:r w:rsidRPr="00451AD8">
        <w:rPr>
          <w:iCs/>
          <w:sz w:val="16"/>
          <w:szCs w:val="16"/>
        </w:rPr>
        <w:t>в собственность или аренду</w:t>
      </w:r>
      <w:r w:rsidRPr="00451AD8">
        <w:rPr>
          <w:bCs/>
          <w:sz w:val="16"/>
          <w:szCs w:val="16"/>
        </w:rPr>
        <w:t xml:space="preserve"> без проведения торгов, </w:t>
      </w:r>
      <w:r w:rsidRPr="00451AD8">
        <w:rPr>
          <w:sz w:val="16"/>
          <w:szCs w:val="16"/>
        </w:rPr>
        <w:t>в электронном виде с использованием федеральной государственной информационной системы "Единый портал государственных</w:t>
      </w:r>
      <w:proofErr w:type="gramEnd"/>
      <w:r w:rsidRPr="00451AD8">
        <w:rPr>
          <w:sz w:val="16"/>
          <w:szCs w:val="16"/>
        </w:rPr>
        <w:t xml:space="preserve"> и муниципальных услуг" приостановить до подключения Администрации Островского муниципального района к данному информационному ресурсу.</w:t>
      </w:r>
    </w:p>
    <w:p w:rsidR="00DC387E" w:rsidRPr="00451AD8" w:rsidRDefault="00DC387E" w:rsidP="00DC387E">
      <w:pPr>
        <w:ind w:firstLine="709"/>
        <w:jc w:val="both"/>
        <w:rPr>
          <w:rFonts w:eastAsia="Times New Roman CYR"/>
          <w:sz w:val="16"/>
          <w:szCs w:val="16"/>
        </w:rPr>
      </w:pPr>
      <w:r w:rsidRPr="00451AD8">
        <w:rPr>
          <w:rFonts w:eastAsia="Times New Roman CYR"/>
          <w:sz w:val="16"/>
          <w:szCs w:val="16"/>
        </w:rPr>
        <w:t>4.</w:t>
      </w:r>
      <w:proofErr w:type="gramStart"/>
      <w:r w:rsidRPr="00451AD8">
        <w:rPr>
          <w:rFonts w:eastAsia="Times New Roman CYR"/>
          <w:sz w:val="16"/>
          <w:szCs w:val="16"/>
        </w:rPr>
        <w:t>Контроль за</w:t>
      </w:r>
      <w:proofErr w:type="gramEnd"/>
      <w:r w:rsidRPr="00451AD8">
        <w:rPr>
          <w:rFonts w:eastAsia="Times New Roman CYR"/>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Груздеву Т.Н.</w:t>
      </w:r>
    </w:p>
    <w:p w:rsidR="00DC387E" w:rsidRPr="00451AD8" w:rsidRDefault="00DC387E" w:rsidP="00DC387E">
      <w:pPr>
        <w:ind w:firstLine="709"/>
        <w:jc w:val="both"/>
        <w:rPr>
          <w:sz w:val="16"/>
          <w:szCs w:val="16"/>
        </w:rPr>
      </w:pPr>
      <w:r w:rsidRPr="00451AD8">
        <w:rPr>
          <w:rFonts w:eastAsia="Times New Roman CYR"/>
          <w:sz w:val="16"/>
          <w:szCs w:val="16"/>
        </w:rPr>
        <w:t>5.Настоящее постановление вступает в силу с 01.07.2018 г. и подлежит официальному опубликованию в информационном бюллетене «Районные новости».</w:t>
      </w:r>
    </w:p>
    <w:p w:rsidR="00DC387E" w:rsidRPr="00451AD8" w:rsidRDefault="00DC387E" w:rsidP="00DC387E">
      <w:pPr>
        <w:ind w:firstLine="709"/>
        <w:jc w:val="both"/>
        <w:rPr>
          <w:rFonts w:eastAsia="Times New Roman CYR"/>
          <w:sz w:val="16"/>
          <w:szCs w:val="16"/>
        </w:rPr>
      </w:pPr>
    </w:p>
    <w:p w:rsidR="00DC387E" w:rsidRPr="00451AD8" w:rsidRDefault="00DC387E" w:rsidP="00DC387E">
      <w:pPr>
        <w:ind w:firstLine="709"/>
        <w:jc w:val="both"/>
        <w:rPr>
          <w:rFonts w:eastAsia="Times New Roman CYR"/>
          <w:sz w:val="16"/>
          <w:szCs w:val="16"/>
        </w:rPr>
      </w:pPr>
    </w:p>
    <w:p w:rsidR="00DC387E" w:rsidRPr="00451AD8" w:rsidRDefault="00DC387E" w:rsidP="00DC387E">
      <w:pPr>
        <w:ind w:firstLine="709"/>
        <w:jc w:val="both"/>
        <w:rPr>
          <w:rFonts w:eastAsia="Times New Roman CYR"/>
          <w:sz w:val="16"/>
          <w:szCs w:val="16"/>
        </w:rPr>
      </w:pPr>
    </w:p>
    <w:p w:rsidR="00DC387E" w:rsidRPr="00451AD8" w:rsidRDefault="00DC387E" w:rsidP="00DC387E">
      <w:pPr>
        <w:ind w:firstLine="709"/>
        <w:jc w:val="both"/>
        <w:rPr>
          <w:sz w:val="16"/>
          <w:szCs w:val="16"/>
        </w:rPr>
      </w:pPr>
      <w:r w:rsidRPr="00451AD8">
        <w:rPr>
          <w:sz w:val="16"/>
          <w:szCs w:val="16"/>
        </w:rPr>
        <w:t>Заместитель главы администрации</w:t>
      </w:r>
    </w:p>
    <w:p w:rsidR="00DC387E" w:rsidRPr="00451AD8" w:rsidRDefault="00DC387E" w:rsidP="00DC387E">
      <w:pPr>
        <w:ind w:firstLine="709"/>
        <w:jc w:val="both"/>
        <w:rPr>
          <w:sz w:val="16"/>
          <w:szCs w:val="16"/>
        </w:rPr>
      </w:pPr>
      <w:r w:rsidRPr="00451AD8">
        <w:rPr>
          <w:sz w:val="16"/>
          <w:szCs w:val="16"/>
        </w:rPr>
        <w:t>Островского муниципального района</w:t>
      </w:r>
    </w:p>
    <w:p w:rsidR="00DC387E" w:rsidRPr="00451AD8" w:rsidRDefault="00DC387E" w:rsidP="00DC387E">
      <w:pPr>
        <w:ind w:firstLine="709"/>
        <w:jc w:val="both"/>
        <w:rPr>
          <w:sz w:val="16"/>
          <w:szCs w:val="16"/>
        </w:rPr>
      </w:pPr>
      <w:r w:rsidRPr="00451AD8">
        <w:rPr>
          <w:sz w:val="16"/>
          <w:szCs w:val="16"/>
        </w:rPr>
        <w:t xml:space="preserve">Костромской области </w:t>
      </w:r>
      <w:r>
        <w:rPr>
          <w:sz w:val="16"/>
          <w:szCs w:val="16"/>
        </w:rPr>
        <w:t xml:space="preserve">                                                                                                                             </w:t>
      </w:r>
      <w:r w:rsidRPr="00451AD8">
        <w:rPr>
          <w:sz w:val="16"/>
          <w:szCs w:val="16"/>
        </w:rPr>
        <w:t>Л.Н. Смирнова</w:t>
      </w: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right"/>
        <w:rPr>
          <w:sz w:val="16"/>
          <w:szCs w:val="16"/>
        </w:rPr>
      </w:pPr>
      <w:r w:rsidRPr="00451AD8">
        <w:rPr>
          <w:sz w:val="16"/>
          <w:szCs w:val="16"/>
        </w:rPr>
        <w:t>Утвержден</w:t>
      </w:r>
    </w:p>
    <w:p w:rsidR="00DC387E" w:rsidRPr="00451AD8" w:rsidRDefault="00DC387E" w:rsidP="00DC387E">
      <w:pPr>
        <w:ind w:firstLine="709"/>
        <w:jc w:val="right"/>
        <w:rPr>
          <w:sz w:val="16"/>
          <w:szCs w:val="16"/>
        </w:rPr>
      </w:pPr>
      <w:r w:rsidRPr="00451AD8">
        <w:rPr>
          <w:sz w:val="16"/>
          <w:szCs w:val="16"/>
        </w:rPr>
        <w:t xml:space="preserve">Постановлением администрации </w:t>
      </w:r>
    </w:p>
    <w:p w:rsidR="00DC387E" w:rsidRPr="00451AD8" w:rsidRDefault="00DC387E" w:rsidP="00DC387E">
      <w:pPr>
        <w:ind w:firstLine="709"/>
        <w:jc w:val="right"/>
        <w:rPr>
          <w:sz w:val="16"/>
          <w:szCs w:val="16"/>
        </w:rPr>
      </w:pPr>
      <w:r w:rsidRPr="00451AD8">
        <w:rPr>
          <w:sz w:val="16"/>
          <w:szCs w:val="16"/>
        </w:rPr>
        <w:t xml:space="preserve">Островского муниципального района  </w:t>
      </w:r>
    </w:p>
    <w:p w:rsidR="00DC387E" w:rsidRPr="00451AD8" w:rsidRDefault="00DC387E" w:rsidP="00DC387E">
      <w:pPr>
        <w:ind w:firstLine="709"/>
        <w:jc w:val="right"/>
        <w:rPr>
          <w:sz w:val="16"/>
          <w:szCs w:val="16"/>
        </w:rPr>
      </w:pPr>
      <w:r w:rsidRPr="00451AD8">
        <w:rPr>
          <w:sz w:val="16"/>
          <w:szCs w:val="16"/>
        </w:rPr>
        <w:t>Костромской области</w:t>
      </w:r>
    </w:p>
    <w:p w:rsidR="00DC387E" w:rsidRPr="00451AD8" w:rsidRDefault="00DC387E" w:rsidP="00DC387E">
      <w:pPr>
        <w:ind w:firstLine="709"/>
        <w:jc w:val="right"/>
        <w:rPr>
          <w:sz w:val="16"/>
          <w:szCs w:val="16"/>
        </w:rPr>
      </w:pPr>
      <w:r w:rsidRPr="00451AD8">
        <w:rPr>
          <w:sz w:val="16"/>
          <w:szCs w:val="16"/>
        </w:rPr>
        <w:t>от «21» 06 2018 года № 385</w:t>
      </w:r>
    </w:p>
    <w:p w:rsidR="00DC387E" w:rsidRPr="00451AD8" w:rsidRDefault="00DC387E" w:rsidP="00DC387E">
      <w:pPr>
        <w:ind w:firstLine="709"/>
        <w:jc w:val="both"/>
        <w:rPr>
          <w:bCs/>
          <w:sz w:val="16"/>
          <w:szCs w:val="16"/>
        </w:rPr>
      </w:pPr>
    </w:p>
    <w:p w:rsidR="00DC387E" w:rsidRPr="00451AD8" w:rsidRDefault="00DC387E" w:rsidP="00DC387E">
      <w:pPr>
        <w:ind w:firstLine="709"/>
        <w:jc w:val="both"/>
        <w:rPr>
          <w:bCs/>
          <w:sz w:val="16"/>
          <w:szCs w:val="16"/>
        </w:rPr>
      </w:pPr>
    </w:p>
    <w:p w:rsidR="00DC387E" w:rsidRPr="00451AD8" w:rsidRDefault="00DC387E" w:rsidP="00DC387E">
      <w:pPr>
        <w:ind w:firstLine="709"/>
        <w:jc w:val="center"/>
        <w:rPr>
          <w:bCs/>
          <w:sz w:val="16"/>
          <w:szCs w:val="16"/>
        </w:rPr>
      </w:pPr>
      <w:r w:rsidRPr="00451AD8">
        <w:rPr>
          <w:bCs/>
          <w:sz w:val="16"/>
          <w:szCs w:val="16"/>
        </w:rPr>
        <w:t>Административный регламент</w:t>
      </w:r>
    </w:p>
    <w:p w:rsidR="00DC387E" w:rsidRPr="00451AD8" w:rsidRDefault="00DC387E" w:rsidP="00DC387E">
      <w:pPr>
        <w:ind w:firstLine="709"/>
        <w:jc w:val="center"/>
        <w:rPr>
          <w:bCs/>
          <w:sz w:val="16"/>
          <w:szCs w:val="16"/>
        </w:rPr>
      </w:pPr>
      <w:r w:rsidRPr="00451AD8">
        <w:rPr>
          <w:bCs/>
          <w:sz w:val="16"/>
          <w:szCs w:val="16"/>
        </w:rPr>
        <w:t>предоставления администрацией Островского муниципального района Костромской области</w:t>
      </w:r>
      <w:r w:rsidRPr="00451AD8">
        <w:rPr>
          <w:iCs/>
          <w:sz w:val="16"/>
          <w:szCs w:val="16"/>
        </w:rPr>
        <w:t xml:space="preserve"> муниципальной услуги по предоставлению </w:t>
      </w:r>
      <w:r w:rsidRPr="00451AD8">
        <w:rPr>
          <w:bCs/>
          <w:sz w:val="16"/>
          <w:szCs w:val="16"/>
        </w:rPr>
        <w:t>земельных участков, находящихся в муниципальной собственности, и земельных участков, государственная собственность на которые не разграничена,</w:t>
      </w:r>
    </w:p>
    <w:p w:rsidR="00DC387E" w:rsidRPr="00451AD8" w:rsidRDefault="00DC387E" w:rsidP="00DC387E">
      <w:pPr>
        <w:ind w:firstLine="709"/>
        <w:jc w:val="center"/>
        <w:rPr>
          <w:bCs/>
          <w:sz w:val="16"/>
          <w:szCs w:val="16"/>
        </w:rPr>
      </w:pPr>
      <w:r w:rsidRPr="00451AD8">
        <w:rPr>
          <w:iCs/>
          <w:sz w:val="16"/>
          <w:szCs w:val="16"/>
        </w:rPr>
        <w:t>в собственность или аренду</w:t>
      </w:r>
      <w:r w:rsidRPr="00451AD8">
        <w:rPr>
          <w:bCs/>
          <w:sz w:val="16"/>
          <w:szCs w:val="16"/>
        </w:rPr>
        <w:t xml:space="preserve"> без проведения торгов</w:t>
      </w:r>
    </w:p>
    <w:p w:rsidR="00DC387E" w:rsidRPr="00451AD8" w:rsidRDefault="00DC387E" w:rsidP="00DC387E">
      <w:pPr>
        <w:ind w:firstLine="709"/>
        <w:jc w:val="center"/>
        <w:rPr>
          <w:sz w:val="16"/>
          <w:szCs w:val="16"/>
        </w:rPr>
      </w:pPr>
    </w:p>
    <w:p w:rsidR="00DC387E" w:rsidRPr="00451AD8" w:rsidRDefault="00DC387E" w:rsidP="00DC387E">
      <w:pPr>
        <w:ind w:firstLine="709"/>
        <w:jc w:val="center"/>
        <w:rPr>
          <w:sz w:val="16"/>
          <w:szCs w:val="16"/>
        </w:rPr>
      </w:pPr>
      <w:r w:rsidRPr="00451AD8">
        <w:rPr>
          <w:sz w:val="16"/>
          <w:szCs w:val="16"/>
        </w:rPr>
        <w:t>Раздел 1. Общие положения</w:t>
      </w: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r w:rsidRPr="00451AD8">
        <w:rPr>
          <w:sz w:val="16"/>
          <w:szCs w:val="16"/>
        </w:rPr>
        <w:t xml:space="preserve">1. </w:t>
      </w:r>
      <w:proofErr w:type="gramStart"/>
      <w:r w:rsidRPr="00451AD8">
        <w:rPr>
          <w:sz w:val="16"/>
          <w:szCs w:val="16"/>
        </w:rPr>
        <w:t xml:space="preserve">Административный предоставления </w:t>
      </w:r>
      <w:r w:rsidRPr="00451AD8">
        <w:rPr>
          <w:bCs/>
          <w:sz w:val="16"/>
          <w:szCs w:val="16"/>
        </w:rPr>
        <w:t>администрацией Островского муниципального района Костромской области</w:t>
      </w:r>
      <w:r w:rsidRPr="00451AD8">
        <w:rPr>
          <w:sz w:val="16"/>
          <w:szCs w:val="16"/>
        </w:rPr>
        <w:t xml:space="preserve"> (далее – </w:t>
      </w:r>
      <w:r w:rsidRPr="00451AD8">
        <w:rPr>
          <w:bCs/>
          <w:sz w:val="16"/>
          <w:szCs w:val="16"/>
        </w:rPr>
        <w:t xml:space="preserve">администрацией Островского муниципального района Костромской </w:t>
      </w:r>
      <w:r w:rsidRPr="00451AD8">
        <w:rPr>
          <w:sz w:val="16"/>
          <w:szCs w:val="16"/>
        </w:rPr>
        <w:t xml:space="preserve">регламент </w:t>
      </w:r>
      <w:r w:rsidRPr="00451AD8">
        <w:rPr>
          <w:bCs/>
          <w:sz w:val="16"/>
          <w:szCs w:val="16"/>
        </w:rPr>
        <w:t>области</w:t>
      </w:r>
      <w:r w:rsidRPr="00451AD8">
        <w:rPr>
          <w:sz w:val="16"/>
          <w:szCs w:val="16"/>
        </w:rPr>
        <w:t xml:space="preserve">) муниципальной услуги по предоставлению </w:t>
      </w:r>
      <w:r w:rsidRPr="00451AD8">
        <w:rPr>
          <w:bCs/>
          <w:sz w:val="16"/>
          <w:szCs w:val="16"/>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в собственность или аренду без проведения торгов </w:t>
      </w:r>
      <w:r w:rsidRPr="00451AD8">
        <w:rPr>
          <w:sz w:val="16"/>
          <w:szCs w:val="16"/>
        </w:rPr>
        <w:t xml:space="preserve">(далее - административный регламент) регулирует отношения, связанные с оформлением прав на земельные участки, </w:t>
      </w:r>
      <w:r w:rsidRPr="00451AD8">
        <w:rPr>
          <w:bCs/>
          <w:sz w:val="16"/>
          <w:szCs w:val="16"/>
        </w:rPr>
        <w:t>находящиеся в муниципальной собственности, и земельные</w:t>
      </w:r>
      <w:proofErr w:type="gramEnd"/>
      <w:r w:rsidRPr="00451AD8">
        <w:rPr>
          <w:bCs/>
          <w:sz w:val="16"/>
          <w:szCs w:val="16"/>
        </w:rPr>
        <w:t xml:space="preserve"> </w:t>
      </w:r>
      <w:proofErr w:type="gramStart"/>
      <w:r w:rsidRPr="00451AD8">
        <w:rPr>
          <w:bCs/>
          <w:sz w:val="16"/>
          <w:szCs w:val="16"/>
        </w:rPr>
        <w:t>участки, государственная собственность на которые не разграничена</w:t>
      </w:r>
      <w:r w:rsidRPr="00451AD8">
        <w:rPr>
          <w:sz w:val="16"/>
          <w:szCs w:val="16"/>
        </w:rPr>
        <w:t xml:space="preserve">, устанавливает сроки и последовательность административных процедур (действий) (в том числе в электронном виде) при осуществлении полномочий по предоставлению земельных участков, </w:t>
      </w:r>
      <w:r w:rsidRPr="00451AD8">
        <w:rPr>
          <w:bCs/>
          <w:sz w:val="16"/>
          <w:szCs w:val="16"/>
        </w:rPr>
        <w:t>находящихся в муниципальной собственности, и земельных участков, государственная собственность на которые не разграничена,</w:t>
      </w:r>
      <w:r w:rsidRPr="00451AD8">
        <w:rPr>
          <w:sz w:val="16"/>
          <w:szCs w:val="16"/>
        </w:rPr>
        <w:t xml:space="preserve"> без проведения торгов</w:t>
      </w:r>
      <w:r w:rsidRPr="00451AD8">
        <w:rPr>
          <w:bCs/>
          <w:sz w:val="16"/>
          <w:szCs w:val="16"/>
        </w:rPr>
        <w:t>, п</w:t>
      </w:r>
      <w:r w:rsidRPr="00451AD8">
        <w:rPr>
          <w:sz w:val="16"/>
          <w:szCs w:val="16"/>
        </w:rPr>
        <w:t xml:space="preserve">орядок взаимодействия между </w:t>
      </w:r>
      <w:r w:rsidRPr="00451AD8">
        <w:rPr>
          <w:bCs/>
          <w:sz w:val="16"/>
          <w:szCs w:val="16"/>
        </w:rPr>
        <w:t>администрацией Островского муниципального района Костромской области</w:t>
      </w:r>
      <w:r w:rsidRPr="00451AD8">
        <w:rPr>
          <w:sz w:val="16"/>
          <w:szCs w:val="16"/>
        </w:rPr>
        <w:t xml:space="preserve"> с заявителями, органами государственной власти и местного самоуправления</w:t>
      </w:r>
      <w:proofErr w:type="gramEnd"/>
      <w:r w:rsidRPr="00451AD8">
        <w:rPr>
          <w:sz w:val="16"/>
          <w:szCs w:val="16"/>
        </w:rPr>
        <w:t>, учреждениями и организациями.</w:t>
      </w:r>
    </w:p>
    <w:p w:rsidR="00DC387E" w:rsidRPr="00451AD8" w:rsidRDefault="00DC387E" w:rsidP="00DC387E">
      <w:pPr>
        <w:ind w:firstLine="709"/>
        <w:jc w:val="both"/>
        <w:rPr>
          <w:sz w:val="16"/>
          <w:szCs w:val="16"/>
        </w:rPr>
      </w:pPr>
      <w:r w:rsidRPr="00451AD8">
        <w:rPr>
          <w:sz w:val="16"/>
          <w:szCs w:val="16"/>
        </w:rPr>
        <w:t xml:space="preserve">2. </w:t>
      </w:r>
      <w:proofErr w:type="gramStart"/>
      <w:r w:rsidRPr="00451AD8">
        <w:rPr>
          <w:sz w:val="16"/>
          <w:szCs w:val="16"/>
        </w:rPr>
        <w:t xml:space="preserve">Заявителями, в отношении которых предоставляется муниципальная услуга,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w:t>
      </w:r>
      <w:r w:rsidRPr="00451AD8">
        <w:rPr>
          <w:bCs/>
          <w:sz w:val="16"/>
          <w:szCs w:val="16"/>
        </w:rPr>
        <w:t xml:space="preserve">обратившиеся в администрации Островского муниципального района Костромской области с заявлением о предоставлении земельного участка, </w:t>
      </w:r>
      <w:r w:rsidRPr="00451AD8">
        <w:rPr>
          <w:sz w:val="16"/>
          <w:szCs w:val="16"/>
        </w:rPr>
        <w:t>находящегося в муниципальной собственности, земельного участка,</w:t>
      </w:r>
      <w:r w:rsidRPr="00451AD8">
        <w:rPr>
          <w:bCs/>
          <w:sz w:val="16"/>
          <w:szCs w:val="16"/>
        </w:rPr>
        <w:t xml:space="preserve"> государственная собственность на который не разграничена, без проведения торгов</w:t>
      </w:r>
      <w:proofErr w:type="gramEnd"/>
      <w:r w:rsidRPr="00451AD8">
        <w:rPr>
          <w:bCs/>
          <w:sz w:val="16"/>
          <w:szCs w:val="16"/>
        </w:rPr>
        <w:t xml:space="preserve"> </w:t>
      </w:r>
      <w:r w:rsidRPr="00451AD8">
        <w:rPr>
          <w:sz w:val="16"/>
          <w:szCs w:val="16"/>
        </w:rPr>
        <w:t>(далее – заявитель):</w:t>
      </w:r>
    </w:p>
    <w:p w:rsidR="00DC387E" w:rsidRPr="00451AD8" w:rsidRDefault="00DC387E" w:rsidP="00DC387E">
      <w:pPr>
        <w:ind w:firstLine="709"/>
        <w:jc w:val="both"/>
        <w:rPr>
          <w:sz w:val="16"/>
          <w:szCs w:val="16"/>
        </w:rPr>
      </w:pPr>
      <w:r w:rsidRPr="00451AD8">
        <w:rPr>
          <w:sz w:val="16"/>
          <w:szCs w:val="16"/>
        </w:rPr>
        <w:t>2.1. в собственность:</w:t>
      </w:r>
    </w:p>
    <w:p w:rsidR="00DC387E" w:rsidRPr="00451AD8" w:rsidRDefault="00DC387E" w:rsidP="00DC387E">
      <w:pPr>
        <w:ind w:firstLine="709"/>
        <w:jc w:val="both"/>
        <w:rPr>
          <w:sz w:val="16"/>
          <w:szCs w:val="16"/>
        </w:rPr>
      </w:pPr>
      <w:r w:rsidRPr="00451AD8">
        <w:rPr>
          <w:sz w:val="16"/>
          <w:szCs w:val="16"/>
        </w:rPr>
        <w:t>2.1.1. за плату:</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1) лицо, с которым в соответствии с Градостроительным </w:t>
      </w:r>
      <w:hyperlink r:id="rId19" w:history="1">
        <w:r w:rsidRPr="00451AD8">
          <w:rPr>
            <w:rFonts w:ascii="Times New Roman" w:hAnsi="Times New Roman" w:cs="Times New Roman"/>
            <w:sz w:val="16"/>
            <w:szCs w:val="16"/>
          </w:rPr>
          <w:t>кодексом</w:t>
        </w:r>
      </w:hyperlink>
      <w:r w:rsidRPr="00451AD8">
        <w:rPr>
          <w:rFonts w:ascii="Times New Roman" w:hAnsi="Times New Roman" w:cs="Times New Roman"/>
          <w:sz w:val="16"/>
          <w:szCs w:val="16"/>
        </w:rPr>
        <w:t xml:space="preserve"> Российской Федерации заключен договор о комплексном освоении территории, в отношении земельных участков, образованных из земельного участка, предоставленного в аренду для комплексного освоения территории этому лицу, если иное не предусмотрено </w:t>
      </w:r>
      <w:hyperlink w:anchor="P52" w:history="1">
        <w:r w:rsidRPr="00451AD8">
          <w:rPr>
            <w:rFonts w:ascii="Times New Roman" w:hAnsi="Times New Roman" w:cs="Times New Roman"/>
            <w:sz w:val="16"/>
            <w:szCs w:val="16"/>
          </w:rPr>
          <w:t xml:space="preserve">подпунктами </w:t>
        </w:r>
      </w:hyperlink>
      <w:hyperlink w:anchor="P53" w:history="1">
        <w:r w:rsidRPr="00451AD8">
          <w:rPr>
            <w:rFonts w:ascii="Times New Roman" w:hAnsi="Times New Roman" w:cs="Times New Roman"/>
            <w:sz w:val="16"/>
            <w:szCs w:val="16"/>
          </w:rPr>
          <w:t>3</w:t>
        </w:r>
      </w:hyperlink>
      <w:r w:rsidRPr="00451AD8">
        <w:rPr>
          <w:rFonts w:ascii="Times New Roman" w:hAnsi="Times New Roman" w:cs="Times New Roman"/>
          <w:sz w:val="16"/>
          <w:szCs w:val="16"/>
        </w:rPr>
        <w:t xml:space="preserve">, </w:t>
      </w:r>
      <w:hyperlink w:anchor="P55" w:history="1">
        <w:r w:rsidRPr="00451AD8">
          <w:rPr>
            <w:rFonts w:ascii="Times New Roman" w:hAnsi="Times New Roman" w:cs="Times New Roman"/>
            <w:sz w:val="16"/>
            <w:szCs w:val="16"/>
          </w:rPr>
          <w:t>4, 6 пункта 2.1.1</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 лицо в отношении земельного  участка, образованного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законом от 24 июля 2008 года № 161-ФЗ «О содействии развитию жилищного строительства»;</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3) член некоммерческой организации, созданной гражданами, в отношении земельного участка, образованного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4) некоммерческая организация, созданная гражданами, в отношении земельного участка, образованного из земельного участка, предоставленного данной некоммерческой организации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если это предусмотрено решением общего собрания членов этой некоммерческой организации;</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5) член некоммерческой организации, созданной гражданами, которой предоставлен земельный участок для ведения садоводства, огородничества, дачного хозяйства (за исключением земельных участков, отнесенных к имуществу общего пользования), в отношении земельных участков, образованных из земельного участка, предоставленного этой некоммерческой организации;</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6) некоммерческая организация, созданная гражданами, которой предоставлен земельный участок для комплексного освоения территории в целях индивидуального жилищного строительства, в отношении земельных участков, образованных в результате раздела земельного участка, предоставленного этой некоммерческой организации, и относящихся к имуществу общего пользования;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7) юридическое лицо, которому предоставлен земельный участок для ведения дачного хозяйства, в отношении земельных участков, образованных в результате раздела земельного участка, предоставленного этому юридическому лицу, и относящихся к имуществу общего пользования;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8) юридическое лицо, за исключением лиц, указанных в </w:t>
      </w:r>
      <w:hyperlink r:id="rId20" w:history="1">
        <w:r w:rsidRPr="00451AD8">
          <w:rPr>
            <w:rFonts w:ascii="Times New Roman" w:hAnsi="Times New Roman" w:cs="Times New Roman"/>
            <w:sz w:val="16"/>
            <w:szCs w:val="16"/>
          </w:rPr>
          <w:t>пункте 2 статьи 39.9</w:t>
        </w:r>
      </w:hyperlink>
      <w:r w:rsidRPr="00451AD8">
        <w:rPr>
          <w:rFonts w:ascii="Times New Roman" w:hAnsi="Times New Roman" w:cs="Times New Roman"/>
          <w:sz w:val="16"/>
          <w:szCs w:val="16"/>
        </w:rPr>
        <w:t xml:space="preserve"> Земельного кодекса Российской Федерации, в отношении находящегося в постоянном (бессрочном) пользован</w:t>
      </w:r>
      <w:proofErr w:type="gramStart"/>
      <w:r w:rsidRPr="00451AD8">
        <w:rPr>
          <w:rFonts w:ascii="Times New Roman" w:hAnsi="Times New Roman" w:cs="Times New Roman"/>
          <w:sz w:val="16"/>
          <w:szCs w:val="16"/>
        </w:rPr>
        <w:t>ии у э</w:t>
      </w:r>
      <w:proofErr w:type="gramEnd"/>
      <w:r w:rsidRPr="00451AD8">
        <w:rPr>
          <w:rFonts w:ascii="Times New Roman" w:hAnsi="Times New Roman" w:cs="Times New Roman"/>
          <w:sz w:val="16"/>
          <w:szCs w:val="16"/>
        </w:rPr>
        <w:t>того юридического лица земельного участка;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9) 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 в отношении такого земельного участка;</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10) гражданин или юридическое лицо, являющееся арендатором земельного участка, предназначенного для ведения сельскохозяйственного производства, в отношении такого земельного участка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Администрации Островского муниципального района Костромской</w:t>
      </w:r>
      <w:proofErr w:type="gramEnd"/>
      <w:r w:rsidRPr="00451AD8">
        <w:rPr>
          <w:rFonts w:ascii="Times New Roman" w:hAnsi="Times New Roman" w:cs="Times New Roman"/>
          <w:sz w:val="16"/>
          <w:szCs w:val="16"/>
        </w:rPr>
        <w:t xml:space="preserve"> области информации о выявленных в рамках государственного земельного надзора и </w:t>
      </w:r>
      <w:proofErr w:type="spellStart"/>
      <w:r w:rsidRPr="00451AD8">
        <w:rPr>
          <w:rFonts w:ascii="Times New Roman" w:hAnsi="Times New Roman" w:cs="Times New Roman"/>
          <w:sz w:val="16"/>
          <w:szCs w:val="16"/>
        </w:rPr>
        <w:t>неустраненных</w:t>
      </w:r>
      <w:proofErr w:type="spellEnd"/>
      <w:r w:rsidRPr="00451AD8">
        <w:rPr>
          <w:rFonts w:ascii="Times New Roman" w:hAnsi="Times New Roman" w:cs="Times New Roman"/>
          <w:sz w:val="16"/>
          <w:szCs w:val="16"/>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451AD8">
        <w:rPr>
          <w:rFonts w:ascii="Times New Roman" w:hAnsi="Times New Roman" w:cs="Times New Roman"/>
          <w:sz w:val="16"/>
          <w:szCs w:val="16"/>
        </w:rPr>
        <w:t>истечения срока указанного договора аренды земельного участка</w:t>
      </w:r>
      <w:proofErr w:type="gramEnd"/>
      <w:r w:rsidRPr="00451AD8">
        <w:rPr>
          <w:rFonts w:ascii="Times New Roman" w:hAnsi="Times New Roman" w:cs="Times New Roman"/>
          <w:sz w:val="16"/>
          <w:szCs w:val="16"/>
        </w:rPr>
        <w:t>;</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2.1.2. бесплатно:</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 лицо, с которым заключен договор о развитии застроенной территории, в отношении земельного участка, образованного в границах застроенной территории, в отношении которой заключен договор о ее развитии;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 некоммерческая организация, созданная гражданами, которой предоставлен земельный участок для ведения садоводства, огородничества, в отношении земельного участка, образованного в результате раздела земельного участка, предоставленного этой некоммерческой организации и относящегося к имуществу общего пользования;</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3) члены некоммерческой организации, созданной гражданами, которой предоставлен земельный участок для ведения садоводства, огородничества, в случаях, предусмотренных федеральным законом, в отношении земельного участка, образованного в результате раздела земельного участка, предоставленного этой некоммерческой организации и относящегося к имуществу общего пользования (в общую собственность);</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4) гражданин, которому земельный участок предоставлен в безвозмездное пользование на срок не более чем шесть лет для индивидуального жилищного строительства,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Костромской области, по истечении пяти лет со дня предоставления ему земельного участка в отношении такого земельного участка при условии, что этот гражданин</w:t>
      </w:r>
      <w:proofErr w:type="gramEnd"/>
      <w:r w:rsidRPr="00451AD8">
        <w:rPr>
          <w:rFonts w:ascii="Times New Roman" w:hAnsi="Times New Roman" w:cs="Times New Roman"/>
          <w:sz w:val="16"/>
          <w:szCs w:val="16"/>
        </w:rPr>
        <w:t xml:space="preserve"> использовал такой земельный участок в указанный период в соответствии с установленным разрешенным использованием;</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5) гражданин, которому земельный участок предоставлен в безвозмездное пользование на срок не более чем шесть лет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Костромской области, по истечении пяти лет со дня предоставления ему земельного участка в отношении такого земельного участка при условии, что этот гражданин использовал такой земельный участок в указанный период</w:t>
      </w:r>
      <w:proofErr w:type="gramEnd"/>
      <w:r w:rsidRPr="00451AD8">
        <w:rPr>
          <w:rFonts w:ascii="Times New Roman" w:hAnsi="Times New Roman" w:cs="Times New Roman"/>
          <w:sz w:val="16"/>
          <w:szCs w:val="16"/>
        </w:rPr>
        <w:t xml:space="preserve">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Костромской области;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6) граждане, имеющие трех и более детей, в случае и в порядке, которые установлены </w:t>
      </w:r>
      <w:hyperlink r:id="rId21" w:history="1">
        <w:r w:rsidRPr="00451AD8">
          <w:rPr>
            <w:rFonts w:ascii="Times New Roman" w:hAnsi="Times New Roman" w:cs="Times New Roman"/>
            <w:sz w:val="16"/>
            <w:szCs w:val="16"/>
          </w:rPr>
          <w:t>Законом</w:t>
        </w:r>
      </w:hyperlink>
      <w:r w:rsidRPr="00451AD8">
        <w:rPr>
          <w:rFonts w:ascii="Times New Roman" w:hAnsi="Times New Roman" w:cs="Times New Roman"/>
          <w:sz w:val="16"/>
          <w:szCs w:val="16"/>
        </w:rPr>
        <w:t xml:space="preserve"> Костромской области от 22 апреля 2015 года № 668-5-ЗКО «О предоставлении земельных участков отдельным категориям граждан в собственность бесплатно»;</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7) отдельные категории граждан и (или) некоммерческие организации, созданные гражданами, в случаях, предусмотренных федеральными законами, отдельные категории граждан в случаях, предусмотренных </w:t>
      </w:r>
      <w:hyperlink r:id="rId22" w:history="1">
        <w:r w:rsidRPr="00451AD8">
          <w:rPr>
            <w:rFonts w:ascii="Times New Roman" w:hAnsi="Times New Roman" w:cs="Times New Roman"/>
            <w:sz w:val="16"/>
            <w:szCs w:val="16"/>
          </w:rPr>
          <w:t>Законом</w:t>
        </w:r>
      </w:hyperlink>
      <w:r w:rsidRPr="00451AD8">
        <w:rPr>
          <w:rFonts w:ascii="Times New Roman" w:hAnsi="Times New Roman" w:cs="Times New Roman"/>
          <w:sz w:val="16"/>
          <w:szCs w:val="16"/>
        </w:rPr>
        <w:t xml:space="preserve"> Костромской области от 22 апреля 2015 года  № 668-5-ЗКО «О предоставлении земельных участков отдельным категориям граждан в собственность бесплатно»;</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8) религиозная организация в отношении земельного участка, предоставленного этой организации на праве постоянного (бессрочного) пользования и предназначенного для сельскохозяйственного производства, в случаях, предусмотренных законом Костромской области;</w:t>
      </w:r>
    </w:p>
    <w:p w:rsidR="00DC387E" w:rsidRPr="00451AD8" w:rsidRDefault="00DC387E" w:rsidP="00DC387E">
      <w:pPr>
        <w:ind w:firstLine="709"/>
        <w:jc w:val="both"/>
        <w:rPr>
          <w:sz w:val="16"/>
          <w:szCs w:val="16"/>
        </w:rPr>
      </w:pPr>
      <w:r w:rsidRPr="00451AD8">
        <w:rPr>
          <w:sz w:val="16"/>
          <w:szCs w:val="16"/>
        </w:rPr>
        <w:t>9) лицо, в случае и порядке, которые предусмотрены Федеральным законом от 24 июля 2008 года № 161-ФЗ «О содействии развитию жилищного строительства»;</w:t>
      </w:r>
    </w:p>
    <w:p w:rsidR="00DC387E" w:rsidRPr="00451AD8" w:rsidRDefault="00DC387E" w:rsidP="00DC387E">
      <w:pPr>
        <w:spacing w:after="1"/>
        <w:ind w:firstLine="709"/>
        <w:jc w:val="both"/>
        <w:rPr>
          <w:sz w:val="16"/>
          <w:szCs w:val="16"/>
        </w:rPr>
      </w:pPr>
      <w:r w:rsidRPr="00451AD8">
        <w:rPr>
          <w:sz w:val="16"/>
          <w:szCs w:val="16"/>
        </w:rPr>
        <w:t xml:space="preserve">10) фонд, созданный в соответствии с Федеральным </w:t>
      </w:r>
      <w:hyperlink r:id="rId23" w:history="1">
        <w:r w:rsidRPr="00451AD8">
          <w:rPr>
            <w:sz w:val="16"/>
            <w:szCs w:val="16"/>
          </w:rPr>
          <w:t>законом</w:t>
        </w:r>
      </w:hyperlink>
      <w:r w:rsidRPr="00451AD8">
        <w:rPr>
          <w:sz w:val="16"/>
          <w:szCs w:val="16"/>
        </w:rPr>
        <w:t xml:space="preserve"> от 29 июля 2017 года № 216-ФЗ «Об инновационных научно-технологических центрах и о внесении изменений в отдельные законодательные акты Российской Федерации» в отношении земельного участка, включенного в границы территории инновационного научно-технологического центра.</w:t>
      </w:r>
    </w:p>
    <w:p w:rsidR="00DC387E" w:rsidRPr="00451AD8" w:rsidRDefault="00DC387E" w:rsidP="00DC387E">
      <w:pPr>
        <w:spacing w:after="1"/>
        <w:ind w:firstLine="709"/>
        <w:jc w:val="both"/>
        <w:rPr>
          <w:sz w:val="16"/>
          <w:szCs w:val="16"/>
        </w:rPr>
      </w:pPr>
      <w:r w:rsidRPr="00451AD8">
        <w:rPr>
          <w:sz w:val="16"/>
          <w:szCs w:val="16"/>
        </w:rPr>
        <w:t>2.2. в аренду:</w:t>
      </w:r>
    </w:p>
    <w:p w:rsidR="00DC387E" w:rsidRPr="00451AD8" w:rsidRDefault="00DC387E" w:rsidP="00DC387E">
      <w:pPr>
        <w:pStyle w:val="ConsPlusNormal"/>
        <w:widowControl/>
        <w:ind w:firstLine="709"/>
        <w:jc w:val="both"/>
        <w:rPr>
          <w:rFonts w:ascii="Times New Roman" w:hAnsi="Times New Roman" w:cs="Times New Roman"/>
          <w:sz w:val="16"/>
          <w:szCs w:val="16"/>
        </w:rPr>
      </w:pPr>
      <w:bookmarkStart w:id="4" w:name="P69"/>
      <w:bookmarkEnd w:id="4"/>
      <w:r w:rsidRPr="00451AD8">
        <w:rPr>
          <w:rFonts w:ascii="Times New Roman" w:hAnsi="Times New Roman" w:cs="Times New Roman"/>
          <w:sz w:val="16"/>
          <w:szCs w:val="16"/>
        </w:rPr>
        <w:t>1) юридическое лицо в случае предоставления земельного участка в соответствии с указом или распоряжением Президента Российской Федерации;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lastRenderedPageBreak/>
        <w:t>2) юридическое лицо в отношении земельного участка, предоставляемого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3) юридическое лицо в отношении земельного участка, предоставляемого в соответствии с распоряжением губернатора Костромской области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w:t>
      </w:r>
      <w:hyperlink r:id="rId24" w:history="1">
        <w:r w:rsidRPr="00451AD8">
          <w:rPr>
            <w:rFonts w:ascii="Times New Roman" w:hAnsi="Times New Roman" w:cs="Times New Roman"/>
            <w:sz w:val="16"/>
            <w:szCs w:val="16"/>
          </w:rPr>
          <w:t>Законом</w:t>
        </w:r>
      </w:hyperlink>
      <w:r w:rsidRPr="00451AD8">
        <w:rPr>
          <w:rFonts w:ascii="Times New Roman" w:hAnsi="Times New Roman" w:cs="Times New Roman"/>
          <w:sz w:val="16"/>
          <w:szCs w:val="16"/>
        </w:rPr>
        <w:t xml:space="preserve"> Костромской области от 12 июля 2016 года № 122-6-ЗКО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w:t>
      </w:r>
      <w:proofErr w:type="gramEnd"/>
      <w:r w:rsidRPr="00451AD8">
        <w:rPr>
          <w:rFonts w:ascii="Times New Roman" w:hAnsi="Times New Roman" w:cs="Times New Roman"/>
          <w:sz w:val="16"/>
          <w:szCs w:val="16"/>
        </w:rPr>
        <w:t xml:space="preserve"> (реализации) которых допускается предоставление земельных участков, находящихся в государственной или муниципальной собственности, в аренду без проведения торгов»;</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4) юридическое лицо в отношении земельного участка, предназначенного для выполнения международных обязательств Российской Федерации;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5) юридическое лицо в отношении земельного участка, предназначенного для размещения объектов, предназначенных для обеспечения </w:t>
      </w:r>
      <w:proofErr w:type="spellStart"/>
      <w:r w:rsidRPr="00451AD8">
        <w:rPr>
          <w:rFonts w:ascii="Times New Roman" w:hAnsi="Times New Roman" w:cs="Times New Roman"/>
          <w:sz w:val="16"/>
          <w:szCs w:val="16"/>
        </w:rPr>
        <w:t>электро</w:t>
      </w:r>
      <w:proofErr w:type="spellEnd"/>
      <w:r w:rsidRPr="00451AD8">
        <w:rPr>
          <w:rFonts w:ascii="Times New Roman" w:hAnsi="Times New Roman" w:cs="Times New Roman"/>
          <w:sz w:val="16"/>
          <w:szCs w:val="16"/>
        </w:rPr>
        <w:t>-, тепл</w:t>
      </w:r>
      <w:proofErr w:type="gramStart"/>
      <w:r w:rsidRPr="00451AD8">
        <w:rPr>
          <w:rFonts w:ascii="Times New Roman" w:hAnsi="Times New Roman" w:cs="Times New Roman"/>
          <w:sz w:val="16"/>
          <w:szCs w:val="16"/>
        </w:rPr>
        <w:t>о-</w:t>
      </w:r>
      <w:proofErr w:type="gramEnd"/>
      <w:r w:rsidRPr="00451AD8">
        <w:rPr>
          <w:rFonts w:ascii="Times New Roman" w:hAnsi="Times New Roman" w:cs="Times New Roman"/>
          <w:sz w:val="16"/>
          <w:szCs w:val="16"/>
        </w:rPr>
        <w:t xml:space="preserve">, </w:t>
      </w:r>
      <w:proofErr w:type="spellStart"/>
      <w:r w:rsidRPr="00451AD8">
        <w:rPr>
          <w:rFonts w:ascii="Times New Roman" w:hAnsi="Times New Roman" w:cs="Times New Roman"/>
          <w:sz w:val="16"/>
          <w:szCs w:val="16"/>
        </w:rPr>
        <w:t>газо</w:t>
      </w:r>
      <w:proofErr w:type="spellEnd"/>
      <w:r w:rsidRPr="00451AD8">
        <w:rPr>
          <w:rFonts w:ascii="Times New Roman" w:hAnsi="Times New Roman" w:cs="Times New Roman"/>
          <w:sz w:val="16"/>
          <w:szCs w:val="16"/>
        </w:rPr>
        <w:t>- и водоснабжения, водоотведения, связи, нефтепроводов, объектов федерального, регионального или местного значения;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6) лицо, с которым был заключен договор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 в отношении земельного участка, образованного из земельного участка, предоставленного в аренду этому лицу, если иное не предусмотрено </w:t>
      </w:r>
      <w:hyperlink w:anchor="P76" w:history="1">
        <w:r w:rsidRPr="00451AD8">
          <w:rPr>
            <w:rFonts w:ascii="Times New Roman" w:hAnsi="Times New Roman" w:cs="Times New Roman"/>
            <w:sz w:val="16"/>
            <w:szCs w:val="16"/>
          </w:rPr>
          <w:t>подпунктами 8</w:t>
        </w:r>
      </w:hyperlink>
      <w:r w:rsidRPr="00451AD8">
        <w:rPr>
          <w:rFonts w:ascii="Times New Roman" w:hAnsi="Times New Roman" w:cs="Times New Roman"/>
          <w:sz w:val="16"/>
          <w:szCs w:val="16"/>
        </w:rPr>
        <w:t xml:space="preserve">, </w:t>
      </w:r>
      <w:hyperlink w:anchor="P77" w:history="1">
        <w:r w:rsidRPr="00451AD8">
          <w:rPr>
            <w:rFonts w:ascii="Times New Roman" w:hAnsi="Times New Roman" w:cs="Times New Roman"/>
            <w:sz w:val="16"/>
            <w:szCs w:val="16"/>
          </w:rPr>
          <w:t>9</w:t>
        </w:r>
      </w:hyperlink>
      <w:r w:rsidRPr="00451AD8">
        <w:rPr>
          <w:rFonts w:ascii="Times New Roman" w:hAnsi="Times New Roman" w:cs="Times New Roman"/>
          <w:sz w:val="16"/>
          <w:szCs w:val="16"/>
        </w:rPr>
        <w:t xml:space="preserve">, </w:t>
      </w:r>
      <w:hyperlink w:anchor="P79" w:history="1">
        <w:r w:rsidRPr="00451AD8">
          <w:rPr>
            <w:rFonts w:ascii="Times New Roman" w:hAnsi="Times New Roman" w:cs="Times New Roman"/>
            <w:sz w:val="16"/>
            <w:szCs w:val="16"/>
          </w:rPr>
          <w:t>11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7) лицо, с которым был заключен договор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 для комплексного освоения территории, в отношении земельного участка, образованного из земельного участка, предоставленного в аренду этому лицу, если иное не предусмотрено </w:t>
      </w:r>
      <w:hyperlink w:anchor="P76" w:history="1">
        <w:r w:rsidRPr="00451AD8">
          <w:rPr>
            <w:rFonts w:ascii="Times New Roman" w:hAnsi="Times New Roman" w:cs="Times New Roman"/>
            <w:sz w:val="16"/>
            <w:szCs w:val="16"/>
          </w:rPr>
          <w:t>подпунктами 8</w:t>
        </w:r>
      </w:hyperlink>
      <w:r w:rsidRPr="00451AD8">
        <w:rPr>
          <w:rFonts w:ascii="Times New Roman" w:hAnsi="Times New Roman" w:cs="Times New Roman"/>
          <w:sz w:val="16"/>
          <w:szCs w:val="16"/>
        </w:rPr>
        <w:t xml:space="preserve">, </w:t>
      </w:r>
      <w:hyperlink w:anchor="P77" w:history="1">
        <w:r w:rsidRPr="00451AD8">
          <w:rPr>
            <w:rFonts w:ascii="Times New Roman" w:hAnsi="Times New Roman" w:cs="Times New Roman"/>
            <w:sz w:val="16"/>
            <w:szCs w:val="16"/>
          </w:rPr>
          <w:t>9</w:t>
        </w:r>
      </w:hyperlink>
      <w:r w:rsidRPr="00451AD8">
        <w:rPr>
          <w:rFonts w:ascii="Times New Roman" w:hAnsi="Times New Roman" w:cs="Times New Roman"/>
          <w:sz w:val="16"/>
          <w:szCs w:val="16"/>
        </w:rPr>
        <w:t xml:space="preserve">, </w:t>
      </w:r>
      <w:hyperlink w:anchor="P79" w:history="1">
        <w:r w:rsidRPr="00451AD8">
          <w:rPr>
            <w:rFonts w:ascii="Times New Roman" w:hAnsi="Times New Roman" w:cs="Times New Roman"/>
            <w:sz w:val="16"/>
            <w:szCs w:val="16"/>
          </w:rPr>
          <w:t>11 пункта 2.2</w:t>
        </w:r>
      </w:hyperlink>
      <w:r w:rsidRPr="00451AD8">
        <w:rPr>
          <w:rFonts w:ascii="Times New Roman" w:hAnsi="Times New Roman" w:cs="Times New Roman"/>
          <w:sz w:val="16"/>
          <w:szCs w:val="16"/>
        </w:rPr>
        <w:t xml:space="preserve"> административного регламента;</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8) член некоммерческой организации, созданной гражданами, которой предоставлен земельный участок для комплексного освоения территории в целях индивидуального жилищного строительства, в отношении земельного участка, образованного в результате раздела земельного участка, предоставленного этой некоммерческой организации (за исключением земельных участков, отнесенных к имуществу общего пользования);</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9) некоммерческая организация, созданная гражданами, которой предоставлен земельный участок для комплексного освоения территории в целях индивидуального жилищного строительства, в отношении земельного участка, образованного в результате раздела земельного участка, предоставленного этой некоммерческой организации, если это предусмотрено решением общего собрания членов этой некоммерческой организации (за исключением земельных участков, отнесенных к имуществу общего пользования);</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10) член некоммерческой организации, созданной гражданами, которой предоставлен земельный участок для ведения садоводства, огородничества, дачного хозяйства, в отношении земельного участка, образованного из земельного участка, предоставленного этой некоммерческой организации (за исключением земельных участков, отнесенных к имуществу общего пользования);</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11) некоммерческая организация, созданная гражданами, которой предоставлен ограниченный в обороте земельный участок для ведения садоводства, огородничества, дачного хозяйства или для комплексного освоения территории в целях индивидуального жилищного строительства, в отношении земельного участка, образованного в результате раздела земельного участка, предоставленного этой некоммерческой организации, и относящегося к имуществу общего пользования;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12) собственник объекта незавершенного строительства в отношении земельного участка, на котором расположен объект незавершенного строительства, однократно для завершения его строительства в случаях, предусмотренных </w:t>
      </w:r>
      <w:hyperlink r:id="rId25" w:history="1">
        <w:r w:rsidRPr="00451AD8">
          <w:rPr>
            <w:rFonts w:ascii="Times New Roman" w:hAnsi="Times New Roman" w:cs="Times New Roman"/>
            <w:sz w:val="16"/>
            <w:szCs w:val="16"/>
          </w:rPr>
          <w:t>пунктом 5 статьи 39.6</w:t>
        </w:r>
      </w:hyperlink>
      <w:r w:rsidRPr="00451AD8">
        <w:rPr>
          <w:rFonts w:ascii="Times New Roman" w:hAnsi="Times New Roman" w:cs="Times New Roman"/>
          <w:sz w:val="16"/>
          <w:szCs w:val="16"/>
        </w:rPr>
        <w:t xml:space="preserve"> Земельного кодекса Российской Федерации;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13) юридическое лицо, за исключением лиц, указанных в </w:t>
      </w:r>
      <w:hyperlink r:id="rId26" w:history="1">
        <w:r w:rsidRPr="00451AD8">
          <w:rPr>
            <w:rFonts w:ascii="Times New Roman" w:hAnsi="Times New Roman" w:cs="Times New Roman"/>
            <w:sz w:val="16"/>
            <w:szCs w:val="16"/>
          </w:rPr>
          <w:t>пункте 2 статьи 39.9</w:t>
        </w:r>
      </w:hyperlink>
      <w:r w:rsidRPr="00451AD8">
        <w:rPr>
          <w:rFonts w:ascii="Times New Roman" w:hAnsi="Times New Roman" w:cs="Times New Roman"/>
          <w:sz w:val="16"/>
          <w:szCs w:val="16"/>
        </w:rPr>
        <w:t xml:space="preserve"> Земельного кодекса Российской Федерации, в отношении находящегося в постоянном (бессрочном) пользовании этого юридического лица земельного участка;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14) крестьянское (фермерское) хозяйство или сельскохозяйственная организация в случаях, установленных Федеральным законом от 24 июля 2002 года № 101-ФЗ «Об обороте земель сельскохозяйственного назначения»;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15) лицо, с которым заключен договор о развитии застроенной территории, в отношении земельного участка, образованного в границах застроенной территории, в отношении которой заключен договор о ее развитии;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16) юридическое лицо, с которым заключен договор об освоении территории в целях строительства стандартного жилья, в отношении земельного участка, предназначенного для освоения территории в целях строительства стандартного жилья;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17) юридическое лицо, с которым заключен договор о комплексном освоении территории в целях строительства стандартного жилья, в отношении земельного участка, предназначенного для комплексного освоения территории в целях строительства стандартного жилья;</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18) юридическое лицо, с которым заключен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w:t>
      </w:r>
      <w:hyperlink r:id="rId27" w:history="1">
        <w:r w:rsidRPr="00451AD8">
          <w:rPr>
            <w:rFonts w:ascii="Times New Roman" w:hAnsi="Times New Roman" w:cs="Times New Roman"/>
            <w:sz w:val="16"/>
            <w:szCs w:val="16"/>
          </w:rPr>
          <w:t>кодексом</w:t>
        </w:r>
      </w:hyperlink>
      <w:r w:rsidRPr="00451AD8">
        <w:rPr>
          <w:rFonts w:ascii="Times New Roman" w:hAnsi="Times New Roman" w:cs="Times New Roman"/>
          <w:sz w:val="16"/>
          <w:szCs w:val="16"/>
        </w:rPr>
        <w:t xml:space="preserve"> Российской Федерации, в отношении земельного участка, предназначенного для комплексного развития территории и изъятого для муниципальных нужд в таких целях у физического или юридического лица, которому такой земельный участок был предоставлен на</w:t>
      </w:r>
      <w:proofErr w:type="gramEnd"/>
      <w:r w:rsidRPr="00451AD8">
        <w:rPr>
          <w:rFonts w:ascii="Times New Roman" w:hAnsi="Times New Roman" w:cs="Times New Roman"/>
          <w:sz w:val="16"/>
          <w:szCs w:val="16"/>
        </w:rPr>
        <w:t xml:space="preserve"> </w:t>
      </w:r>
      <w:proofErr w:type="gramStart"/>
      <w:r w:rsidRPr="00451AD8">
        <w:rPr>
          <w:rFonts w:ascii="Times New Roman" w:hAnsi="Times New Roman" w:cs="Times New Roman"/>
          <w:sz w:val="16"/>
          <w:szCs w:val="16"/>
        </w:rPr>
        <w:t>праве</w:t>
      </w:r>
      <w:proofErr w:type="gramEnd"/>
      <w:r w:rsidRPr="00451AD8">
        <w:rPr>
          <w:rFonts w:ascii="Times New Roman" w:hAnsi="Times New Roman" w:cs="Times New Roman"/>
          <w:sz w:val="16"/>
          <w:szCs w:val="16"/>
        </w:rPr>
        <w:t xml:space="preserve"> безвозмездного пользования, аренды;</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19) юридическое лицо, с которым заключен договор о комплексном развитии территории в соответствии с Градостроительным </w:t>
      </w:r>
      <w:hyperlink r:id="rId28" w:history="1">
        <w:r w:rsidRPr="00451AD8">
          <w:rPr>
            <w:rFonts w:ascii="Times New Roman" w:hAnsi="Times New Roman" w:cs="Times New Roman"/>
            <w:sz w:val="16"/>
            <w:szCs w:val="16"/>
          </w:rPr>
          <w:t>кодексом</w:t>
        </w:r>
      </w:hyperlink>
      <w:r w:rsidRPr="00451AD8">
        <w:rPr>
          <w:rFonts w:ascii="Times New Roman" w:hAnsi="Times New Roman" w:cs="Times New Roman"/>
          <w:sz w:val="16"/>
          <w:szCs w:val="16"/>
        </w:rPr>
        <w:t xml:space="preserve"> Российской Федерации, в отношении земельного участка, предназначенного для комплексного развития территории и строительства объектов коммунальной, транспортной, социальной инфраструктур;</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20) граждане, имеющие право на первоочередное или внеочередное приобретение земельных участков в соответствии с федеральными законами, законами Костромской области;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21) гражданин или юридическое лицо, которому предоставлен на праве аренды земельный участок, изымаемый для государственных или муниципальных нужд, в отношении земельного участка, предоставляемого взамен изымаемого земельного участка;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22) религиозная организация в отношении земельного участка, предназначенного для осуществления сельскохозяйственного производства, на территории, определенной в соответствии с законами Костромской области;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23) казачье общество, внесенное в государственный реестр казачьих обществ в Российской Федерации, в отношении земельного участка, предназначенного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Костромской области;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24) лицо, которое в соответствии с Земельным </w:t>
      </w:r>
      <w:hyperlink r:id="rId29" w:history="1">
        <w:r w:rsidRPr="00451AD8">
          <w:rPr>
            <w:rFonts w:ascii="Times New Roman" w:hAnsi="Times New Roman" w:cs="Times New Roman"/>
            <w:sz w:val="16"/>
            <w:szCs w:val="16"/>
          </w:rPr>
          <w:t>кодексом</w:t>
        </w:r>
      </w:hyperlink>
      <w:r w:rsidRPr="00451AD8">
        <w:rPr>
          <w:rFonts w:ascii="Times New Roman" w:hAnsi="Times New Roman" w:cs="Times New Roman"/>
          <w:sz w:val="16"/>
          <w:szCs w:val="16"/>
        </w:rPr>
        <w:t xml:space="preserve"> Российской Федерации имеет право на приобретение в собственность земельного участка, находящегося в муниципальной собственности, или земельного участка, государственная собственность на который не разграничена, без проведения торгов, в том числе бесплатно, если такой земельный участок зарезервирован для муниципальных </w:t>
      </w:r>
      <w:proofErr w:type="gramStart"/>
      <w:r w:rsidRPr="00451AD8">
        <w:rPr>
          <w:rFonts w:ascii="Times New Roman" w:hAnsi="Times New Roman" w:cs="Times New Roman"/>
          <w:sz w:val="16"/>
          <w:szCs w:val="16"/>
        </w:rPr>
        <w:t>нужд</w:t>
      </w:r>
      <w:proofErr w:type="gramEnd"/>
      <w:r w:rsidRPr="00451AD8">
        <w:rPr>
          <w:rFonts w:ascii="Times New Roman" w:hAnsi="Times New Roman" w:cs="Times New Roman"/>
          <w:sz w:val="16"/>
          <w:szCs w:val="16"/>
        </w:rPr>
        <w:t xml:space="preserve"> либо ограничен в обороте;</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25) 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26) </w:t>
      </w:r>
      <w:proofErr w:type="spellStart"/>
      <w:r w:rsidRPr="00451AD8">
        <w:rPr>
          <w:rFonts w:ascii="Times New Roman" w:hAnsi="Times New Roman" w:cs="Times New Roman"/>
          <w:sz w:val="16"/>
          <w:szCs w:val="16"/>
        </w:rPr>
        <w:t>недропользователь</w:t>
      </w:r>
      <w:proofErr w:type="spellEnd"/>
      <w:r w:rsidRPr="00451AD8">
        <w:rPr>
          <w:rFonts w:ascii="Times New Roman" w:hAnsi="Times New Roman" w:cs="Times New Roman"/>
          <w:sz w:val="16"/>
          <w:szCs w:val="16"/>
        </w:rPr>
        <w:t xml:space="preserve"> в отношении земельного участка, необходимого для проведения работ, связанных с пользованием недрами;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27) резидент особой экономической зоны в отношении земельного участка, расположенного в границах особой экономической зоны или на прилегающей к ней территории;</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28) управляющая компания, привлеченная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Костромской области,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в отношении земельного участка, расположенного в</w:t>
      </w:r>
      <w:proofErr w:type="gramEnd"/>
      <w:r w:rsidRPr="00451AD8">
        <w:rPr>
          <w:rFonts w:ascii="Times New Roman" w:hAnsi="Times New Roman" w:cs="Times New Roman"/>
          <w:sz w:val="16"/>
          <w:szCs w:val="16"/>
        </w:rPr>
        <w:t xml:space="preserve"> </w:t>
      </w:r>
      <w:proofErr w:type="gramStart"/>
      <w:r w:rsidRPr="00451AD8">
        <w:rPr>
          <w:rFonts w:ascii="Times New Roman" w:hAnsi="Times New Roman" w:cs="Times New Roman"/>
          <w:sz w:val="16"/>
          <w:szCs w:val="16"/>
        </w:rPr>
        <w:t>границах</w:t>
      </w:r>
      <w:proofErr w:type="gramEnd"/>
      <w:r w:rsidRPr="00451AD8">
        <w:rPr>
          <w:rFonts w:ascii="Times New Roman" w:hAnsi="Times New Roman" w:cs="Times New Roman"/>
          <w:sz w:val="16"/>
          <w:szCs w:val="16"/>
        </w:rPr>
        <w:t xml:space="preserve"> особой экономической зоны или на прилегающей к ней территории;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29) 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в отношении земельного участка, расположенного в границах особой экономической зоны или на прилегающей к ней территории, предназначенного для строительства объектов инфраструктуры этой зоны;</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30) лицо, с которым заключено концессионное соглашение, соглашение о </w:t>
      </w:r>
      <w:proofErr w:type="spellStart"/>
      <w:r w:rsidRPr="00451AD8">
        <w:rPr>
          <w:rFonts w:ascii="Times New Roman" w:hAnsi="Times New Roman" w:cs="Times New Roman"/>
          <w:sz w:val="16"/>
          <w:szCs w:val="16"/>
        </w:rPr>
        <w:t>муниципально-частном</w:t>
      </w:r>
      <w:proofErr w:type="spellEnd"/>
      <w:r w:rsidRPr="00451AD8">
        <w:rPr>
          <w:rFonts w:ascii="Times New Roman" w:hAnsi="Times New Roman" w:cs="Times New Roman"/>
          <w:sz w:val="16"/>
          <w:szCs w:val="16"/>
        </w:rPr>
        <w:t xml:space="preserve"> партнерстве, в отношении земельного участка, необходимого для осуществления деятельности, предусмотренной указанными соглашениями;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31) лицо, заключившее договор об освоении территории в целях строительства и эксплуатации наемного дома коммерческого использования, в отношении земельного участка, предназначенного для освоения территории в целях строительства и эксплуатации наемного дома коммерческого использования;</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32) юридическое лицо, заключившее договор об освоении территории в целях строительства и эксплуатации наемного дома социального использования, в отношении земельного участка, предназначенного для освоения территории в целях строительства и эксплуатации наемного дома </w:t>
      </w:r>
      <w:r w:rsidRPr="00451AD8">
        <w:rPr>
          <w:rFonts w:ascii="Times New Roman" w:hAnsi="Times New Roman" w:cs="Times New Roman"/>
          <w:sz w:val="16"/>
          <w:szCs w:val="16"/>
        </w:rPr>
        <w:lastRenderedPageBreak/>
        <w:t>социального использования, и в случаях, предусмотренных законом Костромской области, некоммерческая организация, созданная Костромской областью или муниципальным образованием, для освоения территории в целях строительства и эксплуатации наемных домов социального</w:t>
      </w:r>
      <w:proofErr w:type="gramEnd"/>
      <w:r w:rsidRPr="00451AD8">
        <w:rPr>
          <w:rFonts w:ascii="Times New Roman" w:hAnsi="Times New Roman" w:cs="Times New Roman"/>
          <w:sz w:val="16"/>
          <w:szCs w:val="16"/>
        </w:rPr>
        <w:t xml:space="preserve"> использования;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33) лицо, с которым заключен специальный инвестиционный контракт, в отношении земельного участка, необходимого для осуществления деятельности, предусмотренной специальным инвестиционным контрактом;</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34) лицо, с которым заключено </w:t>
      </w:r>
      <w:proofErr w:type="spellStart"/>
      <w:r w:rsidRPr="00451AD8">
        <w:rPr>
          <w:rFonts w:ascii="Times New Roman" w:hAnsi="Times New Roman" w:cs="Times New Roman"/>
          <w:sz w:val="16"/>
          <w:szCs w:val="16"/>
        </w:rPr>
        <w:t>охотхозяйственное</w:t>
      </w:r>
      <w:proofErr w:type="spellEnd"/>
      <w:r w:rsidRPr="00451AD8">
        <w:rPr>
          <w:rFonts w:ascii="Times New Roman" w:hAnsi="Times New Roman" w:cs="Times New Roman"/>
          <w:sz w:val="16"/>
          <w:szCs w:val="16"/>
        </w:rPr>
        <w:t xml:space="preserve"> соглашение, в отношении земельного участка, необходимого для осуществления видов деятельности в сфере охотничьего хозяйства;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35) лицо, испрашивающее земельный участок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36) государственная компания «Российские автомобильные дороги» в отношении земельного участка, необходимого для осуществления ее деятельности в границах полос отвода и придорожных </w:t>
      </w:r>
      <w:proofErr w:type="gramStart"/>
      <w:r w:rsidRPr="00451AD8">
        <w:rPr>
          <w:rFonts w:ascii="Times New Roman" w:hAnsi="Times New Roman" w:cs="Times New Roman"/>
          <w:sz w:val="16"/>
          <w:szCs w:val="16"/>
        </w:rPr>
        <w:t>полос</w:t>
      </w:r>
      <w:proofErr w:type="gramEnd"/>
      <w:r w:rsidRPr="00451AD8">
        <w:rPr>
          <w:rFonts w:ascii="Times New Roman" w:hAnsi="Times New Roman" w:cs="Times New Roman"/>
          <w:sz w:val="16"/>
          <w:szCs w:val="16"/>
        </w:rPr>
        <w:t xml:space="preserve"> автомобильных дорог;</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37) открытое акционерное общество «Российские железные дороги» в отношении земельного участка для осуществления его деятельности для размещения объектов инфраструктуры железнодорожного транспорта общего пользования;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38) резидент зоны территориального развития, включенный в реестр резидентов зоны территориального развития, в отношении земельного участка в границах зоны территориального развития для реализации инвестиционного проекта в соответствии с инвестиционной декларацией;</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39) лицо, обладающее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в отношении земельного участка для осуществления деятельности, предусмотренной указанными решением и договорами;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40) юридическое лицо в отношении земельного участка, предназначенного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41) арендатор земельного участка, предназначенного для ведения сельскохозяйственного производства, в отношении которого у Администрации Островского муниципального района Костромской области отсутствует информация о выявленных в рамках государственного земельного надзора и </w:t>
      </w:r>
      <w:proofErr w:type="spellStart"/>
      <w:r w:rsidRPr="00451AD8">
        <w:rPr>
          <w:rFonts w:ascii="Times New Roman" w:hAnsi="Times New Roman" w:cs="Times New Roman"/>
          <w:sz w:val="16"/>
          <w:szCs w:val="16"/>
        </w:rPr>
        <w:t>неустраненных</w:t>
      </w:r>
      <w:proofErr w:type="spellEnd"/>
      <w:r w:rsidRPr="00451AD8">
        <w:rPr>
          <w:rFonts w:ascii="Times New Roman" w:hAnsi="Times New Roman" w:cs="Times New Roman"/>
          <w:sz w:val="16"/>
          <w:szCs w:val="16"/>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w:t>
      </w:r>
      <w:proofErr w:type="gramEnd"/>
      <w:r w:rsidRPr="00451AD8">
        <w:rPr>
          <w:rFonts w:ascii="Times New Roman" w:hAnsi="Times New Roman" w:cs="Times New Roman"/>
          <w:sz w:val="16"/>
          <w:szCs w:val="16"/>
        </w:rPr>
        <w:t xml:space="preserve"> заключенного договора аренды такого земельного участка;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42) арендатор земельного участка (за исключением арендаторов земельных участков, указанных в </w:t>
      </w:r>
      <w:hyperlink w:anchor="P108" w:history="1">
        <w:r w:rsidRPr="00451AD8">
          <w:rPr>
            <w:rFonts w:ascii="Times New Roman" w:hAnsi="Times New Roman" w:cs="Times New Roman"/>
            <w:sz w:val="16"/>
            <w:szCs w:val="16"/>
          </w:rPr>
          <w:t>подпункте 41 пункта 2.2</w:t>
        </w:r>
      </w:hyperlink>
      <w:r w:rsidRPr="00451AD8">
        <w:rPr>
          <w:rFonts w:ascii="Times New Roman" w:hAnsi="Times New Roman" w:cs="Times New Roman"/>
          <w:sz w:val="16"/>
          <w:szCs w:val="16"/>
        </w:rPr>
        <w:t xml:space="preserve"> административного регламента), если этот арендатор имеет право на заключение нового договора аренды такого земельного участка в соответствии с </w:t>
      </w:r>
      <w:hyperlink r:id="rId30" w:history="1">
        <w:r w:rsidRPr="00451AD8">
          <w:rPr>
            <w:rFonts w:ascii="Times New Roman" w:hAnsi="Times New Roman" w:cs="Times New Roman"/>
            <w:sz w:val="16"/>
            <w:szCs w:val="16"/>
          </w:rPr>
          <w:t>пунктами 3</w:t>
        </w:r>
      </w:hyperlink>
      <w:r w:rsidRPr="00451AD8">
        <w:rPr>
          <w:rFonts w:ascii="Times New Roman" w:hAnsi="Times New Roman" w:cs="Times New Roman"/>
          <w:sz w:val="16"/>
          <w:szCs w:val="16"/>
        </w:rPr>
        <w:t xml:space="preserve"> и </w:t>
      </w:r>
      <w:hyperlink r:id="rId31" w:history="1">
        <w:r w:rsidRPr="00451AD8">
          <w:rPr>
            <w:rFonts w:ascii="Times New Roman" w:hAnsi="Times New Roman" w:cs="Times New Roman"/>
            <w:sz w:val="16"/>
            <w:szCs w:val="16"/>
          </w:rPr>
          <w:t>4 статьи 39.6</w:t>
        </w:r>
      </w:hyperlink>
      <w:r w:rsidRPr="00451AD8">
        <w:rPr>
          <w:rFonts w:ascii="Times New Roman" w:hAnsi="Times New Roman" w:cs="Times New Roman"/>
          <w:sz w:val="16"/>
          <w:szCs w:val="16"/>
        </w:rPr>
        <w:t xml:space="preserve"> Земельного кодекса Российской Федерации;</w:t>
      </w:r>
    </w:p>
    <w:p w:rsidR="00DC387E" w:rsidRPr="00451AD8" w:rsidRDefault="00DC387E" w:rsidP="00DC387E">
      <w:pPr>
        <w:ind w:firstLine="709"/>
        <w:jc w:val="both"/>
        <w:rPr>
          <w:sz w:val="16"/>
          <w:szCs w:val="16"/>
        </w:rPr>
      </w:pPr>
      <w:r w:rsidRPr="00451AD8">
        <w:rPr>
          <w:sz w:val="16"/>
          <w:szCs w:val="16"/>
        </w:rPr>
        <w:t>43) лицо, в случае и порядке, которые предусмотрены Федеральным законом от 24 июля 2008 года № 161-ФЗ «О содействии развитию жилищного строительства»</w:t>
      </w:r>
    </w:p>
    <w:p w:rsidR="00DC387E" w:rsidRPr="00451AD8" w:rsidRDefault="00DC387E" w:rsidP="00DC387E">
      <w:pPr>
        <w:spacing w:after="1"/>
        <w:ind w:firstLine="709"/>
        <w:jc w:val="both"/>
        <w:rPr>
          <w:sz w:val="16"/>
          <w:szCs w:val="16"/>
        </w:rPr>
      </w:pPr>
      <w:r w:rsidRPr="00451AD8">
        <w:rPr>
          <w:sz w:val="16"/>
          <w:szCs w:val="16"/>
        </w:rPr>
        <w:t xml:space="preserve">44) фонд, созданный в соответствии с Федеральным </w:t>
      </w:r>
      <w:hyperlink r:id="rId32" w:history="1">
        <w:r w:rsidRPr="00451AD8">
          <w:rPr>
            <w:sz w:val="16"/>
            <w:szCs w:val="16"/>
          </w:rPr>
          <w:t>законом</w:t>
        </w:r>
      </w:hyperlink>
      <w:r w:rsidRPr="00451AD8">
        <w:rPr>
          <w:sz w:val="16"/>
          <w:szCs w:val="16"/>
        </w:rPr>
        <w:t xml:space="preserve">                 от 29 июля 2017 года № 216-ФЗ «Об инновационных научно-технологических центрах и о внесении изменений в отдельные законодательные акты Российской Федерации», в отношении земельного участка, включенного в границы территории инновационного научно-технологического центра.</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Лицам, указанным в </w:t>
      </w:r>
      <w:hyperlink r:id="rId33" w:history="1">
        <w:r w:rsidRPr="00451AD8">
          <w:rPr>
            <w:rFonts w:ascii="Times New Roman" w:hAnsi="Times New Roman" w:cs="Times New Roman"/>
            <w:sz w:val="16"/>
            <w:szCs w:val="16"/>
          </w:rPr>
          <w:t>подпункте 6 пункта 2 статьи 39.3</w:t>
        </w:r>
      </w:hyperlink>
      <w:r w:rsidRPr="00451AD8">
        <w:rPr>
          <w:rFonts w:ascii="Times New Roman" w:hAnsi="Times New Roman" w:cs="Times New Roman"/>
          <w:sz w:val="16"/>
          <w:szCs w:val="16"/>
        </w:rPr>
        <w:t xml:space="preserve">, </w:t>
      </w:r>
      <w:hyperlink r:id="rId34" w:history="1">
        <w:r w:rsidRPr="00451AD8">
          <w:rPr>
            <w:rFonts w:ascii="Times New Roman" w:hAnsi="Times New Roman" w:cs="Times New Roman"/>
            <w:sz w:val="16"/>
            <w:szCs w:val="16"/>
          </w:rPr>
          <w:t>подпункте 2 статьи 39.5</w:t>
        </w:r>
      </w:hyperlink>
      <w:r w:rsidRPr="00451AD8">
        <w:rPr>
          <w:rFonts w:ascii="Times New Roman" w:hAnsi="Times New Roman" w:cs="Times New Roman"/>
          <w:sz w:val="16"/>
          <w:szCs w:val="16"/>
        </w:rPr>
        <w:t xml:space="preserve"> и </w:t>
      </w:r>
      <w:hyperlink r:id="rId35" w:history="1">
        <w:r w:rsidRPr="00451AD8">
          <w:rPr>
            <w:rFonts w:ascii="Times New Roman" w:hAnsi="Times New Roman" w:cs="Times New Roman"/>
            <w:sz w:val="16"/>
            <w:szCs w:val="16"/>
          </w:rPr>
          <w:t>подпункте 9 пункта 2 статьи 39.6</w:t>
        </w:r>
      </w:hyperlink>
      <w:r w:rsidRPr="00451AD8">
        <w:rPr>
          <w:rFonts w:ascii="Times New Roman" w:hAnsi="Times New Roman" w:cs="Times New Roman"/>
          <w:sz w:val="16"/>
          <w:szCs w:val="16"/>
        </w:rPr>
        <w:t xml:space="preserve"> Земельного кодекса Российской Федерации, муниципальная услуга по предоставлению земельных участков, находящихся в муниципальной собственности, без проведения торгов предоставляется в порядке, установленном административным регламентом предоставления Администрацией Островского муниципального района Костромской области муниципальной услуги по предоставлению в собственность или аренду земельных участков</w:t>
      </w:r>
      <w:proofErr w:type="gramEnd"/>
      <w:r w:rsidRPr="00451AD8">
        <w:rPr>
          <w:rFonts w:ascii="Times New Roman" w:hAnsi="Times New Roman" w:cs="Times New Roman"/>
          <w:sz w:val="16"/>
          <w:szCs w:val="16"/>
        </w:rPr>
        <w:t>, находящихся в муниципальной собственности, и земельных участков, государственная собственность на которые не разграничена, на которых расположены здания, сооружения.</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Лицам, указанным в </w:t>
      </w:r>
      <w:hyperlink r:id="rId36" w:history="1">
        <w:r w:rsidRPr="00451AD8">
          <w:rPr>
            <w:rFonts w:ascii="Times New Roman" w:hAnsi="Times New Roman" w:cs="Times New Roman"/>
            <w:sz w:val="16"/>
            <w:szCs w:val="16"/>
          </w:rPr>
          <w:t>подпункте 10 пункта 2 статьи 39.3</w:t>
        </w:r>
      </w:hyperlink>
      <w:r w:rsidRPr="00451AD8">
        <w:rPr>
          <w:rFonts w:ascii="Times New Roman" w:hAnsi="Times New Roman" w:cs="Times New Roman"/>
          <w:sz w:val="16"/>
          <w:szCs w:val="16"/>
        </w:rPr>
        <w:t xml:space="preserve"> и </w:t>
      </w:r>
      <w:hyperlink r:id="rId37" w:history="1">
        <w:r w:rsidRPr="00451AD8">
          <w:rPr>
            <w:rFonts w:ascii="Times New Roman" w:hAnsi="Times New Roman" w:cs="Times New Roman"/>
            <w:sz w:val="16"/>
            <w:szCs w:val="16"/>
          </w:rPr>
          <w:t>подпункте 15 пункта 2 статьи 39.6</w:t>
        </w:r>
      </w:hyperlink>
      <w:r w:rsidRPr="00451AD8">
        <w:rPr>
          <w:rFonts w:ascii="Times New Roman" w:hAnsi="Times New Roman" w:cs="Times New Roman"/>
          <w:sz w:val="16"/>
          <w:szCs w:val="16"/>
        </w:rPr>
        <w:t xml:space="preserve"> Земельного кодекса Российской Федерации, муниципальная услуга по предоставлению земельных участков, находящихся в муниципальной собственности, и земельных участков, государственная собственность на которые не разграничена, без проведении торгов предоставляется в порядке, установленном административным регламентом предоставления Администрацией Островского муниципального района Костромской области муниципальной услуги по предоставлению земельных</w:t>
      </w:r>
      <w:proofErr w:type="gramEnd"/>
      <w:r w:rsidRPr="00451AD8">
        <w:rPr>
          <w:rFonts w:ascii="Times New Roman" w:hAnsi="Times New Roman" w:cs="Times New Roman"/>
          <w:sz w:val="16"/>
          <w:szCs w:val="16"/>
        </w:rPr>
        <w:t xml:space="preserve"> участков, находящихся в муниципальной собственности,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без проведения торгов.</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3. От имени заявителя с заявлением о предоставлении муниципальной услуги может обратиться его представитель при наличии доверенности или иного документа, подтверждающего право обращаться от имени заявителя (далее - представитель заявителя).</w:t>
      </w:r>
    </w:p>
    <w:p w:rsidR="00DC387E" w:rsidRPr="00451AD8" w:rsidRDefault="00DC387E" w:rsidP="00DC387E">
      <w:pPr>
        <w:ind w:firstLine="709"/>
        <w:jc w:val="both"/>
        <w:rPr>
          <w:sz w:val="16"/>
          <w:szCs w:val="16"/>
        </w:rPr>
      </w:pPr>
      <w:r w:rsidRPr="00451AD8">
        <w:rPr>
          <w:sz w:val="16"/>
          <w:szCs w:val="16"/>
        </w:rPr>
        <w:t xml:space="preserve">4. </w:t>
      </w:r>
      <w:proofErr w:type="gramStart"/>
      <w:r w:rsidRPr="00451AD8">
        <w:rPr>
          <w:sz w:val="16"/>
          <w:szCs w:val="16"/>
        </w:rPr>
        <w:t xml:space="preserve">Информация о месте нахождения, графике работы, справочных телефонах, в том числе номер </w:t>
      </w:r>
      <w:proofErr w:type="spellStart"/>
      <w:r w:rsidRPr="00451AD8">
        <w:rPr>
          <w:sz w:val="16"/>
          <w:szCs w:val="16"/>
        </w:rPr>
        <w:t>телефона-автоинформатора</w:t>
      </w:r>
      <w:proofErr w:type="spellEnd"/>
      <w:r w:rsidRPr="00451AD8">
        <w:rPr>
          <w:sz w:val="16"/>
          <w:szCs w:val="16"/>
        </w:rPr>
        <w:t xml:space="preserve"> (при наличии технической возможности),</w:t>
      </w:r>
      <w:r w:rsidRPr="00451AD8">
        <w:rPr>
          <w:iCs/>
          <w:sz w:val="16"/>
          <w:szCs w:val="16"/>
        </w:rPr>
        <w:t xml:space="preserve"> </w:t>
      </w:r>
      <w:r w:rsidRPr="00451AD8">
        <w:rPr>
          <w:sz w:val="16"/>
          <w:szCs w:val="16"/>
        </w:rPr>
        <w:t>Администрации Островского муниципального района Костромской области, организаций, участвующих в предоставлении муниципальной услуги, а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w:t>
      </w:r>
      <w:proofErr w:type="gramEnd"/>
      <w:r w:rsidRPr="00451AD8">
        <w:rPr>
          <w:sz w:val="16"/>
          <w:szCs w:val="16"/>
        </w:rPr>
        <w:t xml:space="preserve"> почты приведены в приложении № 1 к административному регламенту.</w:t>
      </w:r>
    </w:p>
    <w:p w:rsidR="00DC387E" w:rsidRPr="00451AD8" w:rsidRDefault="00DC387E" w:rsidP="00DC387E">
      <w:pPr>
        <w:ind w:firstLine="709"/>
        <w:jc w:val="both"/>
        <w:rPr>
          <w:sz w:val="16"/>
          <w:szCs w:val="16"/>
        </w:rPr>
      </w:pPr>
      <w:proofErr w:type="gramStart"/>
      <w:r w:rsidRPr="00451AD8">
        <w:rPr>
          <w:sz w:val="16"/>
          <w:szCs w:val="16"/>
        </w:rPr>
        <w:t xml:space="preserve">Информация о месте нахождения, графиках работы, справочных телефонах, в том числе номер </w:t>
      </w:r>
      <w:proofErr w:type="spellStart"/>
      <w:r w:rsidRPr="00451AD8">
        <w:rPr>
          <w:sz w:val="16"/>
          <w:szCs w:val="16"/>
        </w:rPr>
        <w:t>телефона-автоинформатора</w:t>
      </w:r>
      <w:proofErr w:type="spellEnd"/>
      <w:r w:rsidRPr="00451AD8">
        <w:rPr>
          <w:sz w:val="16"/>
          <w:szCs w:val="16"/>
        </w:rPr>
        <w:t xml:space="preserve"> (при наличии технической возможности), адреса официальных сайтов в сети Интернет, адреса электронной почты органов исполнительной власти и органов местного самоуправления и организаций, обращение в которые необходимо для получения муниципальной услуги, а также областном государственном казённом учреждении «Многофункциональный центр предоставления государственных и муниципальных услуг населению», его филиалах и</w:t>
      </w:r>
      <w:proofErr w:type="gramEnd"/>
      <w:r w:rsidRPr="00451AD8">
        <w:rPr>
          <w:sz w:val="16"/>
          <w:szCs w:val="16"/>
        </w:rPr>
        <w:t xml:space="preserve"> </w:t>
      </w:r>
      <w:proofErr w:type="gramStart"/>
      <w:r w:rsidRPr="00451AD8">
        <w:rPr>
          <w:sz w:val="16"/>
          <w:szCs w:val="16"/>
        </w:rPr>
        <w:t>территориально обособленных структурных подразделениях (далее – МФЦ) предоставляется по справочным телефонам, указанным в приложении № 1 к административному регламенту, на официальном сайте Администрации Островского муниципального района Костромской области (</w:t>
      </w:r>
      <w:hyperlink r:id="rId38" w:history="1">
        <w:r w:rsidRPr="00451AD8">
          <w:rPr>
            <w:rStyle w:val="af3"/>
            <w:sz w:val="16"/>
            <w:szCs w:val="16"/>
          </w:rPr>
          <w:t>www.ostrovskoe.ru</w:t>
        </w:r>
      </w:hyperlink>
      <w:r w:rsidRPr="00451AD8">
        <w:rPr>
          <w:sz w:val="16"/>
          <w:szCs w:val="16"/>
        </w:rPr>
        <w:t>) в сети Интернет, непосредственно в Администрации Островского муниципального района Костромской области, а также размещается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«Единый</w:t>
      </w:r>
      <w:proofErr w:type="gramEnd"/>
      <w:r w:rsidRPr="00451AD8">
        <w:rPr>
          <w:sz w:val="16"/>
          <w:szCs w:val="16"/>
        </w:rPr>
        <w:t xml:space="preserve"> портал Костромской области».</w:t>
      </w:r>
    </w:p>
    <w:p w:rsidR="00DC387E" w:rsidRPr="00451AD8" w:rsidRDefault="00DC387E" w:rsidP="00DC387E">
      <w:pPr>
        <w:ind w:firstLine="709"/>
        <w:jc w:val="both"/>
        <w:rPr>
          <w:sz w:val="16"/>
          <w:szCs w:val="16"/>
        </w:rPr>
      </w:pPr>
      <w:proofErr w:type="gramStart"/>
      <w:r w:rsidRPr="00451AD8">
        <w:rPr>
          <w:sz w:val="16"/>
          <w:szCs w:val="16"/>
        </w:rPr>
        <w:t>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заявитель обращается лично, письменно, по телефону, по электронной почте в Администрацию Островского муниципального района Костромской области, через федеральную государственную информационную систему «Единый портал государственных и муниципальных услуг (функций)» через раздел портала «Каталог услуг/описание услуг» или через региональную информационную систему «Единый</w:t>
      </w:r>
      <w:proofErr w:type="gramEnd"/>
      <w:r w:rsidRPr="00451AD8">
        <w:rPr>
          <w:sz w:val="16"/>
          <w:szCs w:val="16"/>
        </w:rPr>
        <w:t xml:space="preserve"> портал Костромской области».</w:t>
      </w:r>
    </w:p>
    <w:p w:rsidR="00DC387E" w:rsidRPr="00451AD8" w:rsidRDefault="00DC387E" w:rsidP="00DC387E">
      <w:pPr>
        <w:ind w:firstLine="709"/>
        <w:jc w:val="both"/>
        <w:rPr>
          <w:sz w:val="16"/>
          <w:szCs w:val="16"/>
        </w:rPr>
      </w:pPr>
      <w:proofErr w:type="gramStart"/>
      <w:r w:rsidRPr="00451AD8">
        <w:rPr>
          <w:sz w:val="16"/>
          <w:szCs w:val="16"/>
        </w:rPr>
        <w:t>Сведения о ходе предоставления муниципальной услуги и услуг, которые являются необходимыми и обязательными для предоставления муниципальной услуги, предоставляются заявителю по справочным телефонам, указанным в приложении № 1 к административному регламенту, по электронной почте или при личном обращении при указании даты и входящего номера заявления, обозначенного в расписке о приеме документов, а при использовании региональной информационной системы «Единый портал Костромской области» - после</w:t>
      </w:r>
      <w:proofErr w:type="gramEnd"/>
      <w:r w:rsidRPr="00451AD8">
        <w:rPr>
          <w:sz w:val="16"/>
          <w:szCs w:val="16"/>
        </w:rPr>
        <w:t xml:space="preserve"> прохождения процедур авторизации.</w:t>
      </w:r>
    </w:p>
    <w:p w:rsidR="00DC387E" w:rsidRPr="00451AD8" w:rsidRDefault="00DC387E" w:rsidP="00DC387E">
      <w:pPr>
        <w:ind w:firstLine="709"/>
        <w:jc w:val="both"/>
        <w:rPr>
          <w:sz w:val="16"/>
          <w:szCs w:val="16"/>
        </w:rPr>
      </w:pPr>
      <w:r w:rsidRPr="00451AD8">
        <w:rPr>
          <w:sz w:val="16"/>
          <w:szCs w:val="16"/>
        </w:rPr>
        <w:t xml:space="preserve">Информирование (консультирование) по вопросам предоставления муниципальной услуги осуществляется специалистами отдела по экономике, </w:t>
      </w:r>
      <w:proofErr w:type="spellStart"/>
      <w:r w:rsidRPr="00451AD8">
        <w:rPr>
          <w:sz w:val="16"/>
          <w:szCs w:val="16"/>
        </w:rPr>
        <w:t>имущественно-земельным</w:t>
      </w:r>
      <w:proofErr w:type="spellEnd"/>
      <w:r w:rsidRPr="00451AD8">
        <w:rPr>
          <w:sz w:val="16"/>
          <w:szCs w:val="16"/>
        </w:rPr>
        <w:t xml:space="preserve"> отношениям и сельскому хозяйству Администрации Островского муниципального района Костромской области, в том числе специально выделенными для предоставления консультаций.</w:t>
      </w:r>
    </w:p>
    <w:p w:rsidR="00DC387E" w:rsidRPr="00451AD8" w:rsidRDefault="00DC387E" w:rsidP="00DC387E">
      <w:pPr>
        <w:ind w:firstLine="709"/>
        <w:jc w:val="both"/>
        <w:rPr>
          <w:sz w:val="16"/>
          <w:szCs w:val="16"/>
        </w:rPr>
      </w:pPr>
      <w:r w:rsidRPr="00451AD8">
        <w:rPr>
          <w:sz w:val="16"/>
          <w:szCs w:val="16"/>
        </w:rPr>
        <w:t>Консультации предоставляются по следующим вопросам:</w:t>
      </w:r>
    </w:p>
    <w:p w:rsidR="00DC387E" w:rsidRPr="00451AD8" w:rsidRDefault="00DC387E" w:rsidP="00DC387E">
      <w:pPr>
        <w:ind w:firstLine="709"/>
        <w:jc w:val="both"/>
        <w:rPr>
          <w:sz w:val="16"/>
          <w:szCs w:val="16"/>
        </w:rPr>
      </w:pPr>
      <w:r w:rsidRPr="00451AD8">
        <w:rPr>
          <w:sz w:val="16"/>
          <w:szCs w:val="16"/>
        </w:rPr>
        <w:t>содержание и ход предоставления муниципальной услуги;</w:t>
      </w:r>
    </w:p>
    <w:p w:rsidR="00DC387E" w:rsidRPr="00451AD8" w:rsidRDefault="00DC387E" w:rsidP="00DC387E">
      <w:pPr>
        <w:suppressAutoHyphens/>
        <w:ind w:firstLine="709"/>
        <w:jc w:val="both"/>
        <w:rPr>
          <w:sz w:val="16"/>
          <w:szCs w:val="16"/>
        </w:rPr>
      </w:pPr>
      <w:r w:rsidRPr="00451AD8">
        <w:rPr>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DC387E" w:rsidRPr="00451AD8" w:rsidRDefault="00DC387E" w:rsidP="00DC387E">
      <w:pPr>
        <w:suppressAutoHyphens/>
        <w:ind w:firstLine="709"/>
        <w:jc w:val="both"/>
        <w:rPr>
          <w:sz w:val="16"/>
          <w:szCs w:val="16"/>
        </w:rPr>
      </w:pPr>
      <w:r w:rsidRPr="00451AD8">
        <w:rPr>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DC387E" w:rsidRPr="00451AD8" w:rsidRDefault="00DC387E" w:rsidP="00DC387E">
      <w:pPr>
        <w:suppressAutoHyphens/>
        <w:ind w:firstLine="709"/>
        <w:jc w:val="both"/>
        <w:rPr>
          <w:sz w:val="16"/>
          <w:szCs w:val="16"/>
        </w:rPr>
      </w:pPr>
      <w:r w:rsidRPr="00451AD8">
        <w:rPr>
          <w:sz w:val="16"/>
          <w:szCs w:val="16"/>
        </w:rPr>
        <w:t xml:space="preserve">время приема и выдачи документов специалистами отдела по экономике, </w:t>
      </w:r>
      <w:proofErr w:type="spellStart"/>
      <w:r w:rsidRPr="00451AD8">
        <w:rPr>
          <w:sz w:val="16"/>
          <w:szCs w:val="16"/>
        </w:rPr>
        <w:t>имущественно-земельным</w:t>
      </w:r>
      <w:proofErr w:type="spellEnd"/>
      <w:r w:rsidRPr="00451AD8">
        <w:rPr>
          <w:sz w:val="16"/>
          <w:szCs w:val="16"/>
        </w:rPr>
        <w:t xml:space="preserve"> отношениям и сельскому хозяйству Администрации Островского муниципального района Костромской области, МФЦ;</w:t>
      </w:r>
    </w:p>
    <w:p w:rsidR="00DC387E" w:rsidRPr="00451AD8" w:rsidRDefault="00DC387E" w:rsidP="00DC387E">
      <w:pPr>
        <w:suppressAutoHyphens/>
        <w:ind w:firstLine="709"/>
        <w:jc w:val="both"/>
        <w:rPr>
          <w:sz w:val="16"/>
          <w:szCs w:val="16"/>
        </w:rPr>
      </w:pPr>
      <w:r w:rsidRPr="00451AD8">
        <w:rPr>
          <w:sz w:val="16"/>
          <w:szCs w:val="16"/>
        </w:rPr>
        <w:t>срок принятия Администрацией Островского муниципального района Костромской области решения о предоставлении муниципальной услуги;</w:t>
      </w:r>
    </w:p>
    <w:p w:rsidR="00DC387E" w:rsidRPr="00451AD8" w:rsidRDefault="00DC387E" w:rsidP="00DC387E">
      <w:pPr>
        <w:ind w:firstLine="709"/>
        <w:jc w:val="both"/>
        <w:rPr>
          <w:sz w:val="16"/>
          <w:szCs w:val="16"/>
        </w:rPr>
      </w:pPr>
      <w:r w:rsidRPr="00451AD8">
        <w:rPr>
          <w:sz w:val="16"/>
          <w:szCs w:val="16"/>
        </w:rPr>
        <w:t>порядок обжалования действий (бездействия) и решений, осуществляемых и принимаемых Администрацией Островского муниципального района Костромской области в ходе предоставления муниципальной услуги.</w:t>
      </w:r>
    </w:p>
    <w:p w:rsidR="00DC387E" w:rsidRPr="00451AD8" w:rsidRDefault="00DC387E" w:rsidP="00DC387E">
      <w:pPr>
        <w:ind w:firstLine="709"/>
        <w:jc w:val="both"/>
        <w:rPr>
          <w:sz w:val="16"/>
          <w:szCs w:val="16"/>
        </w:rPr>
      </w:pPr>
      <w:r w:rsidRPr="00451AD8">
        <w:rPr>
          <w:sz w:val="16"/>
          <w:szCs w:val="16"/>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451AD8">
        <w:rPr>
          <w:sz w:val="16"/>
          <w:szCs w:val="16"/>
        </w:rPr>
        <w:lastRenderedPageBreak/>
        <w:t>автоинформирования</w:t>
      </w:r>
      <w:proofErr w:type="spellEnd"/>
      <w:r w:rsidRPr="00451AD8">
        <w:rPr>
          <w:sz w:val="16"/>
          <w:szCs w:val="16"/>
        </w:rPr>
        <w:t xml:space="preserve"> (при наличии технической возможности). При </w:t>
      </w:r>
      <w:proofErr w:type="spellStart"/>
      <w:r w:rsidRPr="00451AD8">
        <w:rPr>
          <w:sz w:val="16"/>
          <w:szCs w:val="16"/>
        </w:rPr>
        <w:t>автоинформировании</w:t>
      </w:r>
      <w:proofErr w:type="spellEnd"/>
      <w:r w:rsidRPr="00451AD8">
        <w:rPr>
          <w:sz w:val="16"/>
          <w:szCs w:val="16"/>
        </w:rPr>
        <w:t xml:space="preserve"> обеспечивается круглосуточное предоставление справочной информации.</w:t>
      </w:r>
    </w:p>
    <w:p w:rsidR="00DC387E" w:rsidRPr="00451AD8" w:rsidRDefault="00DC387E" w:rsidP="00DC387E">
      <w:pPr>
        <w:tabs>
          <w:tab w:val="left" w:pos="0"/>
        </w:tabs>
        <w:ind w:firstLine="709"/>
        <w:jc w:val="both"/>
        <w:rPr>
          <w:sz w:val="16"/>
          <w:szCs w:val="16"/>
        </w:rPr>
      </w:pPr>
      <w:r w:rsidRPr="00451AD8">
        <w:rPr>
          <w:sz w:val="16"/>
          <w:szCs w:val="16"/>
        </w:rPr>
        <w:t>Информация по вопросам предоставления муниципальной услуги размещается:</w:t>
      </w:r>
    </w:p>
    <w:p w:rsidR="00DC387E" w:rsidRPr="00451AD8" w:rsidRDefault="00DC387E" w:rsidP="00DC387E">
      <w:pPr>
        <w:ind w:firstLine="709"/>
        <w:jc w:val="both"/>
        <w:rPr>
          <w:sz w:val="16"/>
          <w:szCs w:val="16"/>
        </w:rPr>
      </w:pPr>
      <w:r w:rsidRPr="00451AD8">
        <w:rPr>
          <w:sz w:val="16"/>
          <w:szCs w:val="16"/>
        </w:rPr>
        <w:t>на информационных стендах Администрации Островского муниципального района Костромской области</w:t>
      </w:r>
      <w:r w:rsidRPr="00451AD8">
        <w:rPr>
          <w:iCs/>
          <w:sz w:val="16"/>
          <w:szCs w:val="16"/>
        </w:rPr>
        <w:t>, МФЦ, общественных организаций, органов территориального общественного самоуправления (по согласованию)</w:t>
      </w:r>
      <w:r w:rsidRPr="00451AD8">
        <w:rPr>
          <w:sz w:val="16"/>
          <w:szCs w:val="16"/>
        </w:rPr>
        <w:t>;</w:t>
      </w:r>
    </w:p>
    <w:p w:rsidR="00DC387E" w:rsidRPr="00451AD8" w:rsidRDefault="00DC387E" w:rsidP="00DC387E">
      <w:pPr>
        <w:ind w:firstLine="709"/>
        <w:jc w:val="both"/>
        <w:rPr>
          <w:sz w:val="16"/>
          <w:szCs w:val="16"/>
        </w:rPr>
      </w:pPr>
      <w:r w:rsidRPr="00451AD8">
        <w:rPr>
          <w:sz w:val="16"/>
          <w:szCs w:val="16"/>
        </w:rPr>
        <w:t>на официальном сайте Администрации Островского муниципального района Костромской области (</w:t>
      </w:r>
      <w:hyperlink r:id="rId39" w:history="1">
        <w:r w:rsidRPr="00451AD8">
          <w:rPr>
            <w:rStyle w:val="af3"/>
            <w:sz w:val="16"/>
            <w:szCs w:val="16"/>
          </w:rPr>
          <w:t>www.ostrovskoe.ru</w:t>
        </w:r>
      </w:hyperlink>
      <w:r w:rsidRPr="00451AD8">
        <w:rPr>
          <w:sz w:val="16"/>
          <w:szCs w:val="16"/>
        </w:rPr>
        <w:t>) в сети Интернет;</w:t>
      </w:r>
    </w:p>
    <w:p w:rsidR="00DC387E" w:rsidRPr="00451AD8" w:rsidRDefault="00DC387E" w:rsidP="00DC387E">
      <w:pPr>
        <w:ind w:firstLine="709"/>
        <w:jc w:val="both"/>
        <w:rPr>
          <w:sz w:val="16"/>
          <w:szCs w:val="16"/>
        </w:rPr>
      </w:pPr>
      <w:r w:rsidRPr="00451AD8">
        <w:rPr>
          <w:sz w:val="16"/>
          <w:szCs w:val="16"/>
        </w:rPr>
        <w:t>в федеральной государственной информационной системе «Единый портал государственных и муниципальных услуг (функций)» (</w:t>
      </w:r>
      <w:proofErr w:type="spellStart"/>
      <w:r w:rsidR="00536823" w:rsidRPr="00451AD8">
        <w:rPr>
          <w:sz w:val="16"/>
          <w:szCs w:val="16"/>
        </w:rPr>
        <w:fldChar w:fldCharType="begin"/>
      </w:r>
      <w:r w:rsidRPr="00451AD8">
        <w:rPr>
          <w:sz w:val="16"/>
          <w:szCs w:val="16"/>
        </w:rPr>
        <w:instrText>HYPERLINK "http://www.gosuslugi.ru"</w:instrText>
      </w:r>
      <w:r w:rsidR="00536823" w:rsidRPr="00451AD8">
        <w:rPr>
          <w:sz w:val="16"/>
          <w:szCs w:val="16"/>
        </w:rPr>
        <w:fldChar w:fldCharType="separate"/>
      </w:r>
      <w:r w:rsidRPr="00451AD8">
        <w:rPr>
          <w:rStyle w:val="af3"/>
          <w:sz w:val="16"/>
          <w:szCs w:val="16"/>
        </w:rPr>
        <w:t>gosuslugi.ru</w:t>
      </w:r>
      <w:proofErr w:type="spellEnd"/>
      <w:r w:rsidR="00536823" w:rsidRPr="00451AD8">
        <w:rPr>
          <w:sz w:val="16"/>
          <w:szCs w:val="16"/>
        </w:rPr>
        <w:fldChar w:fldCharType="end"/>
      </w:r>
      <w:r w:rsidRPr="00451AD8">
        <w:rPr>
          <w:sz w:val="16"/>
          <w:szCs w:val="16"/>
        </w:rPr>
        <w:t>);</w:t>
      </w:r>
    </w:p>
    <w:p w:rsidR="00DC387E" w:rsidRPr="00451AD8" w:rsidRDefault="00DC387E" w:rsidP="00DC387E">
      <w:pPr>
        <w:ind w:firstLine="709"/>
        <w:jc w:val="both"/>
        <w:rPr>
          <w:sz w:val="16"/>
          <w:szCs w:val="16"/>
        </w:rPr>
      </w:pPr>
      <w:r w:rsidRPr="00451AD8">
        <w:rPr>
          <w:sz w:val="16"/>
          <w:szCs w:val="16"/>
        </w:rPr>
        <w:t>в региональной информационной системе «Единый портал Костромской области» (</w:t>
      </w:r>
      <w:hyperlink r:id="rId40" w:history="1">
        <w:r w:rsidRPr="00451AD8">
          <w:rPr>
            <w:rStyle w:val="af3"/>
            <w:sz w:val="16"/>
            <w:szCs w:val="16"/>
          </w:rPr>
          <w:t>44gosuslugi.ru</w:t>
        </w:r>
      </w:hyperlink>
      <w:r w:rsidRPr="00451AD8">
        <w:rPr>
          <w:sz w:val="16"/>
          <w:szCs w:val="16"/>
        </w:rPr>
        <w:t>);</w:t>
      </w:r>
    </w:p>
    <w:p w:rsidR="00DC387E" w:rsidRPr="00451AD8" w:rsidRDefault="00DC387E" w:rsidP="00DC387E">
      <w:pPr>
        <w:ind w:firstLine="709"/>
        <w:jc w:val="both"/>
        <w:rPr>
          <w:sz w:val="16"/>
          <w:szCs w:val="16"/>
        </w:rPr>
      </w:pPr>
      <w:r w:rsidRPr="00451AD8">
        <w:rPr>
          <w:sz w:val="16"/>
          <w:szCs w:val="16"/>
        </w:rPr>
        <w:t>в средствах массовой информации, в информационных материалах (брошюрах, буклетах и т.д.).</w:t>
      </w:r>
    </w:p>
    <w:p w:rsidR="00DC387E" w:rsidRPr="00451AD8" w:rsidRDefault="00DC387E" w:rsidP="00DC387E">
      <w:pPr>
        <w:ind w:firstLine="709"/>
        <w:jc w:val="both"/>
        <w:rPr>
          <w:sz w:val="16"/>
          <w:szCs w:val="16"/>
        </w:rPr>
      </w:pPr>
      <w:r w:rsidRPr="00451AD8">
        <w:rPr>
          <w:sz w:val="16"/>
          <w:szCs w:val="16"/>
        </w:rPr>
        <w:t>Размещаемая информация содержит в том числе:</w:t>
      </w:r>
    </w:p>
    <w:p w:rsidR="00DC387E" w:rsidRPr="00451AD8" w:rsidRDefault="00DC387E" w:rsidP="00DC387E">
      <w:pPr>
        <w:shd w:val="clear" w:color="auto" w:fill="FFFFFF"/>
        <w:ind w:firstLine="709"/>
        <w:jc w:val="both"/>
        <w:rPr>
          <w:sz w:val="16"/>
          <w:szCs w:val="16"/>
        </w:rPr>
      </w:pPr>
      <w:r w:rsidRPr="00451AD8">
        <w:rPr>
          <w:sz w:val="16"/>
          <w:szCs w:val="16"/>
        </w:rPr>
        <w:t>информацию о месте нахождения и графике работы Администрации Островского муниципального района Костромской области, а также МФЦ;</w:t>
      </w:r>
    </w:p>
    <w:p w:rsidR="00DC387E" w:rsidRPr="00451AD8" w:rsidRDefault="00DC387E" w:rsidP="00DC387E">
      <w:pPr>
        <w:shd w:val="clear" w:color="auto" w:fill="FFFFFF"/>
        <w:ind w:firstLine="709"/>
        <w:jc w:val="both"/>
        <w:rPr>
          <w:sz w:val="16"/>
          <w:szCs w:val="16"/>
        </w:rPr>
      </w:pPr>
      <w:r w:rsidRPr="00451AD8">
        <w:rPr>
          <w:sz w:val="16"/>
          <w:szCs w:val="16"/>
        </w:rPr>
        <w:t xml:space="preserve">справочные телефоны Администрации Островского муниципального района Костромской области, в том числе номер </w:t>
      </w:r>
      <w:proofErr w:type="spellStart"/>
      <w:r w:rsidRPr="00451AD8">
        <w:rPr>
          <w:sz w:val="16"/>
          <w:szCs w:val="16"/>
        </w:rPr>
        <w:t>телефона-автоинформатора</w:t>
      </w:r>
      <w:proofErr w:type="spellEnd"/>
      <w:r w:rsidRPr="00451AD8">
        <w:rPr>
          <w:sz w:val="16"/>
          <w:szCs w:val="16"/>
        </w:rPr>
        <w:t xml:space="preserve"> (при наличии технической возможности);</w:t>
      </w:r>
    </w:p>
    <w:p w:rsidR="00DC387E" w:rsidRPr="00451AD8" w:rsidRDefault="00DC387E" w:rsidP="00DC387E">
      <w:pPr>
        <w:shd w:val="clear" w:color="auto" w:fill="FFFFFF"/>
        <w:ind w:firstLine="709"/>
        <w:jc w:val="both"/>
        <w:rPr>
          <w:sz w:val="16"/>
          <w:szCs w:val="16"/>
        </w:rPr>
      </w:pPr>
      <w:r w:rsidRPr="00451AD8">
        <w:rPr>
          <w:sz w:val="16"/>
          <w:szCs w:val="16"/>
        </w:rPr>
        <w:t>адрес официального сайта Администрации Островского муниципального района Костромской области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DC387E" w:rsidRPr="00451AD8" w:rsidRDefault="00DC387E" w:rsidP="00DC387E">
      <w:pPr>
        <w:shd w:val="clear" w:color="auto" w:fill="FFFFFF"/>
        <w:ind w:firstLine="709"/>
        <w:jc w:val="both"/>
        <w:rPr>
          <w:sz w:val="16"/>
          <w:szCs w:val="16"/>
        </w:rPr>
      </w:pPr>
      <w:r w:rsidRPr="00451AD8">
        <w:rPr>
          <w:sz w:val="16"/>
          <w:szCs w:val="16"/>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портал Костромской области».</w:t>
      </w:r>
    </w:p>
    <w:p w:rsidR="00DC387E" w:rsidRPr="00451AD8" w:rsidRDefault="00DC387E" w:rsidP="00DC387E">
      <w:pPr>
        <w:ind w:firstLine="709"/>
        <w:jc w:val="both"/>
        <w:rPr>
          <w:sz w:val="16"/>
          <w:szCs w:val="16"/>
        </w:rPr>
      </w:pPr>
    </w:p>
    <w:p w:rsidR="00DC387E" w:rsidRPr="00451AD8" w:rsidRDefault="00DC387E" w:rsidP="00DC387E">
      <w:pPr>
        <w:ind w:firstLine="709"/>
        <w:jc w:val="center"/>
        <w:rPr>
          <w:sz w:val="16"/>
          <w:szCs w:val="16"/>
        </w:rPr>
      </w:pPr>
      <w:r w:rsidRPr="00451AD8">
        <w:rPr>
          <w:sz w:val="16"/>
          <w:szCs w:val="16"/>
        </w:rPr>
        <w:t>Раздел 2. Стандарт предоставления муниципальной услуги</w:t>
      </w:r>
    </w:p>
    <w:p w:rsidR="00DC387E" w:rsidRPr="00451AD8" w:rsidRDefault="00DC387E" w:rsidP="00DC387E">
      <w:pPr>
        <w:ind w:firstLine="709"/>
        <w:jc w:val="both"/>
        <w:rPr>
          <w:sz w:val="16"/>
          <w:szCs w:val="16"/>
        </w:rPr>
      </w:pPr>
    </w:p>
    <w:p w:rsidR="00DC387E" w:rsidRPr="00451AD8" w:rsidRDefault="00DC387E" w:rsidP="00DC387E">
      <w:pPr>
        <w:ind w:firstLine="709"/>
        <w:jc w:val="both"/>
        <w:rPr>
          <w:iCs/>
          <w:sz w:val="16"/>
          <w:szCs w:val="16"/>
        </w:rPr>
      </w:pPr>
      <w:r w:rsidRPr="00451AD8">
        <w:rPr>
          <w:sz w:val="16"/>
          <w:szCs w:val="16"/>
        </w:rPr>
        <w:t>5. Наименование муниципальной услуги – п</w:t>
      </w:r>
      <w:r w:rsidRPr="00451AD8">
        <w:rPr>
          <w:iCs/>
          <w:sz w:val="16"/>
          <w:szCs w:val="16"/>
        </w:rPr>
        <w:t>редоставление земельных участков, находящихся в муниципальной собственности, и земельных участков, государственная собственность на которые не разграничена,</w:t>
      </w:r>
      <w:r w:rsidRPr="00451AD8">
        <w:rPr>
          <w:bCs/>
          <w:sz w:val="16"/>
          <w:szCs w:val="16"/>
        </w:rPr>
        <w:t xml:space="preserve"> в собственность или аренду без проведения торгов</w:t>
      </w:r>
      <w:r w:rsidRPr="00451AD8">
        <w:rPr>
          <w:iCs/>
          <w:sz w:val="16"/>
          <w:szCs w:val="16"/>
        </w:rPr>
        <w:t xml:space="preserve"> (далее – муниципальная услуга).</w:t>
      </w:r>
    </w:p>
    <w:p w:rsidR="00DC387E" w:rsidRPr="00451AD8" w:rsidRDefault="00DC387E" w:rsidP="00DC387E">
      <w:pPr>
        <w:pStyle w:val="1d"/>
        <w:tabs>
          <w:tab w:val="left" w:pos="1418"/>
        </w:tabs>
        <w:ind w:firstLine="709"/>
        <w:rPr>
          <w:rFonts w:ascii="Times New Roman" w:hAnsi="Times New Roman"/>
          <w:sz w:val="16"/>
          <w:szCs w:val="16"/>
        </w:rPr>
      </w:pPr>
      <w:r w:rsidRPr="00451AD8">
        <w:rPr>
          <w:rFonts w:ascii="Times New Roman" w:hAnsi="Times New Roman"/>
          <w:sz w:val="16"/>
          <w:szCs w:val="16"/>
        </w:rPr>
        <w:t>6. Муниципальная услуга предоставляется Администрацией Островского муниципального района Костромской области.</w:t>
      </w:r>
    </w:p>
    <w:p w:rsidR="00DC387E" w:rsidRPr="00451AD8" w:rsidRDefault="00DC387E" w:rsidP="00DC387E">
      <w:pPr>
        <w:ind w:firstLine="709"/>
        <w:jc w:val="both"/>
        <w:rPr>
          <w:sz w:val="16"/>
          <w:szCs w:val="16"/>
        </w:rPr>
      </w:pPr>
      <w:r w:rsidRPr="00451AD8">
        <w:rPr>
          <w:sz w:val="16"/>
          <w:szCs w:val="16"/>
        </w:rPr>
        <w:t>7. Результатом предоставления муниципальной услуги является: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принятие решения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в собственность бесплатно;</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подписание со стороны </w:t>
      </w:r>
      <w:proofErr w:type="gramStart"/>
      <w:r w:rsidRPr="00451AD8">
        <w:rPr>
          <w:rFonts w:ascii="Times New Roman" w:hAnsi="Times New Roman" w:cs="Times New Roman"/>
          <w:sz w:val="16"/>
          <w:szCs w:val="16"/>
        </w:rPr>
        <w:t>Администрации Островского муниципального района Костромской области проекта договора аренды земельного</w:t>
      </w:r>
      <w:proofErr w:type="gramEnd"/>
      <w:r w:rsidRPr="00451AD8">
        <w:rPr>
          <w:rFonts w:ascii="Times New Roman" w:hAnsi="Times New Roman" w:cs="Times New Roman"/>
          <w:sz w:val="16"/>
          <w:szCs w:val="16"/>
        </w:rPr>
        <w:t xml:space="preserve"> участка, находящегося в муниципальной собственности, или земельного участка, государственная собственность на который не разграничена;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подписание со стороны </w:t>
      </w:r>
      <w:proofErr w:type="gramStart"/>
      <w:r w:rsidRPr="00451AD8">
        <w:rPr>
          <w:rFonts w:ascii="Times New Roman" w:hAnsi="Times New Roman" w:cs="Times New Roman"/>
          <w:sz w:val="16"/>
          <w:szCs w:val="16"/>
        </w:rPr>
        <w:t>Администрации Островского муниципального района Костромской области проекта договора купли-продажи земельного</w:t>
      </w:r>
      <w:proofErr w:type="gramEnd"/>
      <w:r w:rsidRPr="00451AD8">
        <w:rPr>
          <w:rFonts w:ascii="Times New Roman" w:hAnsi="Times New Roman" w:cs="Times New Roman"/>
          <w:sz w:val="16"/>
          <w:szCs w:val="16"/>
        </w:rPr>
        <w:t xml:space="preserve"> участка, находящегося в муниципальной собственности, или земельного участка, государственная собственность на который не разграничена;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принятие решения об отказе в предоставлении земельного участка.</w:t>
      </w:r>
    </w:p>
    <w:p w:rsidR="00DC387E" w:rsidRPr="00451AD8" w:rsidRDefault="00DC387E" w:rsidP="00DC387E">
      <w:pPr>
        <w:ind w:firstLine="709"/>
        <w:jc w:val="both"/>
        <w:rPr>
          <w:sz w:val="16"/>
          <w:szCs w:val="16"/>
        </w:rPr>
      </w:pPr>
      <w:r w:rsidRPr="00451AD8">
        <w:rPr>
          <w:sz w:val="16"/>
          <w:szCs w:val="16"/>
        </w:rPr>
        <w:t>Процедура предоставления муниципальной услуги завершается выдачей (направлением) заявителю одного из следующих документов:</w:t>
      </w:r>
    </w:p>
    <w:p w:rsidR="00DC387E" w:rsidRPr="00451AD8" w:rsidRDefault="00DC387E" w:rsidP="00DC387E">
      <w:pPr>
        <w:ind w:firstLine="709"/>
        <w:jc w:val="both"/>
        <w:rPr>
          <w:sz w:val="16"/>
          <w:szCs w:val="16"/>
        </w:rPr>
      </w:pPr>
      <w:r w:rsidRPr="00451AD8">
        <w:rPr>
          <w:sz w:val="16"/>
          <w:szCs w:val="16"/>
        </w:rPr>
        <w:t>Постановления Администрации Островского муниципального района Костромской области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в собственность бесплатно;</w:t>
      </w:r>
    </w:p>
    <w:p w:rsidR="00DC387E" w:rsidRPr="00451AD8" w:rsidRDefault="00DC387E" w:rsidP="00DC387E">
      <w:pPr>
        <w:ind w:firstLine="709"/>
        <w:jc w:val="both"/>
        <w:rPr>
          <w:sz w:val="16"/>
          <w:szCs w:val="16"/>
        </w:rPr>
      </w:pPr>
      <w:r w:rsidRPr="00451AD8">
        <w:rPr>
          <w:sz w:val="16"/>
          <w:szCs w:val="16"/>
        </w:rPr>
        <w:t>проекта договора купли-продажи земельного участка, находящегося в муниципальной собственности, или земельного участка, государственная собственность на который не разграничена, подписанного со стороны Администрации Островского муниципального района Костромской области;</w:t>
      </w:r>
    </w:p>
    <w:p w:rsidR="00DC387E" w:rsidRPr="00451AD8" w:rsidRDefault="00DC387E" w:rsidP="00DC387E">
      <w:pPr>
        <w:ind w:firstLine="709"/>
        <w:jc w:val="both"/>
        <w:rPr>
          <w:sz w:val="16"/>
          <w:szCs w:val="16"/>
        </w:rPr>
      </w:pPr>
      <w:r w:rsidRPr="00451AD8">
        <w:rPr>
          <w:sz w:val="16"/>
          <w:szCs w:val="16"/>
        </w:rPr>
        <w:t>проекта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 подписанного со стороны Администрации Островского муниципального района Костромской области;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Уведомления Администрации Островского муниципального района Костромской области об отказе в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8. Срок предоставления муниципальной услуги: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30 календарных дней со дня поступления заявления и комплекта документов, необходимых для предоставления муниципальной услуги, в Администрации Островского муниципального района Костромской области, МФЦ;</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10 календарных дней со дня поступления заявления и комплекта документов, необходимых для предоставления муниципальной услуги, в случае возврата заявления заявителю.</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Приостановление предоставления муниципальной услуги действующим законодательством не предусмотрено.</w:t>
      </w:r>
    </w:p>
    <w:p w:rsidR="00DC387E" w:rsidRPr="00451AD8" w:rsidRDefault="00DC387E" w:rsidP="00DC387E">
      <w:pPr>
        <w:ind w:firstLine="709"/>
        <w:jc w:val="both"/>
        <w:rPr>
          <w:sz w:val="16"/>
          <w:szCs w:val="16"/>
        </w:rPr>
      </w:pPr>
      <w:r w:rsidRPr="00451AD8">
        <w:rPr>
          <w:sz w:val="16"/>
          <w:szCs w:val="16"/>
        </w:rPr>
        <w:t>9. Предоставление муниципальной услуги осуществляется в соответствии со следующими нормативными правовыми актами:</w:t>
      </w:r>
    </w:p>
    <w:p w:rsidR="00DC387E" w:rsidRPr="00451AD8" w:rsidRDefault="00DC387E" w:rsidP="00DC387E">
      <w:pPr>
        <w:ind w:firstLine="709"/>
        <w:jc w:val="both"/>
        <w:rPr>
          <w:sz w:val="16"/>
          <w:szCs w:val="16"/>
        </w:rPr>
      </w:pPr>
      <w:r w:rsidRPr="00451AD8">
        <w:rPr>
          <w:sz w:val="16"/>
          <w:szCs w:val="16"/>
        </w:rPr>
        <w:t>1) Гражданским кодексом Российской Федерации (часть первая) («Собрание законодательства Российской Федерации», 05.12.1994, № 32, ст. 3301);</w:t>
      </w:r>
    </w:p>
    <w:p w:rsidR="00DC387E" w:rsidRPr="00451AD8" w:rsidRDefault="00DC387E" w:rsidP="00DC387E">
      <w:pPr>
        <w:ind w:firstLine="709"/>
        <w:jc w:val="both"/>
        <w:rPr>
          <w:sz w:val="16"/>
          <w:szCs w:val="16"/>
        </w:rPr>
      </w:pPr>
      <w:r w:rsidRPr="00451AD8">
        <w:rPr>
          <w:sz w:val="16"/>
          <w:szCs w:val="16"/>
        </w:rPr>
        <w:t>2) Гражданским кодексом Российской Федерации (часть вторая) («Собрание законодательства Российской Федерации», 29.01.1996, № 5, ст. 410);</w:t>
      </w:r>
    </w:p>
    <w:p w:rsidR="00DC387E" w:rsidRPr="00451AD8" w:rsidRDefault="00DC387E" w:rsidP="00DC387E">
      <w:pPr>
        <w:ind w:firstLine="709"/>
        <w:jc w:val="both"/>
        <w:rPr>
          <w:sz w:val="16"/>
          <w:szCs w:val="16"/>
        </w:rPr>
      </w:pPr>
      <w:r w:rsidRPr="00451AD8">
        <w:rPr>
          <w:sz w:val="16"/>
          <w:szCs w:val="16"/>
        </w:rPr>
        <w:t xml:space="preserve">3) Земельным </w:t>
      </w:r>
      <w:hyperlink r:id="rId41" w:history="1">
        <w:r w:rsidRPr="00451AD8">
          <w:rPr>
            <w:sz w:val="16"/>
            <w:szCs w:val="16"/>
          </w:rPr>
          <w:t>кодексом</w:t>
        </w:r>
      </w:hyperlink>
      <w:r w:rsidRPr="00451AD8">
        <w:rPr>
          <w:sz w:val="16"/>
          <w:szCs w:val="16"/>
        </w:rPr>
        <w:t xml:space="preserve"> Российской Федерации («Собрание законодательства Российской Федерации», 29.10.2001, № 44, ст. 4147);</w:t>
      </w:r>
    </w:p>
    <w:p w:rsidR="00DC387E" w:rsidRPr="00451AD8" w:rsidRDefault="00DC387E" w:rsidP="00DC387E">
      <w:pPr>
        <w:ind w:firstLine="709"/>
        <w:jc w:val="both"/>
        <w:rPr>
          <w:sz w:val="16"/>
          <w:szCs w:val="16"/>
        </w:rPr>
      </w:pPr>
      <w:r w:rsidRPr="00451AD8">
        <w:rPr>
          <w:sz w:val="16"/>
          <w:szCs w:val="16"/>
        </w:rPr>
        <w:t xml:space="preserve">4) Градостроительным </w:t>
      </w:r>
      <w:hyperlink r:id="rId42" w:history="1">
        <w:r w:rsidRPr="00451AD8">
          <w:rPr>
            <w:sz w:val="16"/>
            <w:szCs w:val="16"/>
          </w:rPr>
          <w:t>кодексом</w:t>
        </w:r>
      </w:hyperlink>
      <w:r w:rsidRPr="00451AD8">
        <w:rPr>
          <w:sz w:val="16"/>
          <w:szCs w:val="16"/>
        </w:rPr>
        <w:t xml:space="preserve"> Российской Федерации («Российская газета», № 290, 30.12.2004);</w:t>
      </w:r>
    </w:p>
    <w:p w:rsidR="00DC387E" w:rsidRPr="00451AD8" w:rsidRDefault="00DC387E" w:rsidP="00DC387E">
      <w:pPr>
        <w:ind w:firstLine="709"/>
        <w:jc w:val="both"/>
        <w:rPr>
          <w:sz w:val="16"/>
          <w:szCs w:val="16"/>
        </w:rPr>
      </w:pPr>
      <w:r w:rsidRPr="00451AD8">
        <w:rPr>
          <w:sz w:val="16"/>
          <w:szCs w:val="16"/>
        </w:rPr>
        <w:t xml:space="preserve">5) Федеральным </w:t>
      </w:r>
      <w:hyperlink r:id="rId43" w:history="1">
        <w:r w:rsidRPr="00451AD8">
          <w:rPr>
            <w:sz w:val="16"/>
            <w:szCs w:val="16"/>
          </w:rPr>
          <w:t>законом</w:t>
        </w:r>
      </w:hyperlink>
      <w:r w:rsidRPr="00451AD8">
        <w:rPr>
          <w:sz w:val="16"/>
          <w:szCs w:val="16"/>
        </w:rPr>
        <w:t xml:space="preserve"> от 25 октября 2001 года № 137-ФЗ «О введении            в действие Земельного кодекса Российской Федерации» («Собрание законодательства Российской Федерации», 29.10.2001, № 44, ст. 4148);</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6) Федеральным </w:t>
      </w:r>
      <w:hyperlink r:id="rId44" w:history="1">
        <w:r w:rsidRPr="00451AD8">
          <w:rPr>
            <w:rFonts w:ascii="Times New Roman" w:hAnsi="Times New Roman" w:cs="Times New Roman"/>
            <w:sz w:val="16"/>
            <w:szCs w:val="16"/>
          </w:rPr>
          <w:t>законом</w:t>
        </w:r>
      </w:hyperlink>
      <w:r w:rsidRPr="00451AD8">
        <w:rPr>
          <w:rFonts w:ascii="Times New Roman" w:hAnsi="Times New Roman" w:cs="Times New Roman"/>
          <w:sz w:val="16"/>
          <w:szCs w:val="16"/>
        </w:rPr>
        <w:t xml:space="preserve"> от 29 декабря 2004 года № 191-ФЗ «О введении            в действие Градостроительного кодекса Российской Федерации» («Российская газета», № 290, 30.12.2004);</w:t>
      </w:r>
    </w:p>
    <w:p w:rsidR="00DC387E" w:rsidRPr="00451AD8" w:rsidRDefault="00DC387E" w:rsidP="00DC387E">
      <w:pPr>
        <w:ind w:firstLine="709"/>
        <w:jc w:val="both"/>
        <w:rPr>
          <w:sz w:val="16"/>
          <w:szCs w:val="16"/>
        </w:rPr>
      </w:pPr>
      <w:r w:rsidRPr="00451AD8">
        <w:rPr>
          <w:sz w:val="16"/>
          <w:szCs w:val="16"/>
        </w:rPr>
        <w:t xml:space="preserve">7) Федеральным </w:t>
      </w:r>
      <w:hyperlink r:id="rId45" w:history="1">
        <w:r w:rsidRPr="00451AD8">
          <w:rPr>
            <w:sz w:val="16"/>
            <w:szCs w:val="16"/>
          </w:rPr>
          <w:t>законом</w:t>
        </w:r>
      </w:hyperlink>
      <w:r w:rsidRPr="00451AD8">
        <w:rPr>
          <w:sz w:val="16"/>
          <w:szCs w:val="16"/>
        </w:rPr>
        <w:t xml:space="preserve"> от 27 июля 2010 года № 210-ФЗ «Об организации предоставления государственных и муниципальных услуг» («Российская газета», № 168, 30.07.2010);</w:t>
      </w:r>
    </w:p>
    <w:p w:rsidR="00DC387E" w:rsidRPr="00451AD8" w:rsidRDefault="00DC387E" w:rsidP="00DC387E">
      <w:pPr>
        <w:ind w:firstLine="709"/>
        <w:jc w:val="both"/>
        <w:rPr>
          <w:sz w:val="16"/>
          <w:szCs w:val="16"/>
        </w:rPr>
      </w:pPr>
      <w:r w:rsidRPr="00451AD8">
        <w:rPr>
          <w:sz w:val="16"/>
          <w:szCs w:val="16"/>
        </w:rPr>
        <w:t xml:space="preserve">8) Федеральным </w:t>
      </w:r>
      <w:hyperlink r:id="rId46" w:history="1">
        <w:r w:rsidRPr="00451AD8">
          <w:rPr>
            <w:sz w:val="16"/>
            <w:szCs w:val="16"/>
          </w:rPr>
          <w:t>законом</w:t>
        </w:r>
      </w:hyperlink>
      <w:r w:rsidRPr="00451AD8">
        <w:rPr>
          <w:sz w:val="16"/>
          <w:szCs w:val="16"/>
        </w:rPr>
        <w:t xml:space="preserve"> от 24 июля 2007 года № 221-ФЗ «О кадастровой деятельности» («Собрание законодательства Российской Федерации», 30.07.2007, № 31, ст. 4017);</w:t>
      </w:r>
    </w:p>
    <w:p w:rsidR="00DC387E" w:rsidRPr="00451AD8" w:rsidRDefault="00DC387E" w:rsidP="00DC387E">
      <w:pPr>
        <w:pStyle w:val="ConsPlusNormal"/>
        <w:widowControl/>
        <w:ind w:firstLine="709"/>
        <w:jc w:val="both"/>
        <w:rPr>
          <w:rFonts w:ascii="Times New Roman" w:hAnsi="Times New Roman" w:cs="Times New Roman"/>
          <w:sz w:val="16"/>
          <w:szCs w:val="16"/>
          <w:lang w:eastAsia="en-US"/>
        </w:rPr>
      </w:pPr>
      <w:r w:rsidRPr="00451AD8">
        <w:rPr>
          <w:rFonts w:ascii="Times New Roman" w:hAnsi="Times New Roman" w:cs="Times New Roman"/>
          <w:sz w:val="16"/>
          <w:szCs w:val="16"/>
        </w:rPr>
        <w:t xml:space="preserve">9) Федеральным </w:t>
      </w:r>
      <w:hyperlink r:id="rId47" w:history="1">
        <w:r w:rsidRPr="00451AD8">
          <w:rPr>
            <w:rFonts w:ascii="Times New Roman" w:hAnsi="Times New Roman" w:cs="Times New Roman"/>
            <w:sz w:val="16"/>
            <w:szCs w:val="16"/>
          </w:rPr>
          <w:t>законом</w:t>
        </w:r>
      </w:hyperlink>
      <w:r w:rsidRPr="00451AD8">
        <w:rPr>
          <w:rFonts w:ascii="Times New Roman" w:hAnsi="Times New Roman" w:cs="Times New Roman"/>
          <w:sz w:val="16"/>
          <w:szCs w:val="16"/>
        </w:rPr>
        <w:t xml:space="preserve"> от 13 июля 2015 года № 218-ФЗ                                        «О государственной регистрации недвижимости» («</w:t>
      </w:r>
      <w:r w:rsidRPr="00451AD8">
        <w:rPr>
          <w:rFonts w:ascii="Times New Roman" w:hAnsi="Times New Roman" w:cs="Times New Roman"/>
          <w:sz w:val="16"/>
          <w:szCs w:val="16"/>
          <w:lang w:eastAsia="en-US"/>
        </w:rPr>
        <w:t>Официальный интернет-портал правовой информации» (</w:t>
      </w:r>
      <w:proofErr w:type="spellStart"/>
      <w:r w:rsidRPr="00451AD8">
        <w:rPr>
          <w:rFonts w:ascii="Times New Roman" w:hAnsi="Times New Roman" w:cs="Times New Roman"/>
          <w:sz w:val="16"/>
          <w:szCs w:val="16"/>
          <w:lang w:eastAsia="en-US"/>
        </w:rPr>
        <w:t>www.pravo.gov.ru</w:t>
      </w:r>
      <w:proofErr w:type="spellEnd"/>
      <w:r w:rsidRPr="00451AD8">
        <w:rPr>
          <w:rFonts w:ascii="Times New Roman" w:hAnsi="Times New Roman" w:cs="Times New Roman"/>
          <w:sz w:val="16"/>
          <w:szCs w:val="16"/>
          <w:lang w:eastAsia="en-US"/>
        </w:rPr>
        <w:t>), 14.07.2015);</w:t>
      </w:r>
    </w:p>
    <w:p w:rsidR="00DC387E" w:rsidRPr="00451AD8" w:rsidRDefault="00DC387E" w:rsidP="00DC387E">
      <w:pPr>
        <w:ind w:firstLine="709"/>
        <w:jc w:val="both"/>
        <w:rPr>
          <w:sz w:val="16"/>
          <w:szCs w:val="16"/>
        </w:rPr>
      </w:pPr>
      <w:r w:rsidRPr="00451AD8">
        <w:rPr>
          <w:sz w:val="16"/>
          <w:szCs w:val="16"/>
        </w:rPr>
        <w:t xml:space="preserve">10) Федеральным </w:t>
      </w:r>
      <w:hyperlink r:id="rId48" w:history="1">
        <w:r w:rsidRPr="00451AD8">
          <w:rPr>
            <w:sz w:val="16"/>
            <w:szCs w:val="16"/>
          </w:rPr>
          <w:t>законом</w:t>
        </w:r>
      </w:hyperlink>
      <w:r w:rsidRPr="00451AD8">
        <w:rPr>
          <w:sz w:val="16"/>
          <w:szCs w:val="16"/>
        </w:rPr>
        <w:t xml:space="preserve">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11) Федеральным </w:t>
      </w:r>
      <w:hyperlink r:id="rId49" w:history="1">
        <w:r w:rsidRPr="00451AD8">
          <w:rPr>
            <w:rFonts w:ascii="Times New Roman" w:hAnsi="Times New Roman" w:cs="Times New Roman"/>
            <w:sz w:val="16"/>
            <w:szCs w:val="16"/>
          </w:rPr>
          <w:t>законом</w:t>
        </w:r>
      </w:hyperlink>
      <w:r w:rsidRPr="00451AD8">
        <w:rPr>
          <w:rFonts w:ascii="Times New Roman" w:hAnsi="Times New Roman" w:cs="Times New Roman"/>
          <w:sz w:val="16"/>
          <w:szCs w:val="16"/>
        </w:rPr>
        <w:t xml:space="preserve"> от 06 апреля 2011 года № 63-ФЗ «Об электронной подписи» («</w:t>
      </w:r>
      <w:r w:rsidRPr="00451AD8">
        <w:rPr>
          <w:rFonts w:ascii="Times New Roman" w:hAnsi="Times New Roman" w:cs="Times New Roman"/>
          <w:sz w:val="16"/>
          <w:szCs w:val="16"/>
          <w:lang w:eastAsia="en-US"/>
        </w:rPr>
        <w:t>Российская газета», № 75, 08.04.2011)</w:t>
      </w:r>
      <w:r w:rsidRPr="00451AD8">
        <w:rPr>
          <w:rFonts w:ascii="Times New Roman" w:hAnsi="Times New Roman" w:cs="Times New Roman"/>
          <w:sz w:val="16"/>
          <w:szCs w:val="16"/>
        </w:rPr>
        <w:t>;</w:t>
      </w:r>
    </w:p>
    <w:p w:rsidR="00DC387E" w:rsidRPr="00451AD8" w:rsidRDefault="00DC387E" w:rsidP="00DC387E">
      <w:pPr>
        <w:ind w:firstLine="709"/>
        <w:jc w:val="both"/>
        <w:rPr>
          <w:sz w:val="16"/>
          <w:szCs w:val="16"/>
        </w:rPr>
      </w:pPr>
      <w:r w:rsidRPr="00451AD8">
        <w:rPr>
          <w:sz w:val="16"/>
          <w:szCs w:val="16"/>
        </w:rPr>
        <w:t xml:space="preserve">12) Федеральным </w:t>
      </w:r>
      <w:hyperlink r:id="rId50" w:history="1">
        <w:r w:rsidRPr="00451AD8">
          <w:rPr>
            <w:sz w:val="16"/>
            <w:szCs w:val="16"/>
          </w:rPr>
          <w:t>законом</w:t>
        </w:r>
      </w:hyperlink>
      <w:r w:rsidRPr="00451AD8">
        <w:rPr>
          <w:sz w:val="16"/>
          <w:szCs w:val="16"/>
        </w:rPr>
        <w:t xml:space="preserve"> от 24 июля 2002 года № 101-ФЗ «Об обороте земель сельскохозяйственного назначения» («</w:t>
      </w:r>
      <w:r w:rsidRPr="00451AD8">
        <w:rPr>
          <w:sz w:val="16"/>
          <w:szCs w:val="16"/>
          <w:lang w:eastAsia="en-US"/>
        </w:rPr>
        <w:t>Российская газета», № 137, 27.07.2002)</w:t>
      </w:r>
      <w:r w:rsidRPr="00451AD8">
        <w:rPr>
          <w:sz w:val="16"/>
          <w:szCs w:val="16"/>
        </w:rPr>
        <w:t>;</w:t>
      </w:r>
    </w:p>
    <w:p w:rsidR="00DC387E" w:rsidRPr="00451AD8" w:rsidRDefault="00DC387E" w:rsidP="00DC387E">
      <w:pPr>
        <w:ind w:firstLine="709"/>
        <w:jc w:val="both"/>
        <w:rPr>
          <w:sz w:val="16"/>
          <w:szCs w:val="16"/>
        </w:rPr>
      </w:pPr>
      <w:r w:rsidRPr="00451AD8">
        <w:rPr>
          <w:sz w:val="16"/>
          <w:szCs w:val="16"/>
        </w:rPr>
        <w:t xml:space="preserve">13) </w:t>
      </w:r>
      <w:r w:rsidRPr="00451AD8">
        <w:rPr>
          <w:sz w:val="16"/>
          <w:szCs w:val="16"/>
          <w:lang w:eastAsia="en-US"/>
        </w:rPr>
        <w:t>П</w:t>
      </w:r>
      <w:r w:rsidRPr="00451AD8">
        <w:rPr>
          <w:sz w:val="16"/>
          <w:szCs w:val="16"/>
        </w:rPr>
        <w:t>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14) </w:t>
      </w:r>
      <w:hyperlink r:id="rId51" w:history="1">
        <w:r w:rsidRPr="00451AD8">
          <w:rPr>
            <w:rFonts w:ascii="Times New Roman" w:hAnsi="Times New Roman" w:cs="Times New Roman"/>
            <w:sz w:val="16"/>
            <w:szCs w:val="16"/>
          </w:rPr>
          <w:t>Приказом</w:t>
        </w:r>
      </w:hyperlink>
      <w:r w:rsidRPr="00451AD8">
        <w:rPr>
          <w:rFonts w:ascii="Times New Roman" w:hAnsi="Times New Roman" w:cs="Times New Roman"/>
          <w:sz w:val="16"/>
          <w:szCs w:val="16"/>
        </w:rPr>
        <w:t xml:space="preserve">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w:t>
      </w:r>
      <w:proofErr w:type="spellStart"/>
      <w:r w:rsidRPr="00451AD8">
        <w:rPr>
          <w:rFonts w:ascii="Times New Roman" w:hAnsi="Times New Roman" w:cs="Times New Roman"/>
          <w:sz w:val="16"/>
          <w:szCs w:val="16"/>
        </w:rPr>
        <w:t>www.pravo.gov.ru</w:t>
      </w:r>
      <w:proofErr w:type="spellEnd"/>
      <w:r w:rsidRPr="00451AD8">
        <w:rPr>
          <w:rFonts w:ascii="Times New Roman" w:hAnsi="Times New Roman" w:cs="Times New Roman"/>
          <w:sz w:val="16"/>
          <w:szCs w:val="16"/>
        </w:rPr>
        <w:t>), 28.02.2015);</w:t>
      </w:r>
    </w:p>
    <w:p w:rsidR="00DC387E" w:rsidRPr="00451AD8" w:rsidRDefault="00DC387E" w:rsidP="00DC387E">
      <w:pPr>
        <w:pStyle w:val="ConsPlusNormal"/>
        <w:widowControl/>
        <w:ind w:firstLine="709"/>
        <w:jc w:val="both"/>
        <w:rPr>
          <w:rFonts w:ascii="Times New Roman" w:hAnsi="Times New Roman" w:cs="Times New Roman"/>
          <w:sz w:val="16"/>
          <w:szCs w:val="16"/>
          <w:lang w:eastAsia="en-US"/>
        </w:rPr>
      </w:pPr>
      <w:proofErr w:type="gramStart"/>
      <w:r w:rsidRPr="00451AD8">
        <w:rPr>
          <w:rFonts w:ascii="Times New Roman" w:hAnsi="Times New Roman" w:cs="Times New Roman"/>
          <w:sz w:val="16"/>
          <w:szCs w:val="16"/>
          <w:lang w:eastAsia="en-US"/>
        </w:rPr>
        <w:t xml:space="preserve">15) Приказом Министерства экономического развития </w:t>
      </w:r>
      <w:r w:rsidRPr="00451AD8">
        <w:rPr>
          <w:rFonts w:ascii="Times New Roman" w:hAnsi="Times New Roman" w:cs="Times New Roman"/>
          <w:sz w:val="16"/>
          <w:szCs w:val="16"/>
        </w:rPr>
        <w:t>Российской Федерации</w:t>
      </w:r>
      <w:r w:rsidRPr="00451AD8">
        <w:rPr>
          <w:rFonts w:ascii="Times New Roman" w:hAnsi="Times New Roman" w:cs="Times New Roman"/>
          <w:sz w:val="16"/>
          <w:szCs w:val="16"/>
          <w:lang w:eastAsia="en-US"/>
        </w:rPr>
        <w:t xml:space="preserve">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w:t>
      </w:r>
      <w:proofErr w:type="gramEnd"/>
      <w:r w:rsidRPr="00451AD8">
        <w:rPr>
          <w:rFonts w:ascii="Times New Roman" w:hAnsi="Times New Roman" w:cs="Times New Roman"/>
          <w:sz w:val="16"/>
          <w:szCs w:val="16"/>
          <w:lang w:eastAsia="en-US"/>
        </w:rPr>
        <w:t xml:space="preserve"> </w:t>
      </w:r>
      <w:proofErr w:type="gramStart"/>
      <w:r w:rsidRPr="00451AD8">
        <w:rPr>
          <w:rFonts w:ascii="Times New Roman" w:hAnsi="Times New Roman" w:cs="Times New Roman"/>
          <w:sz w:val="16"/>
          <w:szCs w:val="16"/>
          <w:lang w:eastAsia="en-US"/>
        </w:rPr>
        <w:t>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w:t>
      </w:r>
      <w:proofErr w:type="gramEnd"/>
      <w:r w:rsidRPr="00451AD8">
        <w:rPr>
          <w:rFonts w:ascii="Times New Roman" w:hAnsi="Times New Roman" w:cs="Times New Roman"/>
          <w:sz w:val="16"/>
          <w:szCs w:val="16"/>
          <w:lang w:eastAsia="en-US"/>
        </w:rPr>
        <w:t xml:space="preserve"> к их формату» (далее – Порядок подачи заявлений в электронном виде, </w:t>
      </w:r>
      <w:r w:rsidRPr="00451AD8">
        <w:rPr>
          <w:rFonts w:ascii="Times New Roman" w:hAnsi="Times New Roman" w:cs="Times New Roman"/>
          <w:sz w:val="16"/>
          <w:szCs w:val="16"/>
        </w:rPr>
        <w:t>утвержденный приказом Минэкономразвития России от 14.01.2015 № 7</w:t>
      </w:r>
      <w:r w:rsidRPr="00451AD8">
        <w:rPr>
          <w:rFonts w:ascii="Times New Roman" w:hAnsi="Times New Roman" w:cs="Times New Roman"/>
          <w:sz w:val="16"/>
          <w:szCs w:val="16"/>
          <w:lang w:eastAsia="en-US"/>
        </w:rPr>
        <w:t>) («Официальный интернет-портал правовой информации» (</w:t>
      </w:r>
      <w:proofErr w:type="spellStart"/>
      <w:r w:rsidRPr="00451AD8">
        <w:rPr>
          <w:rFonts w:ascii="Times New Roman" w:hAnsi="Times New Roman" w:cs="Times New Roman"/>
          <w:sz w:val="16"/>
          <w:szCs w:val="16"/>
          <w:lang w:eastAsia="en-US"/>
        </w:rPr>
        <w:t>www.pravo.gov.ru</w:t>
      </w:r>
      <w:proofErr w:type="spellEnd"/>
      <w:r w:rsidRPr="00451AD8">
        <w:rPr>
          <w:rFonts w:ascii="Times New Roman" w:hAnsi="Times New Roman" w:cs="Times New Roman"/>
          <w:sz w:val="16"/>
          <w:szCs w:val="16"/>
          <w:lang w:eastAsia="en-US"/>
        </w:rPr>
        <w:t>), 27.02.2015);</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lang w:eastAsia="en-US"/>
        </w:rPr>
        <w:lastRenderedPageBreak/>
        <w:t xml:space="preserve">16) </w:t>
      </w:r>
      <w:hyperlink r:id="rId52" w:history="1">
        <w:r w:rsidRPr="00451AD8">
          <w:rPr>
            <w:rFonts w:ascii="Times New Roman" w:hAnsi="Times New Roman" w:cs="Times New Roman"/>
            <w:sz w:val="16"/>
            <w:szCs w:val="16"/>
          </w:rPr>
          <w:t>Законом</w:t>
        </w:r>
      </w:hyperlink>
      <w:r w:rsidRPr="00451AD8">
        <w:rPr>
          <w:rFonts w:ascii="Times New Roman" w:hAnsi="Times New Roman" w:cs="Times New Roman"/>
          <w:sz w:val="16"/>
          <w:szCs w:val="16"/>
        </w:rPr>
        <w:t xml:space="preserve"> Костромской области от 22 апреля 2015 года № 668-5-ЗКО               «О предоставлении земельных участков отдельным категориям граждан в собственность бесплатно» (Официальный интернет-портал правовой информации (</w:t>
      </w:r>
      <w:proofErr w:type="spellStart"/>
      <w:r w:rsidRPr="00451AD8">
        <w:rPr>
          <w:rFonts w:ascii="Times New Roman" w:hAnsi="Times New Roman" w:cs="Times New Roman"/>
          <w:sz w:val="16"/>
          <w:szCs w:val="16"/>
        </w:rPr>
        <w:t>www.pravo.gov.ru</w:t>
      </w:r>
      <w:proofErr w:type="spellEnd"/>
      <w:r w:rsidRPr="00451AD8">
        <w:rPr>
          <w:rFonts w:ascii="Times New Roman" w:hAnsi="Times New Roman" w:cs="Times New Roman"/>
          <w:sz w:val="16"/>
          <w:szCs w:val="16"/>
        </w:rPr>
        <w:t>), 27.04.2015);</w:t>
      </w:r>
    </w:p>
    <w:p w:rsidR="00DC387E" w:rsidRPr="00451AD8" w:rsidRDefault="00DC387E" w:rsidP="00DC387E">
      <w:pPr>
        <w:ind w:firstLine="709"/>
        <w:jc w:val="both"/>
        <w:rPr>
          <w:sz w:val="16"/>
          <w:szCs w:val="16"/>
        </w:rPr>
      </w:pPr>
      <w:proofErr w:type="gramStart"/>
      <w:r w:rsidRPr="00451AD8">
        <w:rPr>
          <w:sz w:val="16"/>
          <w:szCs w:val="16"/>
          <w:lang w:eastAsia="en-US"/>
        </w:rPr>
        <w:t xml:space="preserve">17) </w:t>
      </w:r>
      <w:hyperlink r:id="rId53" w:history="1">
        <w:r w:rsidRPr="00451AD8">
          <w:rPr>
            <w:sz w:val="16"/>
            <w:szCs w:val="16"/>
          </w:rPr>
          <w:t>Законом</w:t>
        </w:r>
      </w:hyperlink>
      <w:r w:rsidRPr="00451AD8">
        <w:rPr>
          <w:sz w:val="16"/>
          <w:szCs w:val="16"/>
        </w:rPr>
        <w:t xml:space="preserve"> Костромской области от 12 июля 2016 года № 122-6-ЗКО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земельных участков, находящихся в государственной или муниципальной собственности, в аренду без проведения торгов» (Официальный интернет-портал правовой информации (</w:t>
      </w:r>
      <w:proofErr w:type="spellStart"/>
      <w:r w:rsidRPr="00451AD8">
        <w:rPr>
          <w:sz w:val="16"/>
          <w:szCs w:val="16"/>
        </w:rPr>
        <w:t>www.pravo.gov.ru</w:t>
      </w:r>
      <w:proofErr w:type="spellEnd"/>
      <w:r w:rsidRPr="00451AD8">
        <w:rPr>
          <w:sz w:val="16"/>
          <w:szCs w:val="16"/>
        </w:rPr>
        <w:t>), 14.07.2016);</w:t>
      </w:r>
      <w:proofErr w:type="gramEnd"/>
    </w:p>
    <w:p w:rsidR="00DC387E" w:rsidRPr="00451AD8" w:rsidRDefault="00DC387E" w:rsidP="00DC387E">
      <w:pPr>
        <w:ind w:firstLine="709"/>
        <w:jc w:val="both"/>
        <w:rPr>
          <w:sz w:val="16"/>
          <w:szCs w:val="16"/>
        </w:rPr>
      </w:pPr>
      <w:r w:rsidRPr="00451AD8">
        <w:rPr>
          <w:sz w:val="16"/>
          <w:szCs w:val="16"/>
        </w:rPr>
        <w:t>10. В перечень документов, необходимых для предоставления муниципальной услуги входят:</w:t>
      </w:r>
    </w:p>
    <w:p w:rsidR="00DC387E" w:rsidRPr="00451AD8" w:rsidRDefault="00DC387E" w:rsidP="00DC387E">
      <w:pPr>
        <w:pStyle w:val="ConsPlusNormal"/>
        <w:widowControl/>
        <w:ind w:firstLine="709"/>
        <w:jc w:val="both"/>
        <w:rPr>
          <w:rFonts w:ascii="Times New Roman" w:hAnsi="Times New Roman" w:cs="Times New Roman"/>
          <w:sz w:val="16"/>
          <w:szCs w:val="16"/>
        </w:rPr>
      </w:pPr>
      <w:bookmarkStart w:id="5" w:name="P120"/>
      <w:bookmarkStart w:id="6" w:name="P113"/>
      <w:bookmarkEnd w:id="5"/>
      <w:bookmarkEnd w:id="6"/>
      <w:r w:rsidRPr="00451AD8">
        <w:rPr>
          <w:rFonts w:ascii="Times New Roman" w:hAnsi="Times New Roman" w:cs="Times New Roman"/>
          <w:sz w:val="16"/>
          <w:szCs w:val="16"/>
        </w:rPr>
        <w:t>1) заявление о предоставлении земельного участка по форме согласно приложению № 2 к административному регламенту;</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 документ, удостоверяющий личность заявителя, являющегося физическим лицом, либо личность представителя физического или юридического лица, в частности один из следующих документов (при направлении документов посредством почтовой связи – его копия, заверенная в установленном порядке; представление указанного в настоящем пункте документа не требуется, в случае направления заявления посредством отправки через личный кабинет региональной информационной системы «Единый портал Костромской области», а также, если заявление подписано усиленной квалифицированной электронной подписью):</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паспорт гражданина Российской Федерации;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временное удостоверение личности гражданина Российской Федерации по форме 2П (для граждан, утративших паспорт, а также для граждан, в отношении которых до выдачи паспорта проводится дополнительная проверка);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общегражданский заграничный паспорт (для прибывших на временное жительство в Российскую Федерацию граждан Российской Федерации, постоянно проживающих за границей);</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разрешение на временное проживание;</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вид на жительство;</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3) выписка из Единого государственного реестра юридических лиц (далее - ЕГРЮЛ) о юридическом лице, являющемся заявителем;</w:t>
      </w:r>
    </w:p>
    <w:p w:rsidR="00DC387E" w:rsidRPr="00451AD8" w:rsidRDefault="00DC387E" w:rsidP="00DC387E">
      <w:pPr>
        <w:pStyle w:val="ConsPlusNormal"/>
        <w:widowControl/>
        <w:ind w:firstLine="709"/>
        <w:jc w:val="both"/>
        <w:rPr>
          <w:rFonts w:ascii="Times New Roman" w:hAnsi="Times New Roman" w:cs="Times New Roman"/>
          <w:sz w:val="16"/>
          <w:szCs w:val="16"/>
        </w:rPr>
      </w:pPr>
      <w:bookmarkStart w:id="7" w:name="P121"/>
      <w:bookmarkEnd w:id="7"/>
      <w:r w:rsidRPr="00451AD8">
        <w:rPr>
          <w:rFonts w:ascii="Times New Roman" w:hAnsi="Times New Roman" w:cs="Times New Roman"/>
          <w:sz w:val="16"/>
          <w:szCs w:val="16"/>
        </w:rPr>
        <w:t>4)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DC387E" w:rsidRPr="00451AD8" w:rsidRDefault="00DC387E" w:rsidP="00DC387E">
      <w:pPr>
        <w:pStyle w:val="ConsPlusNormal"/>
        <w:widowControl/>
        <w:ind w:firstLine="709"/>
        <w:jc w:val="both"/>
        <w:rPr>
          <w:rFonts w:ascii="Times New Roman" w:hAnsi="Times New Roman" w:cs="Times New Roman"/>
          <w:sz w:val="16"/>
          <w:szCs w:val="16"/>
        </w:rPr>
      </w:pPr>
      <w:bookmarkStart w:id="8" w:name="P122"/>
      <w:bookmarkEnd w:id="8"/>
      <w:r w:rsidRPr="00451AD8">
        <w:rPr>
          <w:rFonts w:ascii="Times New Roman" w:hAnsi="Times New Roman" w:cs="Times New Roman"/>
          <w:sz w:val="16"/>
          <w:szCs w:val="16"/>
        </w:rPr>
        <w:t>5) документ, удостоверяющий полномочия представителя заявителя, если с заявлением обращается представитель заявителя;</w:t>
      </w:r>
    </w:p>
    <w:p w:rsidR="00DC387E" w:rsidRPr="00451AD8" w:rsidRDefault="00DC387E" w:rsidP="00DC387E">
      <w:pPr>
        <w:pStyle w:val="ConsPlusNormal"/>
        <w:widowControl/>
        <w:ind w:firstLine="709"/>
        <w:jc w:val="both"/>
        <w:rPr>
          <w:rFonts w:ascii="Times New Roman" w:hAnsi="Times New Roman" w:cs="Times New Roman"/>
          <w:sz w:val="16"/>
          <w:szCs w:val="16"/>
        </w:rPr>
      </w:pPr>
      <w:bookmarkStart w:id="9" w:name="P123"/>
      <w:bookmarkEnd w:id="9"/>
      <w:r w:rsidRPr="00451AD8">
        <w:rPr>
          <w:rFonts w:ascii="Times New Roman" w:hAnsi="Times New Roman" w:cs="Times New Roman"/>
          <w:sz w:val="16"/>
          <w:szCs w:val="16"/>
        </w:rPr>
        <w:t>6) выписка из Единого государственного реестра недвижимости (далее – ЕГРН) об объекте недвижимости (об испрашиваемом земельном участке);</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7)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C387E" w:rsidRPr="00451AD8" w:rsidRDefault="00DC387E" w:rsidP="00DC387E">
      <w:pPr>
        <w:pStyle w:val="1d"/>
        <w:ind w:firstLine="709"/>
        <w:rPr>
          <w:rFonts w:ascii="Times New Roman" w:hAnsi="Times New Roman"/>
          <w:sz w:val="16"/>
          <w:szCs w:val="16"/>
        </w:rPr>
      </w:pPr>
      <w:r w:rsidRPr="00451AD8">
        <w:rPr>
          <w:rFonts w:ascii="Times New Roman" w:hAnsi="Times New Roman"/>
          <w:sz w:val="16"/>
          <w:szCs w:val="16"/>
        </w:rPr>
        <w:t>8) документы, подтверждающие право заявителя на предоставление земельного участка без проведения торгов:</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договор о комплексном освоении территории (в случае, если обратился заявитель, указанный в </w:t>
      </w:r>
      <w:hyperlink w:anchor="P51" w:history="1">
        <w:r w:rsidRPr="00451AD8">
          <w:rPr>
            <w:rFonts w:ascii="Times New Roman" w:hAnsi="Times New Roman" w:cs="Times New Roman"/>
            <w:sz w:val="16"/>
            <w:szCs w:val="16"/>
          </w:rPr>
          <w:t>подпунктах 1</w:t>
        </w:r>
      </w:hyperlink>
      <w:r w:rsidRPr="00451AD8">
        <w:rPr>
          <w:rFonts w:ascii="Times New Roman" w:hAnsi="Times New Roman" w:cs="Times New Roman"/>
          <w:sz w:val="16"/>
          <w:szCs w:val="16"/>
        </w:rPr>
        <w:t xml:space="preserve">, </w:t>
      </w:r>
      <w:hyperlink w:anchor="P52" w:history="1">
        <w:r w:rsidRPr="00451AD8">
          <w:rPr>
            <w:rFonts w:ascii="Times New Roman" w:hAnsi="Times New Roman" w:cs="Times New Roman"/>
            <w:sz w:val="16"/>
            <w:szCs w:val="16"/>
          </w:rPr>
          <w:t>3</w:t>
        </w:r>
      </w:hyperlink>
      <w:r w:rsidRPr="00451AD8">
        <w:rPr>
          <w:rFonts w:ascii="Times New Roman" w:hAnsi="Times New Roman" w:cs="Times New Roman"/>
          <w:sz w:val="16"/>
          <w:szCs w:val="16"/>
        </w:rPr>
        <w:t xml:space="preserve">, </w:t>
      </w:r>
      <w:hyperlink w:anchor="P53" w:history="1">
        <w:r w:rsidRPr="00451AD8">
          <w:rPr>
            <w:rFonts w:ascii="Times New Roman" w:hAnsi="Times New Roman" w:cs="Times New Roman"/>
            <w:sz w:val="16"/>
            <w:szCs w:val="16"/>
          </w:rPr>
          <w:t>4</w:t>
        </w:r>
      </w:hyperlink>
      <w:r w:rsidRPr="00451AD8">
        <w:rPr>
          <w:rFonts w:ascii="Times New Roman" w:hAnsi="Times New Roman" w:cs="Times New Roman"/>
          <w:sz w:val="16"/>
          <w:szCs w:val="16"/>
        </w:rPr>
        <w:t xml:space="preserve"> пункта 2.1.1, в </w:t>
      </w:r>
      <w:hyperlink w:anchor="P75" w:history="1">
        <w:r w:rsidRPr="00451AD8">
          <w:rPr>
            <w:rFonts w:ascii="Times New Roman" w:hAnsi="Times New Roman" w:cs="Times New Roman"/>
            <w:sz w:val="16"/>
            <w:szCs w:val="16"/>
          </w:rPr>
          <w:t>подпунктах 7</w:t>
        </w:r>
      </w:hyperlink>
      <w:r w:rsidRPr="00451AD8">
        <w:rPr>
          <w:rFonts w:ascii="Times New Roman" w:hAnsi="Times New Roman" w:cs="Times New Roman"/>
          <w:sz w:val="16"/>
          <w:szCs w:val="16"/>
        </w:rPr>
        <w:t xml:space="preserve">, </w:t>
      </w:r>
      <w:hyperlink w:anchor="P76" w:history="1">
        <w:r w:rsidRPr="00451AD8">
          <w:rPr>
            <w:rFonts w:ascii="Times New Roman" w:hAnsi="Times New Roman" w:cs="Times New Roman"/>
            <w:sz w:val="16"/>
            <w:szCs w:val="16"/>
          </w:rPr>
          <w:t>8</w:t>
        </w:r>
      </w:hyperlink>
      <w:r w:rsidRPr="00451AD8">
        <w:rPr>
          <w:rFonts w:ascii="Times New Roman" w:hAnsi="Times New Roman" w:cs="Times New Roman"/>
          <w:sz w:val="16"/>
          <w:szCs w:val="16"/>
        </w:rPr>
        <w:t xml:space="preserve">, </w:t>
      </w:r>
      <w:hyperlink w:anchor="P77" w:history="1">
        <w:r w:rsidRPr="00451AD8">
          <w:rPr>
            <w:rFonts w:ascii="Times New Roman" w:hAnsi="Times New Roman" w:cs="Times New Roman"/>
            <w:sz w:val="16"/>
            <w:szCs w:val="16"/>
          </w:rPr>
          <w:t>9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утвержденный проект планировки и утвержденный проект межевания территории (в случае, если обратился заявитель, указанный в </w:t>
      </w:r>
      <w:hyperlink w:anchor="P51" w:history="1">
        <w:r w:rsidRPr="00451AD8">
          <w:rPr>
            <w:rFonts w:ascii="Times New Roman" w:hAnsi="Times New Roman" w:cs="Times New Roman"/>
            <w:sz w:val="16"/>
            <w:szCs w:val="16"/>
          </w:rPr>
          <w:t>подпунктах 1</w:t>
        </w:r>
      </w:hyperlink>
      <w:r w:rsidRPr="00451AD8">
        <w:rPr>
          <w:rFonts w:ascii="Times New Roman" w:hAnsi="Times New Roman" w:cs="Times New Roman"/>
          <w:sz w:val="16"/>
          <w:szCs w:val="16"/>
        </w:rPr>
        <w:t xml:space="preserve">, </w:t>
      </w:r>
      <w:hyperlink w:anchor="P52" w:history="1">
        <w:r w:rsidRPr="00451AD8">
          <w:rPr>
            <w:rFonts w:ascii="Times New Roman" w:hAnsi="Times New Roman" w:cs="Times New Roman"/>
            <w:sz w:val="16"/>
            <w:szCs w:val="16"/>
          </w:rPr>
          <w:t>3</w:t>
        </w:r>
      </w:hyperlink>
      <w:r w:rsidRPr="00451AD8">
        <w:rPr>
          <w:rFonts w:ascii="Times New Roman" w:hAnsi="Times New Roman" w:cs="Times New Roman"/>
          <w:sz w:val="16"/>
          <w:szCs w:val="16"/>
        </w:rPr>
        <w:t xml:space="preserve">, </w:t>
      </w:r>
      <w:hyperlink w:anchor="P53" w:history="1">
        <w:r w:rsidRPr="00451AD8">
          <w:rPr>
            <w:rFonts w:ascii="Times New Roman" w:hAnsi="Times New Roman" w:cs="Times New Roman"/>
            <w:sz w:val="16"/>
            <w:szCs w:val="16"/>
          </w:rPr>
          <w:t>4</w:t>
        </w:r>
      </w:hyperlink>
      <w:r w:rsidRPr="00451AD8">
        <w:rPr>
          <w:rFonts w:ascii="Times New Roman" w:hAnsi="Times New Roman" w:cs="Times New Roman"/>
          <w:sz w:val="16"/>
          <w:szCs w:val="16"/>
        </w:rPr>
        <w:t xml:space="preserve">, подпункте 1 пункта 2.1.2, </w:t>
      </w:r>
      <w:hyperlink w:anchor="P75" w:history="1">
        <w:r w:rsidRPr="00451AD8">
          <w:rPr>
            <w:rFonts w:ascii="Times New Roman" w:hAnsi="Times New Roman" w:cs="Times New Roman"/>
            <w:sz w:val="16"/>
            <w:szCs w:val="16"/>
          </w:rPr>
          <w:t>подпунктах 7</w:t>
        </w:r>
      </w:hyperlink>
      <w:r w:rsidRPr="00451AD8">
        <w:rPr>
          <w:rFonts w:ascii="Times New Roman" w:hAnsi="Times New Roman" w:cs="Times New Roman"/>
          <w:sz w:val="16"/>
          <w:szCs w:val="16"/>
        </w:rPr>
        <w:t xml:space="preserve">, </w:t>
      </w:r>
      <w:hyperlink w:anchor="P76" w:history="1">
        <w:r w:rsidRPr="00451AD8">
          <w:rPr>
            <w:rFonts w:ascii="Times New Roman" w:hAnsi="Times New Roman" w:cs="Times New Roman"/>
            <w:sz w:val="16"/>
            <w:szCs w:val="16"/>
          </w:rPr>
          <w:t>8</w:t>
        </w:r>
      </w:hyperlink>
      <w:r w:rsidRPr="00451AD8">
        <w:rPr>
          <w:rFonts w:ascii="Times New Roman" w:hAnsi="Times New Roman" w:cs="Times New Roman"/>
          <w:sz w:val="16"/>
          <w:szCs w:val="16"/>
        </w:rPr>
        <w:t xml:space="preserve">, </w:t>
      </w:r>
      <w:hyperlink w:anchor="P77" w:history="1">
        <w:r w:rsidRPr="00451AD8">
          <w:rPr>
            <w:rFonts w:ascii="Times New Roman" w:hAnsi="Times New Roman" w:cs="Times New Roman"/>
            <w:sz w:val="16"/>
            <w:szCs w:val="16"/>
          </w:rPr>
          <w:t>9</w:t>
        </w:r>
      </w:hyperlink>
      <w:r w:rsidRPr="00451AD8">
        <w:rPr>
          <w:rFonts w:ascii="Times New Roman" w:hAnsi="Times New Roman" w:cs="Times New Roman"/>
          <w:sz w:val="16"/>
          <w:szCs w:val="16"/>
        </w:rPr>
        <w:t xml:space="preserve">, </w:t>
      </w:r>
      <w:hyperlink w:anchor="P82" w:history="1">
        <w:r w:rsidRPr="00451AD8">
          <w:rPr>
            <w:rFonts w:ascii="Times New Roman" w:hAnsi="Times New Roman" w:cs="Times New Roman"/>
            <w:sz w:val="16"/>
            <w:szCs w:val="16"/>
          </w:rPr>
          <w:t>1</w:t>
        </w:r>
      </w:hyperlink>
      <w:r w:rsidRPr="00451AD8">
        <w:rPr>
          <w:rFonts w:ascii="Times New Roman" w:hAnsi="Times New Roman" w:cs="Times New Roman"/>
          <w:sz w:val="16"/>
          <w:szCs w:val="16"/>
        </w:rPr>
        <w:t xml:space="preserve">5, </w:t>
      </w:r>
      <w:hyperlink w:anchor="P83" w:history="1">
        <w:r w:rsidRPr="00451AD8">
          <w:rPr>
            <w:rFonts w:ascii="Times New Roman" w:hAnsi="Times New Roman" w:cs="Times New Roman"/>
            <w:sz w:val="16"/>
            <w:szCs w:val="16"/>
          </w:rPr>
          <w:t>1</w:t>
        </w:r>
      </w:hyperlink>
      <w:r w:rsidRPr="00451AD8">
        <w:rPr>
          <w:rFonts w:ascii="Times New Roman" w:hAnsi="Times New Roman" w:cs="Times New Roman"/>
          <w:sz w:val="16"/>
          <w:szCs w:val="16"/>
        </w:rPr>
        <w:t xml:space="preserve">6, </w:t>
      </w:r>
      <w:hyperlink w:anchor="P84" w:history="1">
        <w:r w:rsidRPr="00451AD8">
          <w:rPr>
            <w:rFonts w:ascii="Times New Roman" w:hAnsi="Times New Roman" w:cs="Times New Roman"/>
            <w:sz w:val="16"/>
            <w:szCs w:val="16"/>
          </w:rPr>
          <w:t>1</w:t>
        </w:r>
      </w:hyperlink>
      <w:r w:rsidRPr="00451AD8">
        <w:rPr>
          <w:rFonts w:ascii="Times New Roman" w:hAnsi="Times New Roman" w:cs="Times New Roman"/>
          <w:sz w:val="16"/>
          <w:szCs w:val="16"/>
        </w:rPr>
        <w:t xml:space="preserve">7, </w:t>
      </w:r>
      <w:hyperlink w:anchor="P85" w:history="1">
        <w:r w:rsidRPr="00451AD8">
          <w:rPr>
            <w:rFonts w:ascii="Times New Roman" w:hAnsi="Times New Roman" w:cs="Times New Roman"/>
            <w:sz w:val="16"/>
            <w:szCs w:val="16"/>
          </w:rPr>
          <w:t>1</w:t>
        </w:r>
      </w:hyperlink>
      <w:r w:rsidRPr="00451AD8">
        <w:rPr>
          <w:rFonts w:ascii="Times New Roman" w:hAnsi="Times New Roman" w:cs="Times New Roman"/>
          <w:sz w:val="16"/>
          <w:szCs w:val="16"/>
        </w:rPr>
        <w:t xml:space="preserve">8, </w:t>
      </w:r>
      <w:hyperlink w:anchor="P86" w:history="1">
        <w:r w:rsidRPr="00451AD8">
          <w:rPr>
            <w:rFonts w:ascii="Times New Roman" w:hAnsi="Times New Roman" w:cs="Times New Roman"/>
            <w:sz w:val="16"/>
            <w:szCs w:val="16"/>
          </w:rPr>
          <w:t>1</w:t>
        </w:r>
      </w:hyperlink>
      <w:r w:rsidRPr="00451AD8">
        <w:rPr>
          <w:rFonts w:ascii="Times New Roman" w:hAnsi="Times New Roman" w:cs="Times New Roman"/>
          <w:sz w:val="16"/>
          <w:szCs w:val="16"/>
        </w:rPr>
        <w:t xml:space="preserve">9, </w:t>
      </w:r>
      <w:hyperlink w:anchor="P98" w:history="1">
        <w:r w:rsidRPr="00451AD8">
          <w:rPr>
            <w:rFonts w:ascii="Times New Roman" w:hAnsi="Times New Roman" w:cs="Times New Roman"/>
            <w:sz w:val="16"/>
            <w:szCs w:val="16"/>
          </w:rPr>
          <w:t>3</w:t>
        </w:r>
      </w:hyperlink>
      <w:r w:rsidRPr="00451AD8">
        <w:rPr>
          <w:rFonts w:ascii="Times New Roman" w:hAnsi="Times New Roman" w:cs="Times New Roman"/>
          <w:sz w:val="16"/>
          <w:szCs w:val="16"/>
        </w:rPr>
        <w:t xml:space="preserve">1, </w:t>
      </w:r>
      <w:hyperlink w:anchor="P99" w:history="1">
        <w:r w:rsidRPr="00451AD8">
          <w:rPr>
            <w:rFonts w:ascii="Times New Roman" w:hAnsi="Times New Roman" w:cs="Times New Roman"/>
            <w:sz w:val="16"/>
            <w:szCs w:val="16"/>
          </w:rPr>
          <w:t>32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документ, подтверждающий членство заявителя в некоммерческой организации (в случае, если обратился заявитель, указанный в </w:t>
      </w:r>
      <w:hyperlink w:anchor="P52" w:history="1">
        <w:r w:rsidRPr="00451AD8">
          <w:rPr>
            <w:rFonts w:ascii="Times New Roman" w:hAnsi="Times New Roman" w:cs="Times New Roman"/>
            <w:sz w:val="16"/>
            <w:szCs w:val="16"/>
          </w:rPr>
          <w:t xml:space="preserve">подпунктах </w:t>
        </w:r>
      </w:hyperlink>
      <w:r w:rsidRPr="00451AD8">
        <w:rPr>
          <w:rFonts w:ascii="Times New Roman" w:hAnsi="Times New Roman" w:cs="Times New Roman"/>
          <w:sz w:val="16"/>
          <w:szCs w:val="16"/>
        </w:rPr>
        <w:t xml:space="preserve">3, </w:t>
      </w:r>
      <w:hyperlink w:anchor="P54" w:history="1">
        <w:r w:rsidRPr="00451AD8">
          <w:rPr>
            <w:rFonts w:ascii="Times New Roman" w:hAnsi="Times New Roman" w:cs="Times New Roman"/>
            <w:sz w:val="16"/>
            <w:szCs w:val="16"/>
          </w:rPr>
          <w:t>5 пункта 2.1.1</w:t>
        </w:r>
      </w:hyperlink>
      <w:r w:rsidRPr="00451AD8">
        <w:rPr>
          <w:rFonts w:ascii="Times New Roman" w:hAnsi="Times New Roman" w:cs="Times New Roman"/>
          <w:sz w:val="16"/>
          <w:szCs w:val="16"/>
        </w:rPr>
        <w:t xml:space="preserve">, </w:t>
      </w:r>
      <w:hyperlink w:anchor="P62" w:history="1">
        <w:r w:rsidRPr="00451AD8">
          <w:rPr>
            <w:rFonts w:ascii="Times New Roman" w:hAnsi="Times New Roman" w:cs="Times New Roman"/>
            <w:sz w:val="16"/>
            <w:szCs w:val="16"/>
          </w:rPr>
          <w:t>подпункте 3 пункта 2.1.2</w:t>
        </w:r>
      </w:hyperlink>
      <w:r w:rsidRPr="00451AD8">
        <w:rPr>
          <w:rFonts w:ascii="Times New Roman" w:hAnsi="Times New Roman" w:cs="Times New Roman"/>
          <w:sz w:val="16"/>
          <w:szCs w:val="16"/>
        </w:rPr>
        <w:t xml:space="preserve">, </w:t>
      </w:r>
      <w:hyperlink w:anchor="P76" w:history="1">
        <w:r w:rsidRPr="00451AD8">
          <w:rPr>
            <w:rFonts w:ascii="Times New Roman" w:hAnsi="Times New Roman" w:cs="Times New Roman"/>
            <w:sz w:val="16"/>
            <w:szCs w:val="16"/>
          </w:rPr>
          <w:t>подпунктах 8</w:t>
        </w:r>
      </w:hyperlink>
      <w:r w:rsidRPr="00451AD8">
        <w:rPr>
          <w:rFonts w:ascii="Times New Roman" w:hAnsi="Times New Roman" w:cs="Times New Roman"/>
          <w:sz w:val="16"/>
          <w:szCs w:val="16"/>
        </w:rPr>
        <w:t xml:space="preserve">, </w:t>
      </w:r>
      <w:hyperlink w:anchor="P78" w:history="1">
        <w:r w:rsidRPr="00451AD8">
          <w:rPr>
            <w:rFonts w:ascii="Times New Roman" w:hAnsi="Times New Roman" w:cs="Times New Roman"/>
            <w:sz w:val="16"/>
            <w:szCs w:val="16"/>
          </w:rPr>
          <w:t>10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решение органа некоммерческой организации о распределении испрашиваемого земельного участка заявителю (в случае, если обратился заявитель, указанный в </w:t>
      </w:r>
      <w:hyperlink w:anchor="P52" w:history="1">
        <w:r w:rsidRPr="00451AD8">
          <w:rPr>
            <w:rFonts w:ascii="Times New Roman" w:hAnsi="Times New Roman" w:cs="Times New Roman"/>
            <w:sz w:val="16"/>
            <w:szCs w:val="16"/>
          </w:rPr>
          <w:t xml:space="preserve">подпунктах </w:t>
        </w:r>
      </w:hyperlink>
      <w:r w:rsidRPr="00451AD8">
        <w:rPr>
          <w:rFonts w:ascii="Times New Roman" w:hAnsi="Times New Roman" w:cs="Times New Roman"/>
          <w:sz w:val="16"/>
          <w:szCs w:val="16"/>
        </w:rPr>
        <w:t xml:space="preserve">3, </w:t>
      </w:r>
      <w:hyperlink w:anchor="P54" w:history="1">
        <w:r w:rsidRPr="00451AD8">
          <w:rPr>
            <w:rFonts w:ascii="Times New Roman" w:hAnsi="Times New Roman" w:cs="Times New Roman"/>
            <w:sz w:val="16"/>
            <w:szCs w:val="16"/>
          </w:rPr>
          <w:t>5 пункта 2.1.1</w:t>
        </w:r>
      </w:hyperlink>
      <w:r w:rsidRPr="00451AD8">
        <w:rPr>
          <w:rFonts w:ascii="Times New Roman" w:hAnsi="Times New Roman" w:cs="Times New Roman"/>
          <w:sz w:val="16"/>
          <w:szCs w:val="16"/>
        </w:rPr>
        <w:t xml:space="preserve">, </w:t>
      </w:r>
      <w:hyperlink w:anchor="P78" w:history="1">
        <w:r w:rsidRPr="00451AD8">
          <w:rPr>
            <w:rFonts w:ascii="Times New Roman" w:hAnsi="Times New Roman" w:cs="Times New Roman"/>
            <w:sz w:val="16"/>
            <w:szCs w:val="16"/>
          </w:rPr>
          <w:t>подпункте 10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решение органа некоммерческой организации о приобретении земельного участка (в случае, если обратился заявитель, указанный в </w:t>
      </w:r>
      <w:hyperlink w:anchor="P53" w:history="1">
        <w:r w:rsidRPr="00451AD8">
          <w:rPr>
            <w:rFonts w:ascii="Times New Roman" w:hAnsi="Times New Roman" w:cs="Times New Roman"/>
            <w:sz w:val="16"/>
            <w:szCs w:val="16"/>
          </w:rPr>
          <w:t>подпункте 4 пункта 2.1.1</w:t>
        </w:r>
      </w:hyperlink>
      <w:r w:rsidRPr="00451AD8">
        <w:rPr>
          <w:rFonts w:ascii="Times New Roman" w:hAnsi="Times New Roman" w:cs="Times New Roman"/>
          <w:sz w:val="16"/>
          <w:szCs w:val="16"/>
        </w:rPr>
        <w:t xml:space="preserve">, </w:t>
      </w:r>
      <w:hyperlink w:anchor="P61" w:history="1">
        <w:r w:rsidRPr="00451AD8">
          <w:rPr>
            <w:rFonts w:ascii="Times New Roman" w:hAnsi="Times New Roman" w:cs="Times New Roman"/>
            <w:sz w:val="16"/>
            <w:szCs w:val="16"/>
          </w:rPr>
          <w:t>подпункте 2 пункта 2.1.2</w:t>
        </w:r>
      </w:hyperlink>
      <w:r w:rsidRPr="00451AD8">
        <w:rPr>
          <w:rFonts w:ascii="Times New Roman" w:hAnsi="Times New Roman" w:cs="Times New Roman"/>
          <w:sz w:val="16"/>
          <w:szCs w:val="16"/>
        </w:rPr>
        <w:t xml:space="preserve">, </w:t>
      </w:r>
      <w:hyperlink w:anchor="P77" w:history="1">
        <w:r w:rsidRPr="00451AD8">
          <w:rPr>
            <w:rFonts w:ascii="Times New Roman" w:hAnsi="Times New Roman" w:cs="Times New Roman"/>
            <w:sz w:val="16"/>
            <w:szCs w:val="16"/>
          </w:rPr>
          <w:t>подпунктах 9</w:t>
        </w:r>
      </w:hyperlink>
      <w:r w:rsidRPr="00451AD8">
        <w:rPr>
          <w:rFonts w:ascii="Times New Roman" w:hAnsi="Times New Roman" w:cs="Times New Roman"/>
          <w:sz w:val="16"/>
          <w:szCs w:val="16"/>
        </w:rPr>
        <w:t xml:space="preserve">, </w:t>
      </w:r>
      <w:hyperlink w:anchor="P79" w:history="1">
        <w:r w:rsidRPr="00451AD8">
          <w:rPr>
            <w:rFonts w:ascii="Times New Roman" w:hAnsi="Times New Roman" w:cs="Times New Roman"/>
            <w:sz w:val="16"/>
            <w:szCs w:val="16"/>
          </w:rPr>
          <w:t>11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(в случае, если обратился заявитель, указанный в </w:t>
      </w:r>
      <w:hyperlink w:anchor="P54" w:history="1">
        <w:r w:rsidRPr="00451AD8">
          <w:rPr>
            <w:rFonts w:ascii="Times New Roman" w:hAnsi="Times New Roman" w:cs="Times New Roman"/>
            <w:sz w:val="16"/>
            <w:szCs w:val="16"/>
          </w:rPr>
          <w:t xml:space="preserve">подпунктах </w:t>
        </w:r>
      </w:hyperlink>
      <w:r w:rsidRPr="00451AD8">
        <w:rPr>
          <w:rFonts w:ascii="Times New Roman" w:hAnsi="Times New Roman" w:cs="Times New Roman"/>
          <w:sz w:val="16"/>
          <w:szCs w:val="16"/>
        </w:rPr>
        <w:t xml:space="preserve">5, </w:t>
      </w:r>
      <w:hyperlink w:anchor="P56" w:history="1">
        <w:r w:rsidRPr="00451AD8">
          <w:rPr>
            <w:rFonts w:ascii="Times New Roman" w:hAnsi="Times New Roman" w:cs="Times New Roman"/>
            <w:sz w:val="16"/>
            <w:szCs w:val="16"/>
          </w:rPr>
          <w:t>7</w:t>
        </w:r>
      </w:hyperlink>
      <w:r w:rsidRPr="00451AD8">
        <w:rPr>
          <w:rFonts w:ascii="Times New Roman" w:hAnsi="Times New Roman" w:cs="Times New Roman"/>
          <w:sz w:val="16"/>
          <w:szCs w:val="16"/>
        </w:rPr>
        <w:t xml:space="preserve">, </w:t>
      </w:r>
      <w:hyperlink w:anchor="P57" w:history="1">
        <w:r w:rsidRPr="00451AD8">
          <w:rPr>
            <w:rFonts w:ascii="Times New Roman" w:hAnsi="Times New Roman" w:cs="Times New Roman"/>
            <w:sz w:val="16"/>
            <w:szCs w:val="16"/>
          </w:rPr>
          <w:t>8 пункта 2.1.1</w:t>
        </w:r>
      </w:hyperlink>
      <w:r w:rsidRPr="00451AD8">
        <w:rPr>
          <w:rFonts w:ascii="Times New Roman" w:hAnsi="Times New Roman" w:cs="Times New Roman"/>
          <w:sz w:val="16"/>
          <w:szCs w:val="16"/>
        </w:rPr>
        <w:t xml:space="preserve">, </w:t>
      </w:r>
      <w:hyperlink w:anchor="P79" w:history="1">
        <w:r w:rsidRPr="00451AD8">
          <w:rPr>
            <w:rFonts w:ascii="Times New Roman" w:hAnsi="Times New Roman" w:cs="Times New Roman"/>
            <w:sz w:val="16"/>
            <w:szCs w:val="16"/>
          </w:rPr>
          <w:t>подпунктах 11</w:t>
        </w:r>
      </w:hyperlink>
      <w:r w:rsidRPr="00451AD8">
        <w:rPr>
          <w:rFonts w:ascii="Times New Roman" w:hAnsi="Times New Roman" w:cs="Times New Roman"/>
          <w:sz w:val="16"/>
          <w:szCs w:val="16"/>
        </w:rPr>
        <w:t xml:space="preserve">, </w:t>
      </w:r>
      <w:hyperlink w:anchor="P81" w:history="1">
        <w:r w:rsidRPr="00451AD8">
          <w:rPr>
            <w:rFonts w:ascii="Times New Roman" w:hAnsi="Times New Roman" w:cs="Times New Roman"/>
            <w:sz w:val="16"/>
            <w:szCs w:val="16"/>
          </w:rPr>
          <w:t>13</w:t>
        </w:r>
      </w:hyperlink>
      <w:r w:rsidRPr="00451AD8">
        <w:rPr>
          <w:rFonts w:ascii="Times New Roman" w:hAnsi="Times New Roman" w:cs="Times New Roman"/>
          <w:sz w:val="16"/>
          <w:szCs w:val="16"/>
        </w:rPr>
        <w:t xml:space="preserve">, </w:t>
      </w:r>
      <w:hyperlink w:anchor="P109" w:history="1">
        <w:r w:rsidRPr="00451AD8">
          <w:rPr>
            <w:rFonts w:ascii="Times New Roman" w:hAnsi="Times New Roman" w:cs="Times New Roman"/>
            <w:sz w:val="16"/>
            <w:szCs w:val="16"/>
          </w:rPr>
          <w:t>42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утвержденный проект межевания территории (в случае, если обратился заявитель, указанный в </w:t>
      </w:r>
      <w:hyperlink w:anchor="P54" w:history="1">
        <w:r w:rsidRPr="00451AD8">
          <w:rPr>
            <w:rFonts w:ascii="Times New Roman" w:hAnsi="Times New Roman" w:cs="Times New Roman"/>
            <w:sz w:val="16"/>
            <w:szCs w:val="16"/>
          </w:rPr>
          <w:t xml:space="preserve">подпунктах </w:t>
        </w:r>
      </w:hyperlink>
      <w:r w:rsidRPr="00451AD8">
        <w:rPr>
          <w:rFonts w:ascii="Times New Roman" w:hAnsi="Times New Roman" w:cs="Times New Roman"/>
          <w:sz w:val="16"/>
          <w:szCs w:val="16"/>
        </w:rPr>
        <w:t xml:space="preserve">5, </w:t>
      </w:r>
      <w:hyperlink w:anchor="P56" w:history="1">
        <w:r w:rsidRPr="00451AD8">
          <w:rPr>
            <w:rFonts w:ascii="Times New Roman" w:hAnsi="Times New Roman" w:cs="Times New Roman"/>
            <w:sz w:val="16"/>
            <w:szCs w:val="16"/>
          </w:rPr>
          <w:t>7 пункта 2.1.1</w:t>
        </w:r>
      </w:hyperlink>
      <w:r w:rsidRPr="00451AD8">
        <w:rPr>
          <w:rFonts w:ascii="Times New Roman" w:hAnsi="Times New Roman" w:cs="Times New Roman"/>
          <w:sz w:val="16"/>
          <w:szCs w:val="16"/>
        </w:rPr>
        <w:t xml:space="preserve">, в </w:t>
      </w:r>
      <w:hyperlink w:anchor="P61" w:history="1">
        <w:r w:rsidRPr="00451AD8">
          <w:rPr>
            <w:rFonts w:ascii="Times New Roman" w:hAnsi="Times New Roman" w:cs="Times New Roman"/>
            <w:sz w:val="16"/>
            <w:szCs w:val="16"/>
          </w:rPr>
          <w:t>подпунктах 2</w:t>
        </w:r>
      </w:hyperlink>
      <w:r w:rsidRPr="00451AD8">
        <w:rPr>
          <w:rFonts w:ascii="Times New Roman" w:hAnsi="Times New Roman" w:cs="Times New Roman"/>
          <w:sz w:val="16"/>
          <w:szCs w:val="16"/>
        </w:rPr>
        <w:t xml:space="preserve">, </w:t>
      </w:r>
      <w:hyperlink w:anchor="P62" w:history="1">
        <w:r w:rsidRPr="00451AD8">
          <w:rPr>
            <w:rFonts w:ascii="Times New Roman" w:hAnsi="Times New Roman" w:cs="Times New Roman"/>
            <w:sz w:val="16"/>
            <w:szCs w:val="16"/>
          </w:rPr>
          <w:t>3 пункта 2.1.2</w:t>
        </w:r>
      </w:hyperlink>
      <w:r w:rsidRPr="00451AD8">
        <w:rPr>
          <w:rFonts w:ascii="Times New Roman" w:hAnsi="Times New Roman" w:cs="Times New Roman"/>
          <w:sz w:val="16"/>
          <w:szCs w:val="16"/>
        </w:rPr>
        <w:t xml:space="preserve">, </w:t>
      </w:r>
      <w:hyperlink w:anchor="P78" w:history="1">
        <w:r w:rsidRPr="00451AD8">
          <w:rPr>
            <w:rFonts w:ascii="Times New Roman" w:hAnsi="Times New Roman" w:cs="Times New Roman"/>
            <w:sz w:val="16"/>
            <w:szCs w:val="16"/>
          </w:rPr>
          <w:t>в подпунктах 10</w:t>
        </w:r>
      </w:hyperlink>
      <w:r w:rsidRPr="00451AD8">
        <w:rPr>
          <w:rFonts w:ascii="Times New Roman" w:hAnsi="Times New Roman" w:cs="Times New Roman"/>
          <w:sz w:val="16"/>
          <w:szCs w:val="16"/>
        </w:rPr>
        <w:t xml:space="preserve">, </w:t>
      </w:r>
      <w:hyperlink w:anchor="P79" w:history="1">
        <w:r w:rsidRPr="00451AD8">
          <w:rPr>
            <w:rFonts w:ascii="Times New Roman" w:hAnsi="Times New Roman" w:cs="Times New Roman"/>
            <w:sz w:val="16"/>
            <w:szCs w:val="16"/>
          </w:rPr>
          <w:t>11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проект организации и застройки территории некоммерческого объединения (в случае отсутствия утвержденного проекта межевания территории) (в случае, если обратился заявитель, указанный в </w:t>
      </w:r>
      <w:hyperlink w:anchor="P54" w:history="1">
        <w:r w:rsidRPr="00451AD8">
          <w:rPr>
            <w:rFonts w:ascii="Times New Roman" w:hAnsi="Times New Roman" w:cs="Times New Roman"/>
            <w:sz w:val="16"/>
            <w:szCs w:val="16"/>
          </w:rPr>
          <w:t xml:space="preserve">подпунктах </w:t>
        </w:r>
      </w:hyperlink>
      <w:r w:rsidRPr="00451AD8">
        <w:rPr>
          <w:rFonts w:ascii="Times New Roman" w:hAnsi="Times New Roman" w:cs="Times New Roman"/>
          <w:sz w:val="16"/>
          <w:szCs w:val="16"/>
        </w:rPr>
        <w:t xml:space="preserve">5, </w:t>
      </w:r>
      <w:hyperlink w:anchor="P56" w:history="1">
        <w:r w:rsidRPr="00451AD8">
          <w:rPr>
            <w:rFonts w:ascii="Times New Roman" w:hAnsi="Times New Roman" w:cs="Times New Roman"/>
            <w:sz w:val="16"/>
            <w:szCs w:val="16"/>
          </w:rPr>
          <w:t>7 пункта 2.1.1</w:t>
        </w:r>
      </w:hyperlink>
      <w:r w:rsidRPr="00451AD8">
        <w:rPr>
          <w:rFonts w:ascii="Times New Roman" w:hAnsi="Times New Roman" w:cs="Times New Roman"/>
          <w:sz w:val="16"/>
          <w:szCs w:val="16"/>
        </w:rPr>
        <w:t xml:space="preserve">, </w:t>
      </w:r>
      <w:hyperlink w:anchor="P61" w:history="1">
        <w:r w:rsidRPr="00451AD8">
          <w:rPr>
            <w:rFonts w:ascii="Times New Roman" w:hAnsi="Times New Roman" w:cs="Times New Roman"/>
            <w:sz w:val="16"/>
            <w:szCs w:val="16"/>
          </w:rPr>
          <w:t>подпунктах 2</w:t>
        </w:r>
      </w:hyperlink>
      <w:r w:rsidRPr="00451AD8">
        <w:rPr>
          <w:rFonts w:ascii="Times New Roman" w:hAnsi="Times New Roman" w:cs="Times New Roman"/>
          <w:sz w:val="16"/>
          <w:szCs w:val="16"/>
        </w:rPr>
        <w:t xml:space="preserve">, </w:t>
      </w:r>
      <w:hyperlink w:anchor="P62" w:history="1">
        <w:r w:rsidRPr="00451AD8">
          <w:rPr>
            <w:rFonts w:ascii="Times New Roman" w:hAnsi="Times New Roman" w:cs="Times New Roman"/>
            <w:sz w:val="16"/>
            <w:szCs w:val="16"/>
          </w:rPr>
          <w:t>3 пункта 2.1.2</w:t>
        </w:r>
      </w:hyperlink>
      <w:r w:rsidRPr="00451AD8">
        <w:rPr>
          <w:rFonts w:ascii="Times New Roman" w:hAnsi="Times New Roman" w:cs="Times New Roman"/>
          <w:sz w:val="16"/>
          <w:szCs w:val="16"/>
        </w:rPr>
        <w:t xml:space="preserve">, </w:t>
      </w:r>
      <w:hyperlink w:anchor="P78" w:history="1">
        <w:r w:rsidRPr="00451AD8">
          <w:rPr>
            <w:rFonts w:ascii="Times New Roman" w:hAnsi="Times New Roman" w:cs="Times New Roman"/>
            <w:sz w:val="16"/>
            <w:szCs w:val="16"/>
          </w:rPr>
          <w:t>подпунктах 10</w:t>
        </w:r>
      </w:hyperlink>
      <w:r w:rsidRPr="00451AD8">
        <w:rPr>
          <w:rFonts w:ascii="Times New Roman" w:hAnsi="Times New Roman" w:cs="Times New Roman"/>
          <w:sz w:val="16"/>
          <w:szCs w:val="16"/>
        </w:rPr>
        <w:t xml:space="preserve">, </w:t>
      </w:r>
      <w:hyperlink w:anchor="P79" w:history="1">
        <w:r w:rsidRPr="00451AD8">
          <w:rPr>
            <w:rFonts w:ascii="Times New Roman" w:hAnsi="Times New Roman" w:cs="Times New Roman"/>
            <w:sz w:val="16"/>
            <w:szCs w:val="16"/>
          </w:rPr>
          <w:t>11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решение органа некоммерческой организации о приобретении земельного участка, относящегося к имуществу общего пользования (в случае, если обратился заявитель, указанный в </w:t>
      </w:r>
      <w:hyperlink w:anchor="P55" w:history="1">
        <w:r w:rsidRPr="00451AD8">
          <w:rPr>
            <w:rFonts w:ascii="Times New Roman" w:hAnsi="Times New Roman" w:cs="Times New Roman"/>
            <w:sz w:val="16"/>
            <w:szCs w:val="16"/>
          </w:rPr>
          <w:t>подпункте 6 пункта 2.1.1</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договор о комплексном освоении территории (в случае, если обратился заявитель, указанный в </w:t>
      </w:r>
      <w:hyperlink w:anchor="P55" w:history="1">
        <w:r w:rsidRPr="00451AD8">
          <w:rPr>
            <w:rFonts w:ascii="Times New Roman" w:hAnsi="Times New Roman" w:cs="Times New Roman"/>
            <w:sz w:val="16"/>
            <w:szCs w:val="16"/>
          </w:rPr>
          <w:t>подпункте 6 пункта 2.1.1</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решение органа юридического лица о приобретении земельного участка, относящегося к имуществу общего пользования (в случае, если обратился заявитель, указанный в </w:t>
      </w:r>
      <w:hyperlink w:anchor="P56" w:history="1">
        <w:r w:rsidRPr="00451AD8">
          <w:rPr>
            <w:rFonts w:ascii="Times New Roman" w:hAnsi="Times New Roman" w:cs="Times New Roman"/>
            <w:sz w:val="16"/>
            <w:szCs w:val="16"/>
          </w:rPr>
          <w:t>подпункте 7 пункта 2.1.1</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договор о развитии застроенной территории (в случае, если обратился заявитель, указанный в </w:t>
      </w:r>
      <w:hyperlink w:anchor="P60" w:history="1">
        <w:r w:rsidRPr="00451AD8">
          <w:rPr>
            <w:rFonts w:ascii="Times New Roman" w:hAnsi="Times New Roman" w:cs="Times New Roman"/>
            <w:sz w:val="16"/>
            <w:szCs w:val="16"/>
          </w:rPr>
          <w:t>подпункте 1 пункта 2.1.2</w:t>
        </w:r>
      </w:hyperlink>
      <w:r w:rsidRPr="00451AD8">
        <w:rPr>
          <w:rFonts w:ascii="Times New Roman" w:hAnsi="Times New Roman" w:cs="Times New Roman"/>
          <w:sz w:val="16"/>
          <w:szCs w:val="16"/>
        </w:rPr>
        <w:t xml:space="preserve">, в </w:t>
      </w:r>
      <w:hyperlink w:anchor="P82" w:history="1">
        <w:r w:rsidRPr="00451AD8">
          <w:rPr>
            <w:rFonts w:ascii="Times New Roman" w:hAnsi="Times New Roman" w:cs="Times New Roman"/>
            <w:sz w:val="16"/>
            <w:szCs w:val="16"/>
          </w:rPr>
          <w:t>подпункте 15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выписка из ЕГРЮЛ о некоммерческой организации, членом которой является гражданин (в случае, если обратился заявитель, указанный в </w:t>
      </w:r>
      <w:hyperlink w:anchor="P62" w:history="1">
        <w:r w:rsidRPr="00451AD8">
          <w:rPr>
            <w:rFonts w:ascii="Times New Roman" w:hAnsi="Times New Roman" w:cs="Times New Roman"/>
            <w:sz w:val="16"/>
            <w:szCs w:val="16"/>
          </w:rPr>
          <w:t>подпункте 3 пункта 2.1.2</w:t>
        </w:r>
      </w:hyperlink>
      <w:r w:rsidRPr="00451AD8">
        <w:rPr>
          <w:rFonts w:ascii="Times New Roman" w:hAnsi="Times New Roman" w:cs="Times New Roman"/>
          <w:sz w:val="16"/>
          <w:szCs w:val="16"/>
        </w:rPr>
        <w:t xml:space="preserve">, подпункте </w:t>
      </w:r>
      <w:hyperlink w:anchor="P78" w:history="1">
        <w:r w:rsidRPr="00451AD8">
          <w:rPr>
            <w:rFonts w:ascii="Times New Roman" w:hAnsi="Times New Roman" w:cs="Times New Roman"/>
            <w:sz w:val="16"/>
            <w:szCs w:val="16"/>
          </w:rPr>
          <w:t>10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bookmarkStart w:id="10" w:name="P204"/>
      <w:bookmarkEnd w:id="10"/>
      <w:r w:rsidRPr="00451AD8">
        <w:rPr>
          <w:rFonts w:ascii="Times New Roman" w:hAnsi="Times New Roman" w:cs="Times New Roman"/>
          <w:sz w:val="16"/>
          <w:szCs w:val="16"/>
        </w:rPr>
        <w:t xml:space="preserve">приказ о приеме на работу, выписка из трудовой книжки или трудовой договор (контракт) (в случае, если обратился заявитель, указанный в </w:t>
      </w:r>
      <w:hyperlink w:anchor="P64" w:history="1">
        <w:r w:rsidRPr="00451AD8">
          <w:rPr>
            <w:rFonts w:ascii="Times New Roman" w:hAnsi="Times New Roman" w:cs="Times New Roman"/>
            <w:sz w:val="16"/>
            <w:szCs w:val="16"/>
          </w:rPr>
          <w:t>подпункте 5 пункта 2.1.2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документы, подтверждающие условия предоставления земельных участков в соответствии с </w:t>
      </w:r>
      <w:hyperlink r:id="rId54" w:history="1">
        <w:r w:rsidRPr="00451AD8">
          <w:rPr>
            <w:rFonts w:ascii="Times New Roman" w:hAnsi="Times New Roman" w:cs="Times New Roman"/>
            <w:sz w:val="16"/>
            <w:szCs w:val="16"/>
          </w:rPr>
          <w:t>Законом</w:t>
        </w:r>
      </w:hyperlink>
      <w:r w:rsidRPr="00451AD8">
        <w:rPr>
          <w:rFonts w:ascii="Times New Roman" w:hAnsi="Times New Roman" w:cs="Times New Roman"/>
          <w:sz w:val="16"/>
          <w:szCs w:val="16"/>
        </w:rPr>
        <w:t xml:space="preserve"> Костромской области от 22 апреля 2015 года                           № 668-5-ЗКО «О предоставлении земельных участков отдельным категориям граждан в собственность бесплатно» (в случае, если обратился заявитель, указанный в </w:t>
      </w:r>
      <w:hyperlink w:anchor="P65" w:history="1">
        <w:r w:rsidRPr="00451AD8">
          <w:rPr>
            <w:rFonts w:ascii="Times New Roman" w:hAnsi="Times New Roman" w:cs="Times New Roman"/>
            <w:sz w:val="16"/>
            <w:szCs w:val="16"/>
          </w:rPr>
          <w:t>подпункте 6 пункта 2.1.2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документы, подтверждающие право на приобретение земельного участка, установленные законодательством Российской Федерации, </w:t>
      </w:r>
      <w:hyperlink r:id="rId55" w:history="1">
        <w:r w:rsidRPr="00451AD8">
          <w:rPr>
            <w:rFonts w:ascii="Times New Roman" w:hAnsi="Times New Roman" w:cs="Times New Roman"/>
            <w:sz w:val="16"/>
            <w:szCs w:val="16"/>
          </w:rPr>
          <w:t>Законом</w:t>
        </w:r>
      </w:hyperlink>
      <w:r w:rsidRPr="00451AD8">
        <w:rPr>
          <w:rFonts w:ascii="Times New Roman" w:hAnsi="Times New Roman" w:cs="Times New Roman"/>
          <w:sz w:val="16"/>
          <w:szCs w:val="16"/>
        </w:rPr>
        <w:t xml:space="preserve"> Костромской области от 22 апреля 2015 года № 668-5-ЗКО «О предоставлении земельных участков отдельным категориям граждан в собственность бесплатно» (в случае, если обратился заявитель, указанный в </w:t>
      </w:r>
      <w:hyperlink w:anchor="P66" w:history="1">
        <w:r w:rsidRPr="00451AD8">
          <w:rPr>
            <w:rFonts w:ascii="Times New Roman" w:hAnsi="Times New Roman" w:cs="Times New Roman"/>
            <w:sz w:val="16"/>
            <w:szCs w:val="16"/>
          </w:rPr>
          <w:t>подпункте 7 пункта 2.1.2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документы, подтверждающие право на приобретение земельного участка, установленные законом Костромской области (в случае, если обратился заявитель, указанный в </w:t>
      </w:r>
      <w:hyperlink w:anchor="P67" w:history="1">
        <w:r w:rsidRPr="00451AD8">
          <w:rPr>
            <w:rFonts w:ascii="Times New Roman" w:hAnsi="Times New Roman" w:cs="Times New Roman"/>
            <w:sz w:val="16"/>
            <w:szCs w:val="16"/>
          </w:rPr>
          <w:t>подпункте 8 пункта 2.1.2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указ или распоряжение Президента Российской Федерации (в случае, если обратился заявитель, указанный в </w:t>
      </w:r>
      <w:hyperlink w:anchor="P69" w:history="1">
        <w:r w:rsidRPr="00451AD8">
          <w:rPr>
            <w:rFonts w:ascii="Times New Roman" w:hAnsi="Times New Roman" w:cs="Times New Roman"/>
            <w:sz w:val="16"/>
            <w:szCs w:val="16"/>
          </w:rPr>
          <w:t>подпункте 1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распоряжение Правительства Российской Федерации (в случае, если обратился заявитель, указанный в </w:t>
      </w:r>
      <w:hyperlink w:anchor="P70" w:history="1">
        <w:r w:rsidRPr="00451AD8">
          <w:rPr>
            <w:rFonts w:ascii="Times New Roman" w:hAnsi="Times New Roman" w:cs="Times New Roman"/>
            <w:sz w:val="16"/>
            <w:szCs w:val="16"/>
          </w:rPr>
          <w:t>подпункте 2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распоряжение губернатора Костромской области (в случае, если обратился заявитель, указанный в </w:t>
      </w:r>
      <w:hyperlink w:anchor="P71" w:history="1">
        <w:r w:rsidRPr="00451AD8">
          <w:rPr>
            <w:rFonts w:ascii="Times New Roman" w:hAnsi="Times New Roman" w:cs="Times New Roman"/>
            <w:sz w:val="16"/>
            <w:szCs w:val="16"/>
          </w:rPr>
          <w:t>подпункте 3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договор, соглашение или иной документ, предусматривающий выполнение международных обязательств (в случае, если обратился заявитель, указанный в </w:t>
      </w:r>
      <w:hyperlink w:anchor="P72" w:history="1">
        <w:r w:rsidRPr="00451AD8">
          <w:rPr>
            <w:rFonts w:ascii="Times New Roman" w:hAnsi="Times New Roman" w:cs="Times New Roman"/>
            <w:sz w:val="16"/>
            <w:szCs w:val="16"/>
          </w:rPr>
          <w:t>подпункте 4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w:t>
      </w:r>
      <w:proofErr w:type="spellStart"/>
      <w:r w:rsidRPr="00451AD8">
        <w:rPr>
          <w:rFonts w:ascii="Times New Roman" w:hAnsi="Times New Roman" w:cs="Times New Roman"/>
          <w:sz w:val="16"/>
          <w:szCs w:val="16"/>
        </w:rPr>
        <w:t>электро</w:t>
      </w:r>
      <w:proofErr w:type="spellEnd"/>
      <w:r w:rsidRPr="00451AD8">
        <w:rPr>
          <w:rFonts w:ascii="Times New Roman" w:hAnsi="Times New Roman" w:cs="Times New Roman"/>
          <w:sz w:val="16"/>
          <w:szCs w:val="16"/>
        </w:rPr>
        <w:t>-, тепл</w:t>
      </w:r>
      <w:proofErr w:type="gramStart"/>
      <w:r w:rsidRPr="00451AD8">
        <w:rPr>
          <w:rFonts w:ascii="Times New Roman" w:hAnsi="Times New Roman" w:cs="Times New Roman"/>
          <w:sz w:val="16"/>
          <w:szCs w:val="16"/>
        </w:rPr>
        <w:t>о-</w:t>
      </w:r>
      <w:proofErr w:type="gramEnd"/>
      <w:r w:rsidRPr="00451AD8">
        <w:rPr>
          <w:rFonts w:ascii="Times New Roman" w:hAnsi="Times New Roman" w:cs="Times New Roman"/>
          <w:sz w:val="16"/>
          <w:szCs w:val="16"/>
        </w:rPr>
        <w:t xml:space="preserve">, </w:t>
      </w:r>
      <w:proofErr w:type="spellStart"/>
      <w:r w:rsidRPr="00451AD8">
        <w:rPr>
          <w:rFonts w:ascii="Times New Roman" w:hAnsi="Times New Roman" w:cs="Times New Roman"/>
          <w:sz w:val="16"/>
          <w:szCs w:val="16"/>
        </w:rPr>
        <w:t>газо</w:t>
      </w:r>
      <w:proofErr w:type="spellEnd"/>
      <w:r w:rsidRPr="00451AD8">
        <w:rPr>
          <w:rFonts w:ascii="Times New Roman" w:hAnsi="Times New Roman" w:cs="Times New Roman"/>
          <w:sz w:val="16"/>
          <w:szCs w:val="16"/>
        </w:rPr>
        <w:t xml:space="preserve">- и водоснабжения, водоотведения, связи, нефтепроводов, не относящихся к объектам регионального или местного значения) (в случае, если обратился заявитель, указанный в </w:t>
      </w:r>
      <w:hyperlink w:anchor="P73" w:history="1">
        <w:r w:rsidRPr="00451AD8">
          <w:rPr>
            <w:rFonts w:ascii="Times New Roman" w:hAnsi="Times New Roman" w:cs="Times New Roman"/>
            <w:sz w:val="16"/>
            <w:szCs w:val="16"/>
          </w:rPr>
          <w:t>подпункте 5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решение, на основании которого образован испрашиваемый земельный участок, принятое до 1 марта 2015 года; договор аренды исходного земельного участка в случае, если такой договор заключен до дня вступления в силу Федерального </w:t>
      </w:r>
      <w:hyperlink r:id="rId56" w:history="1">
        <w:r w:rsidRPr="00451AD8">
          <w:rPr>
            <w:rFonts w:ascii="Times New Roman" w:hAnsi="Times New Roman" w:cs="Times New Roman"/>
            <w:sz w:val="16"/>
            <w:szCs w:val="16"/>
          </w:rPr>
          <w:t>закона</w:t>
        </w:r>
      </w:hyperlink>
      <w:r w:rsidRPr="00451AD8">
        <w:rPr>
          <w:rFonts w:ascii="Times New Roman" w:hAnsi="Times New Roman" w:cs="Times New Roman"/>
          <w:sz w:val="16"/>
          <w:szCs w:val="16"/>
        </w:rPr>
        <w:t xml:space="preserve"> от 21 июля 1997 года № 122-ФЗ «О государственной регистрации права на недвижимое имущество и сделок с ним» (в случае, если обратился заявитель, указанный в </w:t>
      </w:r>
      <w:hyperlink w:anchor="P74" w:history="1">
        <w:r w:rsidRPr="00451AD8">
          <w:rPr>
            <w:rFonts w:ascii="Times New Roman" w:hAnsi="Times New Roman" w:cs="Times New Roman"/>
            <w:sz w:val="16"/>
            <w:szCs w:val="16"/>
          </w:rPr>
          <w:t>подпункте 6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lastRenderedPageBreak/>
        <w:t xml:space="preserve">решение общего собрания членов некоммерческой организации о распределении испрашиваемого земельного участка заявителю (в случае, если обратился заявитель, указанный в </w:t>
      </w:r>
      <w:hyperlink w:anchor="P76" w:history="1">
        <w:r w:rsidRPr="00451AD8">
          <w:rPr>
            <w:rFonts w:ascii="Times New Roman" w:hAnsi="Times New Roman" w:cs="Times New Roman"/>
            <w:sz w:val="16"/>
            <w:szCs w:val="16"/>
          </w:rPr>
          <w:t>подпункте 8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ЕГРН (в случае, если обратился заявитель, указанный в </w:t>
      </w:r>
      <w:hyperlink w:anchor="P78" w:history="1">
        <w:r w:rsidRPr="00451AD8">
          <w:rPr>
            <w:rFonts w:ascii="Times New Roman" w:hAnsi="Times New Roman" w:cs="Times New Roman"/>
            <w:sz w:val="16"/>
            <w:szCs w:val="16"/>
          </w:rPr>
          <w:t>подпункте 10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 (в случае, если обратился заявитель, указанный в </w:t>
      </w:r>
      <w:hyperlink w:anchor="P80" w:history="1">
        <w:r w:rsidRPr="00451AD8">
          <w:rPr>
            <w:rFonts w:ascii="Times New Roman" w:hAnsi="Times New Roman" w:cs="Times New Roman"/>
            <w:sz w:val="16"/>
            <w:szCs w:val="16"/>
          </w:rPr>
          <w:t>подпункте 12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(в случае, если обратился заявитель, указанный в </w:t>
      </w:r>
      <w:hyperlink w:anchor="P80" w:history="1">
        <w:r w:rsidRPr="00451AD8">
          <w:rPr>
            <w:rFonts w:ascii="Times New Roman" w:hAnsi="Times New Roman" w:cs="Times New Roman"/>
            <w:sz w:val="16"/>
            <w:szCs w:val="16"/>
          </w:rPr>
          <w:t>подпункте 12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их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 (в случае, если обратился заявитель, указанный в </w:t>
      </w:r>
      <w:hyperlink w:anchor="P80" w:history="1">
        <w:r w:rsidRPr="00451AD8">
          <w:rPr>
            <w:rFonts w:ascii="Times New Roman" w:hAnsi="Times New Roman" w:cs="Times New Roman"/>
            <w:sz w:val="16"/>
            <w:szCs w:val="16"/>
          </w:rPr>
          <w:t>подпункте 12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выписка из ЕГРН об объекте недвижимости (об объекте незавершенного строительства, расположенном на испрашиваемом земельном участке) (в случае, если обратился заявитель, указанный в </w:t>
      </w:r>
      <w:hyperlink w:anchor="P80" w:history="1">
        <w:r w:rsidRPr="00451AD8">
          <w:rPr>
            <w:rFonts w:ascii="Times New Roman" w:hAnsi="Times New Roman" w:cs="Times New Roman"/>
            <w:sz w:val="16"/>
            <w:szCs w:val="16"/>
          </w:rPr>
          <w:t>подпункте 12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договор об освоении территории в целях строительства стандартного жилья (в случае, если обратился заявитель, указанный в </w:t>
      </w:r>
      <w:hyperlink w:anchor="P83" w:history="1">
        <w:r w:rsidRPr="00451AD8">
          <w:rPr>
            <w:rFonts w:ascii="Times New Roman" w:hAnsi="Times New Roman" w:cs="Times New Roman"/>
            <w:sz w:val="16"/>
            <w:szCs w:val="16"/>
          </w:rPr>
          <w:t>подпункте 16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договор о комплексном освоении территории в целях строительства стандартного жилья (в случае, если обратился заявитель, указанный в </w:t>
      </w:r>
      <w:hyperlink w:anchor="P84" w:history="1">
        <w:r w:rsidRPr="00451AD8">
          <w:rPr>
            <w:rFonts w:ascii="Times New Roman" w:hAnsi="Times New Roman" w:cs="Times New Roman"/>
            <w:sz w:val="16"/>
            <w:szCs w:val="16"/>
          </w:rPr>
          <w:t>подпункте 17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договор о комплексном развитии территории (в случае, если обратился заявитель, указанный в </w:t>
      </w:r>
      <w:hyperlink w:anchor="P85" w:history="1">
        <w:r w:rsidRPr="00451AD8">
          <w:rPr>
            <w:rFonts w:ascii="Times New Roman" w:hAnsi="Times New Roman" w:cs="Times New Roman"/>
            <w:sz w:val="16"/>
            <w:szCs w:val="16"/>
          </w:rPr>
          <w:t>подпунктах 1</w:t>
        </w:r>
      </w:hyperlink>
      <w:r w:rsidRPr="00451AD8">
        <w:rPr>
          <w:rFonts w:ascii="Times New Roman" w:hAnsi="Times New Roman" w:cs="Times New Roman"/>
          <w:sz w:val="16"/>
          <w:szCs w:val="16"/>
        </w:rPr>
        <w:t xml:space="preserve">8, </w:t>
      </w:r>
      <w:hyperlink w:anchor="P86" w:history="1">
        <w:r w:rsidRPr="00451AD8">
          <w:rPr>
            <w:rFonts w:ascii="Times New Roman" w:hAnsi="Times New Roman" w:cs="Times New Roman"/>
            <w:sz w:val="16"/>
            <w:szCs w:val="16"/>
          </w:rPr>
          <w:t>19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(в случае, если обратился заявитель, указанный в </w:t>
      </w:r>
      <w:hyperlink w:anchor="P87" w:history="1">
        <w:r w:rsidRPr="00451AD8">
          <w:rPr>
            <w:rFonts w:ascii="Times New Roman" w:hAnsi="Times New Roman" w:cs="Times New Roman"/>
            <w:sz w:val="16"/>
            <w:szCs w:val="16"/>
          </w:rPr>
          <w:t>подпункте 20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соглашение об изъятии земельного участка для муниципальных нужд или решение суда, на основании которого земельный участок изъят для муниципальных нужд (в случае, если обратился заявитель, указанный в </w:t>
      </w:r>
      <w:hyperlink w:anchor="P88" w:history="1">
        <w:r w:rsidRPr="00451AD8">
          <w:rPr>
            <w:rFonts w:ascii="Times New Roman" w:hAnsi="Times New Roman" w:cs="Times New Roman"/>
            <w:sz w:val="16"/>
            <w:szCs w:val="16"/>
          </w:rPr>
          <w:t>подпункте 21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свидетельство о внесении казачьего общества в государственный Реестр казачьих обществ в Российской Федерации (в случае, если обратился заявитель, указанный в </w:t>
      </w:r>
      <w:hyperlink w:anchor="P90" w:history="1">
        <w:r w:rsidRPr="00451AD8">
          <w:rPr>
            <w:rFonts w:ascii="Times New Roman" w:hAnsi="Times New Roman" w:cs="Times New Roman"/>
            <w:sz w:val="16"/>
            <w:szCs w:val="16"/>
          </w:rPr>
          <w:t>подпункте 23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документ из перечня документов, предусмотренных </w:t>
      </w:r>
      <w:hyperlink w:anchor="P188" w:history="1">
        <w:r w:rsidRPr="00451AD8">
          <w:rPr>
            <w:rFonts w:ascii="Times New Roman" w:hAnsi="Times New Roman" w:cs="Times New Roman"/>
            <w:sz w:val="16"/>
            <w:szCs w:val="16"/>
          </w:rPr>
          <w:t>подпунктом 8 пункта 10</w:t>
        </w:r>
      </w:hyperlink>
      <w:r w:rsidRPr="00451AD8">
        <w:rPr>
          <w:rFonts w:ascii="Times New Roman" w:hAnsi="Times New Roman" w:cs="Times New Roman"/>
          <w:sz w:val="16"/>
          <w:szCs w:val="16"/>
        </w:rPr>
        <w:t xml:space="preserve"> административного регламента, подтверждающий право заявителя на предоставление земельного участка в собственность без проведения торгов (в случае, если обратился заявитель, указанный в </w:t>
      </w:r>
      <w:hyperlink w:anchor="P91" w:history="1">
        <w:r w:rsidRPr="00451AD8">
          <w:rPr>
            <w:rFonts w:ascii="Times New Roman" w:hAnsi="Times New Roman" w:cs="Times New Roman"/>
            <w:sz w:val="16"/>
            <w:szCs w:val="16"/>
          </w:rPr>
          <w:t>подпункте 24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выдержка из лицензии на пользование недрами, подтверждающая границы горного отвода (за исключением сведений, содержащих государственную тайну) (в случае, если обратился заявитель, указанный в </w:t>
      </w:r>
      <w:hyperlink w:anchor="P93" w:history="1">
        <w:r w:rsidRPr="00451AD8">
          <w:rPr>
            <w:rFonts w:ascii="Times New Roman" w:hAnsi="Times New Roman" w:cs="Times New Roman"/>
            <w:sz w:val="16"/>
            <w:szCs w:val="16"/>
          </w:rPr>
          <w:t>подпункте 26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свидетельство, удостоверяющее регистрацию лица в качестве резидента особой экономической зоны (в случае, если обратился заявитель, указанный в </w:t>
      </w:r>
      <w:hyperlink w:anchor="P94" w:history="1">
        <w:r w:rsidRPr="00451AD8">
          <w:rPr>
            <w:rFonts w:ascii="Times New Roman" w:hAnsi="Times New Roman" w:cs="Times New Roman"/>
            <w:sz w:val="16"/>
            <w:szCs w:val="16"/>
          </w:rPr>
          <w:t>подпункте 27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соглашение об управлении особой экономической зоной (в случае, если обратился заявитель, указанный в </w:t>
      </w:r>
      <w:hyperlink w:anchor="P95" w:history="1">
        <w:r w:rsidRPr="00451AD8">
          <w:rPr>
            <w:rFonts w:ascii="Times New Roman" w:hAnsi="Times New Roman" w:cs="Times New Roman"/>
            <w:sz w:val="16"/>
            <w:szCs w:val="16"/>
          </w:rPr>
          <w:t>подпункте 28 пункта 2.2</w:t>
        </w:r>
      </w:hyperlink>
      <w:r w:rsidRPr="00451AD8">
        <w:rPr>
          <w:rFonts w:ascii="Times New Roman" w:hAnsi="Times New Roman" w:cs="Times New Roman"/>
          <w:sz w:val="16"/>
          <w:szCs w:val="16"/>
        </w:rPr>
        <w:t xml:space="preserve"> административного</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соглашение о взаимодействии в сфере развития инфраструктуры особой экономической зоны (в случае, если обратился заявитель, указанный в </w:t>
      </w:r>
      <w:hyperlink w:anchor="P96" w:history="1">
        <w:r w:rsidRPr="00451AD8">
          <w:rPr>
            <w:rFonts w:ascii="Times New Roman" w:hAnsi="Times New Roman" w:cs="Times New Roman"/>
            <w:sz w:val="16"/>
            <w:szCs w:val="16"/>
          </w:rPr>
          <w:t>подпункте 29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концессионное соглашение (в случае, если обратился заявитель, указанный в </w:t>
      </w:r>
      <w:hyperlink w:anchor="P97" w:history="1">
        <w:r w:rsidRPr="00451AD8">
          <w:rPr>
            <w:rFonts w:ascii="Times New Roman" w:hAnsi="Times New Roman" w:cs="Times New Roman"/>
            <w:sz w:val="16"/>
            <w:szCs w:val="16"/>
          </w:rPr>
          <w:t>подпункте 30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договор об освоении территории в целях строительства и эксплуатации наемного дома коммерческого использования (в случае, если обратился заявитель, указанный в </w:t>
      </w:r>
      <w:hyperlink w:anchor="P98" w:history="1">
        <w:r w:rsidRPr="00451AD8">
          <w:rPr>
            <w:rFonts w:ascii="Times New Roman" w:hAnsi="Times New Roman" w:cs="Times New Roman"/>
            <w:sz w:val="16"/>
            <w:szCs w:val="16"/>
          </w:rPr>
          <w:t>подпункте 31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договор об освоении территории в целях строительства и эксплуатации наемного дома социального использования (в случае, если обратился заявитель, указанный в </w:t>
      </w:r>
      <w:hyperlink w:anchor="P99" w:history="1">
        <w:r w:rsidRPr="00451AD8">
          <w:rPr>
            <w:rFonts w:ascii="Times New Roman" w:hAnsi="Times New Roman" w:cs="Times New Roman"/>
            <w:sz w:val="16"/>
            <w:szCs w:val="16"/>
          </w:rPr>
          <w:t>подпункте 32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специальный инвестиционный контракт (в случае, если обратился заявитель, указанный в </w:t>
      </w:r>
      <w:hyperlink w:anchor="P100" w:history="1">
        <w:r w:rsidRPr="00451AD8">
          <w:rPr>
            <w:rFonts w:ascii="Times New Roman" w:hAnsi="Times New Roman" w:cs="Times New Roman"/>
            <w:sz w:val="16"/>
            <w:szCs w:val="16"/>
          </w:rPr>
          <w:t>подпункте 33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spellStart"/>
      <w:r w:rsidRPr="00451AD8">
        <w:rPr>
          <w:rFonts w:ascii="Times New Roman" w:hAnsi="Times New Roman" w:cs="Times New Roman"/>
          <w:sz w:val="16"/>
          <w:szCs w:val="16"/>
        </w:rPr>
        <w:t>охотхозяйственное</w:t>
      </w:r>
      <w:proofErr w:type="spellEnd"/>
      <w:r w:rsidRPr="00451AD8">
        <w:rPr>
          <w:rFonts w:ascii="Times New Roman" w:hAnsi="Times New Roman" w:cs="Times New Roman"/>
          <w:sz w:val="16"/>
          <w:szCs w:val="16"/>
        </w:rPr>
        <w:t xml:space="preserve"> соглашение (в случае, если обратился заявитель, указанный в </w:t>
      </w:r>
      <w:hyperlink w:anchor="P101" w:history="1">
        <w:r w:rsidRPr="00451AD8">
          <w:rPr>
            <w:rFonts w:ascii="Times New Roman" w:hAnsi="Times New Roman" w:cs="Times New Roman"/>
            <w:sz w:val="16"/>
            <w:szCs w:val="16"/>
          </w:rPr>
          <w:t>подпункте 34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инвестиционная декларация, в составе которой представлен инвестиционный проект (в случае, если обратился заявитель, указанный в </w:t>
      </w:r>
      <w:hyperlink w:anchor="P105" w:history="1">
        <w:r w:rsidRPr="00451AD8">
          <w:rPr>
            <w:rFonts w:ascii="Times New Roman" w:hAnsi="Times New Roman" w:cs="Times New Roman"/>
            <w:sz w:val="16"/>
            <w:szCs w:val="16"/>
          </w:rPr>
          <w:t>подпункте 38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(в случае, если обратился заявитель, указанный в </w:t>
      </w:r>
      <w:hyperlink w:anchor="P106" w:history="1">
        <w:r w:rsidRPr="00451AD8">
          <w:rPr>
            <w:rFonts w:ascii="Times New Roman" w:hAnsi="Times New Roman" w:cs="Times New Roman"/>
            <w:sz w:val="16"/>
            <w:szCs w:val="16"/>
          </w:rPr>
          <w:t>подпункте 39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(в случае, если обратился заявитель, указанный в </w:t>
      </w:r>
      <w:hyperlink w:anchor="P107" w:history="1">
        <w:r w:rsidRPr="00451AD8">
          <w:rPr>
            <w:rFonts w:ascii="Times New Roman" w:hAnsi="Times New Roman" w:cs="Times New Roman"/>
            <w:sz w:val="16"/>
            <w:szCs w:val="16"/>
          </w:rPr>
          <w:t>подпункте 40 пункта 2.2</w:t>
        </w:r>
      </w:hyperlink>
      <w:r w:rsidRPr="00451AD8">
        <w:rPr>
          <w:rFonts w:ascii="Times New Roman" w:hAnsi="Times New Roman" w:cs="Times New Roman"/>
          <w:sz w:val="16"/>
          <w:szCs w:val="16"/>
        </w:rPr>
        <w:t xml:space="preserve">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bookmarkStart w:id="11" w:name="P130"/>
      <w:bookmarkEnd w:id="11"/>
      <w:r w:rsidRPr="00451AD8">
        <w:rPr>
          <w:rFonts w:ascii="Times New Roman" w:hAnsi="Times New Roman" w:cs="Times New Roman"/>
          <w:sz w:val="16"/>
          <w:szCs w:val="16"/>
        </w:rPr>
        <w:t xml:space="preserve">Перечень указанных в настоящем пункте административного регламента документов является исчерпывающим, из них документы, указанные в </w:t>
      </w:r>
      <w:hyperlink w:anchor="P175" w:history="1">
        <w:r w:rsidRPr="00451AD8">
          <w:rPr>
            <w:rFonts w:ascii="Times New Roman" w:hAnsi="Times New Roman" w:cs="Times New Roman"/>
            <w:sz w:val="16"/>
            <w:szCs w:val="16"/>
          </w:rPr>
          <w:t>подпунктах 1</w:t>
        </w:r>
      </w:hyperlink>
      <w:r w:rsidRPr="00451AD8">
        <w:rPr>
          <w:rFonts w:ascii="Times New Roman" w:hAnsi="Times New Roman" w:cs="Times New Roman"/>
          <w:sz w:val="16"/>
          <w:szCs w:val="16"/>
        </w:rPr>
        <w:t xml:space="preserve">, </w:t>
      </w:r>
      <w:hyperlink w:anchor="P176" w:history="1">
        <w:r w:rsidRPr="00451AD8">
          <w:rPr>
            <w:rFonts w:ascii="Times New Roman" w:hAnsi="Times New Roman" w:cs="Times New Roman"/>
            <w:sz w:val="16"/>
            <w:szCs w:val="16"/>
          </w:rPr>
          <w:t>2</w:t>
        </w:r>
      </w:hyperlink>
      <w:r w:rsidRPr="00451AD8">
        <w:rPr>
          <w:rFonts w:ascii="Times New Roman" w:hAnsi="Times New Roman" w:cs="Times New Roman"/>
          <w:sz w:val="16"/>
          <w:szCs w:val="16"/>
        </w:rPr>
        <w:t xml:space="preserve">, </w:t>
      </w:r>
      <w:hyperlink w:anchor="P185" w:history="1">
        <w:r w:rsidRPr="00451AD8">
          <w:rPr>
            <w:rFonts w:ascii="Times New Roman" w:hAnsi="Times New Roman" w:cs="Times New Roman"/>
            <w:sz w:val="16"/>
            <w:szCs w:val="16"/>
          </w:rPr>
          <w:t>5</w:t>
        </w:r>
      </w:hyperlink>
      <w:r w:rsidRPr="00451AD8">
        <w:rPr>
          <w:rFonts w:ascii="Times New Roman" w:hAnsi="Times New Roman" w:cs="Times New Roman"/>
          <w:sz w:val="16"/>
          <w:szCs w:val="16"/>
        </w:rPr>
        <w:t xml:space="preserve">, </w:t>
      </w:r>
      <w:hyperlink w:anchor="P186" w:history="1">
        <w:r w:rsidRPr="00451AD8">
          <w:rPr>
            <w:rFonts w:ascii="Times New Roman" w:hAnsi="Times New Roman" w:cs="Times New Roman"/>
            <w:sz w:val="16"/>
            <w:szCs w:val="16"/>
          </w:rPr>
          <w:t>6</w:t>
        </w:r>
      </w:hyperlink>
      <w:r w:rsidRPr="00451AD8">
        <w:rPr>
          <w:rFonts w:ascii="Times New Roman" w:hAnsi="Times New Roman" w:cs="Times New Roman"/>
          <w:sz w:val="16"/>
          <w:szCs w:val="16"/>
        </w:rPr>
        <w:t xml:space="preserve">, </w:t>
      </w:r>
      <w:hyperlink w:anchor="P189" w:history="1">
        <w:r w:rsidRPr="00451AD8">
          <w:rPr>
            <w:rFonts w:ascii="Times New Roman" w:hAnsi="Times New Roman" w:cs="Times New Roman"/>
            <w:sz w:val="16"/>
            <w:szCs w:val="16"/>
          </w:rPr>
          <w:t>абзацах 2</w:t>
        </w:r>
      </w:hyperlink>
      <w:r w:rsidRPr="00451AD8">
        <w:rPr>
          <w:rFonts w:ascii="Times New Roman" w:hAnsi="Times New Roman" w:cs="Times New Roman"/>
          <w:sz w:val="16"/>
          <w:szCs w:val="16"/>
        </w:rPr>
        <w:t xml:space="preserve">, </w:t>
      </w:r>
      <w:hyperlink w:anchor="P193" w:history="1">
        <w:r w:rsidRPr="00451AD8">
          <w:rPr>
            <w:rFonts w:ascii="Times New Roman" w:hAnsi="Times New Roman" w:cs="Times New Roman"/>
            <w:sz w:val="16"/>
            <w:szCs w:val="16"/>
          </w:rPr>
          <w:t>4</w:t>
        </w:r>
      </w:hyperlink>
      <w:r w:rsidRPr="00451AD8">
        <w:rPr>
          <w:rFonts w:ascii="Times New Roman" w:hAnsi="Times New Roman" w:cs="Times New Roman"/>
          <w:sz w:val="16"/>
          <w:szCs w:val="16"/>
        </w:rPr>
        <w:t xml:space="preserve">, </w:t>
      </w:r>
      <w:hyperlink w:anchor="P194" w:history="1">
        <w:r w:rsidRPr="00451AD8">
          <w:rPr>
            <w:rFonts w:ascii="Times New Roman" w:hAnsi="Times New Roman" w:cs="Times New Roman"/>
            <w:sz w:val="16"/>
            <w:szCs w:val="16"/>
          </w:rPr>
          <w:t>5</w:t>
        </w:r>
      </w:hyperlink>
      <w:r w:rsidRPr="00451AD8">
        <w:rPr>
          <w:rFonts w:ascii="Times New Roman" w:hAnsi="Times New Roman" w:cs="Times New Roman"/>
          <w:sz w:val="16"/>
          <w:szCs w:val="16"/>
        </w:rPr>
        <w:t xml:space="preserve">, </w:t>
      </w:r>
      <w:hyperlink w:anchor="P195" w:history="1">
        <w:r w:rsidRPr="00451AD8">
          <w:rPr>
            <w:rFonts w:ascii="Times New Roman" w:hAnsi="Times New Roman" w:cs="Times New Roman"/>
            <w:sz w:val="16"/>
            <w:szCs w:val="16"/>
          </w:rPr>
          <w:t>6</w:t>
        </w:r>
      </w:hyperlink>
      <w:r w:rsidRPr="00451AD8">
        <w:rPr>
          <w:rFonts w:ascii="Times New Roman" w:hAnsi="Times New Roman" w:cs="Times New Roman"/>
          <w:sz w:val="16"/>
          <w:szCs w:val="16"/>
        </w:rPr>
        <w:t xml:space="preserve">, </w:t>
      </w:r>
      <w:hyperlink w:anchor="P196" w:history="1">
        <w:r w:rsidRPr="00451AD8">
          <w:rPr>
            <w:rFonts w:ascii="Times New Roman" w:hAnsi="Times New Roman" w:cs="Times New Roman"/>
            <w:sz w:val="16"/>
            <w:szCs w:val="16"/>
          </w:rPr>
          <w:t>7</w:t>
        </w:r>
      </w:hyperlink>
      <w:r w:rsidRPr="00451AD8">
        <w:rPr>
          <w:rFonts w:ascii="Times New Roman" w:hAnsi="Times New Roman" w:cs="Times New Roman"/>
          <w:sz w:val="16"/>
          <w:szCs w:val="16"/>
        </w:rPr>
        <w:t xml:space="preserve">, </w:t>
      </w:r>
      <w:hyperlink w:anchor="P199" w:history="1">
        <w:r w:rsidRPr="00451AD8">
          <w:rPr>
            <w:rFonts w:ascii="Times New Roman" w:hAnsi="Times New Roman" w:cs="Times New Roman"/>
            <w:sz w:val="16"/>
            <w:szCs w:val="16"/>
          </w:rPr>
          <w:t>10</w:t>
        </w:r>
      </w:hyperlink>
      <w:r w:rsidRPr="00451AD8">
        <w:rPr>
          <w:rFonts w:ascii="Times New Roman" w:hAnsi="Times New Roman" w:cs="Times New Roman"/>
          <w:sz w:val="16"/>
          <w:szCs w:val="16"/>
        </w:rPr>
        <w:t xml:space="preserve">, </w:t>
      </w:r>
      <w:hyperlink w:anchor="P201" w:history="1">
        <w:r w:rsidRPr="00451AD8">
          <w:rPr>
            <w:rFonts w:ascii="Times New Roman" w:hAnsi="Times New Roman" w:cs="Times New Roman"/>
            <w:sz w:val="16"/>
            <w:szCs w:val="16"/>
          </w:rPr>
          <w:t>12</w:t>
        </w:r>
      </w:hyperlink>
      <w:r w:rsidRPr="00451AD8">
        <w:rPr>
          <w:rFonts w:ascii="Times New Roman" w:hAnsi="Times New Roman" w:cs="Times New Roman"/>
          <w:sz w:val="16"/>
          <w:szCs w:val="16"/>
        </w:rPr>
        <w:t xml:space="preserve">, </w:t>
      </w:r>
      <w:hyperlink w:anchor="P202" w:history="1">
        <w:r w:rsidRPr="00451AD8">
          <w:rPr>
            <w:rFonts w:ascii="Times New Roman" w:hAnsi="Times New Roman" w:cs="Times New Roman"/>
            <w:sz w:val="16"/>
            <w:szCs w:val="16"/>
          </w:rPr>
          <w:t>13</w:t>
        </w:r>
      </w:hyperlink>
      <w:r w:rsidRPr="00451AD8">
        <w:rPr>
          <w:rFonts w:ascii="Times New Roman" w:hAnsi="Times New Roman" w:cs="Times New Roman"/>
          <w:sz w:val="16"/>
          <w:szCs w:val="16"/>
        </w:rPr>
        <w:t xml:space="preserve">, </w:t>
      </w:r>
      <w:hyperlink w:anchor="P204" w:history="1">
        <w:r w:rsidRPr="00451AD8">
          <w:rPr>
            <w:rFonts w:ascii="Times New Roman" w:hAnsi="Times New Roman" w:cs="Times New Roman"/>
            <w:sz w:val="16"/>
            <w:szCs w:val="16"/>
          </w:rPr>
          <w:t>15</w:t>
        </w:r>
      </w:hyperlink>
      <w:r w:rsidRPr="00451AD8">
        <w:rPr>
          <w:rFonts w:ascii="Times New Roman" w:hAnsi="Times New Roman" w:cs="Times New Roman"/>
          <w:sz w:val="16"/>
          <w:szCs w:val="16"/>
        </w:rPr>
        <w:t>-</w:t>
      </w:r>
      <w:hyperlink w:anchor="P207" w:history="1">
        <w:r w:rsidRPr="00451AD8">
          <w:rPr>
            <w:rFonts w:ascii="Times New Roman" w:hAnsi="Times New Roman" w:cs="Times New Roman"/>
            <w:sz w:val="16"/>
            <w:szCs w:val="16"/>
          </w:rPr>
          <w:t>18</w:t>
        </w:r>
      </w:hyperlink>
      <w:r w:rsidRPr="00451AD8">
        <w:rPr>
          <w:rFonts w:ascii="Times New Roman" w:hAnsi="Times New Roman" w:cs="Times New Roman"/>
          <w:sz w:val="16"/>
          <w:szCs w:val="16"/>
        </w:rPr>
        <w:t xml:space="preserve">, </w:t>
      </w:r>
      <w:hyperlink w:anchor="P211" w:history="1">
        <w:r w:rsidRPr="00451AD8">
          <w:rPr>
            <w:rFonts w:ascii="Times New Roman" w:hAnsi="Times New Roman" w:cs="Times New Roman"/>
            <w:sz w:val="16"/>
            <w:szCs w:val="16"/>
          </w:rPr>
          <w:t>22</w:t>
        </w:r>
      </w:hyperlink>
      <w:r w:rsidRPr="00451AD8">
        <w:rPr>
          <w:rFonts w:ascii="Times New Roman" w:hAnsi="Times New Roman" w:cs="Times New Roman"/>
          <w:sz w:val="16"/>
          <w:szCs w:val="16"/>
        </w:rPr>
        <w:t>, 24-</w:t>
      </w:r>
      <w:hyperlink w:anchor="P218" w:history="1">
        <w:r w:rsidRPr="00451AD8">
          <w:rPr>
            <w:rFonts w:ascii="Times New Roman" w:hAnsi="Times New Roman" w:cs="Times New Roman"/>
            <w:sz w:val="16"/>
            <w:szCs w:val="16"/>
          </w:rPr>
          <w:t>29</w:t>
        </w:r>
      </w:hyperlink>
      <w:r w:rsidRPr="00451AD8">
        <w:rPr>
          <w:rFonts w:ascii="Times New Roman" w:hAnsi="Times New Roman" w:cs="Times New Roman"/>
          <w:sz w:val="16"/>
          <w:szCs w:val="16"/>
        </w:rPr>
        <w:t xml:space="preserve">, </w:t>
      </w:r>
      <w:hyperlink w:anchor="P220" w:history="1">
        <w:r w:rsidRPr="00451AD8">
          <w:rPr>
            <w:rFonts w:ascii="Times New Roman" w:hAnsi="Times New Roman" w:cs="Times New Roman"/>
            <w:sz w:val="16"/>
            <w:szCs w:val="16"/>
          </w:rPr>
          <w:t>31</w:t>
        </w:r>
      </w:hyperlink>
      <w:r w:rsidRPr="00451AD8">
        <w:rPr>
          <w:rFonts w:ascii="Times New Roman" w:hAnsi="Times New Roman" w:cs="Times New Roman"/>
          <w:sz w:val="16"/>
          <w:szCs w:val="16"/>
        </w:rPr>
        <w:t>-</w:t>
      </w:r>
      <w:hyperlink w:anchor="P236" w:history="1">
        <w:r w:rsidRPr="00451AD8">
          <w:rPr>
            <w:rFonts w:ascii="Times New Roman" w:hAnsi="Times New Roman" w:cs="Times New Roman"/>
            <w:sz w:val="16"/>
            <w:szCs w:val="16"/>
          </w:rPr>
          <w:t>47 подпункта 8</w:t>
        </w:r>
      </w:hyperlink>
      <w:r w:rsidRPr="00451AD8">
        <w:rPr>
          <w:rFonts w:ascii="Times New Roman" w:hAnsi="Times New Roman" w:cs="Times New Roman"/>
          <w:sz w:val="16"/>
          <w:szCs w:val="16"/>
        </w:rPr>
        <w:t xml:space="preserve"> настоящего пункта, представляются заявителем самостоятельно.</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Документы, указанные в </w:t>
      </w:r>
      <w:hyperlink w:anchor="P183" w:history="1">
        <w:r w:rsidRPr="00451AD8">
          <w:rPr>
            <w:rFonts w:ascii="Times New Roman" w:hAnsi="Times New Roman" w:cs="Times New Roman"/>
            <w:sz w:val="16"/>
            <w:szCs w:val="16"/>
          </w:rPr>
          <w:t>подпунктах 3</w:t>
        </w:r>
      </w:hyperlink>
      <w:r w:rsidRPr="00451AD8">
        <w:rPr>
          <w:rFonts w:ascii="Times New Roman" w:hAnsi="Times New Roman" w:cs="Times New Roman"/>
          <w:sz w:val="16"/>
          <w:szCs w:val="16"/>
        </w:rPr>
        <w:t xml:space="preserve">, </w:t>
      </w:r>
      <w:hyperlink w:anchor="P184" w:history="1">
        <w:r w:rsidRPr="00451AD8">
          <w:rPr>
            <w:rFonts w:ascii="Times New Roman" w:hAnsi="Times New Roman" w:cs="Times New Roman"/>
            <w:sz w:val="16"/>
            <w:szCs w:val="16"/>
          </w:rPr>
          <w:t>4</w:t>
        </w:r>
      </w:hyperlink>
      <w:r w:rsidRPr="00451AD8">
        <w:rPr>
          <w:rFonts w:ascii="Times New Roman" w:hAnsi="Times New Roman" w:cs="Times New Roman"/>
          <w:sz w:val="16"/>
          <w:szCs w:val="16"/>
        </w:rPr>
        <w:t xml:space="preserve">, </w:t>
      </w:r>
      <w:hyperlink w:anchor="P187" w:history="1">
        <w:r w:rsidRPr="00451AD8">
          <w:rPr>
            <w:rFonts w:ascii="Times New Roman" w:hAnsi="Times New Roman" w:cs="Times New Roman"/>
            <w:sz w:val="16"/>
            <w:szCs w:val="16"/>
          </w:rPr>
          <w:t>7</w:t>
        </w:r>
      </w:hyperlink>
      <w:r w:rsidRPr="00451AD8">
        <w:rPr>
          <w:rFonts w:ascii="Times New Roman" w:hAnsi="Times New Roman" w:cs="Times New Roman"/>
          <w:sz w:val="16"/>
          <w:szCs w:val="16"/>
        </w:rPr>
        <w:t xml:space="preserve">, </w:t>
      </w:r>
      <w:hyperlink w:anchor="P192" w:history="1">
        <w:r w:rsidRPr="00451AD8">
          <w:rPr>
            <w:rFonts w:ascii="Times New Roman" w:hAnsi="Times New Roman" w:cs="Times New Roman"/>
            <w:sz w:val="16"/>
            <w:szCs w:val="16"/>
          </w:rPr>
          <w:t>абзацах 3</w:t>
        </w:r>
      </w:hyperlink>
      <w:r w:rsidRPr="00451AD8">
        <w:rPr>
          <w:rFonts w:ascii="Times New Roman" w:hAnsi="Times New Roman" w:cs="Times New Roman"/>
          <w:sz w:val="16"/>
          <w:szCs w:val="16"/>
        </w:rPr>
        <w:t xml:space="preserve">, </w:t>
      </w:r>
      <w:hyperlink w:anchor="P197" w:history="1">
        <w:r w:rsidRPr="00451AD8">
          <w:rPr>
            <w:rFonts w:ascii="Times New Roman" w:hAnsi="Times New Roman" w:cs="Times New Roman"/>
            <w:sz w:val="16"/>
            <w:szCs w:val="16"/>
          </w:rPr>
          <w:t>8</w:t>
        </w:r>
      </w:hyperlink>
      <w:r w:rsidRPr="00451AD8">
        <w:rPr>
          <w:rFonts w:ascii="Times New Roman" w:hAnsi="Times New Roman" w:cs="Times New Roman"/>
          <w:sz w:val="16"/>
          <w:szCs w:val="16"/>
        </w:rPr>
        <w:t xml:space="preserve">, </w:t>
      </w:r>
      <w:hyperlink w:anchor="P198" w:history="1">
        <w:r w:rsidRPr="00451AD8">
          <w:rPr>
            <w:rFonts w:ascii="Times New Roman" w:hAnsi="Times New Roman" w:cs="Times New Roman"/>
            <w:sz w:val="16"/>
            <w:szCs w:val="16"/>
          </w:rPr>
          <w:t>9</w:t>
        </w:r>
      </w:hyperlink>
      <w:r w:rsidRPr="00451AD8">
        <w:rPr>
          <w:rFonts w:ascii="Times New Roman" w:hAnsi="Times New Roman" w:cs="Times New Roman"/>
          <w:sz w:val="16"/>
          <w:szCs w:val="16"/>
        </w:rPr>
        <w:t xml:space="preserve">, </w:t>
      </w:r>
      <w:hyperlink w:anchor="P200" w:history="1">
        <w:r w:rsidRPr="00451AD8">
          <w:rPr>
            <w:rFonts w:ascii="Times New Roman" w:hAnsi="Times New Roman" w:cs="Times New Roman"/>
            <w:sz w:val="16"/>
            <w:szCs w:val="16"/>
          </w:rPr>
          <w:t>11</w:t>
        </w:r>
      </w:hyperlink>
      <w:r w:rsidRPr="00451AD8">
        <w:rPr>
          <w:rFonts w:ascii="Times New Roman" w:hAnsi="Times New Roman" w:cs="Times New Roman"/>
          <w:sz w:val="16"/>
          <w:szCs w:val="16"/>
        </w:rPr>
        <w:t xml:space="preserve">, </w:t>
      </w:r>
      <w:hyperlink w:anchor="P203" w:history="1">
        <w:r w:rsidRPr="00451AD8">
          <w:rPr>
            <w:rFonts w:ascii="Times New Roman" w:hAnsi="Times New Roman" w:cs="Times New Roman"/>
            <w:sz w:val="16"/>
            <w:szCs w:val="16"/>
          </w:rPr>
          <w:t>14</w:t>
        </w:r>
      </w:hyperlink>
      <w:r w:rsidRPr="00451AD8">
        <w:rPr>
          <w:rFonts w:ascii="Times New Roman" w:hAnsi="Times New Roman" w:cs="Times New Roman"/>
          <w:sz w:val="16"/>
          <w:szCs w:val="16"/>
        </w:rPr>
        <w:t xml:space="preserve">, </w:t>
      </w:r>
      <w:hyperlink w:anchor="P208" w:history="1">
        <w:r w:rsidRPr="00451AD8">
          <w:rPr>
            <w:rFonts w:ascii="Times New Roman" w:hAnsi="Times New Roman" w:cs="Times New Roman"/>
            <w:sz w:val="16"/>
            <w:szCs w:val="16"/>
          </w:rPr>
          <w:t>19</w:t>
        </w:r>
      </w:hyperlink>
      <w:r w:rsidRPr="00451AD8">
        <w:rPr>
          <w:rFonts w:ascii="Times New Roman" w:hAnsi="Times New Roman" w:cs="Times New Roman"/>
          <w:sz w:val="16"/>
          <w:szCs w:val="16"/>
        </w:rPr>
        <w:t>-</w:t>
      </w:r>
      <w:hyperlink w:anchor="P210" w:history="1">
        <w:r w:rsidRPr="00451AD8">
          <w:rPr>
            <w:rFonts w:ascii="Times New Roman" w:hAnsi="Times New Roman" w:cs="Times New Roman"/>
            <w:sz w:val="16"/>
            <w:szCs w:val="16"/>
          </w:rPr>
          <w:t>21</w:t>
        </w:r>
      </w:hyperlink>
      <w:r w:rsidRPr="00451AD8">
        <w:rPr>
          <w:rFonts w:ascii="Times New Roman" w:hAnsi="Times New Roman" w:cs="Times New Roman"/>
          <w:sz w:val="16"/>
          <w:szCs w:val="16"/>
        </w:rPr>
        <w:t xml:space="preserve">, </w:t>
      </w:r>
      <w:hyperlink w:anchor="P212" w:history="1">
        <w:r w:rsidRPr="00451AD8">
          <w:rPr>
            <w:rFonts w:ascii="Times New Roman" w:hAnsi="Times New Roman" w:cs="Times New Roman"/>
            <w:sz w:val="16"/>
            <w:szCs w:val="16"/>
          </w:rPr>
          <w:t>23</w:t>
        </w:r>
      </w:hyperlink>
      <w:r w:rsidRPr="00451AD8">
        <w:rPr>
          <w:rFonts w:ascii="Times New Roman" w:hAnsi="Times New Roman" w:cs="Times New Roman"/>
          <w:sz w:val="16"/>
          <w:szCs w:val="16"/>
        </w:rPr>
        <w:t xml:space="preserve">, </w:t>
      </w:r>
      <w:hyperlink w:anchor="P219" w:history="1">
        <w:r w:rsidRPr="00451AD8">
          <w:rPr>
            <w:rFonts w:ascii="Times New Roman" w:hAnsi="Times New Roman" w:cs="Times New Roman"/>
            <w:sz w:val="16"/>
            <w:szCs w:val="16"/>
          </w:rPr>
          <w:t>30</w:t>
        </w:r>
      </w:hyperlink>
      <w:r w:rsidRPr="00451AD8">
        <w:rPr>
          <w:rFonts w:ascii="Times New Roman" w:hAnsi="Times New Roman" w:cs="Times New Roman"/>
          <w:sz w:val="16"/>
          <w:szCs w:val="16"/>
        </w:rPr>
        <w:t xml:space="preserve">, </w:t>
      </w:r>
      <w:hyperlink w:anchor="P237" w:history="1">
        <w:r w:rsidRPr="00451AD8">
          <w:rPr>
            <w:rFonts w:ascii="Times New Roman" w:hAnsi="Times New Roman" w:cs="Times New Roman"/>
            <w:sz w:val="16"/>
            <w:szCs w:val="16"/>
          </w:rPr>
          <w:t>48</w:t>
        </w:r>
      </w:hyperlink>
      <w:r w:rsidRPr="00451AD8">
        <w:rPr>
          <w:rFonts w:ascii="Times New Roman" w:hAnsi="Times New Roman" w:cs="Times New Roman"/>
          <w:sz w:val="16"/>
          <w:szCs w:val="16"/>
        </w:rPr>
        <w:t xml:space="preserve">, </w:t>
      </w:r>
      <w:hyperlink w:anchor="P238" w:history="1">
        <w:r w:rsidRPr="00451AD8">
          <w:rPr>
            <w:rFonts w:ascii="Times New Roman" w:hAnsi="Times New Roman" w:cs="Times New Roman"/>
            <w:sz w:val="16"/>
            <w:szCs w:val="16"/>
          </w:rPr>
          <w:t>49 подпункта 8</w:t>
        </w:r>
      </w:hyperlink>
      <w:r w:rsidRPr="00451AD8">
        <w:rPr>
          <w:rFonts w:ascii="Times New Roman" w:hAnsi="Times New Roman" w:cs="Times New Roman"/>
          <w:sz w:val="16"/>
          <w:szCs w:val="16"/>
        </w:rPr>
        <w:t xml:space="preserve"> настоящего пункта, запрашиваются администрацией Островского муниципального района Костромской области самостоятельно, посредством межведомственного взаимодействия.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В случае если право на здание, сооружение, объект незавершенного строительства считается</w:t>
      </w:r>
    </w:p>
    <w:p w:rsidR="00DC387E" w:rsidRPr="00451AD8" w:rsidRDefault="00DC387E" w:rsidP="00DC387E">
      <w:pPr>
        <w:pStyle w:val="ConsPlusNormal"/>
        <w:widowControl/>
        <w:ind w:firstLine="709"/>
        <w:jc w:val="both"/>
        <w:rPr>
          <w:rFonts w:ascii="Times New Roman" w:hAnsi="Times New Roman" w:cs="Times New Roman"/>
          <w:sz w:val="16"/>
          <w:szCs w:val="16"/>
        </w:rPr>
      </w:pP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 </w:t>
      </w:r>
      <w:proofErr w:type="gramStart"/>
      <w:r w:rsidRPr="00451AD8">
        <w:rPr>
          <w:rFonts w:ascii="Times New Roman" w:hAnsi="Times New Roman" w:cs="Times New Roman"/>
          <w:sz w:val="16"/>
          <w:szCs w:val="16"/>
        </w:rPr>
        <w:t>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Заявитель вправе по собственной инициативе представить в Администрацию Островского муниципального района Костромской области  документы, указанные в </w:t>
      </w:r>
      <w:hyperlink w:anchor="P183" w:history="1">
        <w:r w:rsidRPr="00451AD8">
          <w:rPr>
            <w:rFonts w:ascii="Times New Roman" w:hAnsi="Times New Roman" w:cs="Times New Roman"/>
            <w:sz w:val="16"/>
            <w:szCs w:val="16"/>
          </w:rPr>
          <w:t>подпунктах 3</w:t>
        </w:r>
      </w:hyperlink>
      <w:r w:rsidRPr="00451AD8">
        <w:rPr>
          <w:rFonts w:ascii="Times New Roman" w:hAnsi="Times New Roman" w:cs="Times New Roman"/>
          <w:sz w:val="16"/>
          <w:szCs w:val="16"/>
        </w:rPr>
        <w:t xml:space="preserve">, </w:t>
      </w:r>
      <w:hyperlink w:anchor="P184" w:history="1">
        <w:r w:rsidRPr="00451AD8">
          <w:rPr>
            <w:rFonts w:ascii="Times New Roman" w:hAnsi="Times New Roman" w:cs="Times New Roman"/>
            <w:sz w:val="16"/>
            <w:szCs w:val="16"/>
          </w:rPr>
          <w:t>4</w:t>
        </w:r>
      </w:hyperlink>
      <w:r w:rsidRPr="00451AD8">
        <w:rPr>
          <w:rFonts w:ascii="Times New Roman" w:hAnsi="Times New Roman" w:cs="Times New Roman"/>
          <w:sz w:val="16"/>
          <w:szCs w:val="16"/>
        </w:rPr>
        <w:t xml:space="preserve">, </w:t>
      </w:r>
      <w:hyperlink w:anchor="P187" w:history="1">
        <w:r w:rsidRPr="00451AD8">
          <w:rPr>
            <w:rFonts w:ascii="Times New Roman" w:hAnsi="Times New Roman" w:cs="Times New Roman"/>
            <w:sz w:val="16"/>
            <w:szCs w:val="16"/>
          </w:rPr>
          <w:t>7</w:t>
        </w:r>
      </w:hyperlink>
      <w:r w:rsidRPr="00451AD8">
        <w:rPr>
          <w:rFonts w:ascii="Times New Roman" w:hAnsi="Times New Roman" w:cs="Times New Roman"/>
          <w:sz w:val="16"/>
          <w:szCs w:val="16"/>
        </w:rPr>
        <w:t xml:space="preserve">, </w:t>
      </w:r>
      <w:hyperlink w:anchor="P192" w:history="1">
        <w:r w:rsidRPr="00451AD8">
          <w:rPr>
            <w:rFonts w:ascii="Times New Roman" w:hAnsi="Times New Roman" w:cs="Times New Roman"/>
            <w:sz w:val="16"/>
            <w:szCs w:val="16"/>
          </w:rPr>
          <w:t>абзацах   3</w:t>
        </w:r>
      </w:hyperlink>
      <w:r w:rsidRPr="00451AD8">
        <w:rPr>
          <w:rFonts w:ascii="Times New Roman" w:hAnsi="Times New Roman" w:cs="Times New Roman"/>
          <w:sz w:val="16"/>
          <w:szCs w:val="16"/>
        </w:rPr>
        <w:t xml:space="preserve">, </w:t>
      </w:r>
      <w:hyperlink w:anchor="P197" w:history="1">
        <w:r w:rsidRPr="00451AD8">
          <w:rPr>
            <w:rFonts w:ascii="Times New Roman" w:hAnsi="Times New Roman" w:cs="Times New Roman"/>
            <w:sz w:val="16"/>
            <w:szCs w:val="16"/>
          </w:rPr>
          <w:t>8</w:t>
        </w:r>
      </w:hyperlink>
      <w:r w:rsidRPr="00451AD8">
        <w:rPr>
          <w:rFonts w:ascii="Times New Roman" w:hAnsi="Times New Roman" w:cs="Times New Roman"/>
          <w:sz w:val="16"/>
          <w:szCs w:val="16"/>
        </w:rPr>
        <w:t xml:space="preserve">, </w:t>
      </w:r>
      <w:hyperlink w:anchor="P198" w:history="1">
        <w:r w:rsidRPr="00451AD8">
          <w:rPr>
            <w:rFonts w:ascii="Times New Roman" w:hAnsi="Times New Roman" w:cs="Times New Roman"/>
            <w:sz w:val="16"/>
            <w:szCs w:val="16"/>
          </w:rPr>
          <w:t>9</w:t>
        </w:r>
      </w:hyperlink>
      <w:r w:rsidRPr="00451AD8">
        <w:rPr>
          <w:rFonts w:ascii="Times New Roman" w:hAnsi="Times New Roman" w:cs="Times New Roman"/>
          <w:sz w:val="16"/>
          <w:szCs w:val="16"/>
        </w:rPr>
        <w:t xml:space="preserve">, </w:t>
      </w:r>
      <w:hyperlink w:anchor="P200" w:history="1">
        <w:r w:rsidRPr="00451AD8">
          <w:rPr>
            <w:rFonts w:ascii="Times New Roman" w:hAnsi="Times New Roman" w:cs="Times New Roman"/>
            <w:sz w:val="16"/>
            <w:szCs w:val="16"/>
          </w:rPr>
          <w:t>11</w:t>
        </w:r>
      </w:hyperlink>
      <w:r w:rsidRPr="00451AD8">
        <w:rPr>
          <w:rFonts w:ascii="Times New Roman" w:hAnsi="Times New Roman" w:cs="Times New Roman"/>
          <w:sz w:val="16"/>
          <w:szCs w:val="16"/>
        </w:rPr>
        <w:t xml:space="preserve">, </w:t>
      </w:r>
      <w:hyperlink w:anchor="P203" w:history="1">
        <w:r w:rsidRPr="00451AD8">
          <w:rPr>
            <w:rFonts w:ascii="Times New Roman" w:hAnsi="Times New Roman" w:cs="Times New Roman"/>
            <w:sz w:val="16"/>
            <w:szCs w:val="16"/>
          </w:rPr>
          <w:t>14</w:t>
        </w:r>
      </w:hyperlink>
      <w:r w:rsidRPr="00451AD8">
        <w:rPr>
          <w:rFonts w:ascii="Times New Roman" w:hAnsi="Times New Roman" w:cs="Times New Roman"/>
          <w:sz w:val="16"/>
          <w:szCs w:val="16"/>
        </w:rPr>
        <w:t xml:space="preserve">, </w:t>
      </w:r>
      <w:hyperlink w:anchor="P208" w:history="1">
        <w:r w:rsidRPr="00451AD8">
          <w:rPr>
            <w:rFonts w:ascii="Times New Roman" w:hAnsi="Times New Roman" w:cs="Times New Roman"/>
            <w:sz w:val="16"/>
            <w:szCs w:val="16"/>
          </w:rPr>
          <w:t>19</w:t>
        </w:r>
      </w:hyperlink>
      <w:r w:rsidRPr="00451AD8">
        <w:rPr>
          <w:rFonts w:ascii="Times New Roman" w:hAnsi="Times New Roman" w:cs="Times New Roman"/>
          <w:sz w:val="16"/>
          <w:szCs w:val="16"/>
        </w:rPr>
        <w:t>-</w:t>
      </w:r>
      <w:hyperlink w:anchor="P210" w:history="1">
        <w:r w:rsidRPr="00451AD8">
          <w:rPr>
            <w:rFonts w:ascii="Times New Roman" w:hAnsi="Times New Roman" w:cs="Times New Roman"/>
            <w:sz w:val="16"/>
            <w:szCs w:val="16"/>
          </w:rPr>
          <w:t>21</w:t>
        </w:r>
      </w:hyperlink>
      <w:r w:rsidRPr="00451AD8">
        <w:rPr>
          <w:rFonts w:ascii="Times New Roman" w:hAnsi="Times New Roman" w:cs="Times New Roman"/>
          <w:sz w:val="16"/>
          <w:szCs w:val="16"/>
        </w:rPr>
        <w:t xml:space="preserve">, </w:t>
      </w:r>
      <w:hyperlink w:anchor="P212" w:history="1">
        <w:r w:rsidRPr="00451AD8">
          <w:rPr>
            <w:rFonts w:ascii="Times New Roman" w:hAnsi="Times New Roman" w:cs="Times New Roman"/>
            <w:sz w:val="16"/>
            <w:szCs w:val="16"/>
          </w:rPr>
          <w:t>23</w:t>
        </w:r>
      </w:hyperlink>
      <w:r w:rsidRPr="00451AD8">
        <w:rPr>
          <w:rFonts w:ascii="Times New Roman" w:hAnsi="Times New Roman" w:cs="Times New Roman"/>
          <w:sz w:val="16"/>
          <w:szCs w:val="16"/>
        </w:rPr>
        <w:t xml:space="preserve">, </w:t>
      </w:r>
      <w:hyperlink w:anchor="P219" w:history="1">
        <w:r w:rsidRPr="00451AD8">
          <w:rPr>
            <w:rFonts w:ascii="Times New Roman" w:hAnsi="Times New Roman" w:cs="Times New Roman"/>
            <w:sz w:val="16"/>
            <w:szCs w:val="16"/>
          </w:rPr>
          <w:t>30</w:t>
        </w:r>
      </w:hyperlink>
      <w:r w:rsidRPr="00451AD8">
        <w:rPr>
          <w:rFonts w:ascii="Times New Roman" w:hAnsi="Times New Roman" w:cs="Times New Roman"/>
          <w:sz w:val="16"/>
          <w:szCs w:val="16"/>
        </w:rPr>
        <w:t xml:space="preserve">, </w:t>
      </w:r>
      <w:hyperlink w:anchor="P237" w:history="1">
        <w:r w:rsidRPr="00451AD8">
          <w:rPr>
            <w:rFonts w:ascii="Times New Roman" w:hAnsi="Times New Roman" w:cs="Times New Roman"/>
            <w:sz w:val="16"/>
            <w:szCs w:val="16"/>
          </w:rPr>
          <w:t>48</w:t>
        </w:r>
      </w:hyperlink>
      <w:r w:rsidRPr="00451AD8">
        <w:rPr>
          <w:rFonts w:ascii="Times New Roman" w:hAnsi="Times New Roman" w:cs="Times New Roman"/>
          <w:sz w:val="16"/>
          <w:szCs w:val="16"/>
        </w:rPr>
        <w:t xml:space="preserve">, </w:t>
      </w:r>
      <w:hyperlink w:anchor="P238" w:history="1">
        <w:r w:rsidRPr="00451AD8">
          <w:rPr>
            <w:rFonts w:ascii="Times New Roman" w:hAnsi="Times New Roman" w:cs="Times New Roman"/>
            <w:sz w:val="16"/>
            <w:szCs w:val="16"/>
          </w:rPr>
          <w:t>49 подпункта 8</w:t>
        </w:r>
      </w:hyperlink>
      <w:r w:rsidRPr="00451AD8">
        <w:rPr>
          <w:rFonts w:ascii="Times New Roman" w:hAnsi="Times New Roman" w:cs="Times New Roman"/>
          <w:sz w:val="16"/>
          <w:szCs w:val="16"/>
        </w:rPr>
        <w:t xml:space="preserve"> настоящего пункта, имеющиеся в распоряжении государственных органов, органов местного самоуправления и иных организаций.</w:t>
      </w:r>
    </w:p>
    <w:p w:rsidR="00DC387E" w:rsidRPr="00451AD8" w:rsidRDefault="00DC387E" w:rsidP="00DC387E">
      <w:pPr>
        <w:ind w:firstLine="709"/>
        <w:jc w:val="both"/>
        <w:rPr>
          <w:sz w:val="16"/>
          <w:szCs w:val="16"/>
        </w:rPr>
      </w:pPr>
      <w:r w:rsidRPr="00451AD8">
        <w:rPr>
          <w:sz w:val="16"/>
          <w:szCs w:val="16"/>
        </w:rPr>
        <w:t>Запрещается требовать от заявителя:</w:t>
      </w:r>
    </w:p>
    <w:p w:rsidR="00DC387E" w:rsidRPr="00451AD8" w:rsidRDefault="00DC387E" w:rsidP="00DC387E">
      <w:pPr>
        <w:ind w:firstLine="709"/>
        <w:jc w:val="both"/>
        <w:rPr>
          <w:sz w:val="16"/>
          <w:szCs w:val="16"/>
        </w:rPr>
      </w:pPr>
      <w:r w:rsidRPr="00451AD8">
        <w:rPr>
          <w:sz w:val="16"/>
          <w:szCs w:val="1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C387E" w:rsidRPr="00451AD8" w:rsidRDefault="00DC387E" w:rsidP="00DC387E">
      <w:pPr>
        <w:ind w:firstLine="709"/>
        <w:jc w:val="both"/>
        <w:rPr>
          <w:sz w:val="16"/>
          <w:szCs w:val="16"/>
        </w:rPr>
      </w:pPr>
      <w:proofErr w:type="gramStart"/>
      <w:r w:rsidRPr="00451AD8">
        <w:rPr>
          <w:sz w:val="16"/>
          <w:szCs w:val="16"/>
        </w:rPr>
        <w:t>представления документов и информации, которые находятся в распоряжении Администрации Островского муниципального района Костромской области,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за исключением документов, включенных в определенный частью 6 статьи 7 Федерального</w:t>
      </w:r>
      <w:proofErr w:type="gramEnd"/>
      <w:r w:rsidRPr="00451AD8">
        <w:rPr>
          <w:sz w:val="16"/>
          <w:szCs w:val="16"/>
        </w:rPr>
        <w:t xml:space="preserve">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Островского муниципального района Костромской области по собственной инициативе;</w:t>
      </w:r>
    </w:p>
    <w:p w:rsidR="00DC387E" w:rsidRPr="00451AD8" w:rsidRDefault="00DC387E" w:rsidP="00DC387E">
      <w:pPr>
        <w:pStyle w:val="afb"/>
        <w:spacing w:after="0"/>
        <w:ind w:left="0" w:firstLine="709"/>
        <w:jc w:val="both"/>
        <w:rPr>
          <w:rFonts w:cs="Times New Roman"/>
          <w:sz w:val="16"/>
          <w:szCs w:val="16"/>
        </w:rPr>
      </w:pPr>
      <w:proofErr w:type="gramStart"/>
      <w:r w:rsidRPr="00451AD8">
        <w:rPr>
          <w:rFonts w:cs="Times New Roman"/>
          <w:sz w:val="16"/>
          <w:szCs w:val="16"/>
        </w:rPr>
        <w:t xml:space="preserve">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организации, за исключением получения услуг и получения документов и информации, </w:t>
      </w:r>
      <w:r w:rsidRPr="00451AD8">
        <w:rPr>
          <w:rFonts w:cs="Times New Roman"/>
          <w:sz w:val="16"/>
          <w:szCs w:val="16"/>
        </w:rPr>
        <w:lastRenderedPageBreak/>
        <w:t>предоставляемых в результате предоставления таких услуг, утвержденный постановлением администрации Островского муниципального района от 27.01.2012г. №77 «Об утверждении перечня муниципальных услуг (функций), оказываемых администрацией Островского муниципального района Костромской области</w:t>
      </w:r>
      <w:proofErr w:type="gramEnd"/>
      <w:r w:rsidRPr="00451AD8">
        <w:rPr>
          <w:rFonts w:cs="Times New Roman"/>
          <w:sz w:val="16"/>
          <w:szCs w:val="16"/>
        </w:rPr>
        <w:t xml:space="preserve"> и размещаемых в Сводном реестре государственных и муниципальных услуг (функций).</w:t>
      </w:r>
    </w:p>
    <w:p w:rsidR="00DC387E" w:rsidRPr="00451AD8" w:rsidRDefault="00DC387E" w:rsidP="00DC387E">
      <w:pPr>
        <w:ind w:firstLine="709"/>
        <w:jc w:val="both"/>
        <w:rPr>
          <w:sz w:val="16"/>
          <w:szCs w:val="16"/>
        </w:rPr>
      </w:pPr>
      <w:r w:rsidRPr="00451AD8">
        <w:rPr>
          <w:sz w:val="16"/>
          <w:szCs w:val="16"/>
        </w:rPr>
        <w:t>11. Документы, предоставляемые заявителем, должны соответствовать следующим требованиям:</w:t>
      </w:r>
    </w:p>
    <w:p w:rsidR="00DC387E" w:rsidRPr="00451AD8" w:rsidRDefault="00DC387E" w:rsidP="00DC387E">
      <w:pPr>
        <w:tabs>
          <w:tab w:val="num" w:pos="0"/>
        </w:tabs>
        <w:ind w:firstLine="709"/>
        <w:jc w:val="both"/>
        <w:rPr>
          <w:sz w:val="16"/>
          <w:szCs w:val="16"/>
        </w:rPr>
      </w:pPr>
      <w:r w:rsidRPr="00451AD8">
        <w:rPr>
          <w:sz w:val="16"/>
          <w:szCs w:val="16"/>
        </w:rPr>
        <w:t>тексты документов должны быть написаны разборчиво;</w:t>
      </w:r>
    </w:p>
    <w:p w:rsidR="00DC387E" w:rsidRPr="00451AD8" w:rsidRDefault="00DC387E" w:rsidP="00DC387E">
      <w:pPr>
        <w:tabs>
          <w:tab w:val="num" w:pos="0"/>
        </w:tabs>
        <w:ind w:firstLine="709"/>
        <w:jc w:val="both"/>
        <w:rPr>
          <w:sz w:val="16"/>
          <w:szCs w:val="16"/>
        </w:rPr>
      </w:pPr>
      <w:r w:rsidRPr="00451AD8">
        <w:rPr>
          <w:sz w:val="16"/>
          <w:szCs w:val="16"/>
        </w:rPr>
        <w:t xml:space="preserve">фамилия, имя и отчество (при наличии), наименование заявителя, его адрес места жительства, места нахождения, телефон (при наличии) должны быть написаны полностью; </w:t>
      </w:r>
    </w:p>
    <w:p w:rsidR="00DC387E" w:rsidRPr="00451AD8" w:rsidRDefault="00DC387E" w:rsidP="00DC387E">
      <w:pPr>
        <w:tabs>
          <w:tab w:val="num" w:pos="0"/>
        </w:tabs>
        <w:ind w:firstLine="709"/>
        <w:jc w:val="both"/>
        <w:rPr>
          <w:sz w:val="16"/>
          <w:szCs w:val="16"/>
        </w:rPr>
      </w:pPr>
      <w:r w:rsidRPr="00451AD8">
        <w:rPr>
          <w:sz w:val="16"/>
          <w:szCs w:val="16"/>
        </w:rPr>
        <w:t>документы не должны содержать подчисток, приписок, зачеркнутых слов и иных неоговоренных исправлений;</w:t>
      </w:r>
    </w:p>
    <w:p w:rsidR="00DC387E" w:rsidRPr="00451AD8" w:rsidRDefault="00DC387E" w:rsidP="00DC387E">
      <w:pPr>
        <w:tabs>
          <w:tab w:val="num" w:pos="0"/>
        </w:tabs>
        <w:ind w:firstLine="709"/>
        <w:jc w:val="both"/>
        <w:rPr>
          <w:sz w:val="16"/>
          <w:szCs w:val="16"/>
        </w:rPr>
      </w:pPr>
      <w:r w:rsidRPr="00451AD8">
        <w:rPr>
          <w:sz w:val="16"/>
          <w:szCs w:val="16"/>
        </w:rPr>
        <w:t>документы не должны быть исполнены карандашом;</w:t>
      </w:r>
    </w:p>
    <w:p w:rsidR="00DC387E" w:rsidRPr="00451AD8" w:rsidRDefault="00DC387E" w:rsidP="00DC387E">
      <w:pPr>
        <w:ind w:firstLine="709"/>
        <w:jc w:val="both"/>
        <w:rPr>
          <w:sz w:val="16"/>
          <w:szCs w:val="16"/>
        </w:rPr>
      </w:pPr>
      <w:r w:rsidRPr="00451AD8">
        <w:rPr>
          <w:sz w:val="16"/>
          <w:szCs w:val="16"/>
        </w:rPr>
        <w:t>документы не должны иметь серьезных повреждений, наличие которых допускает неоднозначность их толкования.</w:t>
      </w:r>
    </w:p>
    <w:p w:rsidR="00DC387E" w:rsidRPr="00451AD8" w:rsidRDefault="00DC387E" w:rsidP="00DC387E">
      <w:pPr>
        <w:ind w:firstLine="709"/>
        <w:jc w:val="both"/>
        <w:rPr>
          <w:sz w:val="16"/>
          <w:szCs w:val="16"/>
        </w:rPr>
      </w:pPr>
      <w:r w:rsidRPr="00451AD8">
        <w:rPr>
          <w:sz w:val="16"/>
          <w:szCs w:val="16"/>
        </w:rPr>
        <w:t>Документы, необходимые для получения муниципальной услуги, представляются в подлиннике (в копии, если документы являются общедоступными) либо в копиях, заверяемых специалистом Администрации Островского муниципального района Костромской области или МФЦ в случае предоставления муниципальной услуги в МФЦ на основании представленного подлинника этого документа.</w:t>
      </w:r>
    </w:p>
    <w:p w:rsidR="00DC387E" w:rsidRPr="00451AD8" w:rsidRDefault="00DC387E" w:rsidP="00DC387E">
      <w:pPr>
        <w:ind w:firstLine="709"/>
        <w:jc w:val="both"/>
        <w:rPr>
          <w:sz w:val="16"/>
          <w:szCs w:val="16"/>
        </w:rPr>
      </w:pPr>
      <w:r w:rsidRPr="00451AD8">
        <w:rPr>
          <w:sz w:val="16"/>
          <w:szCs w:val="16"/>
        </w:rPr>
        <w:t>Заявитель может подать заявление о проведен</w:t>
      </w:r>
      <w:proofErr w:type="gramStart"/>
      <w:r w:rsidRPr="00451AD8">
        <w:rPr>
          <w:sz w:val="16"/>
          <w:szCs w:val="16"/>
        </w:rPr>
        <w:t>ии ау</w:t>
      </w:r>
      <w:proofErr w:type="gramEnd"/>
      <w:r w:rsidRPr="00451AD8">
        <w:rPr>
          <w:sz w:val="16"/>
          <w:szCs w:val="16"/>
        </w:rPr>
        <w:t>кциона в электронной форме с использованием региональной информационной системы «Единый портал Костромской области» (при наличии технической возможности).</w:t>
      </w:r>
    </w:p>
    <w:p w:rsidR="00DC387E" w:rsidRPr="00451AD8" w:rsidRDefault="00DC387E" w:rsidP="00DC387E">
      <w:pPr>
        <w:ind w:firstLine="709"/>
        <w:jc w:val="both"/>
        <w:rPr>
          <w:sz w:val="16"/>
          <w:szCs w:val="16"/>
        </w:rPr>
      </w:pPr>
      <w:proofErr w:type="gramStart"/>
      <w:r w:rsidRPr="00451AD8">
        <w:rPr>
          <w:sz w:val="16"/>
          <w:szCs w:val="16"/>
        </w:rPr>
        <w:t>В соответствии со статьей 6 Федерального закона от 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roofErr w:type="gramEnd"/>
    </w:p>
    <w:p w:rsidR="00DC387E" w:rsidRPr="00451AD8" w:rsidRDefault="00DC387E" w:rsidP="00DC387E">
      <w:pPr>
        <w:ind w:firstLine="709"/>
        <w:jc w:val="both"/>
        <w:rPr>
          <w:sz w:val="16"/>
          <w:szCs w:val="16"/>
          <w:lang w:eastAsia="en-US"/>
        </w:rPr>
      </w:pPr>
      <w:r w:rsidRPr="00451AD8">
        <w:rPr>
          <w:sz w:val="16"/>
          <w:szCs w:val="16"/>
          <w:lang w:eastAsia="en-US"/>
        </w:rPr>
        <w:t>Заявление в форме электронного документа подписывается по выбору заявителя (если заявителем является физическое лицо):</w:t>
      </w:r>
    </w:p>
    <w:p w:rsidR="00DC387E" w:rsidRPr="00451AD8" w:rsidRDefault="00DC387E" w:rsidP="00DC387E">
      <w:pPr>
        <w:ind w:firstLine="709"/>
        <w:jc w:val="both"/>
        <w:rPr>
          <w:sz w:val="16"/>
          <w:szCs w:val="16"/>
          <w:lang w:eastAsia="en-US"/>
        </w:rPr>
      </w:pPr>
      <w:r w:rsidRPr="00451AD8">
        <w:rPr>
          <w:sz w:val="16"/>
          <w:szCs w:val="16"/>
          <w:lang w:eastAsia="en-US"/>
        </w:rPr>
        <w:t>электронной подписью заявителя (представителя заявителя);</w:t>
      </w:r>
    </w:p>
    <w:p w:rsidR="00DC387E" w:rsidRPr="00451AD8" w:rsidRDefault="00DC387E" w:rsidP="00DC387E">
      <w:pPr>
        <w:ind w:firstLine="709"/>
        <w:jc w:val="both"/>
        <w:rPr>
          <w:sz w:val="16"/>
          <w:szCs w:val="16"/>
          <w:lang w:eastAsia="en-US"/>
        </w:rPr>
      </w:pPr>
      <w:r w:rsidRPr="00451AD8">
        <w:rPr>
          <w:sz w:val="16"/>
          <w:szCs w:val="16"/>
          <w:lang w:eastAsia="en-US"/>
        </w:rPr>
        <w:t>усиленной квалифицированной электронной подписью заявителя (представителя заявителя).</w:t>
      </w:r>
    </w:p>
    <w:p w:rsidR="00DC387E" w:rsidRPr="00451AD8" w:rsidRDefault="00DC387E" w:rsidP="00DC387E">
      <w:pPr>
        <w:ind w:firstLine="709"/>
        <w:jc w:val="both"/>
        <w:rPr>
          <w:sz w:val="16"/>
          <w:szCs w:val="16"/>
          <w:lang w:eastAsia="en-US"/>
        </w:rPr>
      </w:pPr>
      <w:r w:rsidRPr="00451AD8">
        <w:rPr>
          <w:sz w:val="16"/>
          <w:szCs w:val="16"/>
          <w:lang w:eastAsia="en-US"/>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DC387E" w:rsidRPr="00451AD8" w:rsidRDefault="00DC387E" w:rsidP="00DC387E">
      <w:pPr>
        <w:ind w:firstLine="709"/>
        <w:jc w:val="both"/>
        <w:rPr>
          <w:sz w:val="16"/>
          <w:szCs w:val="16"/>
          <w:lang w:eastAsia="en-US"/>
        </w:rPr>
      </w:pPr>
      <w:r w:rsidRPr="00451AD8">
        <w:rPr>
          <w:sz w:val="16"/>
          <w:szCs w:val="16"/>
          <w:lang w:eastAsia="en-US"/>
        </w:rPr>
        <w:t>лица, действующего от имени юридического лица без доверенности;</w:t>
      </w:r>
    </w:p>
    <w:p w:rsidR="00DC387E" w:rsidRPr="00451AD8" w:rsidRDefault="00DC387E" w:rsidP="00DC387E">
      <w:pPr>
        <w:ind w:firstLine="709"/>
        <w:jc w:val="both"/>
        <w:rPr>
          <w:sz w:val="16"/>
          <w:szCs w:val="16"/>
          <w:lang w:eastAsia="en-US"/>
        </w:rPr>
      </w:pPr>
      <w:r w:rsidRPr="00451AD8">
        <w:rPr>
          <w:sz w:val="16"/>
          <w:szCs w:val="16"/>
          <w:lang w:eastAsia="en-US"/>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DC387E" w:rsidRPr="00451AD8" w:rsidRDefault="00DC387E" w:rsidP="00DC387E">
      <w:pPr>
        <w:ind w:firstLine="709"/>
        <w:jc w:val="both"/>
        <w:rPr>
          <w:sz w:val="16"/>
          <w:szCs w:val="16"/>
        </w:rPr>
      </w:pPr>
      <w:r w:rsidRPr="00451AD8">
        <w:rPr>
          <w:iCs/>
          <w:sz w:val="16"/>
          <w:szCs w:val="16"/>
        </w:rPr>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w:t>
      </w:r>
      <w:r w:rsidRPr="00451AD8">
        <w:rPr>
          <w:sz w:val="16"/>
          <w:szCs w:val="16"/>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DC387E" w:rsidRPr="00451AD8" w:rsidRDefault="00DC387E" w:rsidP="00DC387E">
      <w:pPr>
        <w:ind w:firstLine="709"/>
        <w:jc w:val="both"/>
        <w:rPr>
          <w:sz w:val="16"/>
          <w:szCs w:val="16"/>
        </w:rPr>
      </w:pPr>
      <w:r w:rsidRPr="00451AD8">
        <w:rPr>
          <w:sz w:val="16"/>
          <w:szCs w:val="16"/>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DC387E" w:rsidRPr="00451AD8" w:rsidRDefault="00DC387E" w:rsidP="00DC387E">
      <w:pPr>
        <w:ind w:firstLine="709"/>
        <w:jc w:val="both"/>
        <w:rPr>
          <w:sz w:val="16"/>
          <w:szCs w:val="16"/>
        </w:rPr>
      </w:pPr>
      <w:r w:rsidRPr="00451AD8">
        <w:rPr>
          <w:sz w:val="16"/>
          <w:szCs w:val="16"/>
        </w:rPr>
        <w:t>Требования к формату документов, представляемых в электронном виде, установлены Порядком подачи заявлений в электронном виде, утвержденным приказом Минэкономразвития России от 14.01.2015 № 7.</w:t>
      </w:r>
    </w:p>
    <w:p w:rsidR="00DC387E" w:rsidRPr="00451AD8" w:rsidRDefault="00DC387E" w:rsidP="00DC387E">
      <w:pPr>
        <w:ind w:firstLine="709"/>
        <w:jc w:val="both"/>
        <w:rPr>
          <w:sz w:val="16"/>
          <w:szCs w:val="16"/>
        </w:rPr>
      </w:pPr>
      <w:r w:rsidRPr="00451AD8">
        <w:rPr>
          <w:sz w:val="16"/>
          <w:szCs w:val="16"/>
          <w:lang w:eastAsia="en-US"/>
        </w:rPr>
        <w:t xml:space="preserve">12. </w:t>
      </w:r>
      <w:r w:rsidRPr="00451AD8">
        <w:rPr>
          <w:sz w:val="16"/>
          <w:szCs w:val="16"/>
        </w:rPr>
        <w:t>В перечень необходимых и обязательных услуг для предоставления муниципальной услуги входят следующие услуги: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подготовка документов (справок, сведений о доходах, выписок и пр.) с места работы заявителя;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проведение кадастровых работ в отношении земельного участка (в целях образования земельного участка, уточнения границ земельного участка).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Необходимая и обязательная услуга по подготовке документов с места работы заявителя предоставляется по месту работы заявителя бесплатно.</w:t>
      </w:r>
    </w:p>
    <w:p w:rsidR="00DC387E" w:rsidRPr="00451AD8" w:rsidRDefault="00DC387E" w:rsidP="00DC387E">
      <w:pPr>
        <w:ind w:firstLine="709"/>
        <w:jc w:val="both"/>
        <w:rPr>
          <w:rFonts w:eastAsia="Arial Unicode MS"/>
          <w:kern w:val="1"/>
          <w:sz w:val="16"/>
          <w:szCs w:val="16"/>
        </w:rPr>
      </w:pPr>
      <w:proofErr w:type="gramStart"/>
      <w:r w:rsidRPr="00451AD8">
        <w:rPr>
          <w:rFonts w:eastAsia="Arial Unicode MS"/>
          <w:kern w:val="1"/>
          <w:sz w:val="16"/>
          <w:szCs w:val="16"/>
        </w:rPr>
        <w:t>Необходимая и обязательная услуга по проведению кадастровых работ предоставляется платно специализированными подрядными организациями (кадастровыми инженерами (по выбору заявителя).</w:t>
      </w:r>
      <w:proofErr w:type="gramEnd"/>
    </w:p>
    <w:p w:rsidR="00DC387E" w:rsidRPr="00451AD8" w:rsidRDefault="00DC387E" w:rsidP="00DC387E">
      <w:pPr>
        <w:ind w:firstLine="709"/>
        <w:jc w:val="both"/>
        <w:rPr>
          <w:sz w:val="16"/>
          <w:szCs w:val="16"/>
          <w:lang w:eastAsia="en-US"/>
        </w:rPr>
      </w:pPr>
      <w:r w:rsidRPr="00451AD8">
        <w:rPr>
          <w:sz w:val="16"/>
          <w:szCs w:val="16"/>
          <w:lang w:eastAsia="en-US"/>
        </w:rPr>
        <w:t>13. При предоставлении муниципальной услуги:</w:t>
      </w:r>
    </w:p>
    <w:p w:rsidR="00DC387E" w:rsidRPr="00451AD8" w:rsidRDefault="00DC387E" w:rsidP="00DC387E">
      <w:pPr>
        <w:ind w:firstLine="709"/>
        <w:jc w:val="both"/>
        <w:rPr>
          <w:sz w:val="16"/>
          <w:szCs w:val="16"/>
          <w:lang w:eastAsia="en-US"/>
        </w:rPr>
      </w:pPr>
      <w:r w:rsidRPr="00451AD8">
        <w:rPr>
          <w:sz w:val="16"/>
          <w:szCs w:val="16"/>
          <w:lang w:eastAsia="en-US"/>
        </w:rPr>
        <w:t>1) заявитель взаимодействует:</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с работодателем для получения документов (справок, сведений о доходах, выписок и пр.) с места работы;</w:t>
      </w:r>
    </w:p>
    <w:p w:rsidR="00DC387E" w:rsidRPr="00451AD8" w:rsidRDefault="00DC387E" w:rsidP="00DC387E">
      <w:pPr>
        <w:ind w:firstLine="709"/>
        <w:jc w:val="both"/>
        <w:rPr>
          <w:sz w:val="16"/>
          <w:szCs w:val="16"/>
          <w:lang w:eastAsia="en-US"/>
        </w:rPr>
      </w:pPr>
      <w:r w:rsidRPr="00451AD8">
        <w:rPr>
          <w:sz w:val="16"/>
          <w:szCs w:val="16"/>
          <w:lang w:eastAsia="en-US"/>
        </w:rPr>
        <w:t>со специализированными подрядными организациями, осуществляющими выполнение кадастровых работ;</w:t>
      </w:r>
    </w:p>
    <w:p w:rsidR="00DC387E" w:rsidRPr="00451AD8" w:rsidRDefault="00DC387E" w:rsidP="00DC387E">
      <w:pPr>
        <w:ind w:firstLine="709"/>
        <w:jc w:val="both"/>
        <w:rPr>
          <w:sz w:val="16"/>
          <w:szCs w:val="16"/>
          <w:lang w:eastAsia="en-US"/>
        </w:rPr>
      </w:pPr>
      <w:r w:rsidRPr="00451AD8">
        <w:rPr>
          <w:sz w:val="16"/>
          <w:szCs w:val="16"/>
          <w:lang w:eastAsia="en-US"/>
        </w:rPr>
        <w:t>с Федеральной службой государственной регистрации, кадастра и картографии для осуществления государственного кадастрового учета земельного участка.</w:t>
      </w:r>
    </w:p>
    <w:p w:rsidR="00DC387E" w:rsidRPr="00451AD8" w:rsidRDefault="00DC387E" w:rsidP="00DC387E">
      <w:pPr>
        <w:ind w:firstLine="709"/>
        <w:jc w:val="both"/>
        <w:rPr>
          <w:sz w:val="16"/>
          <w:szCs w:val="16"/>
          <w:lang w:eastAsia="en-US"/>
        </w:rPr>
      </w:pPr>
      <w:r w:rsidRPr="00451AD8">
        <w:rPr>
          <w:sz w:val="16"/>
          <w:szCs w:val="16"/>
          <w:lang w:eastAsia="en-US"/>
        </w:rPr>
        <w:t xml:space="preserve">2) </w:t>
      </w:r>
      <w:r w:rsidRPr="00451AD8">
        <w:rPr>
          <w:sz w:val="16"/>
          <w:szCs w:val="16"/>
        </w:rPr>
        <w:t>Администрация Островского муниципального района Костромской области</w:t>
      </w:r>
      <w:r w:rsidRPr="00451AD8">
        <w:rPr>
          <w:sz w:val="16"/>
          <w:szCs w:val="16"/>
          <w:lang w:eastAsia="en-US"/>
        </w:rPr>
        <w:t xml:space="preserve"> взаимодействует:</w:t>
      </w:r>
    </w:p>
    <w:p w:rsidR="00DC387E" w:rsidRPr="00451AD8" w:rsidRDefault="00DC387E" w:rsidP="00DC387E">
      <w:pPr>
        <w:ind w:firstLine="709"/>
        <w:jc w:val="both"/>
        <w:rPr>
          <w:iCs/>
          <w:sz w:val="16"/>
          <w:szCs w:val="16"/>
        </w:rPr>
      </w:pPr>
      <w:r w:rsidRPr="00451AD8">
        <w:rPr>
          <w:iCs/>
          <w:sz w:val="16"/>
          <w:szCs w:val="16"/>
        </w:rPr>
        <w:t>с Федеральной налоговой службой для получения выписок из ЕГРЮЛ, ЕГРИП;</w:t>
      </w:r>
    </w:p>
    <w:p w:rsidR="00DC387E" w:rsidRPr="00451AD8" w:rsidRDefault="00DC387E" w:rsidP="00DC387E">
      <w:pPr>
        <w:ind w:firstLine="709"/>
        <w:jc w:val="both"/>
        <w:rPr>
          <w:sz w:val="16"/>
          <w:szCs w:val="16"/>
        </w:rPr>
      </w:pPr>
      <w:r w:rsidRPr="00451AD8">
        <w:rPr>
          <w:rStyle w:val="af8"/>
          <w:b w:val="0"/>
          <w:bCs w:val="0"/>
          <w:sz w:val="16"/>
          <w:szCs w:val="16"/>
        </w:rPr>
        <w:t xml:space="preserve">с Федеральной службой государственной регистрации, кадастра и картографии для получения </w:t>
      </w:r>
      <w:r w:rsidRPr="00451AD8">
        <w:rPr>
          <w:sz w:val="16"/>
          <w:szCs w:val="16"/>
        </w:rPr>
        <w:t>выписок из ЕГРН об объекте недвижимости (об испрашиваемом земельном участке, об объекте незавершенного строительства, расположенном на испрашиваемом земельном участке);</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с администрацией Костромской области для получения распоряжения губернатора Костромской области;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с департаментом природных ресурсов и охраны окружающей среды Костромской области для получения решения о предоставлении в пользование водных биологических ресурсов либо договора о предоставлении рыбопромыслового участка, договора пользования водными биологическими ресурсами.</w:t>
      </w:r>
    </w:p>
    <w:p w:rsidR="00DC387E" w:rsidRPr="00451AD8" w:rsidRDefault="00DC387E" w:rsidP="00DC387E">
      <w:pPr>
        <w:ind w:firstLine="709"/>
        <w:jc w:val="both"/>
        <w:rPr>
          <w:sz w:val="16"/>
          <w:szCs w:val="16"/>
        </w:rPr>
      </w:pPr>
      <w:r w:rsidRPr="00451AD8">
        <w:rPr>
          <w:sz w:val="16"/>
          <w:szCs w:val="16"/>
        </w:rPr>
        <w:t>14. Основания для отказа в приеме заявления и документов, необходимых для предоставления муниципальной услуги, полученных от заявителя на бумажном носителе, а также для приостановления предоставления муниципальной услуги отсутствуют.</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Основание для отказа в приеме к рассмотрению документов, полученных от заявителя в форме электронного документа: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 1) если заявление в электронной форме подписано с использованием электронной подписи, не принадлежащей заявителю;</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 если заявление поступило с пустыми полями, обязательными для заполнения;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3) к заявлению в электронной форме прикреплены сканированные электронные образы документов, не соответствующие перечням документов, необходимых для предоставления государственной услуги, </w:t>
      </w:r>
      <w:r w:rsidRPr="00451AD8">
        <w:rPr>
          <w:rFonts w:ascii="Times New Roman" w:hAnsi="Times New Roman" w:cs="Times New Roman"/>
          <w:iCs/>
          <w:sz w:val="16"/>
          <w:szCs w:val="16"/>
        </w:rPr>
        <w:t>предусмотренных пунктом 10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4) 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15. Заявление о предоставлении земельного участка, полученное от заявителя на бумажном носителе, подлежит возврату заявителю в течение 10 календарных дней со дня его поступления в Администрацию Островского муниципального района Костромской области в случае если: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bCs/>
          <w:sz w:val="16"/>
          <w:szCs w:val="16"/>
        </w:rPr>
        <w:t>1) заявление</w:t>
      </w:r>
      <w:r w:rsidRPr="00451AD8">
        <w:rPr>
          <w:rFonts w:ascii="Times New Roman" w:hAnsi="Times New Roman" w:cs="Times New Roman"/>
          <w:sz w:val="16"/>
          <w:szCs w:val="16"/>
        </w:rPr>
        <w:t xml:space="preserve"> о предоставлении земельного участка не соответствует форме заявления (приложение № 2 к административному регламенту);</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 к заявлению о предоставлении земельного участка не приложены документы, предусмотренные пунктом 10 административного регламента, за исключением документов, которые Администрация Островского муниципального района Костромской области запрашивает в порядке межведомственного информационного взаимодействия;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3) заявление подано в иной уполномоченный орган.</w:t>
      </w:r>
    </w:p>
    <w:p w:rsidR="00DC387E" w:rsidRPr="00451AD8" w:rsidRDefault="00DC387E" w:rsidP="00DC387E">
      <w:pPr>
        <w:ind w:firstLine="709"/>
        <w:jc w:val="both"/>
        <w:rPr>
          <w:sz w:val="16"/>
          <w:szCs w:val="16"/>
          <w:lang w:eastAsia="en-US"/>
        </w:rPr>
      </w:pPr>
      <w:r w:rsidRPr="00451AD8">
        <w:rPr>
          <w:sz w:val="16"/>
          <w:szCs w:val="16"/>
          <w:lang w:eastAsia="en-US"/>
        </w:rPr>
        <w:t>Заявление о предоставлении земельного участка, полученное от заявителя в форме электронного документа, не подлежит рассмотрению в случае нарушения Порядка подачи заявлений в электронном виде, утвержденного приказом Минэкономразвития России от 14.01.2015 № 7.</w:t>
      </w:r>
    </w:p>
    <w:p w:rsidR="00DC387E" w:rsidRPr="00451AD8" w:rsidRDefault="00DC387E" w:rsidP="00DC387E">
      <w:pPr>
        <w:ind w:firstLine="709"/>
        <w:jc w:val="both"/>
        <w:rPr>
          <w:sz w:val="16"/>
          <w:szCs w:val="16"/>
          <w:lang w:eastAsia="en-US"/>
        </w:rPr>
      </w:pPr>
      <w:r w:rsidRPr="00451AD8">
        <w:rPr>
          <w:sz w:val="16"/>
          <w:szCs w:val="16"/>
          <w:lang w:eastAsia="en-US"/>
        </w:rPr>
        <w:t xml:space="preserve">Не позднее 5 рабочих дней со дня представления такого заявления </w:t>
      </w:r>
      <w:r w:rsidRPr="00451AD8">
        <w:rPr>
          <w:sz w:val="16"/>
          <w:szCs w:val="16"/>
        </w:rPr>
        <w:t>Администрация Островского муниципального района Костромской области</w:t>
      </w:r>
      <w:r w:rsidRPr="00451AD8">
        <w:rPr>
          <w:sz w:val="16"/>
          <w:szCs w:val="16"/>
          <w:lang w:eastAsia="en-US"/>
        </w:rPr>
        <w:t xml:space="preserve">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DC387E" w:rsidRPr="00451AD8" w:rsidRDefault="00DC387E" w:rsidP="00DC387E">
      <w:pPr>
        <w:ind w:firstLine="709"/>
        <w:jc w:val="both"/>
        <w:rPr>
          <w:sz w:val="16"/>
          <w:szCs w:val="16"/>
        </w:rPr>
      </w:pPr>
      <w:r w:rsidRPr="00451AD8">
        <w:rPr>
          <w:sz w:val="16"/>
          <w:szCs w:val="16"/>
          <w:lang w:eastAsia="en-US"/>
        </w:rPr>
        <w:t xml:space="preserve">16. </w:t>
      </w:r>
      <w:r w:rsidRPr="00451AD8">
        <w:rPr>
          <w:sz w:val="16"/>
          <w:szCs w:val="16"/>
        </w:rPr>
        <w:t>Основания для отказа в предоставлении муниципальной услуги: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w:t>
      </w:r>
      <w:r w:rsidRPr="00451AD8">
        <w:rPr>
          <w:rFonts w:ascii="Times New Roman" w:hAnsi="Times New Roman" w:cs="Times New Roman"/>
          <w:sz w:val="16"/>
          <w:szCs w:val="16"/>
        </w:rPr>
        <w:lastRenderedPageBreak/>
        <w:t>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57" w:history="1">
        <w:r w:rsidRPr="00451AD8">
          <w:rPr>
            <w:rFonts w:ascii="Times New Roman" w:hAnsi="Times New Roman" w:cs="Times New Roman"/>
            <w:sz w:val="16"/>
            <w:szCs w:val="16"/>
          </w:rPr>
          <w:t>пунктом 3 статьи 39.36</w:t>
        </w:r>
      </w:hyperlink>
      <w:r w:rsidRPr="00451AD8">
        <w:rPr>
          <w:rFonts w:ascii="Times New Roman" w:hAnsi="Times New Roman" w:cs="Times New Roman"/>
          <w:sz w:val="16"/>
          <w:szCs w:val="16"/>
        </w:rPr>
        <w:t xml:space="preserve"> Земельного кодекса Российской Федерации, и это не</w:t>
      </w:r>
      <w:proofErr w:type="gramEnd"/>
      <w:r w:rsidRPr="00451AD8">
        <w:rPr>
          <w:rFonts w:ascii="Times New Roman" w:hAnsi="Times New Roman" w:cs="Times New Roman"/>
          <w:sz w:val="16"/>
          <w:szCs w:val="16"/>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451AD8">
        <w:rPr>
          <w:rFonts w:ascii="Times New Roman" w:hAnsi="Times New Roman" w:cs="Times New Roman"/>
          <w:sz w:val="16"/>
          <w:szCs w:val="16"/>
        </w:rPr>
        <w:t xml:space="preserve"> незавершенного строительства;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или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451AD8">
        <w:rPr>
          <w:rFonts w:ascii="Times New Roman" w:hAnsi="Times New Roman" w:cs="Times New Roman"/>
          <w:sz w:val="16"/>
          <w:szCs w:val="16"/>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451AD8">
        <w:rPr>
          <w:rFonts w:ascii="Times New Roman" w:hAnsi="Times New Roman" w:cs="Times New Roman"/>
          <w:sz w:val="16"/>
          <w:szCs w:val="16"/>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11) указанный в заявлении о предоставлении земельного участка земельный участок является предметом аукциона, </w:t>
      </w:r>
      <w:proofErr w:type="gramStart"/>
      <w:r w:rsidRPr="00451AD8">
        <w:rPr>
          <w:rFonts w:ascii="Times New Roman" w:hAnsi="Times New Roman" w:cs="Times New Roman"/>
          <w:sz w:val="16"/>
          <w:szCs w:val="16"/>
        </w:rPr>
        <w:t>извещение</w:t>
      </w:r>
      <w:proofErr w:type="gramEnd"/>
      <w:r w:rsidRPr="00451AD8">
        <w:rPr>
          <w:rFonts w:ascii="Times New Roman" w:hAnsi="Times New Roman" w:cs="Times New Roman"/>
          <w:sz w:val="16"/>
          <w:szCs w:val="16"/>
        </w:rPr>
        <w:t xml:space="preserve"> о проведении которого размещено в соответствии с </w:t>
      </w:r>
      <w:hyperlink r:id="rId58" w:history="1">
        <w:r w:rsidRPr="00451AD8">
          <w:rPr>
            <w:rFonts w:ascii="Times New Roman" w:hAnsi="Times New Roman" w:cs="Times New Roman"/>
            <w:sz w:val="16"/>
            <w:szCs w:val="16"/>
          </w:rPr>
          <w:t>пунктом 19 статьи 39.11</w:t>
        </w:r>
      </w:hyperlink>
      <w:r w:rsidRPr="00451AD8">
        <w:rPr>
          <w:rFonts w:ascii="Times New Roman" w:hAnsi="Times New Roman" w:cs="Times New Roman"/>
          <w:sz w:val="16"/>
          <w:szCs w:val="16"/>
        </w:rPr>
        <w:t xml:space="preserve"> Земельного кодекса Российской Федерации;</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12) в отношении земельного участка, указанного в заявлении о его предоставлении, поступило предусмотренное </w:t>
      </w:r>
      <w:hyperlink r:id="rId59" w:history="1">
        <w:r w:rsidRPr="00451AD8">
          <w:rPr>
            <w:rFonts w:ascii="Times New Roman" w:hAnsi="Times New Roman" w:cs="Times New Roman"/>
            <w:sz w:val="16"/>
            <w:szCs w:val="16"/>
          </w:rPr>
          <w:t>подпунктом 6 пункта 4 статьи 39.11</w:t>
        </w:r>
      </w:hyperlink>
      <w:r w:rsidRPr="00451AD8">
        <w:rPr>
          <w:rFonts w:ascii="Times New Roman" w:hAnsi="Times New Roman" w:cs="Times New Roman"/>
          <w:sz w:val="16"/>
          <w:szCs w:val="16"/>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60" w:history="1">
        <w:r w:rsidRPr="00451AD8">
          <w:rPr>
            <w:rFonts w:ascii="Times New Roman" w:hAnsi="Times New Roman" w:cs="Times New Roman"/>
            <w:sz w:val="16"/>
            <w:szCs w:val="16"/>
          </w:rPr>
          <w:t>подпунктом 4 пункта 4 статьи 39.11</w:t>
        </w:r>
      </w:hyperlink>
      <w:r w:rsidRPr="00451AD8">
        <w:rPr>
          <w:rFonts w:ascii="Times New Roman" w:hAnsi="Times New Roman" w:cs="Times New Roman"/>
          <w:sz w:val="16"/>
          <w:szCs w:val="16"/>
        </w:rPr>
        <w:t xml:space="preserve"> Земельного кодекса Российской Федерации и уполномоченным</w:t>
      </w:r>
      <w:proofErr w:type="gramEnd"/>
      <w:r w:rsidRPr="00451AD8">
        <w:rPr>
          <w:rFonts w:ascii="Times New Roman" w:hAnsi="Times New Roman" w:cs="Times New Roman"/>
          <w:sz w:val="16"/>
          <w:szCs w:val="16"/>
        </w:rPr>
        <w:t xml:space="preserve"> органом не принято решение об отказе в проведении этого аукциона по основаниям, предусмотренным </w:t>
      </w:r>
      <w:hyperlink r:id="rId61" w:history="1">
        <w:r w:rsidRPr="00451AD8">
          <w:rPr>
            <w:rFonts w:ascii="Times New Roman" w:hAnsi="Times New Roman" w:cs="Times New Roman"/>
            <w:sz w:val="16"/>
            <w:szCs w:val="16"/>
          </w:rPr>
          <w:t>пунктом 8 статьи 39.11</w:t>
        </w:r>
      </w:hyperlink>
      <w:r w:rsidRPr="00451AD8">
        <w:rPr>
          <w:rFonts w:ascii="Times New Roman" w:hAnsi="Times New Roman" w:cs="Times New Roman"/>
          <w:sz w:val="16"/>
          <w:szCs w:val="16"/>
        </w:rPr>
        <w:t xml:space="preserve"> Земельного кодекса Российской Федерации;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13) в отношении земельного участка, указанного в заявлен</w:t>
      </w:r>
      <w:proofErr w:type="gramStart"/>
      <w:r w:rsidRPr="00451AD8">
        <w:rPr>
          <w:rFonts w:ascii="Times New Roman" w:hAnsi="Times New Roman" w:cs="Times New Roman"/>
          <w:sz w:val="16"/>
          <w:szCs w:val="16"/>
        </w:rPr>
        <w:t>ии о е</w:t>
      </w:r>
      <w:proofErr w:type="gramEnd"/>
      <w:r w:rsidRPr="00451AD8">
        <w:rPr>
          <w:rFonts w:ascii="Times New Roman" w:hAnsi="Times New Roman" w:cs="Times New Roman"/>
          <w:sz w:val="16"/>
          <w:szCs w:val="16"/>
        </w:rPr>
        <w:t xml:space="preserve">го предоставлении, опубликовано и размещено в соответствии с </w:t>
      </w:r>
      <w:hyperlink r:id="rId62" w:history="1">
        <w:r w:rsidRPr="00451AD8">
          <w:rPr>
            <w:rFonts w:ascii="Times New Roman" w:hAnsi="Times New Roman" w:cs="Times New Roman"/>
            <w:sz w:val="16"/>
            <w:szCs w:val="16"/>
          </w:rPr>
          <w:t>подпунктом 1 пункта 1 статьи 39.18</w:t>
        </w:r>
      </w:hyperlink>
      <w:r w:rsidRPr="00451AD8">
        <w:rPr>
          <w:rFonts w:ascii="Times New Roman" w:hAnsi="Times New Roman" w:cs="Times New Roman"/>
          <w:sz w:val="16"/>
          <w:szCs w:val="16"/>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15)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Костромской области и с заявлением о предоставлении земельного участка обратилось лицо, не уполномоченное на строительство этих здания, сооружения;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18) предоставление земельного участка на заявленном виде прав не допускается;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19) в отношении земельного участка, указанного в заявлен</w:t>
      </w:r>
      <w:proofErr w:type="gramStart"/>
      <w:r w:rsidRPr="00451AD8">
        <w:rPr>
          <w:rFonts w:ascii="Times New Roman" w:hAnsi="Times New Roman" w:cs="Times New Roman"/>
          <w:sz w:val="16"/>
          <w:szCs w:val="16"/>
        </w:rPr>
        <w:t>ии о е</w:t>
      </w:r>
      <w:proofErr w:type="gramEnd"/>
      <w:r w:rsidRPr="00451AD8">
        <w:rPr>
          <w:rFonts w:ascii="Times New Roman" w:hAnsi="Times New Roman" w:cs="Times New Roman"/>
          <w:sz w:val="16"/>
          <w:szCs w:val="16"/>
        </w:rPr>
        <w:t>го предоставлении, не установлен вид разрешенного использования;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20) указанный в заявлении о предоставлении земельного участка земельный участок не отнесен к определенной категории земель;</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21) в отношении земельного участка, указанного в заявлен</w:t>
      </w:r>
      <w:proofErr w:type="gramStart"/>
      <w:r w:rsidRPr="00451AD8">
        <w:rPr>
          <w:rFonts w:ascii="Times New Roman" w:hAnsi="Times New Roman" w:cs="Times New Roman"/>
          <w:sz w:val="16"/>
          <w:szCs w:val="16"/>
        </w:rPr>
        <w:t>ии о е</w:t>
      </w:r>
      <w:proofErr w:type="gramEnd"/>
      <w:r w:rsidRPr="00451AD8">
        <w:rPr>
          <w:rFonts w:ascii="Times New Roman" w:hAnsi="Times New Roman" w:cs="Times New Roman"/>
          <w:sz w:val="16"/>
          <w:szCs w:val="16"/>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22)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451AD8">
        <w:rPr>
          <w:rFonts w:ascii="Times New Roman" w:hAnsi="Times New Roman" w:cs="Times New Roman"/>
          <w:sz w:val="16"/>
          <w:szCs w:val="16"/>
        </w:rPr>
        <w:t xml:space="preserve"> сносу или реконструкции;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23) границы земельного участка, указанного в заявлен</w:t>
      </w:r>
      <w:proofErr w:type="gramStart"/>
      <w:r w:rsidRPr="00451AD8">
        <w:rPr>
          <w:rFonts w:ascii="Times New Roman" w:hAnsi="Times New Roman" w:cs="Times New Roman"/>
          <w:sz w:val="16"/>
          <w:szCs w:val="16"/>
        </w:rPr>
        <w:t>ии о е</w:t>
      </w:r>
      <w:proofErr w:type="gramEnd"/>
      <w:r w:rsidRPr="00451AD8">
        <w:rPr>
          <w:rFonts w:ascii="Times New Roman" w:hAnsi="Times New Roman" w:cs="Times New Roman"/>
          <w:sz w:val="16"/>
          <w:szCs w:val="16"/>
        </w:rPr>
        <w:t xml:space="preserve">го предоставлении, подлежат уточнению в соответствии с Федеральным </w:t>
      </w:r>
      <w:hyperlink r:id="rId63" w:history="1">
        <w:r w:rsidRPr="00451AD8">
          <w:rPr>
            <w:rFonts w:ascii="Times New Roman" w:hAnsi="Times New Roman" w:cs="Times New Roman"/>
            <w:sz w:val="16"/>
            <w:szCs w:val="16"/>
          </w:rPr>
          <w:t>законом</w:t>
        </w:r>
      </w:hyperlink>
      <w:r w:rsidRPr="00451AD8">
        <w:rPr>
          <w:rFonts w:ascii="Times New Roman" w:hAnsi="Times New Roman" w:cs="Times New Roman"/>
          <w:sz w:val="16"/>
          <w:szCs w:val="16"/>
        </w:rPr>
        <w:t xml:space="preserve"> от 13 июля 2015 года № 218-ФЗ «О государственной регистрации недвижимости»;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24) площадь земельного участка, указанного в заявлен</w:t>
      </w:r>
      <w:proofErr w:type="gramStart"/>
      <w:r w:rsidRPr="00451AD8">
        <w:rPr>
          <w:rFonts w:ascii="Times New Roman" w:hAnsi="Times New Roman" w:cs="Times New Roman"/>
          <w:sz w:val="16"/>
          <w:szCs w:val="16"/>
        </w:rPr>
        <w:t>ии о е</w:t>
      </w:r>
      <w:proofErr w:type="gramEnd"/>
      <w:r w:rsidRPr="00451AD8">
        <w:rPr>
          <w:rFonts w:ascii="Times New Roman" w:hAnsi="Times New Roman" w:cs="Times New Roman"/>
          <w:sz w:val="16"/>
          <w:szCs w:val="16"/>
        </w:rPr>
        <w:t>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25) основания, предусмотренные статьей 9 Закона Костромской области от 22 апреля 2015 года № 668-5-ЗКО «О предоставлении земельных участков отдельным категориям граждан в собственность бесплатно» (в случае предоставления земельных участков лицам, указанным в подпунктах 6, 7 пункта 2.1.2 административного регламента).</w:t>
      </w:r>
    </w:p>
    <w:p w:rsidR="00DC387E" w:rsidRPr="00451AD8" w:rsidRDefault="00DC387E" w:rsidP="00DC387E">
      <w:pPr>
        <w:pStyle w:val="1d"/>
        <w:ind w:firstLine="709"/>
        <w:rPr>
          <w:rFonts w:ascii="Times New Roman" w:hAnsi="Times New Roman"/>
          <w:sz w:val="16"/>
          <w:szCs w:val="16"/>
        </w:rPr>
      </w:pPr>
      <w:r w:rsidRPr="00451AD8">
        <w:rPr>
          <w:rFonts w:ascii="Times New Roman" w:hAnsi="Times New Roman"/>
          <w:sz w:val="16"/>
          <w:szCs w:val="16"/>
        </w:rPr>
        <w:t xml:space="preserve">17. Муниципальная услуга предоставляется бесплатно. </w:t>
      </w:r>
    </w:p>
    <w:p w:rsidR="00DC387E" w:rsidRPr="00451AD8" w:rsidRDefault="00DC387E" w:rsidP="00DC387E">
      <w:pPr>
        <w:ind w:firstLine="709"/>
        <w:jc w:val="both"/>
        <w:rPr>
          <w:sz w:val="16"/>
          <w:szCs w:val="16"/>
        </w:rPr>
      </w:pPr>
      <w:r w:rsidRPr="00451AD8">
        <w:rPr>
          <w:sz w:val="16"/>
          <w:szCs w:val="16"/>
        </w:rPr>
        <w:t>18. Максимальный срок ожидания в очереди при подаче заявления о предоставлении муниципальной услуги составляет 15 минут.</w:t>
      </w:r>
    </w:p>
    <w:p w:rsidR="00DC387E" w:rsidRPr="00451AD8" w:rsidRDefault="00DC387E" w:rsidP="00DC387E">
      <w:pPr>
        <w:ind w:firstLine="709"/>
        <w:jc w:val="both"/>
        <w:rPr>
          <w:sz w:val="16"/>
          <w:szCs w:val="16"/>
        </w:rPr>
      </w:pPr>
      <w:r w:rsidRPr="00451AD8">
        <w:rPr>
          <w:sz w:val="16"/>
          <w:szCs w:val="16"/>
        </w:rPr>
        <w:t>19. Максимальный срок ожидания в очереди при получении результата предоставления муниципальной услуги составляет 15 минут.</w:t>
      </w:r>
    </w:p>
    <w:p w:rsidR="00DC387E" w:rsidRPr="00451AD8" w:rsidRDefault="00DC387E" w:rsidP="00DC387E">
      <w:pPr>
        <w:ind w:firstLine="709"/>
        <w:jc w:val="both"/>
        <w:rPr>
          <w:sz w:val="16"/>
          <w:szCs w:val="16"/>
        </w:rPr>
      </w:pPr>
      <w:r w:rsidRPr="00451AD8">
        <w:rPr>
          <w:sz w:val="16"/>
          <w:szCs w:val="16"/>
          <w:lang w:eastAsia="en-US"/>
        </w:rPr>
        <w:t>20. С</w:t>
      </w:r>
      <w:r w:rsidRPr="00451AD8">
        <w:rPr>
          <w:sz w:val="16"/>
          <w:szCs w:val="16"/>
        </w:rPr>
        <w:t xml:space="preserve">рок регистрации </w:t>
      </w:r>
      <w:r w:rsidRPr="00451AD8">
        <w:rPr>
          <w:iCs/>
          <w:sz w:val="16"/>
          <w:szCs w:val="16"/>
        </w:rPr>
        <w:t>заявления</w:t>
      </w:r>
      <w:r w:rsidRPr="00451AD8">
        <w:rPr>
          <w:sz w:val="16"/>
          <w:szCs w:val="16"/>
        </w:rPr>
        <w:t xml:space="preserve"> заявителя о предоставлении муниципальной услуги составляет 10 минут.</w:t>
      </w:r>
    </w:p>
    <w:p w:rsidR="00DC387E" w:rsidRPr="00451AD8" w:rsidRDefault="00DC387E" w:rsidP="00DC387E">
      <w:pPr>
        <w:ind w:firstLine="709"/>
        <w:jc w:val="both"/>
        <w:rPr>
          <w:sz w:val="16"/>
          <w:szCs w:val="16"/>
        </w:rPr>
      </w:pPr>
      <w:r w:rsidRPr="00451AD8">
        <w:rPr>
          <w:sz w:val="16"/>
          <w:szCs w:val="16"/>
          <w:lang w:eastAsia="en-US"/>
        </w:rPr>
        <w:t xml:space="preserve">21. </w:t>
      </w:r>
      <w:r w:rsidRPr="00451AD8">
        <w:rPr>
          <w:sz w:val="16"/>
          <w:szCs w:val="16"/>
        </w:rPr>
        <w:t xml:space="preserve">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в Администрацию Островского муниципального района Костромской области по телефону: +7 49438 27252, или в МФЦ по телефону: </w:t>
      </w:r>
      <w:r w:rsidRPr="00451AD8">
        <w:rPr>
          <w:sz w:val="16"/>
          <w:szCs w:val="16"/>
          <w:lang w:eastAsia="en-IN"/>
        </w:rPr>
        <w:t>8(4942)620500</w:t>
      </w:r>
      <w:r w:rsidRPr="00451AD8">
        <w:rPr>
          <w:sz w:val="16"/>
          <w:szCs w:val="16"/>
        </w:rPr>
        <w:t>, а также посредством записи с использованием региональной информационной системы «Единый портал Костромской области» (при наличии технической возможности).</w:t>
      </w:r>
    </w:p>
    <w:p w:rsidR="00DC387E" w:rsidRPr="00451AD8" w:rsidRDefault="00DC387E" w:rsidP="00DC387E">
      <w:pPr>
        <w:ind w:firstLine="709"/>
        <w:jc w:val="both"/>
        <w:rPr>
          <w:sz w:val="16"/>
          <w:szCs w:val="16"/>
        </w:rPr>
      </w:pPr>
      <w:r w:rsidRPr="00451AD8">
        <w:rPr>
          <w:sz w:val="16"/>
          <w:szCs w:val="16"/>
        </w:rPr>
        <w:t xml:space="preserve">При предварительной записи при обращении в Администрацию Островского муниципального района Костромской области заявитель сообщает свои фамилию, имя, отчество (при наличии),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w:t>
      </w:r>
      <w:r w:rsidRPr="00451AD8">
        <w:rPr>
          <w:sz w:val="16"/>
          <w:szCs w:val="16"/>
        </w:rPr>
        <w:lastRenderedPageBreak/>
        <w:t>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с использованием региональной информационной системы «Единый портал Костромской области» ему направляется уведомление о приближении даты подачи документов и (или) получения результата муниципальной услуги (при наличии технической возможности).</w:t>
      </w:r>
    </w:p>
    <w:p w:rsidR="00DC387E" w:rsidRPr="00451AD8" w:rsidRDefault="00DC387E" w:rsidP="00DC387E">
      <w:pPr>
        <w:ind w:firstLine="709"/>
        <w:jc w:val="both"/>
        <w:rPr>
          <w:sz w:val="16"/>
          <w:szCs w:val="16"/>
        </w:rPr>
      </w:pPr>
      <w:r w:rsidRPr="00451AD8">
        <w:rPr>
          <w:sz w:val="16"/>
          <w:szCs w:val="16"/>
        </w:rPr>
        <w:t>В случае если заявителем используется возможность предварительной записи через МФЦ, заявителю сообщается дата и время представления документов на получение муниципальной услуги, а также дата и время получения результата муниципальной услуги. Прием и выдача документов через МФЦ осуществляется с использованием электронной системы управления очередью.</w:t>
      </w:r>
    </w:p>
    <w:p w:rsidR="00DC387E" w:rsidRPr="00451AD8" w:rsidRDefault="00DC387E" w:rsidP="00DC387E">
      <w:pPr>
        <w:ind w:firstLine="709"/>
        <w:jc w:val="both"/>
        <w:rPr>
          <w:sz w:val="16"/>
          <w:szCs w:val="16"/>
        </w:rPr>
      </w:pPr>
      <w:r w:rsidRPr="00451AD8">
        <w:rPr>
          <w:sz w:val="16"/>
          <w:szCs w:val="16"/>
        </w:rPr>
        <w:t>22. Помещения, в которых предоставляется муниципальная услуга, соответствуют следующим требованиям:</w:t>
      </w:r>
    </w:p>
    <w:p w:rsidR="00DC387E" w:rsidRPr="00451AD8" w:rsidRDefault="00DC387E" w:rsidP="00DC387E">
      <w:pPr>
        <w:tabs>
          <w:tab w:val="left" w:pos="-2127"/>
        </w:tabs>
        <w:ind w:firstLine="709"/>
        <w:jc w:val="both"/>
        <w:rPr>
          <w:sz w:val="16"/>
          <w:szCs w:val="16"/>
        </w:rPr>
      </w:pPr>
      <w:r w:rsidRPr="00451AD8">
        <w:rPr>
          <w:sz w:val="16"/>
          <w:szCs w:val="16"/>
        </w:rPr>
        <w:t>1) здание,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пешком ходом) и  оборудовано отдельными входами для свободного доступа заявителей в помещение;</w:t>
      </w:r>
    </w:p>
    <w:p w:rsidR="00DC387E" w:rsidRPr="00451AD8" w:rsidRDefault="00DC387E" w:rsidP="00DC387E">
      <w:pPr>
        <w:ind w:firstLine="709"/>
        <w:jc w:val="both"/>
        <w:rPr>
          <w:sz w:val="16"/>
          <w:szCs w:val="16"/>
        </w:rPr>
      </w:pPr>
      <w:r w:rsidRPr="00451AD8">
        <w:rPr>
          <w:sz w:val="16"/>
          <w:szCs w:val="16"/>
        </w:rPr>
        <w:t>2) на территории, прилегающей к месторасположению Администрации Островского муниципального района Костромской области</w:t>
      </w:r>
      <w:r w:rsidRPr="00451AD8">
        <w:rPr>
          <w:iCs/>
          <w:sz w:val="16"/>
          <w:szCs w:val="16"/>
        </w:rPr>
        <w:t xml:space="preserve"> (МФЦ),</w:t>
      </w:r>
      <w:r w:rsidRPr="00451AD8">
        <w:rPr>
          <w:sz w:val="16"/>
          <w:szCs w:val="16"/>
        </w:rPr>
        <w:t xml:space="preserve">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DC387E" w:rsidRPr="00451AD8" w:rsidRDefault="00DC387E" w:rsidP="00DC387E">
      <w:pPr>
        <w:ind w:firstLine="709"/>
        <w:jc w:val="both"/>
        <w:rPr>
          <w:sz w:val="16"/>
          <w:szCs w:val="16"/>
        </w:rPr>
      </w:pPr>
      <w:r w:rsidRPr="00451AD8">
        <w:rPr>
          <w:sz w:val="16"/>
          <w:szCs w:val="16"/>
        </w:rPr>
        <w:t>3) центральный вход в здание должен быть оборудован информационной табличкой (вывеской), содержащей информацию о наименовании и графике работы;</w:t>
      </w:r>
    </w:p>
    <w:p w:rsidR="00DC387E" w:rsidRPr="00451AD8" w:rsidRDefault="00DC387E" w:rsidP="00DC387E">
      <w:pPr>
        <w:ind w:firstLine="709"/>
        <w:jc w:val="both"/>
        <w:rPr>
          <w:sz w:val="16"/>
          <w:szCs w:val="16"/>
        </w:rPr>
      </w:pPr>
      <w:r w:rsidRPr="00451AD8">
        <w:rPr>
          <w:sz w:val="16"/>
          <w:szCs w:val="16"/>
        </w:rPr>
        <w:t>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 Администрация Островского муниципального района Костромской области (МФЦ) обеспечивает:</w:t>
      </w:r>
    </w:p>
    <w:p w:rsidR="00DC387E" w:rsidRPr="00451AD8" w:rsidRDefault="00DC387E" w:rsidP="00DC387E">
      <w:pPr>
        <w:ind w:firstLine="709"/>
        <w:jc w:val="both"/>
        <w:rPr>
          <w:sz w:val="16"/>
          <w:szCs w:val="16"/>
        </w:rPr>
      </w:pPr>
      <w:r w:rsidRPr="00451AD8">
        <w:rPr>
          <w:sz w:val="16"/>
          <w:szCs w:val="16"/>
        </w:rPr>
        <w:t>условия для беспрепятственного доступа к зданиям</w:t>
      </w:r>
      <w:r w:rsidRPr="00451AD8">
        <w:rPr>
          <w:rStyle w:val="aff5"/>
          <w:sz w:val="16"/>
          <w:szCs w:val="16"/>
        </w:rPr>
        <w:footnoteReference w:id="2"/>
      </w:r>
      <w:r w:rsidRPr="00451AD8">
        <w:rPr>
          <w:sz w:val="16"/>
          <w:szCs w:val="16"/>
        </w:rPr>
        <w:t>, а также для беспрепятственного пользования средствами связи и информации;</w:t>
      </w:r>
    </w:p>
    <w:p w:rsidR="00DC387E" w:rsidRPr="00451AD8" w:rsidRDefault="00DC387E" w:rsidP="00DC387E">
      <w:pPr>
        <w:ind w:firstLine="709"/>
        <w:jc w:val="both"/>
        <w:rPr>
          <w:sz w:val="16"/>
          <w:szCs w:val="16"/>
        </w:rPr>
      </w:pPr>
      <w:r w:rsidRPr="00451AD8">
        <w:rPr>
          <w:sz w:val="16"/>
          <w:szCs w:val="16"/>
        </w:rPr>
        <w:t>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DC387E" w:rsidRPr="00451AD8" w:rsidRDefault="00DC387E" w:rsidP="00DC387E">
      <w:pPr>
        <w:ind w:firstLine="709"/>
        <w:jc w:val="both"/>
        <w:rPr>
          <w:sz w:val="16"/>
          <w:szCs w:val="16"/>
        </w:rPr>
      </w:pPr>
      <w:r w:rsidRPr="00451AD8">
        <w:rPr>
          <w:sz w:val="16"/>
          <w:szCs w:val="16"/>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DC387E" w:rsidRPr="00451AD8" w:rsidRDefault="00DC387E" w:rsidP="00DC387E">
      <w:pPr>
        <w:ind w:firstLine="709"/>
        <w:jc w:val="both"/>
        <w:rPr>
          <w:sz w:val="16"/>
          <w:szCs w:val="16"/>
        </w:rPr>
      </w:pPr>
      <w:r w:rsidRPr="00451AD8">
        <w:rPr>
          <w:sz w:val="16"/>
          <w:szCs w:val="16"/>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DC387E" w:rsidRPr="00451AD8" w:rsidRDefault="00DC387E" w:rsidP="00DC387E">
      <w:pPr>
        <w:ind w:firstLine="709"/>
        <w:jc w:val="both"/>
        <w:rPr>
          <w:sz w:val="16"/>
          <w:szCs w:val="16"/>
        </w:rPr>
      </w:pPr>
      <w:r w:rsidRPr="00451AD8">
        <w:rPr>
          <w:sz w:val="16"/>
          <w:szCs w:val="1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51AD8">
        <w:rPr>
          <w:sz w:val="16"/>
          <w:szCs w:val="16"/>
        </w:rPr>
        <w:t>сурдопереводчика</w:t>
      </w:r>
      <w:proofErr w:type="spellEnd"/>
      <w:r w:rsidRPr="00451AD8">
        <w:rPr>
          <w:sz w:val="16"/>
          <w:szCs w:val="16"/>
        </w:rPr>
        <w:t xml:space="preserve"> и </w:t>
      </w:r>
      <w:proofErr w:type="spellStart"/>
      <w:r w:rsidRPr="00451AD8">
        <w:rPr>
          <w:sz w:val="16"/>
          <w:szCs w:val="16"/>
        </w:rPr>
        <w:t>тифлосурдопереводчика</w:t>
      </w:r>
      <w:proofErr w:type="spellEnd"/>
      <w:r w:rsidRPr="00451AD8">
        <w:rPr>
          <w:sz w:val="16"/>
          <w:szCs w:val="16"/>
        </w:rPr>
        <w:t>;</w:t>
      </w:r>
    </w:p>
    <w:p w:rsidR="00DC387E" w:rsidRPr="00451AD8" w:rsidRDefault="00DC387E" w:rsidP="00DC387E">
      <w:pPr>
        <w:ind w:firstLine="709"/>
        <w:jc w:val="both"/>
        <w:rPr>
          <w:sz w:val="16"/>
          <w:szCs w:val="16"/>
        </w:rPr>
      </w:pPr>
      <w:proofErr w:type="gramStart"/>
      <w:r w:rsidRPr="00451AD8">
        <w:rPr>
          <w:sz w:val="16"/>
          <w:szCs w:val="16"/>
        </w:rPr>
        <w:t xml:space="preserve">допуск в здания собаки-проводника при наличии документа, подтверждающего ее специальное обучение и выдаваемого по </w:t>
      </w:r>
      <w:hyperlink r:id="rId64" w:history="1">
        <w:r w:rsidRPr="00451AD8">
          <w:rPr>
            <w:rStyle w:val="af3"/>
            <w:sz w:val="16"/>
            <w:szCs w:val="16"/>
          </w:rPr>
          <w:t>форме</w:t>
        </w:r>
      </w:hyperlink>
      <w:r w:rsidRPr="00451AD8">
        <w:rPr>
          <w:sz w:val="16"/>
          <w:szCs w:val="16"/>
        </w:rPr>
        <w:t xml:space="preserve"> и в </w:t>
      </w:r>
      <w:hyperlink r:id="rId65" w:history="1">
        <w:r w:rsidRPr="00451AD8">
          <w:rPr>
            <w:rStyle w:val="af3"/>
            <w:sz w:val="16"/>
            <w:szCs w:val="16"/>
          </w:rPr>
          <w:t>порядке</w:t>
        </w:r>
      </w:hyperlink>
      <w:r w:rsidRPr="00451AD8">
        <w:rPr>
          <w:sz w:val="16"/>
          <w:szCs w:val="16"/>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DC387E" w:rsidRPr="00451AD8" w:rsidRDefault="00DC387E" w:rsidP="00DC387E">
      <w:pPr>
        <w:ind w:firstLine="709"/>
        <w:jc w:val="both"/>
        <w:rPr>
          <w:sz w:val="16"/>
          <w:szCs w:val="16"/>
        </w:rPr>
      </w:pPr>
      <w:r w:rsidRPr="00451AD8">
        <w:rPr>
          <w:sz w:val="16"/>
          <w:szCs w:val="16"/>
        </w:rPr>
        <w:t>оказание помощи инвалидам в преодолении барьеров, мешающих получению ими услуг наравне с другими лицами.</w:t>
      </w:r>
    </w:p>
    <w:p w:rsidR="00DC387E" w:rsidRPr="00451AD8" w:rsidRDefault="00DC387E" w:rsidP="00DC387E">
      <w:pPr>
        <w:ind w:firstLine="709"/>
        <w:jc w:val="both"/>
        <w:rPr>
          <w:sz w:val="16"/>
          <w:szCs w:val="16"/>
        </w:rPr>
      </w:pPr>
      <w:r w:rsidRPr="00451AD8">
        <w:rPr>
          <w:sz w:val="16"/>
          <w:szCs w:val="16"/>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w:t>
      </w:r>
      <w:proofErr w:type="gramStart"/>
      <w:r w:rsidRPr="00451AD8">
        <w:rPr>
          <w:sz w:val="16"/>
          <w:szCs w:val="16"/>
        </w:rPr>
        <w:t>это</w:t>
      </w:r>
      <w:proofErr w:type="gramEnd"/>
      <w:r w:rsidRPr="00451AD8">
        <w:rPr>
          <w:sz w:val="16"/>
          <w:szCs w:val="16"/>
        </w:rPr>
        <w:t xml:space="preserve"> возможно, обеспечить предоставление муниципальной услуги по месту жительства инвалида или в дистанционном режиме.</w:t>
      </w:r>
    </w:p>
    <w:p w:rsidR="00DC387E" w:rsidRPr="00451AD8" w:rsidRDefault="00DC387E" w:rsidP="00DC387E">
      <w:pPr>
        <w:ind w:firstLine="709"/>
        <w:jc w:val="both"/>
        <w:rPr>
          <w:sz w:val="16"/>
          <w:szCs w:val="16"/>
        </w:rPr>
      </w:pPr>
      <w:r w:rsidRPr="00451AD8">
        <w:rPr>
          <w:sz w:val="16"/>
          <w:szCs w:val="16"/>
        </w:rPr>
        <w:t>5) места ожидания в очереди на предоставление или получении документов комфортные для граждан, оборудованы стульями (кресельными секциями, скамьями), местами общественного пользования;</w:t>
      </w:r>
    </w:p>
    <w:p w:rsidR="00DC387E" w:rsidRPr="00451AD8" w:rsidRDefault="00DC387E" w:rsidP="00DC387E">
      <w:pPr>
        <w:ind w:firstLine="709"/>
        <w:jc w:val="both"/>
        <w:rPr>
          <w:sz w:val="16"/>
          <w:szCs w:val="16"/>
        </w:rPr>
      </w:pPr>
      <w:r w:rsidRPr="00451AD8">
        <w:rPr>
          <w:sz w:val="16"/>
          <w:szCs w:val="16"/>
        </w:rPr>
        <w:t>6) помещения приема граждан оборудованы информационными табличками с указанием:</w:t>
      </w:r>
    </w:p>
    <w:p w:rsidR="00DC387E" w:rsidRPr="00451AD8" w:rsidRDefault="00DC387E" w:rsidP="00DC387E">
      <w:pPr>
        <w:ind w:firstLine="709"/>
        <w:jc w:val="both"/>
        <w:rPr>
          <w:iCs/>
          <w:sz w:val="16"/>
          <w:szCs w:val="16"/>
        </w:rPr>
      </w:pPr>
      <w:r w:rsidRPr="00451AD8">
        <w:rPr>
          <w:iCs/>
          <w:sz w:val="16"/>
          <w:szCs w:val="16"/>
        </w:rPr>
        <w:t xml:space="preserve">наименования отдела по экономике, </w:t>
      </w:r>
      <w:proofErr w:type="spellStart"/>
      <w:r w:rsidRPr="00451AD8">
        <w:rPr>
          <w:iCs/>
          <w:sz w:val="16"/>
          <w:szCs w:val="16"/>
        </w:rPr>
        <w:t>имущественно-земельным</w:t>
      </w:r>
      <w:proofErr w:type="spellEnd"/>
      <w:r w:rsidRPr="00451AD8">
        <w:rPr>
          <w:iCs/>
          <w:sz w:val="16"/>
          <w:szCs w:val="16"/>
        </w:rPr>
        <w:t xml:space="preserve"> отношениям и сельскому хозяйству </w:t>
      </w:r>
      <w:r w:rsidRPr="00451AD8">
        <w:rPr>
          <w:sz w:val="16"/>
          <w:szCs w:val="16"/>
        </w:rPr>
        <w:t>Администрации Островского муниципального района Костромской области</w:t>
      </w:r>
      <w:r w:rsidRPr="00451AD8">
        <w:rPr>
          <w:iCs/>
          <w:sz w:val="16"/>
          <w:szCs w:val="16"/>
        </w:rPr>
        <w:t>;</w:t>
      </w:r>
    </w:p>
    <w:p w:rsidR="00DC387E" w:rsidRPr="00451AD8" w:rsidRDefault="00DC387E" w:rsidP="00DC387E">
      <w:pPr>
        <w:ind w:firstLine="709"/>
        <w:jc w:val="both"/>
        <w:rPr>
          <w:sz w:val="16"/>
          <w:szCs w:val="16"/>
        </w:rPr>
      </w:pPr>
      <w:r w:rsidRPr="00451AD8">
        <w:rPr>
          <w:sz w:val="16"/>
          <w:szCs w:val="16"/>
        </w:rPr>
        <w:t>номера помещения;</w:t>
      </w:r>
    </w:p>
    <w:p w:rsidR="00DC387E" w:rsidRPr="00451AD8" w:rsidRDefault="00DC387E" w:rsidP="00DC387E">
      <w:pPr>
        <w:ind w:firstLine="709"/>
        <w:jc w:val="both"/>
        <w:rPr>
          <w:sz w:val="16"/>
          <w:szCs w:val="16"/>
        </w:rPr>
      </w:pPr>
      <w:r w:rsidRPr="00451AD8">
        <w:rPr>
          <w:sz w:val="16"/>
          <w:szCs w:val="16"/>
        </w:rPr>
        <w:t>фамилии, имени, отчества и должности специалиста;</w:t>
      </w:r>
    </w:p>
    <w:p w:rsidR="00DC387E" w:rsidRPr="00451AD8" w:rsidRDefault="00DC387E" w:rsidP="00DC387E">
      <w:pPr>
        <w:ind w:firstLine="709"/>
        <w:jc w:val="both"/>
        <w:rPr>
          <w:sz w:val="16"/>
          <w:szCs w:val="16"/>
        </w:rPr>
      </w:pPr>
      <w:r w:rsidRPr="00451AD8">
        <w:rPr>
          <w:sz w:val="16"/>
          <w:szCs w:val="16"/>
        </w:rPr>
        <w:t>технического перерыва (при наличии);</w:t>
      </w:r>
    </w:p>
    <w:p w:rsidR="00DC387E" w:rsidRPr="00451AD8" w:rsidRDefault="00DC387E" w:rsidP="00DC387E">
      <w:pPr>
        <w:ind w:firstLine="709"/>
        <w:jc w:val="both"/>
        <w:rPr>
          <w:sz w:val="16"/>
          <w:szCs w:val="16"/>
        </w:rPr>
      </w:pPr>
      <w:r w:rsidRPr="00451AD8">
        <w:rPr>
          <w:sz w:val="16"/>
          <w:szCs w:val="16"/>
        </w:rPr>
        <w:t>7)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DC387E" w:rsidRPr="00451AD8" w:rsidRDefault="00DC387E" w:rsidP="00DC387E">
      <w:pPr>
        <w:ind w:firstLine="709"/>
        <w:jc w:val="both"/>
        <w:rPr>
          <w:sz w:val="16"/>
          <w:szCs w:val="16"/>
        </w:rPr>
      </w:pPr>
      <w:r w:rsidRPr="00451AD8">
        <w:rPr>
          <w:sz w:val="16"/>
          <w:szCs w:val="16"/>
        </w:rPr>
        <w:t>8)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DC387E" w:rsidRPr="00451AD8" w:rsidRDefault="00DC387E" w:rsidP="00DC387E">
      <w:pPr>
        <w:ind w:firstLine="709"/>
        <w:jc w:val="both"/>
        <w:rPr>
          <w:sz w:val="16"/>
          <w:szCs w:val="16"/>
        </w:rPr>
      </w:pPr>
      <w:r w:rsidRPr="00451AD8">
        <w:rPr>
          <w:sz w:val="16"/>
          <w:szCs w:val="16"/>
        </w:rPr>
        <w:t>9)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 (при наличии технической возможности);</w:t>
      </w:r>
    </w:p>
    <w:p w:rsidR="00DC387E" w:rsidRPr="00451AD8" w:rsidRDefault="00DC387E" w:rsidP="00DC387E">
      <w:pPr>
        <w:tabs>
          <w:tab w:val="left" w:pos="12"/>
          <w:tab w:val="left" w:pos="1019"/>
        </w:tabs>
        <w:ind w:firstLine="709"/>
        <w:jc w:val="both"/>
        <w:rPr>
          <w:sz w:val="16"/>
          <w:szCs w:val="16"/>
        </w:rPr>
      </w:pPr>
      <w:r w:rsidRPr="00451AD8">
        <w:rPr>
          <w:sz w:val="16"/>
          <w:szCs w:val="16"/>
        </w:rPr>
        <w:t>10) на информационных стендах размещается следующая информация:</w:t>
      </w:r>
    </w:p>
    <w:p w:rsidR="00DC387E" w:rsidRPr="00451AD8" w:rsidRDefault="00DC387E" w:rsidP="00DC387E">
      <w:pPr>
        <w:shd w:val="clear" w:color="auto" w:fill="FFFFFF"/>
        <w:ind w:firstLine="709"/>
        <w:jc w:val="both"/>
        <w:rPr>
          <w:sz w:val="16"/>
          <w:szCs w:val="16"/>
        </w:rPr>
      </w:pPr>
      <w:r w:rsidRPr="00451AD8">
        <w:rPr>
          <w:sz w:val="16"/>
          <w:szCs w:val="16"/>
        </w:rPr>
        <w:t>информация о месте нахождения и графике работы Администрации Островского муниципального района Костромской области, а также МФЦ;</w:t>
      </w:r>
    </w:p>
    <w:p w:rsidR="00DC387E" w:rsidRPr="00451AD8" w:rsidRDefault="00DC387E" w:rsidP="00DC387E">
      <w:pPr>
        <w:shd w:val="clear" w:color="auto" w:fill="FFFFFF"/>
        <w:ind w:firstLine="709"/>
        <w:jc w:val="both"/>
        <w:rPr>
          <w:sz w:val="16"/>
          <w:szCs w:val="16"/>
        </w:rPr>
      </w:pPr>
      <w:r w:rsidRPr="00451AD8">
        <w:rPr>
          <w:sz w:val="16"/>
          <w:szCs w:val="16"/>
        </w:rPr>
        <w:t xml:space="preserve">справочные телефоны Администрации Островского муниципального района Костромской области (МФЦ), в том числе номер </w:t>
      </w:r>
      <w:proofErr w:type="spellStart"/>
      <w:r w:rsidRPr="00451AD8">
        <w:rPr>
          <w:sz w:val="16"/>
          <w:szCs w:val="16"/>
        </w:rPr>
        <w:t>телефона-автоинформатора</w:t>
      </w:r>
      <w:proofErr w:type="spellEnd"/>
      <w:r w:rsidRPr="00451AD8">
        <w:rPr>
          <w:sz w:val="16"/>
          <w:szCs w:val="16"/>
        </w:rPr>
        <w:t xml:space="preserve"> (при наличии технической возможности);</w:t>
      </w:r>
    </w:p>
    <w:p w:rsidR="00DC387E" w:rsidRPr="00451AD8" w:rsidRDefault="00DC387E" w:rsidP="00DC387E">
      <w:pPr>
        <w:shd w:val="clear" w:color="auto" w:fill="FFFFFF"/>
        <w:ind w:firstLine="709"/>
        <w:jc w:val="both"/>
        <w:rPr>
          <w:sz w:val="16"/>
          <w:szCs w:val="16"/>
        </w:rPr>
      </w:pPr>
      <w:r w:rsidRPr="00451AD8">
        <w:rPr>
          <w:sz w:val="16"/>
          <w:szCs w:val="16"/>
        </w:rPr>
        <w:t>адрес официального сайта Администрации Островского муниципального района Костромской области,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DC387E" w:rsidRPr="00451AD8" w:rsidRDefault="00DC387E" w:rsidP="00DC387E">
      <w:pPr>
        <w:shd w:val="clear" w:color="auto" w:fill="FFFFFF"/>
        <w:ind w:firstLine="709"/>
        <w:jc w:val="both"/>
        <w:rPr>
          <w:sz w:val="16"/>
          <w:szCs w:val="16"/>
        </w:rPr>
      </w:pPr>
      <w:r w:rsidRPr="00451AD8">
        <w:rPr>
          <w:sz w:val="16"/>
          <w:szCs w:val="16"/>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региональной информационной системы «Единый портал Костромской области».</w:t>
      </w:r>
    </w:p>
    <w:p w:rsidR="00DC387E" w:rsidRPr="00451AD8" w:rsidRDefault="00DC387E" w:rsidP="00DC387E">
      <w:pPr>
        <w:ind w:firstLine="709"/>
        <w:jc w:val="both"/>
        <w:rPr>
          <w:sz w:val="16"/>
          <w:szCs w:val="16"/>
        </w:rPr>
      </w:pPr>
      <w:r w:rsidRPr="00451AD8">
        <w:rPr>
          <w:sz w:val="16"/>
          <w:szCs w:val="16"/>
        </w:rPr>
        <w:t>Размещаемая на стендах информация должна быть доступна инвалидам и лицам с ограниченными возможностями наравне с другими лицами.</w:t>
      </w:r>
    </w:p>
    <w:p w:rsidR="00DC387E" w:rsidRPr="00451AD8" w:rsidRDefault="00DC387E" w:rsidP="00DC387E">
      <w:pPr>
        <w:ind w:firstLine="709"/>
        <w:jc w:val="both"/>
        <w:rPr>
          <w:sz w:val="16"/>
          <w:szCs w:val="16"/>
        </w:rPr>
      </w:pPr>
      <w:r w:rsidRPr="00451AD8">
        <w:rPr>
          <w:sz w:val="16"/>
          <w:szCs w:val="16"/>
        </w:rPr>
        <w:t>23. Показатели доступности и качества предоставления муниципальной услуги:</w:t>
      </w:r>
    </w:p>
    <w:p w:rsidR="00DC387E" w:rsidRPr="00451AD8" w:rsidRDefault="00DC387E" w:rsidP="00DC387E">
      <w:pPr>
        <w:ind w:firstLine="709"/>
        <w:jc w:val="both"/>
        <w:rPr>
          <w:sz w:val="16"/>
          <w:szCs w:val="16"/>
        </w:rPr>
      </w:pPr>
      <w:r w:rsidRPr="00451AD8">
        <w:rPr>
          <w:sz w:val="16"/>
          <w:szCs w:val="16"/>
        </w:rPr>
        <w:t>1) для получения муниципальной услуги заявитель обращается в Администрации Островского муниципального района Костромской области или МФЦ не более двух раз.</w:t>
      </w:r>
    </w:p>
    <w:p w:rsidR="00DC387E" w:rsidRPr="00451AD8" w:rsidRDefault="00DC387E" w:rsidP="00DC387E">
      <w:pPr>
        <w:tabs>
          <w:tab w:val="num" w:pos="142"/>
        </w:tabs>
        <w:ind w:firstLine="709"/>
        <w:jc w:val="both"/>
        <w:rPr>
          <w:sz w:val="16"/>
          <w:szCs w:val="16"/>
        </w:rPr>
      </w:pPr>
      <w:r w:rsidRPr="00451AD8">
        <w:rPr>
          <w:sz w:val="16"/>
          <w:szCs w:val="16"/>
        </w:rPr>
        <w:t>Время общения с должностными лицами при предоставлении муниципальной услуги не должно превышать 40 минут.</w:t>
      </w:r>
    </w:p>
    <w:p w:rsidR="00DC387E" w:rsidRPr="00451AD8" w:rsidRDefault="00DC387E" w:rsidP="00DC387E">
      <w:pPr>
        <w:ind w:firstLine="709"/>
        <w:jc w:val="both"/>
        <w:rPr>
          <w:sz w:val="16"/>
          <w:szCs w:val="16"/>
        </w:rPr>
      </w:pPr>
      <w:r w:rsidRPr="00451AD8">
        <w:rPr>
          <w:sz w:val="16"/>
          <w:szCs w:val="16"/>
        </w:rPr>
        <w:t>2) предоставление муниципальной услуги может осуществляться в электронном виде с использованием региональной информационной системы «Единый портал Костромской области»;</w:t>
      </w:r>
    </w:p>
    <w:p w:rsidR="00DC387E" w:rsidRPr="00451AD8" w:rsidRDefault="00DC387E" w:rsidP="00DC387E">
      <w:pPr>
        <w:ind w:firstLine="709"/>
        <w:jc w:val="both"/>
        <w:rPr>
          <w:sz w:val="16"/>
          <w:szCs w:val="16"/>
        </w:rPr>
      </w:pPr>
      <w:r w:rsidRPr="00451AD8">
        <w:rPr>
          <w:sz w:val="16"/>
          <w:szCs w:val="16"/>
        </w:rPr>
        <w:t>3) заявителю предоставляется информация о ходе предоставления муниципальной услуги;</w:t>
      </w:r>
    </w:p>
    <w:p w:rsidR="00DC387E" w:rsidRPr="00451AD8" w:rsidRDefault="00DC387E" w:rsidP="00DC387E">
      <w:pPr>
        <w:ind w:firstLine="709"/>
        <w:jc w:val="both"/>
        <w:rPr>
          <w:sz w:val="16"/>
          <w:szCs w:val="16"/>
        </w:rPr>
      </w:pPr>
      <w:proofErr w:type="gramStart"/>
      <w:r w:rsidRPr="00451AD8">
        <w:rPr>
          <w:sz w:val="16"/>
          <w:szCs w:val="16"/>
        </w:rPr>
        <w:t>4) предоставление муниципальной услуги может также осуществляться по принципу «одного окна», в соответствии с которым муниципальная услуга предоставляется после однократного обращения заявителя с соответствующим запросом, а взаимодействие с органами, участвующими в предоставлении муниципальной услуги, осуществляется без участия заявителя, в соответствии с нормативными правовыми актами и соглашениями о взаимодействии (указывается в случае оказания муниципальной услуги с участием МФЦ).</w:t>
      </w:r>
      <w:proofErr w:type="gramEnd"/>
    </w:p>
    <w:p w:rsidR="00DC387E" w:rsidRPr="00451AD8" w:rsidRDefault="00DC387E" w:rsidP="00DC387E">
      <w:pPr>
        <w:ind w:firstLine="709"/>
        <w:jc w:val="both"/>
        <w:rPr>
          <w:sz w:val="16"/>
          <w:szCs w:val="16"/>
        </w:rPr>
      </w:pPr>
      <w:r w:rsidRPr="00451AD8">
        <w:rPr>
          <w:sz w:val="16"/>
          <w:szCs w:val="16"/>
        </w:rPr>
        <w:t>Для получения сведений информация о ходе предоставления муниципальной услуги:</w:t>
      </w:r>
    </w:p>
    <w:p w:rsidR="00DC387E" w:rsidRPr="00451AD8" w:rsidRDefault="00DC387E" w:rsidP="00DC387E">
      <w:pPr>
        <w:ind w:firstLine="709"/>
        <w:jc w:val="both"/>
        <w:rPr>
          <w:sz w:val="16"/>
          <w:szCs w:val="16"/>
        </w:rPr>
      </w:pPr>
      <w:r w:rsidRPr="00451AD8">
        <w:rPr>
          <w:sz w:val="16"/>
          <w:szCs w:val="16"/>
        </w:rPr>
        <w:t>при личном обращении заявителем указывается (называется) дата и регистрационный номер заявления, обозначенный в расписке о приеме документов, полученной от Администрации Островского муниципального района Костромской области (МФЦ) при подаче документов;</w:t>
      </w:r>
    </w:p>
    <w:p w:rsidR="00DC387E" w:rsidRPr="00451AD8" w:rsidRDefault="00DC387E" w:rsidP="00DC387E">
      <w:pPr>
        <w:ind w:firstLine="709"/>
        <w:jc w:val="both"/>
        <w:rPr>
          <w:sz w:val="16"/>
          <w:szCs w:val="16"/>
        </w:rPr>
      </w:pPr>
      <w:r w:rsidRPr="00451AD8">
        <w:rPr>
          <w:sz w:val="16"/>
          <w:szCs w:val="16"/>
        </w:rPr>
        <w:t>при обращении через региональную информационную систему «Единый портал Костромской области» запрос и документы представляются заявителем по электронным каналам связи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w:t>
      </w:r>
    </w:p>
    <w:p w:rsidR="00DC387E" w:rsidRPr="00451AD8" w:rsidRDefault="00DC387E" w:rsidP="00DC387E">
      <w:pPr>
        <w:ind w:firstLine="709"/>
        <w:jc w:val="both"/>
        <w:rPr>
          <w:sz w:val="16"/>
          <w:szCs w:val="16"/>
        </w:rPr>
      </w:pPr>
      <w:r w:rsidRPr="00451AD8">
        <w:rPr>
          <w:sz w:val="16"/>
          <w:szCs w:val="16"/>
        </w:rPr>
        <w:lastRenderedPageBreak/>
        <w:t>24. При предоставлении муниципальной услуги в МФЦ (филиале МФЦ) специалистами МФЦ (филиала МФЦ) могут в  соответствии с административным регламентом осуществляются следующие функции:</w:t>
      </w:r>
    </w:p>
    <w:p w:rsidR="00DC387E" w:rsidRPr="00451AD8" w:rsidRDefault="00DC387E" w:rsidP="00DC387E">
      <w:pPr>
        <w:ind w:firstLine="709"/>
        <w:jc w:val="both"/>
        <w:rPr>
          <w:sz w:val="16"/>
          <w:szCs w:val="16"/>
        </w:rPr>
      </w:pPr>
      <w:r w:rsidRPr="00451AD8">
        <w:rPr>
          <w:sz w:val="16"/>
          <w:szCs w:val="16"/>
        </w:rPr>
        <w:t>информирование и консультирование заявителей по вопросу предоставления муниципальной услуги;</w:t>
      </w:r>
    </w:p>
    <w:p w:rsidR="00DC387E" w:rsidRPr="00451AD8" w:rsidRDefault="00DC387E" w:rsidP="00DC387E">
      <w:pPr>
        <w:ind w:firstLine="709"/>
        <w:jc w:val="both"/>
        <w:rPr>
          <w:sz w:val="16"/>
          <w:szCs w:val="16"/>
        </w:rPr>
      </w:pPr>
      <w:r w:rsidRPr="00451AD8">
        <w:rPr>
          <w:sz w:val="16"/>
          <w:szCs w:val="16"/>
        </w:rPr>
        <w:t xml:space="preserve">прием </w:t>
      </w:r>
      <w:r w:rsidRPr="00451AD8">
        <w:rPr>
          <w:iCs/>
          <w:sz w:val="16"/>
          <w:szCs w:val="16"/>
        </w:rPr>
        <w:t>заявления</w:t>
      </w:r>
      <w:r w:rsidRPr="00451AD8">
        <w:rPr>
          <w:sz w:val="16"/>
          <w:szCs w:val="16"/>
        </w:rPr>
        <w:t xml:space="preserve"> и документов в соответствии с административным регламентом;</w:t>
      </w:r>
    </w:p>
    <w:p w:rsidR="00DC387E" w:rsidRPr="00451AD8" w:rsidRDefault="00DC387E" w:rsidP="00DC387E">
      <w:pPr>
        <w:ind w:firstLine="709"/>
        <w:jc w:val="both"/>
        <w:rPr>
          <w:sz w:val="16"/>
          <w:szCs w:val="16"/>
        </w:rPr>
      </w:pPr>
      <w:r w:rsidRPr="00451AD8">
        <w:rPr>
          <w:sz w:val="16"/>
          <w:szCs w:val="16"/>
        </w:rPr>
        <w:t>выдача результатов предоставления муниципальной услуги в соответствии с административным регламентом.</w:t>
      </w:r>
    </w:p>
    <w:p w:rsidR="00DC387E" w:rsidRPr="00451AD8" w:rsidRDefault="00DC387E" w:rsidP="00DC387E">
      <w:pPr>
        <w:ind w:firstLine="709"/>
        <w:jc w:val="both"/>
        <w:rPr>
          <w:sz w:val="16"/>
          <w:szCs w:val="16"/>
        </w:rPr>
      </w:pPr>
      <w:r w:rsidRPr="00451AD8">
        <w:rPr>
          <w:sz w:val="16"/>
          <w:szCs w:val="16"/>
        </w:rPr>
        <w:t>25. 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DC387E" w:rsidRPr="00451AD8" w:rsidRDefault="00DC387E" w:rsidP="00DC387E">
      <w:pPr>
        <w:ind w:firstLine="709"/>
        <w:jc w:val="both"/>
        <w:rPr>
          <w:sz w:val="16"/>
          <w:szCs w:val="16"/>
        </w:rPr>
      </w:pPr>
    </w:p>
    <w:p w:rsidR="00DC387E" w:rsidRPr="00451AD8" w:rsidRDefault="00DC387E" w:rsidP="00DC387E">
      <w:pPr>
        <w:ind w:firstLine="709"/>
        <w:jc w:val="center"/>
        <w:rPr>
          <w:sz w:val="16"/>
          <w:szCs w:val="16"/>
        </w:rPr>
      </w:pPr>
      <w:r w:rsidRPr="00451AD8">
        <w:rPr>
          <w:sz w:val="16"/>
          <w:szCs w:val="16"/>
        </w:rPr>
        <w:t>Раздел 3. Административные процедуры</w:t>
      </w:r>
    </w:p>
    <w:p w:rsidR="00DC387E" w:rsidRPr="00451AD8" w:rsidRDefault="00DC387E" w:rsidP="00DC387E">
      <w:pPr>
        <w:ind w:firstLine="709"/>
        <w:jc w:val="center"/>
        <w:rPr>
          <w:sz w:val="16"/>
          <w:szCs w:val="16"/>
        </w:rPr>
      </w:pPr>
      <w:proofErr w:type="gramStart"/>
      <w:r w:rsidRPr="00451AD8">
        <w:rPr>
          <w:sz w:val="16"/>
          <w:szCs w:val="1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w:t>
      </w:r>
      <w:proofErr w:type="gramEnd"/>
    </w:p>
    <w:p w:rsidR="00DC387E" w:rsidRPr="00451AD8" w:rsidRDefault="00DC387E" w:rsidP="00DC387E">
      <w:pPr>
        <w:ind w:firstLine="709"/>
        <w:jc w:val="center"/>
        <w:rPr>
          <w:sz w:val="16"/>
          <w:szCs w:val="16"/>
        </w:rPr>
      </w:pPr>
      <w:r w:rsidRPr="00451AD8">
        <w:rPr>
          <w:sz w:val="16"/>
          <w:szCs w:val="16"/>
        </w:rPr>
        <w:t>в электронной форме)</w:t>
      </w: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r w:rsidRPr="00451AD8">
        <w:rPr>
          <w:sz w:val="16"/>
          <w:szCs w:val="16"/>
        </w:rPr>
        <w:t>26. Предоставление муниципальной услуги включает в себя следующие административные процедуры:</w:t>
      </w:r>
    </w:p>
    <w:p w:rsidR="00DC387E" w:rsidRPr="00451AD8" w:rsidRDefault="00DC387E" w:rsidP="00DC387E">
      <w:pPr>
        <w:ind w:firstLine="709"/>
        <w:jc w:val="both"/>
        <w:rPr>
          <w:sz w:val="16"/>
          <w:szCs w:val="16"/>
        </w:rPr>
      </w:pPr>
      <w:r w:rsidRPr="00451AD8">
        <w:rPr>
          <w:sz w:val="16"/>
          <w:szCs w:val="16"/>
        </w:rPr>
        <w:t>1) прием и регистрация документов;</w:t>
      </w:r>
    </w:p>
    <w:p w:rsidR="00DC387E" w:rsidRPr="00451AD8" w:rsidRDefault="00DC387E" w:rsidP="00DC387E">
      <w:pPr>
        <w:ind w:firstLine="709"/>
        <w:jc w:val="both"/>
        <w:rPr>
          <w:sz w:val="16"/>
          <w:szCs w:val="16"/>
        </w:rPr>
      </w:pPr>
      <w:r w:rsidRPr="00451AD8">
        <w:rPr>
          <w:sz w:val="16"/>
          <w:szCs w:val="16"/>
        </w:rPr>
        <w:t>2) истребование документов (сведений), необходимых для предоставления муниципальной услуги, и находящихся в распоряжении других органов и организаций (в случае, если они не представлены заявителем);</w:t>
      </w:r>
    </w:p>
    <w:p w:rsidR="00DC387E" w:rsidRPr="00451AD8" w:rsidRDefault="00DC387E" w:rsidP="00DC387E">
      <w:pPr>
        <w:ind w:firstLine="709"/>
        <w:jc w:val="both"/>
        <w:rPr>
          <w:sz w:val="16"/>
          <w:szCs w:val="16"/>
        </w:rPr>
      </w:pPr>
      <w:r w:rsidRPr="00451AD8">
        <w:rPr>
          <w:sz w:val="16"/>
          <w:szCs w:val="16"/>
        </w:rPr>
        <w:t>3) рассмотрение документов;</w:t>
      </w:r>
    </w:p>
    <w:p w:rsidR="00DC387E" w:rsidRPr="00451AD8" w:rsidRDefault="00DC387E" w:rsidP="00DC387E">
      <w:pPr>
        <w:ind w:firstLine="709"/>
        <w:jc w:val="both"/>
        <w:rPr>
          <w:sz w:val="16"/>
          <w:szCs w:val="16"/>
        </w:rPr>
      </w:pPr>
      <w:r w:rsidRPr="00451AD8">
        <w:rPr>
          <w:sz w:val="16"/>
          <w:szCs w:val="16"/>
        </w:rPr>
        <w:t>4) принятие решения о предоставлении (об отказе в предоставлении) муниципальной услуги;</w:t>
      </w:r>
    </w:p>
    <w:p w:rsidR="00DC387E" w:rsidRPr="00451AD8" w:rsidRDefault="00DC387E" w:rsidP="00DC387E">
      <w:pPr>
        <w:ind w:firstLine="709"/>
        <w:jc w:val="both"/>
        <w:rPr>
          <w:sz w:val="16"/>
          <w:szCs w:val="16"/>
        </w:rPr>
      </w:pPr>
      <w:r w:rsidRPr="00451AD8">
        <w:rPr>
          <w:sz w:val="16"/>
          <w:szCs w:val="16"/>
        </w:rPr>
        <w:t>5) выдача (направление) документов по результатам предоставления муниципальной услуги.</w:t>
      </w:r>
    </w:p>
    <w:p w:rsidR="00DC387E" w:rsidRPr="00451AD8" w:rsidRDefault="00536823" w:rsidP="00DC387E">
      <w:pPr>
        <w:ind w:firstLine="709"/>
        <w:jc w:val="both"/>
        <w:rPr>
          <w:sz w:val="16"/>
          <w:szCs w:val="16"/>
        </w:rPr>
      </w:pPr>
      <w:hyperlink w:anchor="Par658" w:history="1">
        <w:r w:rsidR="00DC387E" w:rsidRPr="00451AD8">
          <w:rPr>
            <w:sz w:val="16"/>
            <w:szCs w:val="16"/>
          </w:rPr>
          <w:t>Блок-схема</w:t>
        </w:r>
      </w:hyperlink>
      <w:r w:rsidR="00DC387E" w:rsidRPr="00451AD8">
        <w:rPr>
          <w:sz w:val="16"/>
          <w:szCs w:val="16"/>
        </w:rPr>
        <w:t xml:space="preserve"> предоставления муниципальной услуги приведена в приложении № 3 к административному регламенту.</w:t>
      </w:r>
    </w:p>
    <w:p w:rsidR="00DC387E" w:rsidRPr="00451AD8" w:rsidRDefault="00DC387E" w:rsidP="00DC387E">
      <w:pPr>
        <w:ind w:firstLine="709"/>
        <w:jc w:val="both"/>
        <w:rPr>
          <w:sz w:val="16"/>
          <w:szCs w:val="16"/>
        </w:rPr>
      </w:pPr>
      <w:r w:rsidRPr="00451AD8">
        <w:rPr>
          <w:sz w:val="16"/>
          <w:szCs w:val="16"/>
        </w:rPr>
        <w:t xml:space="preserve">27. Основанием для начала административной процедуры приема и регистрации документов является обращение заявителя (представителя заявителя) посредством: </w:t>
      </w:r>
    </w:p>
    <w:p w:rsidR="00DC387E" w:rsidRPr="00451AD8" w:rsidRDefault="00DC387E" w:rsidP="00DC387E">
      <w:pPr>
        <w:tabs>
          <w:tab w:val="num" w:pos="0"/>
        </w:tabs>
        <w:ind w:firstLine="709"/>
        <w:jc w:val="both"/>
        <w:rPr>
          <w:sz w:val="16"/>
          <w:szCs w:val="16"/>
        </w:rPr>
      </w:pPr>
      <w:r w:rsidRPr="00451AD8">
        <w:rPr>
          <w:sz w:val="16"/>
          <w:szCs w:val="16"/>
        </w:rPr>
        <w:t xml:space="preserve">1) личного обращения заявителя (представителя заявителя) с </w:t>
      </w:r>
      <w:r w:rsidRPr="00451AD8">
        <w:rPr>
          <w:iCs/>
          <w:sz w:val="16"/>
          <w:szCs w:val="16"/>
        </w:rPr>
        <w:t>заявлением</w:t>
      </w:r>
      <w:r w:rsidRPr="00451AD8">
        <w:rPr>
          <w:sz w:val="16"/>
          <w:szCs w:val="16"/>
        </w:rPr>
        <w:t xml:space="preserve"> и документами, необходимыми для предоставления муниципальной услуги (далее – комплект документов), в Администрации Островского муниципального района Костромской области, МФЦ;</w:t>
      </w:r>
    </w:p>
    <w:p w:rsidR="00DC387E" w:rsidRPr="00451AD8" w:rsidRDefault="00DC387E" w:rsidP="00DC387E">
      <w:pPr>
        <w:tabs>
          <w:tab w:val="num" w:pos="0"/>
        </w:tabs>
        <w:ind w:firstLine="709"/>
        <w:jc w:val="both"/>
        <w:rPr>
          <w:bCs/>
          <w:sz w:val="16"/>
          <w:szCs w:val="16"/>
        </w:rPr>
      </w:pPr>
      <w:r w:rsidRPr="00451AD8">
        <w:rPr>
          <w:sz w:val="16"/>
          <w:szCs w:val="16"/>
        </w:rPr>
        <w:t xml:space="preserve">2) почтового отправления </w:t>
      </w:r>
      <w:r w:rsidRPr="00451AD8">
        <w:rPr>
          <w:iCs/>
          <w:sz w:val="16"/>
          <w:szCs w:val="16"/>
        </w:rPr>
        <w:t>заявления</w:t>
      </w:r>
      <w:r w:rsidRPr="00451AD8">
        <w:rPr>
          <w:sz w:val="16"/>
          <w:szCs w:val="16"/>
        </w:rPr>
        <w:t xml:space="preserve"> и документов, необходимых для предоставления муниципальной услуги, в Администрации Островского муниципального района Костромской области</w:t>
      </w:r>
      <w:r w:rsidRPr="00451AD8">
        <w:rPr>
          <w:bCs/>
          <w:sz w:val="16"/>
          <w:szCs w:val="16"/>
        </w:rPr>
        <w:t>;</w:t>
      </w:r>
    </w:p>
    <w:p w:rsidR="00DC387E" w:rsidRPr="00451AD8" w:rsidRDefault="00DC387E" w:rsidP="00DC387E">
      <w:pPr>
        <w:ind w:firstLine="709"/>
        <w:jc w:val="both"/>
        <w:rPr>
          <w:sz w:val="16"/>
          <w:szCs w:val="16"/>
        </w:rPr>
      </w:pPr>
      <w:r w:rsidRPr="00451AD8">
        <w:rPr>
          <w:sz w:val="16"/>
          <w:szCs w:val="16"/>
        </w:rPr>
        <w:t xml:space="preserve">3) направления </w:t>
      </w:r>
      <w:r w:rsidRPr="00451AD8">
        <w:rPr>
          <w:iCs/>
          <w:sz w:val="16"/>
          <w:szCs w:val="16"/>
        </w:rPr>
        <w:t>заявления</w:t>
      </w:r>
      <w:r w:rsidRPr="00451AD8">
        <w:rPr>
          <w:sz w:val="16"/>
          <w:szCs w:val="16"/>
        </w:rPr>
        <w:t xml:space="preserve"> и документов, необходимых для предоставления муниципальной услуги, по информационно-телекоммуникационным сетям общего доступа, включая региональную информационную систему «Единый портал Костромской области», официальной электронной почте в виде электронных документов, подписанных электронной подписью.</w:t>
      </w:r>
    </w:p>
    <w:p w:rsidR="00DC387E" w:rsidRPr="00451AD8" w:rsidRDefault="00DC387E" w:rsidP="00DC387E">
      <w:pPr>
        <w:ind w:firstLine="709"/>
        <w:jc w:val="both"/>
        <w:rPr>
          <w:iCs/>
          <w:sz w:val="16"/>
          <w:szCs w:val="16"/>
        </w:rPr>
      </w:pPr>
      <w:r w:rsidRPr="00451AD8">
        <w:rPr>
          <w:sz w:val="16"/>
          <w:szCs w:val="16"/>
        </w:rPr>
        <w:t>28. При поступлении заявления и документов, необходимых для предоставления муниципальной услуги, на бумажном носителе с</w:t>
      </w:r>
      <w:r w:rsidRPr="00451AD8">
        <w:rPr>
          <w:iCs/>
          <w:sz w:val="16"/>
          <w:szCs w:val="16"/>
        </w:rPr>
        <w:t>пециалист, ответственный за прием документов:</w:t>
      </w:r>
    </w:p>
    <w:p w:rsidR="00DC387E" w:rsidRPr="00451AD8" w:rsidRDefault="00DC387E" w:rsidP="00DC387E">
      <w:pPr>
        <w:ind w:firstLine="709"/>
        <w:jc w:val="both"/>
        <w:rPr>
          <w:sz w:val="16"/>
          <w:szCs w:val="16"/>
        </w:rPr>
      </w:pPr>
      <w:r w:rsidRPr="00451AD8">
        <w:rPr>
          <w:sz w:val="16"/>
          <w:szCs w:val="16"/>
        </w:rPr>
        <w:t>1) устанавливает предмет обращения заявителя;</w:t>
      </w:r>
    </w:p>
    <w:p w:rsidR="00DC387E" w:rsidRPr="00451AD8" w:rsidRDefault="00DC387E" w:rsidP="00DC387E">
      <w:pPr>
        <w:tabs>
          <w:tab w:val="left" w:pos="0"/>
        </w:tabs>
        <w:ind w:firstLine="709"/>
        <w:jc w:val="both"/>
        <w:rPr>
          <w:sz w:val="16"/>
          <w:szCs w:val="16"/>
        </w:rPr>
      </w:pPr>
      <w:r w:rsidRPr="00451AD8">
        <w:rPr>
          <w:sz w:val="16"/>
          <w:szCs w:val="16"/>
        </w:rPr>
        <w:t>2) производит копирование документов (если заявителем не предоставлены копии документов, необходимых для предоставления муниципальной услуги), удостоверяя копии документов на основании их оригиналов (проставляя должность специалиста, заверившего копию, личную подпись, расшифровку подписи (инициалы и фамилия), дату заверения);</w:t>
      </w:r>
    </w:p>
    <w:p w:rsidR="00DC387E" w:rsidRPr="00451AD8" w:rsidRDefault="00DC387E" w:rsidP="00DC387E">
      <w:pPr>
        <w:ind w:firstLine="709"/>
        <w:jc w:val="both"/>
        <w:rPr>
          <w:sz w:val="16"/>
          <w:szCs w:val="16"/>
        </w:rPr>
      </w:pPr>
      <w:r w:rsidRPr="00451AD8">
        <w:rPr>
          <w:sz w:val="16"/>
          <w:szCs w:val="16"/>
        </w:rPr>
        <w:t xml:space="preserve">3) при отсутствии у заявителя заполненного </w:t>
      </w:r>
      <w:r w:rsidRPr="00451AD8">
        <w:rPr>
          <w:iCs/>
          <w:sz w:val="16"/>
          <w:szCs w:val="16"/>
        </w:rPr>
        <w:t>заявления</w:t>
      </w:r>
      <w:r w:rsidRPr="00451AD8">
        <w:rPr>
          <w:sz w:val="16"/>
          <w:szCs w:val="16"/>
        </w:rPr>
        <w:t xml:space="preserve"> или неправильном его заполнении, помогает заявителю заполнить </w:t>
      </w:r>
      <w:r w:rsidRPr="00451AD8">
        <w:rPr>
          <w:iCs/>
          <w:sz w:val="16"/>
          <w:szCs w:val="16"/>
        </w:rPr>
        <w:t>заявление</w:t>
      </w:r>
      <w:r w:rsidRPr="00451AD8">
        <w:rPr>
          <w:sz w:val="16"/>
          <w:szCs w:val="16"/>
        </w:rPr>
        <w:t xml:space="preserve"> или заполняет их самостоятельно и представляет на подпись заявителю;</w:t>
      </w:r>
    </w:p>
    <w:p w:rsidR="00DC387E" w:rsidRPr="00451AD8" w:rsidRDefault="00DC387E" w:rsidP="00DC387E">
      <w:pPr>
        <w:tabs>
          <w:tab w:val="left" w:pos="0"/>
        </w:tabs>
        <w:ind w:firstLine="709"/>
        <w:jc w:val="both"/>
        <w:rPr>
          <w:sz w:val="16"/>
          <w:szCs w:val="16"/>
        </w:rPr>
      </w:pPr>
      <w:r w:rsidRPr="00451AD8">
        <w:rPr>
          <w:sz w:val="16"/>
          <w:szCs w:val="16"/>
        </w:rPr>
        <w:t>4) оформляет расписку о приеме документов и передает ее заявителю (представителю заявителя), а в случае поступления документов по почте, направляет ее заявителю (представителю заявителя) почтовым отправлением;</w:t>
      </w:r>
    </w:p>
    <w:p w:rsidR="00DC387E" w:rsidRPr="00451AD8" w:rsidRDefault="00DC387E" w:rsidP="00DC387E">
      <w:pPr>
        <w:ind w:firstLine="709"/>
        <w:jc w:val="both"/>
        <w:rPr>
          <w:sz w:val="16"/>
          <w:szCs w:val="16"/>
        </w:rPr>
      </w:pPr>
      <w:r w:rsidRPr="00451AD8">
        <w:rPr>
          <w:sz w:val="16"/>
          <w:szCs w:val="16"/>
        </w:rPr>
        <w:t>5) информирует заявителя о сроках и способах получения муниципальной услуги, в случае личного обращения заявителя;</w:t>
      </w:r>
    </w:p>
    <w:p w:rsidR="00DC387E" w:rsidRPr="00451AD8" w:rsidRDefault="00DC387E" w:rsidP="00DC387E">
      <w:pPr>
        <w:tabs>
          <w:tab w:val="left" w:pos="0"/>
        </w:tabs>
        <w:ind w:firstLine="709"/>
        <w:jc w:val="both"/>
        <w:rPr>
          <w:sz w:val="16"/>
          <w:szCs w:val="16"/>
        </w:rPr>
      </w:pPr>
      <w:r w:rsidRPr="00451AD8">
        <w:rPr>
          <w:sz w:val="16"/>
          <w:szCs w:val="16"/>
        </w:rPr>
        <w:t>6) комплектует заявление и представленные заявителем документы (сведения) в установленном порядке делопроизводства;</w:t>
      </w:r>
    </w:p>
    <w:p w:rsidR="00DC387E" w:rsidRPr="00451AD8" w:rsidRDefault="00DC387E" w:rsidP="00DC387E">
      <w:pPr>
        <w:tabs>
          <w:tab w:val="left" w:pos="0"/>
        </w:tabs>
        <w:ind w:firstLine="709"/>
        <w:jc w:val="both"/>
        <w:rPr>
          <w:sz w:val="16"/>
          <w:szCs w:val="16"/>
        </w:rPr>
      </w:pPr>
      <w:r w:rsidRPr="00451AD8">
        <w:rPr>
          <w:sz w:val="16"/>
          <w:szCs w:val="16"/>
        </w:rPr>
        <w:t>В случае обращения заявителя в МФЦ, специалист МФЦ, ответственный за прием документов, передает дело заявителя в установленном порядке в Администрацию Островского муниципального района Костромской области.</w:t>
      </w:r>
    </w:p>
    <w:p w:rsidR="00DC387E" w:rsidRPr="00451AD8" w:rsidRDefault="00DC387E" w:rsidP="00DC387E">
      <w:pPr>
        <w:tabs>
          <w:tab w:val="left" w:pos="0"/>
        </w:tabs>
        <w:ind w:firstLine="709"/>
        <w:jc w:val="both"/>
        <w:rPr>
          <w:sz w:val="16"/>
          <w:szCs w:val="16"/>
        </w:rPr>
      </w:pPr>
      <w:r w:rsidRPr="00451AD8">
        <w:rPr>
          <w:sz w:val="16"/>
          <w:szCs w:val="16"/>
        </w:rPr>
        <w:t xml:space="preserve">Специалист администрации Островского муниципального района Костромской области, </w:t>
      </w:r>
      <w:r w:rsidRPr="00451AD8">
        <w:rPr>
          <w:iCs/>
          <w:sz w:val="16"/>
          <w:szCs w:val="16"/>
        </w:rPr>
        <w:t>ответственный за прием документов:</w:t>
      </w:r>
    </w:p>
    <w:p w:rsidR="00DC387E" w:rsidRPr="00451AD8" w:rsidRDefault="00DC387E" w:rsidP="00DC387E">
      <w:pPr>
        <w:ind w:firstLine="709"/>
        <w:jc w:val="both"/>
        <w:rPr>
          <w:sz w:val="16"/>
          <w:szCs w:val="16"/>
        </w:rPr>
      </w:pPr>
      <w:r w:rsidRPr="00451AD8">
        <w:rPr>
          <w:sz w:val="16"/>
          <w:szCs w:val="16"/>
        </w:rPr>
        <w:t xml:space="preserve">1) регистрирует </w:t>
      </w:r>
      <w:r w:rsidRPr="00451AD8">
        <w:rPr>
          <w:iCs/>
          <w:sz w:val="16"/>
          <w:szCs w:val="16"/>
        </w:rPr>
        <w:t>поступление</w:t>
      </w:r>
      <w:r w:rsidRPr="00451AD8">
        <w:rPr>
          <w:sz w:val="16"/>
          <w:szCs w:val="16"/>
        </w:rPr>
        <w:t xml:space="preserve"> </w:t>
      </w:r>
      <w:r w:rsidRPr="00451AD8">
        <w:rPr>
          <w:iCs/>
          <w:sz w:val="16"/>
          <w:szCs w:val="16"/>
        </w:rPr>
        <w:t>заявления</w:t>
      </w:r>
      <w:r w:rsidRPr="00451AD8">
        <w:rPr>
          <w:sz w:val="16"/>
          <w:szCs w:val="16"/>
        </w:rPr>
        <w:t xml:space="preserve"> в Журнале регистрации входящей корреспонденции (далее – Журнал регистрации документов);</w:t>
      </w:r>
    </w:p>
    <w:p w:rsidR="00DC387E" w:rsidRPr="00451AD8" w:rsidRDefault="00DC387E" w:rsidP="00DC387E">
      <w:pPr>
        <w:tabs>
          <w:tab w:val="left" w:pos="0"/>
        </w:tabs>
        <w:ind w:firstLine="709"/>
        <w:jc w:val="both"/>
        <w:rPr>
          <w:iCs/>
          <w:sz w:val="16"/>
          <w:szCs w:val="16"/>
        </w:rPr>
      </w:pPr>
      <w:r w:rsidRPr="00451AD8">
        <w:rPr>
          <w:sz w:val="16"/>
          <w:szCs w:val="16"/>
        </w:rPr>
        <w:t xml:space="preserve">2) передает комплект документов специалисту, </w:t>
      </w:r>
      <w:r w:rsidRPr="00451AD8">
        <w:rPr>
          <w:iCs/>
          <w:sz w:val="16"/>
          <w:szCs w:val="16"/>
        </w:rPr>
        <w:t>ответственному за истребование документов.</w:t>
      </w:r>
    </w:p>
    <w:p w:rsidR="00DC387E" w:rsidRPr="00451AD8" w:rsidRDefault="00DC387E" w:rsidP="00DC387E">
      <w:pPr>
        <w:tabs>
          <w:tab w:val="left" w:pos="0"/>
        </w:tabs>
        <w:ind w:firstLine="709"/>
        <w:jc w:val="both"/>
        <w:rPr>
          <w:sz w:val="16"/>
          <w:szCs w:val="16"/>
        </w:rPr>
      </w:pPr>
      <w:r w:rsidRPr="00451AD8">
        <w:rPr>
          <w:sz w:val="16"/>
          <w:szCs w:val="16"/>
        </w:rPr>
        <w:t>29. Особенности приема заявления и документов, полученных от заявителя в форме электронного документа.</w:t>
      </w:r>
    </w:p>
    <w:p w:rsidR="00DC387E" w:rsidRPr="00451AD8" w:rsidRDefault="00DC387E" w:rsidP="00DC387E">
      <w:pPr>
        <w:tabs>
          <w:tab w:val="left" w:pos="0"/>
        </w:tabs>
        <w:ind w:firstLine="709"/>
        <w:jc w:val="both"/>
        <w:rPr>
          <w:sz w:val="16"/>
          <w:szCs w:val="16"/>
        </w:rPr>
      </w:pPr>
      <w:r w:rsidRPr="00451AD8">
        <w:rPr>
          <w:sz w:val="16"/>
          <w:szCs w:val="16"/>
        </w:rPr>
        <w:t>Заявление в форме электронного документа представляется в Администрацию Островского муниципального района Костромской области по выбору заявителя:</w:t>
      </w:r>
    </w:p>
    <w:p w:rsidR="00DC387E" w:rsidRPr="00451AD8" w:rsidRDefault="00DC387E" w:rsidP="00DC387E">
      <w:pPr>
        <w:tabs>
          <w:tab w:val="left" w:pos="0"/>
        </w:tabs>
        <w:ind w:firstLine="709"/>
        <w:jc w:val="both"/>
        <w:rPr>
          <w:sz w:val="16"/>
          <w:szCs w:val="16"/>
        </w:rPr>
      </w:pPr>
      <w:r w:rsidRPr="00451AD8">
        <w:rPr>
          <w:sz w:val="16"/>
          <w:szCs w:val="16"/>
        </w:rPr>
        <w:t>путем заполнения формы заявления через региональную информационную систему «Единый портал Костромской области»;</w:t>
      </w:r>
    </w:p>
    <w:p w:rsidR="00DC387E" w:rsidRPr="00451AD8" w:rsidRDefault="00DC387E" w:rsidP="00DC387E">
      <w:pPr>
        <w:tabs>
          <w:tab w:val="left" w:pos="0"/>
        </w:tabs>
        <w:ind w:firstLine="709"/>
        <w:jc w:val="both"/>
        <w:rPr>
          <w:sz w:val="16"/>
          <w:szCs w:val="16"/>
        </w:rPr>
      </w:pPr>
      <w:r w:rsidRPr="00451AD8">
        <w:rPr>
          <w:sz w:val="16"/>
          <w:szCs w:val="16"/>
        </w:rPr>
        <w:t>путем направления электронного документа на официальную электронную почту Администрации Островского муниципального района Костромской области.</w:t>
      </w:r>
    </w:p>
    <w:p w:rsidR="00DC387E" w:rsidRPr="00451AD8" w:rsidRDefault="00DC387E" w:rsidP="00DC387E">
      <w:pPr>
        <w:tabs>
          <w:tab w:val="left" w:pos="0"/>
        </w:tabs>
        <w:ind w:firstLine="709"/>
        <w:jc w:val="both"/>
        <w:rPr>
          <w:sz w:val="16"/>
          <w:szCs w:val="16"/>
        </w:rPr>
      </w:pPr>
      <w:r w:rsidRPr="00451AD8">
        <w:rPr>
          <w:sz w:val="16"/>
          <w:szCs w:val="16"/>
        </w:rPr>
        <w:t xml:space="preserve">При поступлении заявления и документов в форме электронного документа </w:t>
      </w:r>
    </w:p>
    <w:p w:rsidR="00DC387E" w:rsidRPr="00451AD8" w:rsidRDefault="00DC387E" w:rsidP="00DC387E">
      <w:pPr>
        <w:tabs>
          <w:tab w:val="left" w:pos="0"/>
        </w:tabs>
        <w:ind w:firstLine="709"/>
        <w:jc w:val="both"/>
        <w:rPr>
          <w:sz w:val="16"/>
          <w:szCs w:val="16"/>
        </w:rPr>
      </w:pPr>
      <w:r w:rsidRPr="00451AD8">
        <w:rPr>
          <w:sz w:val="16"/>
          <w:szCs w:val="16"/>
        </w:rPr>
        <w:t>специалист, ответственный за прием документов, осуществляет прием заявления и документов с учетом следующих особенностей:</w:t>
      </w:r>
    </w:p>
    <w:p w:rsidR="00DC387E" w:rsidRPr="00451AD8" w:rsidRDefault="00DC387E" w:rsidP="00DC387E">
      <w:pPr>
        <w:tabs>
          <w:tab w:val="left" w:pos="0"/>
        </w:tabs>
        <w:ind w:firstLine="709"/>
        <w:jc w:val="both"/>
        <w:rPr>
          <w:sz w:val="16"/>
          <w:szCs w:val="16"/>
        </w:rPr>
      </w:pPr>
      <w:r w:rsidRPr="00451AD8">
        <w:rPr>
          <w:sz w:val="16"/>
          <w:szCs w:val="16"/>
        </w:rPr>
        <w:t>1) проверяет действительность усиленной квалифицированной электронной подписи заявителя, использованной при обращении за получением муниципальной услуги.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заявления и прилагаемых к нему документов не определен;</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прилагаемые к нему документы, и подтверждено отсутствие изменений, внесенных в заявление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w:t>
      </w:r>
      <w:hyperlink r:id="rId66" w:history="1">
        <w:r w:rsidRPr="00451AD8">
          <w:rPr>
            <w:rFonts w:ascii="Times New Roman" w:hAnsi="Times New Roman" w:cs="Times New Roman"/>
            <w:sz w:val="16"/>
            <w:szCs w:val="16"/>
          </w:rPr>
          <w:t>законом</w:t>
        </w:r>
      </w:hyperlink>
      <w:r w:rsidRPr="00451AD8">
        <w:rPr>
          <w:rFonts w:ascii="Times New Roman" w:hAnsi="Times New Roman" w:cs="Times New Roman"/>
          <w:sz w:val="16"/>
          <w:szCs w:val="16"/>
        </w:rPr>
        <w:t xml:space="preserve">       от 6 апреля 2011 года № 63-ФЗ «Об электронной подписи», и с использованием квалифицированного сертификата лица, подписавшего заявление и прилагаемые к нему документы;</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DC387E" w:rsidRPr="00451AD8" w:rsidRDefault="00DC387E" w:rsidP="00DC387E">
      <w:pPr>
        <w:tabs>
          <w:tab w:val="left" w:pos="0"/>
        </w:tabs>
        <w:ind w:firstLine="709"/>
        <w:jc w:val="both"/>
        <w:rPr>
          <w:sz w:val="16"/>
          <w:szCs w:val="16"/>
        </w:rPr>
      </w:pPr>
      <w:r w:rsidRPr="00451AD8">
        <w:rPr>
          <w:sz w:val="16"/>
          <w:szCs w:val="16"/>
        </w:rPr>
        <w:t>2) при наличии основании, указанных в пункте 14 административного регламента, направляет уведомление об отказе в приеме к рассмотрению документов в электронной форме.</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Решение об отказе в приеме к рассмотрению заявления и прилагаемых к нему документов принимается главой Островского муниципального района Костромской области в течение 3 календарных дней со дня завершения проведения такой проверки. Специалист, ответственный за прием документов, в день принятия решения направляет заявителю в электронной форме уведомление об отказе в приеме к рассмотрению заявления и прилагаемых к нему документов с указанием пунктов </w:t>
      </w:r>
      <w:hyperlink r:id="rId67" w:history="1">
        <w:r w:rsidRPr="00451AD8">
          <w:rPr>
            <w:rFonts w:ascii="Times New Roman" w:hAnsi="Times New Roman" w:cs="Times New Roman"/>
            <w:sz w:val="16"/>
            <w:szCs w:val="16"/>
          </w:rPr>
          <w:t>статьи 11</w:t>
        </w:r>
      </w:hyperlink>
      <w:r w:rsidRPr="00451AD8">
        <w:rPr>
          <w:rFonts w:ascii="Times New Roman" w:hAnsi="Times New Roman" w:cs="Times New Roman"/>
          <w:sz w:val="16"/>
          <w:szCs w:val="16"/>
        </w:rPr>
        <w:t xml:space="preserve"> Федерального закона от 6 апреля 2011 года № 63-ФЗ «Об электронной подписи», которые послужили основанием для принятия решения.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lastRenderedPageBreak/>
        <w:t>Указанное уведомление подписывается усиленной квалифицированной электронной подписью главы Островского муниципального района Костромской области и направляется по адресу электронной почты заявителя.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3) в случае, если в результате проверки усиленной квалифицированной электронной подписи выявлено соблюдение установленных </w:t>
      </w:r>
      <w:proofErr w:type="gramStart"/>
      <w:r w:rsidRPr="00451AD8">
        <w:rPr>
          <w:rFonts w:ascii="Times New Roman" w:hAnsi="Times New Roman" w:cs="Times New Roman"/>
          <w:sz w:val="16"/>
          <w:szCs w:val="16"/>
        </w:rPr>
        <w:t>условий</w:t>
      </w:r>
      <w:proofErr w:type="gramEnd"/>
      <w:r w:rsidRPr="00451AD8">
        <w:rPr>
          <w:rFonts w:ascii="Times New Roman" w:hAnsi="Times New Roman" w:cs="Times New Roman"/>
          <w:sz w:val="16"/>
          <w:szCs w:val="16"/>
        </w:rPr>
        <w:t xml:space="preserve"> признания ее действительности оформляет </w:t>
      </w:r>
      <w:r w:rsidRPr="00451AD8">
        <w:rPr>
          <w:rFonts w:ascii="Times New Roman" w:hAnsi="Times New Roman" w:cs="Times New Roman"/>
          <w:iCs/>
          <w:sz w:val="16"/>
          <w:szCs w:val="16"/>
        </w:rPr>
        <w:t>заявление</w:t>
      </w:r>
      <w:r w:rsidRPr="00451AD8">
        <w:rPr>
          <w:rFonts w:ascii="Times New Roman" w:hAnsi="Times New Roman" w:cs="Times New Roman"/>
          <w:sz w:val="16"/>
          <w:szCs w:val="16"/>
        </w:rPr>
        <w:t xml:space="preserve"> и электронные образы полученных от заявителя документов на бумажных носителях, заверяет их надписью «копия верна», датой, подписью и печатью Администрации Островского муниципального района Костромской области;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4) регистрирует </w:t>
      </w:r>
      <w:r w:rsidRPr="00451AD8">
        <w:rPr>
          <w:rFonts w:ascii="Times New Roman" w:hAnsi="Times New Roman" w:cs="Times New Roman"/>
          <w:iCs/>
          <w:sz w:val="16"/>
          <w:szCs w:val="16"/>
        </w:rPr>
        <w:t>заявление</w:t>
      </w:r>
      <w:r w:rsidRPr="00451AD8">
        <w:rPr>
          <w:rFonts w:ascii="Times New Roman" w:hAnsi="Times New Roman" w:cs="Times New Roman"/>
          <w:sz w:val="16"/>
          <w:szCs w:val="16"/>
        </w:rPr>
        <w:t xml:space="preserve"> в Журнале регистрации документов. Регистрация </w:t>
      </w:r>
      <w:r w:rsidRPr="00451AD8">
        <w:rPr>
          <w:rFonts w:ascii="Times New Roman" w:hAnsi="Times New Roman" w:cs="Times New Roman"/>
          <w:iCs/>
          <w:sz w:val="16"/>
          <w:szCs w:val="16"/>
        </w:rPr>
        <w:t>заявления</w:t>
      </w:r>
      <w:r w:rsidRPr="00451AD8">
        <w:rPr>
          <w:rFonts w:ascii="Times New Roman" w:hAnsi="Times New Roman" w:cs="Times New Roman"/>
          <w:sz w:val="16"/>
          <w:szCs w:val="16"/>
        </w:rPr>
        <w:t>, сформированного и отправленного через региональную информационную систему «Единый портал Костромской области» либо направленного на официальную электронную почту Администрации Островского муниципального района Костромской области в выходные дни, праздничные дни, после окончания рабочего дня согласно графику работы Администрации Островского муниципального района Костромской области</w:t>
      </w:r>
      <w:r w:rsidRPr="00451AD8">
        <w:rPr>
          <w:rFonts w:ascii="Times New Roman" w:hAnsi="Times New Roman" w:cs="Times New Roman"/>
          <w:iCs/>
          <w:sz w:val="16"/>
          <w:szCs w:val="16"/>
        </w:rPr>
        <w:t>,</w:t>
      </w:r>
      <w:r w:rsidRPr="00451AD8">
        <w:rPr>
          <w:rFonts w:ascii="Times New Roman" w:hAnsi="Times New Roman" w:cs="Times New Roman"/>
          <w:sz w:val="16"/>
          <w:szCs w:val="16"/>
        </w:rPr>
        <w:t xml:space="preserve"> производится в следующий рабочий день;</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5) уведомляет заявителя о получении заявления и прилагаемых к нему документов путем направления уведомления, содержащего входящий регистрационный номер </w:t>
      </w:r>
      <w:r w:rsidRPr="00451AD8">
        <w:rPr>
          <w:rFonts w:ascii="Times New Roman" w:hAnsi="Times New Roman" w:cs="Times New Roman"/>
          <w:iCs/>
          <w:sz w:val="16"/>
          <w:szCs w:val="16"/>
        </w:rPr>
        <w:t>заявления</w:t>
      </w:r>
      <w:r w:rsidRPr="00451AD8">
        <w:rPr>
          <w:rFonts w:ascii="Times New Roman" w:hAnsi="Times New Roman" w:cs="Times New Roman"/>
          <w:sz w:val="16"/>
          <w:szCs w:val="16"/>
        </w:rPr>
        <w:t>, дату получения Администрацией Островского муниципального района Костромской области</w:t>
      </w:r>
      <w:r w:rsidRPr="00451AD8">
        <w:rPr>
          <w:rFonts w:ascii="Times New Roman" w:hAnsi="Times New Roman" w:cs="Times New Roman"/>
          <w:iCs/>
          <w:sz w:val="16"/>
          <w:szCs w:val="16"/>
        </w:rPr>
        <w:t xml:space="preserve"> заявления и </w:t>
      </w:r>
      <w:r w:rsidRPr="00451AD8">
        <w:rPr>
          <w:rFonts w:ascii="Times New Roman" w:hAnsi="Times New Roman" w:cs="Times New Roman"/>
          <w:sz w:val="16"/>
          <w:szCs w:val="16"/>
        </w:rPr>
        <w:t>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 Островского муниципального района Костромской области.</w:t>
      </w:r>
    </w:p>
    <w:p w:rsidR="00DC387E" w:rsidRPr="00451AD8" w:rsidRDefault="00DC387E" w:rsidP="00DC387E">
      <w:pPr>
        <w:ind w:firstLine="709"/>
        <w:jc w:val="both"/>
        <w:rPr>
          <w:sz w:val="16"/>
          <w:szCs w:val="16"/>
        </w:rPr>
      </w:pPr>
      <w:r w:rsidRPr="00451AD8">
        <w:rPr>
          <w:sz w:val="16"/>
          <w:szCs w:val="16"/>
        </w:rPr>
        <w:t>6) передает  специалисту, ответственному за истребование документов, комплект документов заявителя.</w:t>
      </w:r>
    </w:p>
    <w:p w:rsidR="00DC387E" w:rsidRPr="00451AD8" w:rsidRDefault="00DC387E" w:rsidP="00DC387E">
      <w:pPr>
        <w:ind w:firstLine="709"/>
        <w:jc w:val="both"/>
        <w:rPr>
          <w:iCs/>
          <w:sz w:val="16"/>
          <w:szCs w:val="16"/>
        </w:rPr>
      </w:pPr>
      <w:r w:rsidRPr="00451AD8">
        <w:rPr>
          <w:sz w:val="16"/>
          <w:szCs w:val="16"/>
        </w:rPr>
        <w:t xml:space="preserve">30. Результатом исполнения административной процедуры является прием и регистрация </w:t>
      </w:r>
      <w:r w:rsidRPr="00451AD8">
        <w:rPr>
          <w:iCs/>
          <w:sz w:val="16"/>
          <w:szCs w:val="16"/>
        </w:rPr>
        <w:t>заявления</w:t>
      </w:r>
      <w:r w:rsidRPr="00451AD8">
        <w:rPr>
          <w:sz w:val="16"/>
          <w:szCs w:val="16"/>
        </w:rPr>
        <w:t xml:space="preserve"> с прилагаемыми к нему документами и передача их специалисту, ответственному за истребование документов, или направление заявителю уведомления в электронной форме об отказе в приеме к рассмотрению заявления и прилагаемых к нему документов</w:t>
      </w:r>
      <w:r w:rsidRPr="00451AD8">
        <w:rPr>
          <w:iCs/>
          <w:sz w:val="16"/>
          <w:szCs w:val="16"/>
        </w:rPr>
        <w:t>.</w:t>
      </w:r>
    </w:p>
    <w:p w:rsidR="00DC387E" w:rsidRPr="00451AD8" w:rsidRDefault="00DC387E" w:rsidP="00DC387E">
      <w:pPr>
        <w:ind w:firstLine="709"/>
        <w:jc w:val="both"/>
        <w:rPr>
          <w:iCs/>
          <w:sz w:val="16"/>
          <w:szCs w:val="16"/>
        </w:rPr>
      </w:pPr>
      <w:r w:rsidRPr="00451AD8">
        <w:rPr>
          <w:sz w:val="16"/>
          <w:szCs w:val="16"/>
        </w:rPr>
        <w:t xml:space="preserve">31. Максимальный срок исполнения административных действий составляет 30 </w:t>
      </w:r>
      <w:r w:rsidRPr="00451AD8">
        <w:rPr>
          <w:iCs/>
          <w:sz w:val="16"/>
          <w:szCs w:val="16"/>
        </w:rPr>
        <w:t>минут.</w:t>
      </w:r>
    </w:p>
    <w:p w:rsidR="00DC387E" w:rsidRPr="00451AD8" w:rsidRDefault="00DC387E" w:rsidP="00DC387E">
      <w:pPr>
        <w:ind w:firstLine="709"/>
        <w:jc w:val="both"/>
        <w:rPr>
          <w:iCs/>
          <w:sz w:val="16"/>
          <w:szCs w:val="16"/>
        </w:rPr>
      </w:pPr>
      <w:r w:rsidRPr="00451AD8">
        <w:rPr>
          <w:sz w:val="16"/>
          <w:szCs w:val="16"/>
        </w:rPr>
        <w:t>Максимальный срок исполнения административной процедуры составляет</w:t>
      </w:r>
      <w:r w:rsidRPr="00451AD8">
        <w:rPr>
          <w:iCs/>
          <w:sz w:val="16"/>
          <w:szCs w:val="16"/>
        </w:rPr>
        <w:t xml:space="preserve"> 3 </w:t>
      </w:r>
      <w:proofErr w:type="gramStart"/>
      <w:r w:rsidRPr="00451AD8">
        <w:rPr>
          <w:iCs/>
          <w:sz w:val="16"/>
          <w:szCs w:val="16"/>
        </w:rPr>
        <w:t>календарных</w:t>
      </w:r>
      <w:proofErr w:type="gramEnd"/>
      <w:r w:rsidRPr="00451AD8">
        <w:rPr>
          <w:iCs/>
          <w:sz w:val="16"/>
          <w:szCs w:val="16"/>
        </w:rPr>
        <w:t xml:space="preserve"> дня.</w:t>
      </w:r>
    </w:p>
    <w:p w:rsidR="00DC387E" w:rsidRPr="00451AD8" w:rsidRDefault="00DC387E" w:rsidP="00DC387E">
      <w:pPr>
        <w:pStyle w:val="afb"/>
        <w:tabs>
          <w:tab w:val="left" w:pos="-3119"/>
        </w:tabs>
        <w:spacing w:after="0"/>
        <w:ind w:left="0" w:firstLine="709"/>
        <w:jc w:val="both"/>
        <w:rPr>
          <w:rFonts w:cs="Times New Roman"/>
          <w:sz w:val="16"/>
          <w:szCs w:val="16"/>
        </w:rPr>
      </w:pPr>
      <w:r w:rsidRPr="00451AD8">
        <w:rPr>
          <w:rFonts w:cs="Times New Roman"/>
          <w:sz w:val="16"/>
          <w:szCs w:val="16"/>
        </w:rPr>
        <w:t>32. Основанием для начала административной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в случае, если они не представлены заявителем (далее – истребование документов), является получение специалистом, ответственным за истребование документов, комплекта документов заявителя.</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33. </w:t>
      </w:r>
      <w:proofErr w:type="gramStart"/>
      <w:r w:rsidRPr="00451AD8">
        <w:rPr>
          <w:rFonts w:ascii="Times New Roman" w:hAnsi="Times New Roman" w:cs="Times New Roman"/>
          <w:sz w:val="16"/>
          <w:szCs w:val="16"/>
        </w:rPr>
        <w:t xml:space="preserve">При выявлении оснований для возврата заявления о предоставлении земельного участка, полученного от заявителя на бумажном носителе, предусмотренных </w:t>
      </w:r>
      <w:hyperlink w:anchor="P192" w:history="1">
        <w:r w:rsidRPr="00451AD8">
          <w:rPr>
            <w:rFonts w:ascii="Times New Roman" w:hAnsi="Times New Roman" w:cs="Times New Roman"/>
            <w:sz w:val="16"/>
            <w:szCs w:val="16"/>
          </w:rPr>
          <w:t>пунктом 15</w:t>
        </w:r>
      </w:hyperlink>
      <w:r w:rsidRPr="00451AD8">
        <w:rPr>
          <w:rFonts w:ascii="Times New Roman" w:hAnsi="Times New Roman" w:cs="Times New Roman"/>
          <w:sz w:val="16"/>
          <w:szCs w:val="16"/>
        </w:rPr>
        <w:t xml:space="preserve"> административного регламента, специалист, ответственный за истребование документов, осуществляет подготовку проекта </w:t>
      </w:r>
      <w:hyperlink w:anchor="P987" w:history="1">
        <w:r w:rsidRPr="00451AD8">
          <w:rPr>
            <w:rFonts w:ascii="Times New Roman" w:hAnsi="Times New Roman" w:cs="Times New Roman"/>
            <w:sz w:val="16"/>
            <w:szCs w:val="16"/>
          </w:rPr>
          <w:t>уведомления</w:t>
        </w:r>
      </w:hyperlink>
      <w:r w:rsidRPr="00451AD8">
        <w:rPr>
          <w:rFonts w:ascii="Times New Roman" w:hAnsi="Times New Roman" w:cs="Times New Roman"/>
          <w:sz w:val="16"/>
          <w:szCs w:val="16"/>
        </w:rPr>
        <w:t xml:space="preserve"> Администрации Островского муниципального района Костромской области о возврате заявления по форме, согласно приложению № 4 к административному регламенту, с указанием причины возврата и обеспечивает его согласование, подписание в порядке делопроизводства, установленного</w:t>
      </w:r>
      <w:proofErr w:type="gramEnd"/>
      <w:r w:rsidRPr="00451AD8">
        <w:rPr>
          <w:rFonts w:ascii="Times New Roman" w:hAnsi="Times New Roman" w:cs="Times New Roman"/>
          <w:sz w:val="16"/>
          <w:szCs w:val="16"/>
        </w:rPr>
        <w:t xml:space="preserve"> в Администрации Островского муниципального района Костромской области, и направление подписанного уведомления о возврате заявления вместе с комплектом документов заявителю в сроки, установленные пунктом 15 административного регламента.</w:t>
      </w:r>
    </w:p>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rPr>
        <w:t xml:space="preserve">В случае выявления нарушений </w:t>
      </w:r>
      <w:hyperlink r:id="rId68" w:history="1">
        <w:r w:rsidRPr="00451AD8">
          <w:rPr>
            <w:rFonts w:ascii="Times New Roman" w:hAnsi="Times New Roman" w:cs="Times New Roman"/>
            <w:sz w:val="16"/>
            <w:szCs w:val="16"/>
          </w:rPr>
          <w:t>Порядка</w:t>
        </w:r>
      </w:hyperlink>
      <w:r w:rsidRPr="00451AD8">
        <w:rPr>
          <w:rFonts w:ascii="Times New Roman" w:hAnsi="Times New Roman" w:cs="Times New Roman"/>
          <w:sz w:val="16"/>
          <w:szCs w:val="16"/>
        </w:rPr>
        <w:t xml:space="preserve"> подачи заявлений в электронном виде, утвержденного Приказом Минэкономразвития России от 14.01.2015 № 7, в соответствии </w:t>
      </w:r>
      <w:hyperlink w:anchor="P283" w:history="1">
        <w:r w:rsidRPr="00451AD8">
          <w:rPr>
            <w:rFonts w:ascii="Times New Roman" w:hAnsi="Times New Roman" w:cs="Times New Roman"/>
            <w:sz w:val="16"/>
            <w:szCs w:val="16"/>
          </w:rPr>
          <w:t>пунктом 15</w:t>
        </w:r>
      </w:hyperlink>
      <w:r w:rsidRPr="00451AD8">
        <w:rPr>
          <w:rFonts w:ascii="Times New Roman" w:hAnsi="Times New Roman" w:cs="Times New Roman"/>
          <w:sz w:val="16"/>
          <w:szCs w:val="16"/>
        </w:rPr>
        <w:t xml:space="preserve"> административного регламента специалист, ответственный за истребование документов, осуществляет подготовку проекта уведомления с указанием допущенных нарушений, обеспечивает его согласование, подписание в порядке делопроизводства, установленного в Администрации Островского муниципального района Костромской области, и направление подписанного уведомления об отказе в рассмотрении на</w:t>
      </w:r>
      <w:proofErr w:type="gramEnd"/>
      <w:r w:rsidRPr="00451AD8">
        <w:rPr>
          <w:rFonts w:ascii="Times New Roman" w:hAnsi="Times New Roman" w:cs="Times New Roman"/>
          <w:sz w:val="16"/>
          <w:szCs w:val="16"/>
        </w:rPr>
        <w:t xml:space="preserve"> указанный в заявлении адрес электронной почты (при наличии) заявителя или иным указанным в заявлении способом в течение 5 рабочих дней со дня представления такого заявления в Администрации Островского муниципального района Костромской области.</w:t>
      </w:r>
    </w:p>
    <w:p w:rsidR="00DC387E" w:rsidRPr="00451AD8" w:rsidRDefault="00DC387E" w:rsidP="00DC387E">
      <w:pPr>
        <w:ind w:firstLine="709"/>
        <w:jc w:val="both"/>
        <w:rPr>
          <w:sz w:val="16"/>
          <w:szCs w:val="16"/>
        </w:rPr>
      </w:pPr>
      <w:r w:rsidRPr="00451AD8">
        <w:rPr>
          <w:sz w:val="16"/>
          <w:szCs w:val="16"/>
        </w:rPr>
        <w:t xml:space="preserve">34. При отсутствии оснований для возврата документов заявителю, предусмотренных </w:t>
      </w:r>
      <w:hyperlink w:anchor="P192" w:history="1">
        <w:r w:rsidRPr="00451AD8">
          <w:rPr>
            <w:sz w:val="16"/>
            <w:szCs w:val="16"/>
          </w:rPr>
          <w:t>пунктом 15</w:t>
        </w:r>
      </w:hyperlink>
      <w:r w:rsidRPr="00451AD8">
        <w:rPr>
          <w:sz w:val="16"/>
          <w:szCs w:val="16"/>
        </w:rPr>
        <w:t xml:space="preserve"> административного регламента, специалист, ответственный за истребование документов:</w:t>
      </w:r>
    </w:p>
    <w:p w:rsidR="00DC387E" w:rsidRPr="00451AD8" w:rsidRDefault="00DC387E" w:rsidP="00DC387E">
      <w:pPr>
        <w:ind w:firstLine="709"/>
        <w:jc w:val="both"/>
        <w:rPr>
          <w:sz w:val="16"/>
          <w:szCs w:val="16"/>
        </w:rPr>
      </w:pPr>
      <w:r w:rsidRPr="00451AD8">
        <w:rPr>
          <w:sz w:val="16"/>
          <w:szCs w:val="16"/>
        </w:rPr>
        <w:t>1) устанавливает факт отсутствия документов и сведений, необходимых для получения муниципальной услуги, которые подлежат истребованию посредством системы межведомственного взаимодействия;</w:t>
      </w:r>
    </w:p>
    <w:p w:rsidR="00DC387E" w:rsidRPr="00451AD8" w:rsidRDefault="00DC387E" w:rsidP="00DC387E">
      <w:pPr>
        <w:ind w:firstLine="709"/>
        <w:jc w:val="both"/>
        <w:rPr>
          <w:sz w:val="16"/>
          <w:szCs w:val="16"/>
        </w:rPr>
      </w:pPr>
      <w:r w:rsidRPr="00451AD8">
        <w:rPr>
          <w:sz w:val="16"/>
          <w:szCs w:val="16"/>
        </w:rPr>
        <w:t>2) оформляет и направляет запросы:</w:t>
      </w:r>
    </w:p>
    <w:p w:rsidR="00DC387E" w:rsidRPr="00451AD8" w:rsidRDefault="00DC387E" w:rsidP="00DC387E">
      <w:pPr>
        <w:ind w:firstLine="709"/>
        <w:jc w:val="both"/>
        <w:rPr>
          <w:iCs/>
          <w:sz w:val="16"/>
          <w:szCs w:val="16"/>
        </w:rPr>
      </w:pPr>
      <w:r w:rsidRPr="00451AD8">
        <w:rPr>
          <w:iCs/>
          <w:sz w:val="16"/>
          <w:szCs w:val="16"/>
        </w:rPr>
        <w:t>в Федеральную налоговую службу - для получения выписки из ЕГРИП или ЕГРЮЛ;</w:t>
      </w:r>
    </w:p>
    <w:p w:rsidR="00DC387E" w:rsidRPr="00451AD8" w:rsidRDefault="00DC387E" w:rsidP="00DC387E">
      <w:pPr>
        <w:ind w:firstLine="709"/>
        <w:jc w:val="both"/>
        <w:rPr>
          <w:rStyle w:val="af8"/>
          <w:b w:val="0"/>
          <w:bCs w:val="0"/>
          <w:sz w:val="16"/>
          <w:szCs w:val="16"/>
        </w:rPr>
      </w:pPr>
      <w:r w:rsidRPr="00451AD8">
        <w:rPr>
          <w:iCs/>
          <w:sz w:val="16"/>
          <w:szCs w:val="16"/>
        </w:rPr>
        <w:t xml:space="preserve">в </w:t>
      </w:r>
      <w:r w:rsidRPr="00451AD8">
        <w:rPr>
          <w:rStyle w:val="af8"/>
          <w:b w:val="0"/>
          <w:bCs w:val="0"/>
          <w:sz w:val="16"/>
          <w:szCs w:val="16"/>
        </w:rPr>
        <w:t>Федеральную службу государственной регистрации, кадастра и картографии - для получения выписок из ЕГРН об объекте недвижимости (об испрашиваемом земельном участке, об объекте незавершенного строительства, расположенном на испрашиваемом земельном участке);</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в администрацию Костромской области – для получения распоряжения губернатора Костромской области;</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в департамент природных ресурсов и охраны окружающей среды Костромской области - для получения решения о предоставлении в пользование водных биологических ресурсов либо договора о предоставлении рыбопромыслового участка, договора пользования водными биологическими ресурсами.</w:t>
      </w:r>
    </w:p>
    <w:p w:rsidR="00DC387E" w:rsidRPr="00451AD8" w:rsidRDefault="00DC387E" w:rsidP="00DC387E">
      <w:pPr>
        <w:ind w:firstLine="709"/>
        <w:jc w:val="both"/>
        <w:rPr>
          <w:sz w:val="16"/>
          <w:szCs w:val="16"/>
        </w:rPr>
      </w:pPr>
      <w:r w:rsidRPr="00451AD8">
        <w:rPr>
          <w:sz w:val="16"/>
          <w:szCs w:val="16"/>
        </w:rPr>
        <w:t>Порядок направления межведомственного запроса, а также состав сведений, которые необходимы для предоставления муниципальной услуги, определяются технологической картой межведомственного взаимодействия.</w:t>
      </w:r>
    </w:p>
    <w:p w:rsidR="00DC387E" w:rsidRPr="00451AD8" w:rsidRDefault="00DC387E" w:rsidP="00DC387E">
      <w:pPr>
        <w:ind w:firstLine="709"/>
        <w:jc w:val="both"/>
        <w:rPr>
          <w:bCs/>
          <w:sz w:val="16"/>
          <w:szCs w:val="16"/>
        </w:rPr>
      </w:pPr>
      <w:r w:rsidRPr="00451AD8">
        <w:rPr>
          <w:bCs/>
          <w:sz w:val="16"/>
          <w:szCs w:val="16"/>
        </w:rPr>
        <w:t>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DC387E" w:rsidRPr="00451AD8" w:rsidRDefault="00DC387E" w:rsidP="00DC387E">
      <w:pPr>
        <w:ind w:firstLine="709"/>
        <w:jc w:val="both"/>
        <w:rPr>
          <w:bCs/>
          <w:sz w:val="16"/>
          <w:szCs w:val="16"/>
        </w:rPr>
      </w:pPr>
      <w:r w:rsidRPr="00451AD8">
        <w:rPr>
          <w:bCs/>
          <w:sz w:val="16"/>
          <w:szCs w:val="16"/>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единой системе межведомственного электронного взаимодействия.</w:t>
      </w:r>
    </w:p>
    <w:p w:rsidR="00DC387E" w:rsidRPr="00451AD8" w:rsidRDefault="00DC387E" w:rsidP="00DC387E">
      <w:pPr>
        <w:shd w:val="clear" w:color="auto" w:fill="FFFFFF"/>
        <w:ind w:firstLine="709"/>
        <w:jc w:val="both"/>
        <w:rPr>
          <w:noProof/>
          <w:sz w:val="16"/>
          <w:szCs w:val="16"/>
        </w:rPr>
      </w:pPr>
      <w:r w:rsidRPr="00451AD8">
        <w:rPr>
          <w:sz w:val="16"/>
          <w:szCs w:val="16"/>
        </w:rPr>
        <w:t>В случае обращения заявителя за получением муниципальной услуги посредством региональной информационной системы «Единый портал Костромской области» ему направляется уведомление о факте отправки межведомственных запросов (при наличии технической возможности).</w:t>
      </w:r>
    </w:p>
    <w:p w:rsidR="00DC387E" w:rsidRPr="00451AD8" w:rsidRDefault="00DC387E" w:rsidP="00DC387E">
      <w:pPr>
        <w:ind w:firstLine="709"/>
        <w:jc w:val="both"/>
        <w:rPr>
          <w:strike/>
          <w:sz w:val="16"/>
          <w:szCs w:val="16"/>
        </w:rPr>
      </w:pPr>
      <w:r w:rsidRPr="00451AD8">
        <w:rPr>
          <w:noProof/>
          <w:sz w:val="16"/>
          <w:szCs w:val="16"/>
        </w:rPr>
        <w:t>Письменный межведомственный запрос должен содержать:</w:t>
      </w:r>
    </w:p>
    <w:p w:rsidR="00DC387E" w:rsidRPr="00451AD8" w:rsidRDefault="00DC387E" w:rsidP="00DC387E">
      <w:pPr>
        <w:ind w:firstLine="709"/>
        <w:jc w:val="both"/>
        <w:rPr>
          <w:sz w:val="16"/>
          <w:szCs w:val="16"/>
        </w:rPr>
      </w:pPr>
      <w:r w:rsidRPr="00451AD8">
        <w:rPr>
          <w:sz w:val="16"/>
          <w:szCs w:val="16"/>
        </w:rPr>
        <w:t>наименование органа или организации, направляющих межведомственный запрос;</w:t>
      </w:r>
    </w:p>
    <w:p w:rsidR="00DC387E" w:rsidRPr="00451AD8" w:rsidRDefault="00DC387E" w:rsidP="00DC387E">
      <w:pPr>
        <w:ind w:firstLine="709"/>
        <w:jc w:val="both"/>
        <w:rPr>
          <w:sz w:val="16"/>
          <w:szCs w:val="16"/>
        </w:rPr>
      </w:pPr>
      <w:r w:rsidRPr="00451AD8">
        <w:rPr>
          <w:sz w:val="16"/>
          <w:szCs w:val="16"/>
        </w:rPr>
        <w:t>наименование органа или организации, в адрес которых направляется межведомственный запрос;</w:t>
      </w:r>
    </w:p>
    <w:p w:rsidR="00DC387E" w:rsidRPr="00451AD8" w:rsidRDefault="00DC387E" w:rsidP="00DC387E">
      <w:pPr>
        <w:ind w:firstLine="709"/>
        <w:jc w:val="both"/>
        <w:rPr>
          <w:sz w:val="16"/>
          <w:szCs w:val="16"/>
        </w:rPr>
      </w:pPr>
      <w:r w:rsidRPr="00451AD8">
        <w:rPr>
          <w:sz w:val="16"/>
          <w:szCs w:val="16"/>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DC387E" w:rsidRPr="00451AD8" w:rsidRDefault="00DC387E" w:rsidP="00DC387E">
      <w:pPr>
        <w:ind w:firstLine="709"/>
        <w:jc w:val="both"/>
        <w:rPr>
          <w:sz w:val="16"/>
          <w:szCs w:val="16"/>
        </w:rPr>
      </w:pPr>
      <w:r w:rsidRPr="00451AD8">
        <w:rPr>
          <w:sz w:val="16"/>
          <w:szCs w:val="16"/>
        </w:rPr>
        <w:t>указание на положения нормативного правового акта, которым установлено представление документа и (или) информации, необходимые для предоставления муниципальной услуги, и указание на реквизиты данного нормативного правового акта;</w:t>
      </w:r>
    </w:p>
    <w:p w:rsidR="00DC387E" w:rsidRPr="00451AD8" w:rsidRDefault="00DC387E" w:rsidP="00DC387E">
      <w:pPr>
        <w:ind w:firstLine="709"/>
        <w:jc w:val="both"/>
        <w:rPr>
          <w:sz w:val="16"/>
          <w:szCs w:val="16"/>
        </w:rPr>
      </w:pPr>
      <w:r w:rsidRPr="00451AD8">
        <w:rPr>
          <w:sz w:val="16"/>
          <w:szCs w:val="16"/>
        </w:rPr>
        <w:t xml:space="preserve">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451AD8">
        <w:rPr>
          <w:sz w:val="16"/>
          <w:szCs w:val="16"/>
        </w:rPr>
        <w:t>таких</w:t>
      </w:r>
      <w:proofErr w:type="gramEnd"/>
      <w:r w:rsidRPr="00451AD8">
        <w:rPr>
          <w:sz w:val="16"/>
          <w:szCs w:val="16"/>
        </w:rPr>
        <w:t xml:space="preserve"> документа и (или) информации;</w:t>
      </w:r>
    </w:p>
    <w:p w:rsidR="00DC387E" w:rsidRPr="00451AD8" w:rsidRDefault="00DC387E" w:rsidP="00DC387E">
      <w:pPr>
        <w:ind w:firstLine="709"/>
        <w:jc w:val="both"/>
        <w:rPr>
          <w:sz w:val="16"/>
          <w:szCs w:val="16"/>
        </w:rPr>
      </w:pPr>
      <w:r w:rsidRPr="00451AD8">
        <w:rPr>
          <w:sz w:val="16"/>
          <w:szCs w:val="16"/>
        </w:rPr>
        <w:t>контактная информация для направления ответа на межведомственный запрос;</w:t>
      </w:r>
    </w:p>
    <w:p w:rsidR="00DC387E" w:rsidRPr="00451AD8" w:rsidRDefault="00DC387E" w:rsidP="00DC387E">
      <w:pPr>
        <w:ind w:firstLine="709"/>
        <w:jc w:val="both"/>
        <w:rPr>
          <w:sz w:val="16"/>
          <w:szCs w:val="16"/>
        </w:rPr>
      </w:pPr>
      <w:r w:rsidRPr="00451AD8">
        <w:rPr>
          <w:sz w:val="16"/>
          <w:szCs w:val="16"/>
        </w:rPr>
        <w:t>дата направления межведомственного запроса;</w:t>
      </w:r>
    </w:p>
    <w:p w:rsidR="00DC387E" w:rsidRPr="00451AD8" w:rsidRDefault="00DC387E" w:rsidP="00DC387E">
      <w:pPr>
        <w:ind w:firstLine="709"/>
        <w:jc w:val="both"/>
        <w:rPr>
          <w:sz w:val="16"/>
          <w:szCs w:val="16"/>
        </w:rPr>
      </w:pPr>
      <w:r w:rsidRPr="00451AD8">
        <w:rPr>
          <w:sz w:val="16"/>
          <w:szCs w:val="16"/>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DC387E" w:rsidRPr="00451AD8" w:rsidRDefault="00DC387E" w:rsidP="00DC387E">
      <w:pPr>
        <w:ind w:firstLine="709"/>
        <w:jc w:val="both"/>
        <w:rPr>
          <w:sz w:val="16"/>
          <w:szCs w:val="16"/>
        </w:rPr>
      </w:pPr>
      <w:r w:rsidRPr="00451AD8">
        <w:rPr>
          <w:sz w:val="16"/>
          <w:szCs w:val="16"/>
        </w:rPr>
        <w:t xml:space="preserve">информация о факте получения согласия от заявителя, о представлении информации, доступ к которой ограничен федеральными </w:t>
      </w:r>
      <w:hyperlink r:id="rId69" w:history="1">
        <w:r w:rsidRPr="00451AD8">
          <w:rPr>
            <w:sz w:val="16"/>
            <w:szCs w:val="16"/>
          </w:rPr>
          <w:t>законами</w:t>
        </w:r>
      </w:hyperlink>
      <w:r w:rsidRPr="00451AD8">
        <w:rPr>
          <w:sz w:val="16"/>
          <w:szCs w:val="16"/>
        </w:rPr>
        <w:t xml:space="preserve"> (при направлении межведомственного запроса о представлении информации, доступ к которой ограничен федеральными </w:t>
      </w:r>
      <w:hyperlink r:id="rId70" w:history="1">
        <w:r w:rsidRPr="00451AD8">
          <w:rPr>
            <w:sz w:val="16"/>
            <w:szCs w:val="16"/>
          </w:rPr>
          <w:t>законами</w:t>
        </w:r>
      </w:hyperlink>
      <w:r w:rsidRPr="00451AD8">
        <w:rPr>
          <w:sz w:val="16"/>
          <w:szCs w:val="16"/>
        </w:rPr>
        <w:t>).</w:t>
      </w:r>
    </w:p>
    <w:p w:rsidR="00DC387E" w:rsidRPr="00451AD8" w:rsidRDefault="00DC387E" w:rsidP="00DC387E">
      <w:pPr>
        <w:ind w:firstLine="709"/>
        <w:jc w:val="both"/>
        <w:rPr>
          <w:sz w:val="16"/>
          <w:szCs w:val="16"/>
        </w:rPr>
      </w:pPr>
      <w:r w:rsidRPr="00451AD8">
        <w:rPr>
          <w:sz w:val="16"/>
          <w:szCs w:val="16"/>
        </w:rPr>
        <w:t xml:space="preserve">3) при поступлении ответов на запросы от органов и организаций </w:t>
      </w:r>
      <w:r w:rsidRPr="00451AD8">
        <w:rPr>
          <w:iCs/>
          <w:sz w:val="16"/>
          <w:szCs w:val="16"/>
        </w:rPr>
        <w:t>специалист, ответственный за истребование документов</w:t>
      </w:r>
      <w:r w:rsidRPr="00451AD8">
        <w:rPr>
          <w:sz w:val="16"/>
          <w:szCs w:val="16"/>
        </w:rPr>
        <w:t>:</w:t>
      </w:r>
    </w:p>
    <w:p w:rsidR="00DC387E" w:rsidRPr="00451AD8" w:rsidRDefault="00DC387E" w:rsidP="00DC387E">
      <w:pPr>
        <w:ind w:firstLine="709"/>
        <w:jc w:val="both"/>
        <w:rPr>
          <w:sz w:val="16"/>
          <w:szCs w:val="16"/>
        </w:rPr>
      </w:pPr>
      <w:r w:rsidRPr="00451AD8">
        <w:rPr>
          <w:sz w:val="16"/>
          <w:szCs w:val="16"/>
        </w:rPr>
        <w:t>дополняет комплект документов заявителя полученными ответами на запросы, оформленными на бумажном носителе;</w:t>
      </w:r>
    </w:p>
    <w:p w:rsidR="00DC387E" w:rsidRPr="00451AD8" w:rsidRDefault="00DC387E" w:rsidP="00DC387E">
      <w:pPr>
        <w:pStyle w:val="afb"/>
        <w:spacing w:after="0"/>
        <w:ind w:left="0" w:firstLine="709"/>
        <w:jc w:val="both"/>
        <w:rPr>
          <w:rFonts w:cs="Times New Roman"/>
          <w:sz w:val="16"/>
          <w:szCs w:val="16"/>
        </w:rPr>
      </w:pPr>
      <w:r w:rsidRPr="00451AD8">
        <w:rPr>
          <w:rFonts w:cs="Times New Roman"/>
          <w:sz w:val="16"/>
          <w:szCs w:val="16"/>
        </w:rPr>
        <w:t>передает комплект документов заявителя специалисту, ответственному за рассмотрение документов.</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в случае поступления ответа по межведомственному запросу об отсутствии запрашиваемых документов (сведений) специалист, ответственный за истребование документов, готовит </w:t>
      </w:r>
      <w:hyperlink w:anchor="P1103" w:history="1">
        <w:r w:rsidRPr="00451AD8">
          <w:rPr>
            <w:rFonts w:ascii="Times New Roman" w:hAnsi="Times New Roman" w:cs="Times New Roman"/>
            <w:sz w:val="16"/>
            <w:szCs w:val="16"/>
          </w:rPr>
          <w:t>уведомление</w:t>
        </w:r>
      </w:hyperlink>
      <w:r w:rsidRPr="00451AD8">
        <w:rPr>
          <w:rFonts w:ascii="Times New Roman" w:hAnsi="Times New Roman" w:cs="Times New Roman"/>
          <w:sz w:val="16"/>
          <w:szCs w:val="16"/>
        </w:rPr>
        <w:t xml:space="preserve"> по форме согласно приложению № 5 к административному регламенту с предложением представить необходимые документы самостоятельно и направляет его заявителю.</w:t>
      </w:r>
    </w:p>
    <w:p w:rsidR="00DC387E" w:rsidRPr="00451AD8" w:rsidRDefault="00DC387E" w:rsidP="00DC387E">
      <w:pPr>
        <w:ind w:firstLine="709"/>
        <w:jc w:val="both"/>
        <w:rPr>
          <w:sz w:val="16"/>
          <w:szCs w:val="16"/>
        </w:rPr>
      </w:pPr>
      <w:r w:rsidRPr="00451AD8">
        <w:rPr>
          <w:sz w:val="16"/>
          <w:szCs w:val="16"/>
        </w:rPr>
        <w:t>35. Результатом исполнения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специалисту, ответственному за рассмотрение документов, или направление заявителю уведомления о возврате заявления с комплектом представленных документов.</w:t>
      </w:r>
    </w:p>
    <w:p w:rsidR="00DC387E" w:rsidRPr="00451AD8" w:rsidRDefault="00DC387E" w:rsidP="00DC387E">
      <w:pPr>
        <w:ind w:firstLine="709"/>
        <w:jc w:val="both"/>
        <w:rPr>
          <w:sz w:val="16"/>
          <w:szCs w:val="16"/>
        </w:rPr>
      </w:pPr>
      <w:r w:rsidRPr="00451AD8">
        <w:rPr>
          <w:sz w:val="16"/>
          <w:szCs w:val="16"/>
        </w:rPr>
        <w:t>36. Максимальный срок исполнения административных действий составляет 30 минут.</w:t>
      </w:r>
    </w:p>
    <w:p w:rsidR="00DC387E" w:rsidRPr="00451AD8" w:rsidRDefault="00DC387E" w:rsidP="00DC387E">
      <w:pPr>
        <w:ind w:firstLine="709"/>
        <w:jc w:val="both"/>
        <w:rPr>
          <w:iCs/>
          <w:sz w:val="16"/>
          <w:szCs w:val="16"/>
        </w:rPr>
      </w:pPr>
      <w:r w:rsidRPr="00451AD8">
        <w:rPr>
          <w:sz w:val="16"/>
          <w:szCs w:val="16"/>
        </w:rPr>
        <w:lastRenderedPageBreak/>
        <w:t>Максимальный срок исполнения административной процедуры составляет 7</w:t>
      </w:r>
      <w:r w:rsidRPr="00451AD8">
        <w:rPr>
          <w:iCs/>
          <w:sz w:val="16"/>
          <w:szCs w:val="16"/>
        </w:rPr>
        <w:t xml:space="preserve"> календарных дней.</w:t>
      </w:r>
    </w:p>
    <w:p w:rsidR="00DC387E" w:rsidRPr="00451AD8" w:rsidRDefault="00DC387E" w:rsidP="00DC387E">
      <w:pPr>
        <w:ind w:firstLine="709"/>
        <w:jc w:val="both"/>
        <w:rPr>
          <w:sz w:val="16"/>
          <w:szCs w:val="16"/>
        </w:rPr>
      </w:pPr>
      <w:r w:rsidRPr="00451AD8">
        <w:rPr>
          <w:sz w:val="16"/>
          <w:szCs w:val="16"/>
        </w:rPr>
        <w:t>37. Основанием для начала административной процедуры рассмотрения документов является получение специалистом, ответственным за рассмотрение документов, комплекта  документов заявителя.</w:t>
      </w:r>
    </w:p>
    <w:p w:rsidR="00DC387E" w:rsidRPr="00451AD8" w:rsidRDefault="00DC387E" w:rsidP="00DC387E">
      <w:pPr>
        <w:ind w:firstLine="709"/>
        <w:jc w:val="both"/>
        <w:rPr>
          <w:sz w:val="16"/>
          <w:szCs w:val="16"/>
        </w:rPr>
      </w:pPr>
      <w:r w:rsidRPr="00451AD8">
        <w:rPr>
          <w:sz w:val="16"/>
          <w:szCs w:val="16"/>
        </w:rPr>
        <w:t>38. Осуществляя рассмотрение документов заявителя, специалист, ответственный за рассмотрение документов, выявляет наличие оснований для отказа в предоставлении муниципальной услуги, предусмотренных пунктом 16 административного регламента.</w:t>
      </w:r>
    </w:p>
    <w:p w:rsidR="00DC387E" w:rsidRPr="00451AD8" w:rsidRDefault="00DC387E" w:rsidP="00DC387E">
      <w:pPr>
        <w:ind w:firstLine="709"/>
        <w:jc w:val="both"/>
        <w:rPr>
          <w:sz w:val="16"/>
          <w:szCs w:val="16"/>
        </w:rPr>
      </w:pPr>
      <w:r w:rsidRPr="00451AD8">
        <w:rPr>
          <w:sz w:val="16"/>
          <w:szCs w:val="16"/>
        </w:rPr>
        <w:t>При наличии оснований для отказа в предоставлении муниципальной услуги, предусмотренных пунктом 16 административного регламента, специалист, ответственный за рассмотрение документов, осуществляет подготовку проекта Администрации Островского муниципального района Костромской области об отказе в предоставлении земельного участка.</w:t>
      </w:r>
    </w:p>
    <w:p w:rsidR="00DC387E" w:rsidRPr="00451AD8" w:rsidRDefault="00DC387E" w:rsidP="00DC387E">
      <w:pPr>
        <w:ind w:firstLine="709"/>
        <w:jc w:val="both"/>
        <w:rPr>
          <w:sz w:val="16"/>
          <w:szCs w:val="16"/>
        </w:rPr>
      </w:pPr>
      <w:r w:rsidRPr="00451AD8">
        <w:rPr>
          <w:sz w:val="16"/>
          <w:szCs w:val="16"/>
        </w:rPr>
        <w:t>39. При отсутствии оснований для отказа в предоставлении муниципальной услуги, предусмотренных пунктом 16 административного регламента, специалист, ответственный за рассмотрение документов:</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формирует дело заявителя;</w:t>
      </w:r>
    </w:p>
    <w:p w:rsidR="00DC387E" w:rsidRPr="00451AD8" w:rsidRDefault="00DC387E" w:rsidP="00DC387E">
      <w:pPr>
        <w:ind w:firstLine="709"/>
        <w:jc w:val="both"/>
        <w:rPr>
          <w:sz w:val="16"/>
          <w:szCs w:val="16"/>
        </w:rPr>
      </w:pPr>
      <w:r w:rsidRPr="00451AD8">
        <w:rPr>
          <w:sz w:val="16"/>
          <w:szCs w:val="16"/>
        </w:rPr>
        <w:t>осуществляет подготовку проекта Администрации Островского муниципального района Костромской области о предоставлении земельного участка в собственность бесплатно, или проекта договора купли-продажи земельного участка, или проекта договора аренды земельного участка.</w:t>
      </w:r>
    </w:p>
    <w:p w:rsidR="00DC387E" w:rsidRPr="00451AD8" w:rsidRDefault="00DC387E" w:rsidP="00DC387E">
      <w:pPr>
        <w:ind w:firstLine="709"/>
        <w:jc w:val="both"/>
        <w:rPr>
          <w:sz w:val="16"/>
          <w:szCs w:val="16"/>
        </w:rPr>
      </w:pPr>
      <w:r w:rsidRPr="00451AD8">
        <w:rPr>
          <w:sz w:val="16"/>
          <w:szCs w:val="16"/>
        </w:rPr>
        <w:t xml:space="preserve">40. </w:t>
      </w:r>
      <w:proofErr w:type="gramStart"/>
      <w:r w:rsidRPr="00451AD8">
        <w:rPr>
          <w:sz w:val="16"/>
          <w:szCs w:val="16"/>
        </w:rPr>
        <w:t>Специалист, ответственный за рассмотрение документов, проводит согласование проекта Администрации Островского муниципального района Костромской области о предоставлении земельного участка в собственность бесплатно, или проекта договора купли-продажи земельного участка, или проекта договора аренды земельного участка, или проекта Администрации Островского муниципального района Костромской области об отказе в предоставлении земельного участка и передает соответствующий проект документа и дело заявителя главе Островского муниципального района Костромской</w:t>
      </w:r>
      <w:proofErr w:type="gramEnd"/>
      <w:r w:rsidRPr="00451AD8">
        <w:rPr>
          <w:sz w:val="16"/>
          <w:szCs w:val="16"/>
        </w:rPr>
        <w:t xml:space="preserve"> области для принятия решения.</w:t>
      </w:r>
    </w:p>
    <w:p w:rsidR="00DC387E" w:rsidRPr="00451AD8" w:rsidRDefault="00DC387E" w:rsidP="00DC387E">
      <w:pPr>
        <w:ind w:firstLine="709"/>
        <w:jc w:val="both"/>
        <w:rPr>
          <w:sz w:val="16"/>
          <w:szCs w:val="16"/>
        </w:rPr>
      </w:pPr>
      <w:r w:rsidRPr="00451AD8">
        <w:rPr>
          <w:sz w:val="16"/>
          <w:szCs w:val="16"/>
        </w:rPr>
        <w:t xml:space="preserve">41. </w:t>
      </w:r>
      <w:proofErr w:type="gramStart"/>
      <w:r w:rsidRPr="00451AD8">
        <w:rPr>
          <w:sz w:val="16"/>
          <w:szCs w:val="16"/>
        </w:rPr>
        <w:t>Результатом исполнения административной процедуры является подготовка проекта постановления Администрации Островского муниципального района Костромской области о предоставлении земельного участка в собственность бесплатно, или проекта договора купли-продажи земельного участка, или проекта договора аренды земельного участка, или проекта уведомления Администрации Островского муниципального района Костромской области об отказе в предоставлении земельного участка и передача их с делом заявителя главе Островского муниципального района Костромской области</w:t>
      </w:r>
      <w:proofErr w:type="gramEnd"/>
      <w:r w:rsidRPr="00451AD8">
        <w:rPr>
          <w:sz w:val="16"/>
          <w:szCs w:val="16"/>
        </w:rPr>
        <w:t xml:space="preserve"> для принятия решения.</w:t>
      </w:r>
    </w:p>
    <w:p w:rsidR="00DC387E" w:rsidRPr="00451AD8" w:rsidRDefault="00DC387E" w:rsidP="00DC387E">
      <w:pPr>
        <w:ind w:firstLine="709"/>
        <w:jc w:val="both"/>
        <w:rPr>
          <w:sz w:val="16"/>
          <w:szCs w:val="16"/>
        </w:rPr>
      </w:pPr>
      <w:r w:rsidRPr="00451AD8">
        <w:rPr>
          <w:sz w:val="16"/>
          <w:szCs w:val="16"/>
        </w:rPr>
        <w:t>42. Максимальный срок исполнения административных действий составляет 60 минут.</w:t>
      </w:r>
    </w:p>
    <w:p w:rsidR="00DC387E" w:rsidRPr="00451AD8" w:rsidRDefault="00DC387E" w:rsidP="00DC387E">
      <w:pPr>
        <w:ind w:firstLine="709"/>
        <w:jc w:val="both"/>
        <w:rPr>
          <w:sz w:val="16"/>
          <w:szCs w:val="16"/>
        </w:rPr>
      </w:pPr>
      <w:r w:rsidRPr="00451AD8">
        <w:rPr>
          <w:sz w:val="16"/>
          <w:szCs w:val="16"/>
        </w:rPr>
        <w:t xml:space="preserve">Максимальный срок исполнения административной процедуры составляет 13 </w:t>
      </w:r>
      <w:r w:rsidRPr="00451AD8">
        <w:rPr>
          <w:iCs/>
          <w:sz w:val="16"/>
          <w:szCs w:val="16"/>
        </w:rPr>
        <w:t>календарных дней</w:t>
      </w:r>
      <w:r w:rsidRPr="00451AD8">
        <w:rPr>
          <w:sz w:val="16"/>
          <w:szCs w:val="16"/>
        </w:rPr>
        <w:t xml:space="preserve">. </w:t>
      </w:r>
    </w:p>
    <w:p w:rsidR="00DC387E" w:rsidRPr="00451AD8" w:rsidRDefault="00DC387E" w:rsidP="00DC387E">
      <w:pPr>
        <w:ind w:firstLine="709"/>
        <w:jc w:val="both"/>
        <w:rPr>
          <w:sz w:val="16"/>
          <w:szCs w:val="16"/>
        </w:rPr>
      </w:pPr>
      <w:r w:rsidRPr="00451AD8">
        <w:rPr>
          <w:sz w:val="16"/>
          <w:szCs w:val="16"/>
        </w:rPr>
        <w:t xml:space="preserve">43. </w:t>
      </w:r>
      <w:proofErr w:type="gramStart"/>
      <w:r w:rsidRPr="00451AD8">
        <w:rPr>
          <w:sz w:val="16"/>
          <w:szCs w:val="16"/>
        </w:rPr>
        <w:t>Основанием для начала административной процедуры принятия решения о предоставлении (об отказе в предоставлении) муниципальной услуги является получение главой Островского муниципального района Костромской области проекта постановления Администрации Островского муниципального района Костромской области о предоставлении земельного участка в собственность бесплатно, или проекта договора купли-продажи земельного участка, или проекта договора аренды земельного участка, или проекта уведомления Администрации Островского муниципального района Костромской области об</w:t>
      </w:r>
      <w:proofErr w:type="gramEnd"/>
      <w:r w:rsidRPr="00451AD8">
        <w:rPr>
          <w:sz w:val="16"/>
          <w:szCs w:val="16"/>
        </w:rPr>
        <w:t xml:space="preserve"> </w:t>
      </w:r>
      <w:proofErr w:type="gramStart"/>
      <w:r w:rsidRPr="00451AD8">
        <w:rPr>
          <w:sz w:val="16"/>
          <w:szCs w:val="16"/>
        </w:rPr>
        <w:t>отказе</w:t>
      </w:r>
      <w:proofErr w:type="gramEnd"/>
      <w:r w:rsidRPr="00451AD8">
        <w:rPr>
          <w:sz w:val="16"/>
          <w:szCs w:val="16"/>
        </w:rPr>
        <w:t xml:space="preserve"> в предоставлении земельного участка и дела заявителя.</w:t>
      </w:r>
    </w:p>
    <w:p w:rsidR="00DC387E" w:rsidRPr="00451AD8" w:rsidRDefault="00DC387E" w:rsidP="00DC387E">
      <w:pPr>
        <w:ind w:firstLine="709"/>
        <w:jc w:val="both"/>
        <w:rPr>
          <w:sz w:val="16"/>
          <w:szCs w:val="16"/>
        </w:rPr>
      </w:pPr>
      <w:r w:rsidRPr="00451AD8">
        <w:rPr>
          <w:sz w:val="16"/>
          <w:szCs w:val="16"/>
        </w:rPr>
        <w:t>44. Глава Островского муниципального района Костромской области определяет правомерность предоставления (отказа в предоставлении) заявителю муниципальной услуги.</w:t>
      </w:r>
    </w:p>
    <w:p w:rsidR="00DC387E" w:rsidRPr="00451AD8" w:rsidRDefault="00DC387E" w:rsidP="00DC387E">
      <w:pPr>
        <w:ind w:firstLine="709"/>
        <w:jc w:val="both"/>
        <w:rPr>
          <w:sz w:val="16"/>
          <w:szCs w:val="16"/>
        </w:rPr>
      </w:pPr>
      <w:r w:rsidRPr="00451AD8">
        <w:rPr>
          <w:sz w:val="16"/>
          <w:szCs w:val="16"/>
        </w:rPr>
        <w:t>45. Если проект документа, указанного в пункте 43 административного регламента (далее – проект документа), не соответствуют действующему законодательству, глава Островского муниципального района Костромской области возвращает его специалисту, подготовившему проект документа, для приведения его в соответствие с требованиями действующего законодательства с указанием причины возврата.</w:t>
      </w:r>
    </w:p>
    <w:p w:rsidR="00DC387E" w:rsidRPr="00451AD8" w:rsidRDefault="00DC387E" w:rsidP="00DC387E">
      <w:pPr>
        <w:ind w:firstLine="709"/>
        <w:jc w:val="both"/>
        <w:rPr>
          <w:sz w:val="16"/>
          <w:szCs w:val="16"/>
        </w:rPr>
      </w:pPr>
      <w:r w:rsidRPr="00451AD8">
        <w:rPr>
          <w:sz w:val="16"/>
          <w:szCs w:val="16"/>
        </w:rPr>
        <w:t>46. В случае соответствия проекта документа действующему законодательству глава Островского муниципального района Костромской области:</w:t>
      </w:r>
    </w:p>
    <w:p w:rsidR="00DC387E" w:rsidRPr="00451AD8" w:rsidRDefault="00DC387E" w:rsidP="00DC387E">
      <w:pPr>
        <w:ind w:firstLine="709"/>
        <w:jc w:val="both"/>
        <w:rPr>
          <w:sz w:val="16"/>
          <w:szCs w:val="16"/>
        </w:rPr>
      </w:pPr>
      <w:r w:rsidRPr="00451AD8">
        <w:rPr>
          <w:sz w:val="16"/>
          <w:szCs w:val="16"/>
        </w:rPr>
        <w:t>1) подписывает проект документа, заверяет печатью Администрации Островского муниципального района Костромской области;</w:t>
      </w:r>
    </w:p>
    <w:p w:rsidR="00DC387E" w:rsidRPr="00451AD8" w:rsidRDefault="00DC387E" w:rsidP="00DC387E">
      <w:pPr>
        <w:ind w:firstLine="709"/>
        <w:jc w:val="both"/>
        <w:rPr>
          <w:sz w:val="16"/>
          <w:szCs w:val="16"/>
        </w:rPr>
      </w:pPr>
      <w:r w:rsidRPr="00451AD8">
        <w:rPr>
          <w:sz w:val="16"/>
          <w:szCs w:val="16"/>
        </w:rPr>
        <w:t>2) передает документ и дело заявителя специалисту, ответственному за выдачу документов.</w:t>
      </w:r>
    </w:p>
    <w:p w:rsidR="00DC387E" w:rsidRPr="00451AD8" w:rsidRDefault="00DC387E" w:rsidP="00DC387E">
      <w:pPr>
        <w:ind w:firstLine="709"/>
        <w:jc w:val="both"/>
        <w:rPr>
          <w:sz w:val="16"/>
          <w:szCs w:val="16"/>
        </w:rPr>
      </w:pPr>
      <w:r w:rsidRPr="00451AD8">
        <w:rPr>
          <w:sz w:val="16"/>
          <w:szCs w:val="16"/>
        </w:rPr>
        <w:t xml:space="preserve">47. </w:t>
      </w:r>
      <w:proofErr w:type="gramStart"/>
      <w:r w:rsidRPr="00451AD8">
        <w:rPr>
          <w:sz w:val="16"/>
          <w:szCs w:val="16"/>
        </w:rPr>
        <w:t>Результатом исполнения административной процедуры является принятие решения о предоставлении (об отказе в предоставлении) муниципальной услуги и передача постановления Администрации Островского муниципального района Костромской области о предоставлении земельного участка в собственность бесплатно, или проекта договора купли-продажи земельного участка, или проекта договора аренды земельного участка, или уведомления Администрации Островского муниципального района Костромской области об отказе в предоставлении земельного участка и дела заявителя</w:t>
      </w:r>
      <w:proofErr w:type="gramEnd"/>
      <w:r w:rsidRPr="00451AD8">
        <w:rPr>
          <w:sz w:val="16"/>
          <w:szCs w:val="16"/>
        </w:rPr>
        <w:t xml:space="preserve"> специалисту, ответственному за выдачу документов.</w:t>
      </w:r>
    </w:p>
    <w:p w:rsidR="00DC387E" w:rsidRPr="00451AD8" w:rsidRDefault="00DC387E" w:rsidP="00DC387E">
      <w:pPr>
        <w:ind w:firstLine="709"/>
        <w:jc w:val="both"/>
        <w:rPr>
          <w:sz w:val="16"/>
          <w:szCs w:val="16"/>
        </w:rPr>
      </w:pPr>
      <w:r w:rsidRPr="00451AD8">
        <w:rPr>
          <w:sz w:val="16"/>
          <w:szCs w:val="16"/>
        </w:rPr>
        <w:t>48. Максимальный срок исполнения административных действий составляет 60 минут.</w:t>
      </w:r>
    </w:p>
    <w:p w:rsidR="00DC387E" w:rsidRPr="00451AD8" w:rsidRDefault="00DC387E" w:rsidP="00DC387E">
      <w:pPr>
        <w:ind w:firstLine="709"/>
        <w:jc w:val="both"/>
        <w:rPr>
          <w:sz w:val="16"/>
          <w:szCs w:val="16"/>
        </w:rPr>
      </w:pPr>
      <w:r w:rsidRPr="00451AD8">
        <w:rPr>
          <w:sz w:val="16"/>
          <w:szCs w:val="16"/>
        </w:rPr>
        <w:t>Максимальный срок исполнения административной процедуры составляет 5 календарных</w:t>
      </w:r>
      <w:r w:rsidRPr="00451AD8">
        <w:rPr>
          <w:iCs/>
          <w:sz w:val="16"/>
          <w:szCs w:val="16"/>
        </w:rPr>
        <w:t xml:space="preserve"> дней</w:t>
      </w:r>
      <w:r w:rsidRPr="00451AD8">
        <w:rPr>
          <w:sz w:val="16"/>
          <w:szCs w:val="16"/>
        </w:rPr>
        <w:t>.</w:t>
      </w:r>
    </w:p>
    <w:p w:rsidR="00DC387E" w:rsidRPr="00451AD8" w:rsidRDefault="00DC387E" w:rsidP="00DC387E">
      <w:pPr>
        <w:ind w:firstLine="709"/>
        <w:jc w:val="both"/>
        <w:rPr>
          <w:sz w:val="16"/>
          <w:szCs w:val="16"/>
        </w:rPr>
      </w:pPr>
      <w:r w:rsidRPr="00451AD8">
        <w:rPr>
          <w:sz w:val="16"/>
          <w:szCs w:val="16"/>
        </w:rPr>
        <w:t>49. Основанием для начала административной процедуры выдачи документов является получение специалистом, ответственным за выдачу документов, одного из документов, указанных в пункте 47 административного регламента, и дела заявителя.</w:t>
      </w:r>
    </w:p>
    <w:p w:rsidR="00DC387E" w:rsidRPr="00451AD8" w:rsidRDefault="00DC387E" w:rsidP="00DC387E">
      <w:pPr>
        <w:ind w:firstLine="709"/>
        <w:jc w:val="both"/>
        <w:rPr>
          <w:sz w:val="16"/>
          <w:szCs w:val="16"/>
        </w:rPr>
      </w:pPr>
      <w:r w:rsidRPr="00451AD8">
        <w:rPr>
          <w:sz w:val="16"/>
          <w:szCs w:val="16"/>
        </w:rPr>
        <w:t>50. Специалист, ответственный за выдачу документов, в зависимости от способа обращения и получения результатов муниципальной услуги, избранных заявителем:</w:t>
      </w:r>
    </w:p>
    <w:p w:rsidR="00DC387E" w:rsidRPr="00451AD8" w:rsidRDefault="00DC387E" w:rsidP="00DC387E">
      <w:pPr>
        <w:ind w:firstLine="709"/>
        <w:jc w:val="both"/>
        <w:rPr>
          <w:sz w:val="16"/>
          <w:szCs w:val="16"/>
        </w:rPr>
      </w:pPr>
      <w:r w:rsidRPr="00451AD8">
        <w:rPr>
          <w:sz w:val="16"/>
          <w:szCs w:val="16"/>
        </w:rPr>
        <w:t>1) регистрирует документ о предоставлении (об отказе в предоставлении) государственной услуги в Журнале регистрации исходящей корреспонденции;</w:t>
      </w:r>
    </w:p>
    <w:p w:rsidR="00DC387E" w:rsidRPr="00451AD8" w:rsidRDefault="00DC387E" w:rsidP="00DC387E">
      <w:pPr>
        <w:ind w:firstLine="709"/>
        <w:jc w:val="both"/>
        <w:rPr>
          <w:sz w:val="16"/>
          <w:szCs w:val="16"/>
        </w:rPr>
      </w:pPr>
      <w:r w:rsidRPr="00451AD8">
        <w:rPr>
          <w:sz w:val="16"/>
          <w:szCs w:val="16"/>
        </w:rPr>
        <w:t>2) уведомляет заявителя об окончании хода предоставления муниципальной услуги посредством направления заявителю любым из способов (телефон, факс или посредством отправки соответствующего статуса в региональную информационную систему «Единый портал Костромской области»), указанных в заявлении;</w:t>
      </w:r>
    </w:p>
    <w:p w:rsidR="00DC387E" w:rsidRPr="00451AD8" w:rsidRDefault="00DC387E" w:rsidP="00DC387E">
      <w:pPr>
        <w:ind w:firstLine="709"/>
        <w:jc w:val="both"/>
        <w:rPr>
          <w:sz w:val="16"/>
          <w:szCs w:val="16"/>
        </w:rPr>
      </w:pPr>
      <w:r w:rsidRPr="00451AD8">
        <w:rPr>
          <w:sz w:val="16"/>
          <w:szCs w:val="16"/>
        </w:rPr>
        <w:t>3) вручает, за исключением случая, указанного в подпункте 5 настоящего пункта, либо направляет заявителю (по почтовому адресу заявителя) один из следующих документов:</w:t>
      </w:r>
    </w:p>
    <w:p w:rsidR="00DC387E" w:rsidRPr="00451AD8" w:rsidRDefault="00DC387E" w:rsidP="00DC387E">
      <w:pPr>
        <w:ind w:firstLine="709"/>
        <w:jc w:val="both"/>
        <w:rPr>
          <w:sz w:val="16"/>
          <w:szCs w:val="16"/>
        </w:rPr>
      </w:pPr>
      <w:r w:rsidRPr="00451AD8">
        <w:rPr>
          <w:sz w:val="16"/>
          <w:szCs w:val="16"/>
        </w:rPr>
        <w:t>Постановление Администрации Островского муниципального района Костромской области о предоставлении земельного участка в собственность бесплатно;</w:t>
      </w:r>
    </w:p>
    <w:p w:rsidR="00DC387E" w:rsidRPr="00451AD8" w:rsidRDefault="00DC387E" w:rsidP="00DC387E">
      <w:pPr>
        <w:ind w:firstLine="709"/>
        <w:jc w:val="both"/>
        <w:rPr>
          <w:sz w:val="16"/>
          <w:szCs w:val="16"/>
        </w:rPr>
      </w:pPr>
      <w:r w:rsidRPr="00451AD8">
        <w:rPr>
          <w:sz w:val="16"/>
          <w:szCs w:val="16"/>
        </w:rPr>
        <w:t>3 экземпляра проекта договора купли-продажи земельного участка, подписанного со стороны Администрации Островского муниципального района Костромской области;</w:t>
      </w:r>
    </w:p>
    <w:p w:rsidR="00DC387E" w:rsidRPr="00451AD8" w:rsidRDefault="00DC387E" w:rsidP="00DC387E">
      <w:pPr>
        <w:ind w:firstLine="709"/>
        <w:jc w:val="both"/>
        <w:rPr>
          <w:sz w:val="16"/>
          <w:szCs w:val="16"/>
        </w:rPr>
      </w:pPr>
      <w:r w:rsidRPr="00451AD8">
        <w:rPr>
          <w:sz w:val="16"/>
          <w:szCs w:val="16"/>
        </w:rPr>
        <w:t>3 экземпляра проекта договора аренды земельного участка, подписанного со стороны Администрации Островского муниципального района Костромской области;</w:t>
      </w:r>
    </w:p>
    <w:p w:rsidR="00DC387E" w:rsidRPr="00451AD8" w:rsidRDefault="00DC387E" w:rsidP="00DC387E">
      <w:pPr>
        <w:ind w:firstLine="709"/>
        <w:jc w:val="both"/>
        <w:rPr>
          <w:sz w:val="16"/>
          <w:szCs w:val="16"/>
        </w:rPr>
      </w:pPr>
      <w:r w:rsidRPr="00451AD8">
        <w:rPr>
          <w:sz w:val="16"/>
          <w:szCs w:val="16"/>
        </w:rPr>
        <w:t>Уведомление Администрации Островского муниципального района Костромской области об отказе в предоставлении земельного участка.</w:t>
      </w:r>
    </w:p>
    <w:p w:rsidR="00DC387E" w:rsidRPr="00451AD8" w:rsidRDefault="00DC387E" w:rsidP="00DC387E">
      <w:pPr>
        <w:pStyle w:val="afb"/>
        <w:spacing w:after="0"/>
        <w:ind w:left="0" w:firstLine="709"/>
        <w:jc w:val="both"/>
        <w:rPr>
          <w:rFonts w:cs="Times New Roman"/>
          <w:sz w:val="16"/>
          <w:szCs w:val="16"/>
        </w:rPr>
      </w:pPr>
      <w:r w:rsidRPr="00451AD8">
        <w:rPr>
          <w:rFonts w:cs="Times New Roman"/>
          <w:sz w:val="16"/>
          <w:szCs w:val="16"/>
        </w:rPr>
        <w:t>4) передает дело специалисту, ответственному за делопроизводство, для последующей его регистрации и передачи в архив;</w:t>
      </w:r>
    </w:p>
    <w:p w:rsidR="00DC387E" w:rsidRPr="00451AD8" w:rsidRDefault="00DC387E" w:rsidP="00DC387E">
      <w:pPr>
        <w:pStyle w:val="afb"/>
        <w:spacing w:after="0"/>
        <w:ind w:left="0" w:firstLine="709"/>
        <w:jc w:val="both"/>
        <w:rPr>
          <w:rFonts w:cs="Times New Roman"/>
          <w:sz w:val="16"/>
          <w:szCs w:val="16"/>
        </w:rPr>
      </w:pPr>
      <w:r w:rsidRPr="00451AD8">
        <w:rPr>
          <w:rFonts w:cs="Times New Roman"/>
          <w:sz w:val="16"/>
          <w:szCs w:val="16"/>
        </w:rPr>
        <w:t>5) передает один из документов, указанных в подпункте 3 настоящего пункта, в установленном порядке в МФЦ в случае изъявления желания заявителя получить результат предоставления услуги через МФЦ; специалист МФЦ вручает заявителю соответствующий документ.</w:t>
      </w:r>
    </w:p>
    <w:p w:rsidR="00DC387E" w:rsidRPr="00451AD8" w:rsidRDefault="00DC387E" w:rsidP="00DC387E">
      <w:pPr>
        <w:ind w:firstLine="709"/>
        <w:jc w:val="both"/>
        <w:rPr>
          <w:sz w:val="16"/>
          <w:szCs w:val="16"/>
        </w:rPr>
      </w:pPr>
      <w:r w:rsidRPr="00451AD8">
        <w:rPr>
          <w:sz w:val="16"/>
          <w:szCs w:val="16"/>
        </w:rPr>
        <w:t>51. Результатом исполнения административной процедуры является вручение заявителю одного из документов, указанных в подпункте 3 пункта 50 административного регламента, лично либо направление его почтовым отправлением с уведомлением о доставке.</w:t>
      </w:r>
    </w:p>
    <w:p w:rsidR="00DC387E" w:rsidRPr="00451AD8" w:rsidRDefault="00DC387E" w:rsidP="00DC387E">
      <w:pPr>
        <w:ind w:firstLine="709"/>
        <w:jc w:val="both"/>
        <w:rPr>
          <w:sz w:val="16"/>
          <w:szCs w:val="16"/>
        </w:rPr>
      </w:pPr>
      <w:r w:rsidRPr="00451AD8">
        <w:rPr>
          <w:sz w:val="16"/>
          <w:szCs w:val="16"/>
        </w:rPr>
        <w:t>52. Максимальный срок исполнения административных действий составляет 30 минут.</w:t>
      </w:r>
    </w:p>
    <w:p w:rsidR="00DC387E" w:rsidRPr="00451AD8" w:rsidRDefault="00DC387E" w:rsidP="00DC387E">
      <w:pPr>
        <w:ind w:firstLine="709"/>
        <w:jc w:val="both"/>
        <w:rPr>
          <w:sz w:val="16"/>
          <w:szCs w:val="16"/>
        </w:rPr>
      </w:pPr>
      <w:r w:rsidRPr="00451AD8">
        <w:rPr>
          <w:sz w:val="16"/>
          <w:szCs w:val="16"/>
        </w:rPr>
        <w:t>Максимальный срок исполнения административной процедуры составляет 2 календарных дней.</w:t>
      </w:r>
    </w:p>
    <w:p w:rsidR="00DC387E" w:rsidRPr="00451AD8" w:rsidRDefault="00DC387E" w:rsidP="00DC387E">
      <w:pPr>
        <w:ind w:firstLine="709"/>
        <w:jc w:val="both"/>
        <w:rPr>
          <w:sz w:val="16"/>
          <w:szCs w:val="16"/>
        </w:rPr>
      </w:pPr>
    </w:p>
    <w:p w:rsidR="00DC387E" w:rsidRPr="00451AD8" w:rsidRDefault="00DC387E" w:rsidP="00DC387E">
      <w:pPr>
        <w:ind w:firstLine="709"/>
        <w:jc w:val="center"/>
        <w:rPr>
          <w:sz w:val="16"/>
          <w:szCs w:val="16"/>
        </w:rPr>
      </w:pPr>
      <w:r w:rsidRPr="00451AD8">
        <w:rPr>
          <w:sz w:val="16"/>
          <w:szCs w:val="16"/>
        </w:rPr>
        <w:t>Раздел 4. Порядок и формы контроля</w:t>
      </w:r>
    </w:p>
    <w:p w:rsidR="00DC387E" w:rsidRPr="00451AD8" w:rsidRDefault="00DC387E" w:rsidP="00DC387E">
      <w:pPr>
        <w:ind w:firstLine="709"/>
        <w:jc w:val="center"/>
        <w:rPr>
          <w:sz w:val="16"/>
          <w:szCs w:val="16"/>
        </w:rPr>
      </w:pPr>
      <w:r w:rsidRPr="00451AD8">
        <w:rPr>
          <w:sz w:val="16"/>
          <w:szCs w:val="16"/>
        </w:rPr>
        <w:t>за предоставлением муниципальной услуги</w:t>
      </w: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r w:rsidRPr="00451AD8">
        <w:rPr>
          <w:sz w:val="16"/>
          <w:szCs w:val="16"/>
        </w:rPr>
        <w:t xml:space="preserve">53. </w:t>
      </w:r>
      <w:proofErr w:type="gramStart"/>
      <w:r w:rsidRPr="00451AD8">
        <w:rPr>
          <w:sz w:val="16"/>
          <w:szCs w:val="16"/>
        </w:rPr>
        <w:t>Текущий контроль соблюдения и исполнения ответственными должностными лицами Администрации Островского муниципального района Костромской области положений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главой Островского муниципального района Костромской области, а в период его отсутствия исполняющим обязанности главы Островского муниципального района Костромской области.</w:t>
      </w:r>
      <w:proofErr w:type="gramEnd"/>
    </w:p>
    <w:p w:rsidR="00DC387E" w:rsidRPr="00451AD8" w:rsidRDefault="00DC387E" w:rsidP="00DC387E">
      <w:pPr>
        <w:ind w:firstLine="709"/>
        <w:jc w:val="both"/>
        <w:rPr>
          <w:sz w:val="16"/>
          <w:szCs w:val="16"/>
        </w:rPr>
      </w:pPr>
      <w:r w:rsidRPr="00451AD8">
        <w:rPr>
          <w:sz w:val="16"/>
          <w:szCs w:val="16"/>
        </w:rPr>
        <w:t>54. Текущий контроль осуществляется путем проведения проверок с целью выявления и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DC387E" w:rsidRPr="00451AD8" w:rsidRDefault="00DC387E" w:rsidP="00DC387E">
      <w:pPr>
        <w:ind w:firstLine="709"/>
        <w:jc w:val="both"/>
        <w:rPr>
          <w:sz w:val="16"/>
          <w:szCs w:val="16"/>
        </w:rPr>
      </w:pPr>
      <w:r w:rsidRPr="00451AD8">
        <w:rPr>
          <w:sz w:val="16"/>
          <w:szCs w:val="16"/>
        </w:rPr>
        <w:t>55.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w:t>
      </w:r>
    </w:p>
    <w:p w:rsidR="00DC387E" w:rsidRPr="00451AD8" w:rsidRDefault="00DC387E" w:rsidP="00DC387E">
      <w:pPr>
        <w:ind w:firstLine="709"/>
        <w:jc w:val="both"/>
        <w:rPr>
          <w:sz w:val="16"/>
          <w:szCs w:val="16"/>
        </w:rPr>
      </w:pPr>
      <w:r w:rsidRPr="00451AD8">
        <w:rPr>
          <w:sz w:val="16"/>
          <w:szCs w:val="16"/>
        </w:rPr>
        <w:lastRenderedPageBreak/>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DC387E" w:rsidRPr="00451AD8" w:rsidRDefault="00DC387E" w:rsidP="00DC387E">
      <w:pPr>
        <w:ind w:firstLine="709"/>
        <w:jc w:val="both"/>
        <w:rPr>
          <w:sz w:val="16"/>
          <w:szCs w:val="16"/>
        </w:rPr>
      </w:pPr>
      <w:r w:rsidRPr="00451AD8">
        <w:rPr>
          <w:sz w:val="16"/>
          <w:szCs w:val="16"/>
        </w:rPr>
        <w:t xml:space="preserve">56. </w:t>
      </w:r>
      <w:proofErr w:type="gramStart"/>
      <w:r w:rsidRPr="00451AD8">
        <w:rPr>
          <w:sz w:val="16"/>
          <w:szCs w:val="16"/>
        </w:rPr>
        <w:t>Контроль за</w:t>
      </w:r>
      <w:proofErr w:type="gramEnd"/>
      <w:r w:rsidRPr="00451AD8">
        <w:rPr>
          <w:sz w:val="16"/>
          <w:szCs w:val="16"/>
        </w:rPr>
        <w:t xml:space="preserve"> полнотой и качеством предоставления муниципальной услуги включает в себя:</w:t>
      </w:r>
    </w:p>
    <w:p w:rsidR="00DC387E" w:rsidRPr="00451AD8" w:rsidRDefault="00DC387E" w:rsidP="00DC387E">
      <w:pPr>
        <w:ind w:firstLine="709"/>
        <w:jc w:val="both"/>
        <w:rPr>
          <w:sz w:val="16"/>
          <w:szCs w:val="16"/>
        </w:rPr>
      </w:pPr>
      <w:r w:rsidRPr="00451AD8">
        <w:rPr>
          <w:sz w:val="16"/>
          <w:szCs w:val="16"/>
        </w:rPr>
        <w:t>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DC387E" w:rsidRPr="00451AD8" w:rsidRDefault="00DC387E" w:rsidP="00DC387E">
      <w:pPr>
        <w:ind w:firstLine="709"/>
        <w:jc w:val="both"/>
        <w:rPr>
          <w:sz w:val="16"/>
          <w:szCs w:val="16"/>
        </w:rPr>
      </w:pPr>
      <w:r w:rsidRPr="00451AD8">
        <w:rPr>
          <w:sz w:val="16"/>
          <w:szCs w:val="16"/>
        </w:rPr>
        <w:t>выявление и устранение нарушений прав граждан, юридических лиц, индивидуальных предпринимателей.</w:t>
      </w:r>
    </w:p>
    <w:p w:rsidR="00DC387E" w:rsidRPr="00451AD8" w:rsidRDefault="00DC387E" w:rsidP="00DC387E">
      <w:pPr>
        <w:ind w:firstLine="709"/>
        <w:jc w:val="both"/>
        <w:rPr>
          <w:sz w:val="16"/>
          <w:szCs w:val="16"/>
        </w:rPr>
      </w:pPr>
      <w:r w:rsidRPr="00451AD8">
        <w:rPr>
          <w:sz w:val="16"/>
          <w:szCs w:val="16"/>
        </w:rPr>
        <w:t>57.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постановлением Администрации Островского муниципального района Костромской области.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DC387E" w:rsidRPr="00451AD8" w:rsidRDefault="00DC387E" w:rsidP="00DC387E">
      <w:pPr>
        <w:ind w:firstLine="709"/>
        <w:jc w:val="both"/>
        <w:rPr>
          <w:sz w:val="16"/>
          <w:szCs w:val="16"/>
        </w:rPr>
      </w:pPr>
      <w:r w:rsidRPr="00451AD8">
        <w:rPr>
          <w:sz w:val="16"/>
          <w:szCs w:val="16"/>
        </w:rPr>
        <w:t>58. Персональная ответственность должностных лиц Администрации Островского муниципального района Костромской области закрепляется в их должностных регламентах в соответствии с требованиями законодательства.</w:t>
      </w:r>
    </w:p>
    <w:p w:rsidR="00DC387E" w:rsidRPr="00451AD8" w:rsidRDefault="00DC387E" w:rsidP="00DC387E">
      <w:pPr>
        <w:ind w:firstLine="709"/>
        <w:jc w:val="both"/>
        <w:rPr>
          <w:sz w:val="16"/>
          <w:szCs w:val="16"/>
        </w:rPr>
      </w:pPr>
      <w:r w:rsidRPr="00451AD8">
        <w:rPr>
          <w:sz w:val="16"/>
          <w:szCs w:val="16"/>
        </w:rPr>
        <w:t>59. Должностные лица Администрации Островского муниципального района Костромской области в случае ненадлежащих предоставления муниципальной услуги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DC387E" w:rsidRPr="00451AD8" w:rsidRDefault="00DC387E" w:rsidP="00DC387E">
      <w:pPr>
        <w:ind w:firstLine="709"/>
        <w:jc w:val="both"/>
        <w:rPr>
          <w:sz w:val="16"/>
          <w:szCs w:val="16"/>
        </w:rPr>
      </w:pPr>
      <w:r w:rsidRPr="00451AD8">
        <w:rPr>
          <w:bCs/>
          <w:sz w:val="16"/>
          <w:szCs w:val="16"/>
        </w:rPr>
        <w:t>60.</w:t>
      </w:r>
      <w:r w:rsidRPr="00451AD8">
        <w:rPr>
          <w:sz w:val="16"/>
          <w:szCs w:val="16"/>
        </w:rPr>
        <w:t xml:space="preserve"> Администрация Островского муниципального района Костромской области 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DC387E" w:rsidRPr="00451AD8" w:rsidRDefault="00DC387E" w:rsidP="00DC387E">
      <w:pPr>
        <w:ind w:firstLine="709"/>
        <w:jc w:val="both"/>
        <w:rPr>
          <w:sz w:val="16"/>
          <w:szCs w:val="16"/>
        </w:rPr>
      </w:pPr>
      <w:r w:rsidRPr="00451AD8">
        <w:rPr>
          <w:sz w:val="16"/>
          <w:szCs w:val="16"/>
        </w:rPr>
        <w:t xml:space="preserve">61. </w:t>
      </w:r>
      <w:proofErr w:type="gramStart"/>
      <w:r w:rsidRPr="00451AD8">
        <w:rPr>
          <w:sz w:val="16"/>
          <w:szCs w:val="16"/>
        </w:rPr>
        <w:t>Граждане, их объединения и организации вправе обратиться устно, направить обращение в письменной форме или в форме электронного документа в адрес главы Островского муниципального района Костромской области с просьбой о проведении проверки соблюдения и исполнения нормативных правовых актов Российской Федерации и Костромской области, положений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w:t>
      </w:r>
      <w:proofErr w:type="gramEnd"/>
      <w:r w:rsidRPr="00451AD8">
        <w:rPr>
          <w:sz w:val="16"/>
          <w:szCs w:val="16"/>
        </w:rPr>
        <w:t xml:space="preserve"> законных интересов при предоставлении муниципальной услуги.</w:t>
      </w:r>
    </w:p>
    <w:p w:rsidR="00DC387E" w:rsidRPr="00451AD8" w:rsidRDefault="00DC387E" w:rsidP="00DC387E">
      <w:pPr>
        <w:ind w:firstLine="709"/>
        <w:jc w:val="both"/>
        <w:rPr>
          <w:sz w:val="16"/>
          <w:szCs w:val="16"/>
        </w:rPr>
      </w:pPr>
      <w:r w:rsidRPr="00451AD8">
        <w:rPr>
          <w:sz w:val="16"/>
          <w:szCs w:val="16"/>
        </w:rPr>
        <w:t>62. Обращение заинтересованных лиц, поступившее в Администрацию Островского муниципального района Костромской области,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DC387E" w:rsidRPr="00451AD8" w:rsidRDefault="00DC387E" w:rsidP="00DC387E">
      <w:pPr>
        <w:ind w:firstLine="709"/>
        <w:jc w:val="both"/>
        <w:rPr>
          <w:sz w:val="16"/>
          <w:szCs w:val="16"/>
        </w:rPr>
      </w:pPr>
      <w:r w:rsidRPr="00451AD8">
        <w:rPr>
          <w:sz w:val="16"/>
          <w:szCs w:val="16"/>
        </w:rPr>
        <w:t>Жалоба заявителя рассматривается в порядке, установленном разделом 5 административного регламента.</w:t>
      </w:r>
    </w:p>
    <w:p w:rsidR="00DC387E" w:rsidRPr="00451AD8" w:rsidRDefault="00DC387E" w:rsidP="00DC387E">
      <w:pPr>
        <w:ind w:firstLine="709"/>
        <w:jc w:val="both"/>
        <w:rPr>
          <w:sz w:val="16"/>
          <w:szCs w:val="16"/>
          <w:highlight w:val="yellow"/>
        </w:rPr>
      </w:pPr>
    </w:p>
    <w:p w:rsidR="00DC387E" w:rsidRPr="00451AD8" w:rsidRDefault="00DC387E" w:rsidP="00DC387E">
      <w:pPr>
        <w:pStyle w:val="p13"/>
        <w:spacing w:before="0" w:beforeAutospacing="0" w:after="0" w:afterAutospacing="0"/>
        <w:ind w:firstLine="709"/>
        <w:jc w:val="center"/>
        <w:rPr>
          <w:sz w:val="16"/>
          <w:szCs w:val="16"/>
        </w:rPr>
      </w:pPr>
      <w:r w:rsidRPr="00451AD8">
        <w:rPr>
          <w:rStyle w:val="s4"/>
          <w:sz w:val="16"/>
          <w:szCs w:val="16"/>
        </w:rPr>
        <w:t>Раздел 5. Д</w:t>
      </w:r>
      <w:r w:rsidRPr="00451AD8">
        <w:rPr>
          <w:sz w:val="16"/>
          <w:szCs w:val="16"/>
        </w:rPr>
        <w:t>осудебный (внесудебный) порядок обжалования</w:t>
      </w:r>
    </w:p>
    <w:p w:rsidR="00DC387E" w:rsidRPr="00451AD8" w:rsidRDefault="00DC387E" w:rsidP="00DC387E">
      <w:pPr>
        <w:pStyle w:val="p13"/>
        <w:spacing w:before="0" w:beforeAutospacing="0" w:after="0" w:afterAutospacing="0"/>
        <w:ind w:firstLine="709"/>
        <w:jc w:val="center"/>
        <w:rPr>
          <w:sz w:val="16"/>
          <w:szCs w:val="16"/>
        </w:rPr>
      </w:pPr>
      <w:r w:rsidRPr="00451AD8">
        <w:rPr>
          <w:sz w:val="16"/>
          <w:szCs w:val="16"/>
        </w:rPr>
        <w:t>решений и действий (бездействия) органа, предоставляющего муниципальную услугу, многофункционального центра и привлекаемых</w:t>
      </w:r>
    </w:p>
    <w:p w:rsidR="00DC387E" w:rsidRPr="00451AD8" w:rsidRDefault="00DC387E" w:rsidP="00DC387E">
      <w:pPr>
        <w:pStyle w:val="p13"/>
        <w:spacing w:before="0" w:beforeAutospacing="0" w:after="0" w:afterAutospacing="0"/>
        <w:ind w:firstLine="709"/>
        <w:jc w:val="center"/>
        <w:rPr>
          <w:sz w:val="16"/>
          <w:szCs w:val="16"/>
        </w:rPr>
      </w:pPr>
      <w:r w:rsidRPr="00451AD8">
        <w:rPr>
          <w:sz w:val="16"/>
          <w:szCs w:val="16"/>
        </w:rPr>
        <w:t>им организаций, а также их должностных лиц, муниципальных служащих, работников</w:t>
      </w:r>
    </w:p>
    <w:p w:rsidR="00DC387E" w:rsidRPr="00451AD8" w:rsidRDefault="00DC387E" w:rsidP="00DC387E">
      <w:pPr>
        <w:pStyle w:val="p13"/>
        <w:spacing w:before="0" w:beforeAutospacing="0" w:after="0" w:afterAutospacing="0"/>
        <w:ind w:firstLine="709"/>
        <w:jc w:val="both"/>
        <w:rPr>
          <w:sz w:val="16"/>
          <w:szCs w:val="16"/>
        </w:rPr>
      </w:pP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 xml:space="preserve">63. </w:t>
      </w:r>
      <w:proofErr w:type="gramStart"/>
      <w:r w:rsidRPr="00451AD8">
        <w:rPr>
          <w:sz w:val="16"/>
          <w:szCs w:val="16"/>
        </w:rPr>
        <w:t>Заявители имеют право на обжалование, оспаривание решений и действий (бездействия) Администрации Островского муниципального района Костромской области, МФЦ, должностного лица Администрации Островского муниципального района Костромской области, или работника МФЦ, муниципального служащего Администрации Островского муниципального района Костромской области либо привлекаемой организации, работника привлекаемой организации при предоставлении муниципальной услуги в судебном или в досудебном (внесудебном) порядке.</w:t>
      </w:r>
      <w:proofErr w:type="gramEnd"/>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 xml:space="preserve">64. </w:t>
      </w:r>
      <w:proofErr w:type="gramStart"/>
      <w:r w:rsidRPr="00451AD8">
        <w:rPr>
          <w:sz w:val="16"/>
          <w:szCs w:val="16"/>
        </w:rPr>
        <w:t>Обжалование решений и действий (бездействия) Администрации Островского муниципального района Костромской области, МФЦ, должностного лица Администрации Островского муниципального района Костромской области, или работника МФЦ, муниципального служащего Администрации Островского муниципального района Костромской области либо привлекаемой организации, работника привлекаемой организации 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roofErr w:type="gramEnd"/>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65. Заявитель может обратиться с жалобой, в том числе в следующих случаях:</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1) нарушение срока регистрации запроса заявителя о предоставлении муниципальной услуги, в том числе запроса о предоставлении нескольких и (или) муниципальных услуг при однократном обращении заявителя (далее – комплексный запрос);</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DC387E" w:rsidRPr="00451AD8" w:rsidRDefault="00DC387E" w:rsidP="00DC387E">
      <w:pPr>
        <w:pStyle w:val="p12"/>
        <w:spacing w:before="0" w:beforeAutospacing="0" w:after="0" w:afterAutospacing="0"/>
        <w:ind w:firstLine="709"/>
        <w:jc w:val="both"/>
        <w:rPr>
          <w:sz w:val="16"/>
          <w:szCs w:val="16"/>
        </w:rPr>
      </w:pPr>
      <w:proofErr w:type="gramStart"/>
      <w:r w:rsidRPr="00451AD8">
        <w:rPr>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муниципальными правовыми актами.</w:t>
      </w:r>
      <w:proofErr w:type="gramEnd"/>
      <w:r w:rsidRPr="00451AD8">
        <w:rPr>
          <w:sz w:val="16"/>
          <w:szCs w:val="1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DC387E" w:rsidRPr="00451AD8" w:rsidRDefault="00DC387E" w:rsidP="00DC387E">
      <w:pPr>
        <w:pStyle w:val="p12"/>
        <w:spacing w:before="0" w:beforeAutospacing="0" w:after="0" w:afterAutospacing="0"/>
        <w:ind w:firstLine="709"/>
        <w:jc w:val="both"/>
        <w:rPr>
          <w:sz w:val="16"/>
          <w:szCs w:val="16"/>
        </w:rPr>
      </w:pPr>
      <w:proofErr w:type="gramStart"/>
      <w:r w:rsidRPr="00451AD8">
        <w:rPr>
          <w:sz w:val="16"/>
          <w:szCs w:val="16"/>
        </w:rPr>
        <w:t>7) отказ Администрации Островского муниципального района Костромской области, должностного лица Администрации Островского муниципального района Костромской области,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451AD8">
        <w:rPr>
          <w:sz w:val="16"/>
          <w:szCs w:val="1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DC387E" w:rsidRPr="00451AD8" w:rsidRDefault="00DC387E" w:rsidP="00DC387E">
      <w:pPr>
        <w:pStyle w:val="p25"/>
        <w:spacing w:before="0" w:beforeAutospacing="0" w:after="0" w:afterAutospacing="0"/>
        <w:ind w:firstLine="709"/>
        <w:jc w:val="both"/>
        <w:rPr>
          <w:sz w:val="16"/>
          <w:szCs w:val="16"/>
        </w:rPr>
      </w:pPr>
      <w:r w:rsidRPr="00451AD8">
        <w:rPr>
          <w:sz w:val="16"/>
          <w:szCs w:val="16"/>
        </w:rPr>
        <w:t>8) нарушение срока или порядка выдачи документов по результатам предоставления муниципальной услуги;</w:t>
      </w:r>
    </w:p>
    <w:p w:rsidR="00DC387E" w:rsidRPr="00451AD8" w:rsidRDefault="00DC387E" w:rsidP="00DC387E">
      <w:pPr>
        <w:pStyle w:val="p12"/>
        <w:spacing w:before="0" w:beforeAutospacing="0" w:after="0" w:afterAutospacing="0"/>
        <w:ind w:firstLine="709"/>
        <w:jc w:val="both"/>
        <w:rPr>
          <w:sz w:val="16"/>
          <w:szCs w:val="16"/>
        </w:rPr>
      </w:pPr>
      <w:proofErr w:type="gramStart"/>
      <w:r w:rsidRPr="00451AD8">
        <w:rPr>
          <w:sz w:val="16"/>
          <w:szCs w:val="1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w:t>
      </w:r>
      <w:proofErr w:type="gramEnd"/>
      <w:r w:rsidRPr="00451AD8">
        <w:rPr>
          <w:sz w:val="16"/>
          <w:szCs w:val="1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DC387E" w:rsidRPr="00451AD8" w:rsidRDefault="00DC387E" w:rsidP="00DC387E">
      <w:pPr>
        <w:pStyle w:val="p26"/>
        <w:spacing w:before="0" w:beforeAutospacing="0" w:after="0" w:afterAutospacing="0"/>
        <w:ind w:firstLine="709"/>
        <w:jc w:val="both"/>
        <w:rPr>
          <w:sz w:val="16"/>
          <w:szCs w:val="16"/>
        </w:rPr>
      </w:pPr>
      <w:r w:rsidRPr="00451AD8">
        <w:rPr>
          <w:sz w:val="16"/>
          <w:szCs w:val="16"/>
        </w:rPr>
        <w:t xml:space="preserve">66. Жалоба подается в письменной форме на бумажном носителе, в электронной форме на имя руководителя </w:t>
      </w:r>
      <w:r w:rsidRPr="00451AD8">
        <w:rPr>
          <w:iCs/>
          <w:sz w:val="16"/>
          <w:szCs w:val="16"/>
        </w:rPr>
        <w:t>администрации Островского муниципального района Костромской области</w:t>
      </w:r>
      <w:r w:rsidRPr="00451AD8">
        <w:rPr>
          <w:sz w:val="16"/>
          <w:szCs w:val="16"/>
        </w:rPr>
        <w:t>. Жалобы на решения, принятые Администрацией Островского муниципального района Костромской области рассматриваются главой Островского муниципального района Костромской области.  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Костромской области. Жалобы на решения и действия (бездействие) работников привлекаемых организаций подаются руководителям этих организаций.</w:t>
      </w:r>
    </w:p>
    <w:p w:rsidR="00DC387E" w:rsidRPr="00451AD8" w:rsidRDefault="00DC387E" w:rsidP="00DC387E">
      <w:pPr>
        <w:pStyle w:val="p26"/>
        <w:spacing w:before="0" w:beforeAutospacing="0" w:after="0" w:afterAutospacing="0"/>
        <w:ind w:firstLine="709"/>
        <w:jc w:val="both"/>
        <w:rPr>
          <w:sz w:val="16"/>
          <w:szCs w:val="16"/>
        </w:rPr>
      </w:pPr>
      <w:r w:rsidRPr="00451AD8">
        <w:rPr>
          <w:sz w:val="16"/>
          <w:szCs w:val="16"/>
        </w:rPr>
        <w:t xml:space="preserve">67. </w:t>
      </w:r>
      <w:proofErr w:type="gramStart"/>
      <w:r w:rsidRPr="00451AD8">
        <w:rPr>
          <w:sz w:val="16"/>
          <w:szCs w:val="16"/>
        </w:rPr>
        <w:t xml:space="preserve">Жалоба на решения и действия (бездействие) Администрации Островского муниципального района Костромской области, должностного лица Администрации Островского муниципального района Костромской области, муниципального служащего, руководителя Администрацией Островского муниципального района Костромской области, может быть направлена по почте, через МФЦ, с использованием сети «Интернет», официального сайта Администрацией Островского муниципального района Костромской области, </w:t>
      </w:r>
      <w:r w:rsidRPr="00451AD8">
        <w:rPr>
          <w:rStyle w:val="s4"/>
          <w:sz w:val="16"/>
          <w:szCs w:val="16"/>
        </w:rPr>
        <w:t>федеральной государственной информационной системы «Единый портал государственных и муниципальных услуг (функций)», региона</w:t>
      </w:r>
      <w:r w:rsidRPr="00451AD8">
        <w:rPr>
          <w:sz w:val="16"/>
          <w:szCs w:val="16"/>
        </w:rPr>
        <w:t>льной</w:t>
      </w:r>
      <w:proofErr w:type="gramEnd"/>
      <w:r w:rsidRPr="00451AD8">
        <w:rPr>
          <w:sz w:val="16"/>
          <w:szCs w:val="16"/>
        </w:rPr>
        <w:t xml:space="preserve"> информационной системы «Единый портал Костромской области», а также может быть </w:t>
      </w:r>
      <w:proofErr w:type="gramStart"/>
      <w:r w:rsidRPr="00451AD8">
        <w:rPr>
          <w:sz w:val="16"/>
          <w:szCs w:val="16"/>
        </w:rPr>
        <w:t>принята</w:t>
      </w:r>
      <w:proofErr w:type="gramEnd"/>
      <w:r w:rsidRPr="00451AD8">
        <w:rPr>
          <w:sz w:val="16"/>
          <w:szCs w:val="16"/>
        </w:rPr>
        <w:t xml:space="preserve"> при личном приеме заявителя. Жалоба на решения и действия (бездействие) МФЦ, работника МФЦ может быть направлена по почте, с </w:t>
      </w:r>
      <w:r w:rsidRPr="00451AD8">
        <w:rPr>
          <w:sz w:val="16"/>
          <w:szCs w:val="16"/>
        </w:rPr>
        <w:lastRenderedPageBreak/>
        <w:t xml:space="preserve">использованием сети «Интернет», официального сайта МФЦ, </w:t>
      </w:r>
      <w:r w:rsidRPr="00451AD8">
        <w:rPr>
          <w:rStyle w:val="s4"/>
          <w:sz w:val="16"/>
          <w:szCs w:val="16"/>
        </w:rPr>
        <w:t>федеральной государственной информационной системы «Единый портал государственных и муниципальных услуг (функций)», региона</w:t>
      </w:r>
      <w:r w:rsidRPr="00451AD8">
        <w:rPr>
          <w:sz w:val="16"/>
          <w:szCs w:val="16"/>
        </w:rPr>
        <w:t xml:space="preserve">льной информационной системы «Единый портал Костромской области», а также может быть принята при личном приеме заявителя. Жалоба на решения и действия (бездействие) привлекаемых организаций, а также их работников может быть направлена по почте, с использованием сети «Интернет», официальных сайтов этих организаций, </w:t>
      </w:r>
      <w:r w:rsidRPr="00451AD8">
        <w:rPr>
          <w:rStyle w:val="s4"/>
          <w:sz w:val="16"/>
          <w:szCs w:val="16"/>
        </w:rPr>
        <w:t>федеральной государственной информационной системы «Единый портал государственных и муниципальных услуг (функций)», региона</w:t>
      </w:r>
      <w:r w:rsidRPr="00451AD8">
        <w:rPr>
          <w:sz w:val="16"/>
          <w:szCs w:val="16"/>
        </w:rPr>
        <w:t xml:space="preserve">льной </w:t>
      </w:r>
    </w:p>
    <w:p w:rsidR="00DC387E" w:rsidRPr="00451AD8" w:rsidRDefault="00DC387E" w:rsidP="00DC387E">
      <w:pPr>
        <w:pStyle w:val="p26"/>
        <w:spacing w:before="0" w:beforeAutospacing="0" w:after="0" w:afterAutospacing="0"/>
        <w:ind w:firstLine="709"/>
        <w:jc w:val="both"/>
        <w:rPr>
          <w:sz w:val="16"/>
          <w:szCs w:val="16"/>
        </w:rPr>
      </w:pPr>
      <w:r w:rsidRPr="00451AD8">
        <w:rPr>
          <w:sz w:val="16"/>
          <w:szCs w:val="16"/>
        </w:rPr>
        <w:t xml:space="preserve">информационной системы «Единый портал Костромской области», а также может быть </w:t>
      </w:r>
      <w:proofErr w:type="gramStart"/>
      <w:r w:rsidRPr="00451AD8">
        <w:rPr>
          <w:sz w:val="16"/>
          <w:szCs w:val="16"/>
        </w:rPr>
        <w:t>принята</w:t>
      </w:r>
      <w:proofErr w:type="gramEnd"/>
      <w:r w:rsidRPr="00451AD8">
        <w:rPr>
          <w:sz w:val="16"/>
          <w:szCs w:val="16"/>
        </w:rPr>
        <w:t xml:space="preserve"> при личном приеме заявителя.</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68. Жалоба должна содержать:</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1) наименование Администрации Островского муниципального района Костромской области, предоставляющего муниципальную услугу, должностного лица Администрации Островского муниципального района Костромской области, предоставляющего муниципальную услугу,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DC387E" w:rsidRPr="00451AD8" w:rsidRDefault="00DC387E" w:rsidP="00DC387E">
      <w:pPr>
        <w:pStyle w:val="p12"/>
        <w:spacing w:before="0" w:beforeAutospacing="0" w:after="0" w:afterAutospacing="0"/>
        <w:ind w:firstLine="709"/>
        <w:jc w:val="both"/>
        <w:rPr>
          <w:sz w:val="16"/>
          <w:szCs w:val="16"/>
        </w:rPr>
      </w:pPr>
      <w:proofErr w:type="gramStart"/>
      <w:r w:rsidRPr="00451AD8">
        <w:rPr>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3) сведения об обжалуемых решениях и действиях (бездействии) Администрации Островского муниципального района Костромской области,</w:t>
      </w:r>
      <w:r w:rsidRPr="00451AD8">
        <w:rPr>
          <w:rStyle w:val="s3"/>
          <w:rFonts w:eastAsia="Calibri"/>
          <w:sz w:val="16"/>
          <w:szCs w:val="16"/>
        </w:rPr>
        <w:t xml:space="preserve"> </w:t>
      </w:r>
      <w:r w:rsidRPr="00451AD8">
        <w:rPr>
          <w:sz w:val="16"/>
          <w:szCs w:val="16"/>
        </w:rPr>
        <w:t>предоставляющего муниципальную услугу, должностного лица Администрации Островского муниципального района Костромской области,</w:t>
      </w:r>
      <w:r w:rsidRPr="00451AD8">
        <w:rPr>
          <w:rStyle w:val="s3"/>
          <w:rFonts w:eastAsia="Calibri"/>
          <w:sz w:val="16"/>
          <w:szCs w:val="16"/>
        </w:rPr>
        <w:t xml:space="preserve"> </w:t>
      </w:r>
      <w:r w:rsidRPr="00451AD8">
        <w:rPr>
          <w:sz w:val="16"/>
          <w:szCs w:val="16"/>
        </w:rPr>
        <w:t>предоставляющего муниципальную услугу, либо муниципального служащего, МФЦ, его руководителя и (или) работника, привлекаемых организаций, их руководителей и (или) работников;</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 xml:space="preserve">4) доводы, на основании которых заявитель не согласен с решением и действием (бездействием) Администрации Островского муниципального района Костромской области, должностного лица Администрации Островского муниципального района Костромской области, либо муниципального служащего, МФЦ, его руководителя и (или) работника, привлекаемых организаций, их руководителей и (или) работников. </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69. При рассмотрении жалобы заявитель имеет право:</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3) получать в письменной форме и по желанию заявителя в электронной форме ответ по существу поставленных в жалобе вопросов;</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4) обращаться с заявлением о прекращении рассмотрения жалобы.</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 xml:space="preserve">70. </w:t>
      </w:r>
      <w:proofErr w:type="gramStart"/>
      <w:r w:rsidRPr="00451AD8">
        <w:rPr>
          <w:sz w:val="16"/>
          <w:szCs w:val="16"/>
        </w:rPr>
        <w:t>Жалоба, поступившая в Администрацию Островского муниципального района Костромской области, МФЦ, учредителю МФЦ, привлекаемые организации подлежит рассмотрению в течение пятнадцати рабочих дней со дня ее регистрации, а в случае обжалования отказа Администрации Островского муниципального района Костромской области, МФЦ, привлекаемой организации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451AD8">
        <w:rPr>
          <w:sz w:val="16"/>
          <w:szCs w:val="16"/>
        </w:rPr>
        <w:t xml:space="preserve"> - в течение пяти рабочих дней со дня ее регистрации. </w:t>
      </w:r>
    </w:p>
    <w:p w:rsidR="00DC387E" w:rsidRPr="00451AD8" w:rsidRDefault="00DC387E" w:rsidP="00DC387E">
      <w:pPr>
        <w:pStyle w:val="p11"/>
        <w:spacing w:before="0" w:beforeAutospacing="0" w:after="0" w:afterAutospacing="0"/>
        <w:ind w:firstLine="709"/>
        <w:jc w:val="both"/>
        <w:rPr>
          <w:sz w:val="16"/>
          <w:szCs w:val="16"/>
        </w:rPr>
      </w:pPr>
      <w:r w:rsidRPr="00451AD8">
        <w:rPr>
          <w:sz w:val="16"/>
          <w:szCs w:val="16"/>
        </w:rPr>
        <w:t>71. Основания для приостановления рассмотрения жалобы отсутствуют.</w:t>
      </w:r>
    </w:p>
    <w:p w:rsidR="00DC387E" w:rsidRPr="00451AD8" w:rsidRDefault="00DC387E" w:rsidP="00DC387E">
      <w:pPr>
        <w:pStyle w:val="p11"/>
        <w:spacing w:before="0" w:beforeAutospacing="0" w:after="0" w:afterAutospacing="0"/>
        <w:ind w:firstLine="709"/>
        <w:jc w:val="both"/>
        <w:rPr>
          <w:sz w:val="16"/>
          <w:szCs w:val="16"/>
        </w:rPr>
      </w:pPr>
      <w:r w:rsidRPr="00451AD8">
        <w:rPr>
          <w:sz w:val="16"/>
          <w:szCs w:val="16"/>
        </w:rPr>
        <w:t xml:space="preserve">72. Ответ на жалобу не дается в случаях, если в ней </w:t>
      </w:r>
    </w:p>
    <w:p w:rsidR="00DC387E" w:rsidRPr="00451AD8" w:rsidRDefault="00DC387E" w:rsidP="00DC387E">
      <w:pPr>
        <w:pStyle w:val="p11"/>
        <w:spacing w:before="0" w:beforeAutospacing="0" w:after="0" w:afterAutospacing="0"/>
        <w:ind w:firstLine="709"/>
        <w:jc w:val="both"/>
        <w:rPr>
          <w:sz w:val="16"/>
          <w:szCs w:val="16"/>
        </w:rPr>
      </w:pPr>
      <w:r w:rsidRPr="00451AD8">
        <w:rPr>
          <w:sz w:val="16"/>
          <w:szCs w:val="16"/>
        </w:rPr>
        <w:t xml:space="preserve">1) не </w:t>
      </w:r>
      <w:proofErr w:type="gramStart"/>
      <w:r w:rsidRPr="00451AD8">
        <w:rPr>
          <w:sz w:val="16"/>
          <w:szCs w:val="16"/>
        </w:rPr>
        <w:t>указаны</w:t>
      </w:r>
      <w:proofErr w:type="gramEnd"/>
      <w:r w:rsidRPr="00451AD8">
        <w:rPr>
          <w:sz w:val="16"/>
          <w:szCs w:val="16"/>
        </w:rPr>
        <w:t xml:space="preserve"> фамилия заявителя, направившего жалобу, и адрес, по которому должен быть направлен ответ;</w:t>
      </w:r>
    </w:p>
    <w:p w:rsidR="00DC387E" w:rsidRPr="00451AD8" w:rsidRDefault="00DC387E" w:rsidP="00DC387E">
      <w:pPr>
        <w:pStyle w:val="p11"/>
        <w:spacing w:before="0" w:beforeAutospacing="0" w:after="0" w:afterAutospacing="0"/>
        <w:ind w:firstLine="709"/>
        <w:jc w:val="both"/>
        <w:rPr>
          <w:sz w:val="16"/>
          <w:szCs w:val="16"/>
        </w:rPr>
      </w:pPr>
      <w:r w:rsidRPr="00451AD8">
        <w:rPr>
          <w:sz w:val="16"/>
          <w:szCs w:val="16"/>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DC387E" w:rsidRPr="00451AD8" w:rsidRDefault="00DC387E" w:rsidP="00DC387E">
      <w:pPr>
        <w:pStyle w:val="p11"/>
        <w:spacing w:before="0" w:beforeAutospacing="0" w:after="0" w:afterAutospacing="0"/>
        <w:ind w:firstLine="709"/>
        <w:jc w:val="both"/>
        <w:rPr>
          <w:sz w:val="16"/>
          <w:szCs w:val="16"/>
        </w:rPr>
      </w:pPr>
      <w:r w:rsidRPr="00451AD8">
        <w:rPr>
          <w:sz w:val="16"/>
          <w:szCs w:val="16"/>
        </w:rPr>
        <w:t>3) текст не поддается прочтению (жалоба не подлежит рассмотрению, о чем в течение трех дней со дня регистрации сообщается заявителю, направившему жалобу, если его фамилия и адрес поддаются прочтению);</w:t>
      </w:r>
    </w:p>
    <w:p w:rsidR="00DC387E" w:rsidRPr="00451AD8" w:rsidRDefault="00DC387E" w:rsidP="00DC387E">
      <w:pPr>
        <w:pStyle w:val="p11"/>
        <w:spacing w:before="0" w:beforeAutospacing="0" w:after="0" w:afterAutospacing="0"/>
        <w:ind w:firstLine="709"/>
        <w:jc w:val="both"/>
        <w:rPr>
          <w:sz w:val="16"/>
          <w:szCs w:val="16"/>
        </w:rPr>
      </w:pPr>
      <w:r w:rsidRPr="00451AD8">
        <w:rPr>
          <w:sz w:val="16"/>
          <w:szCs w:val="16"/>
        </w:rPr>
        <w:t xml:space="preserve">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w:t>
      </w:r>
      <w:proofErr w:type="gramStart"/>
      <w:r w:rsidRPr="00451AD8">
        <w:rPr>
          <w:sz w:val="16"/>
          <w:szCs w:val="16"/>
        </w:rPr>
        <w:t>Руководитель Администрации Островского муниципального района Костромской области, МФЦ, учредитель МФЦ, привлекаемой организации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государственный орган или одному и тому же должностному лицу.</w:t>
      </w:r>
      <w:proofErr w:type="gramEnd"/>
      <w:r w:rsidRPr="00451AD8">
        <w:rPr>
          <w:sz w:val="16"/>
          <w:szCs w:val="16"/>
        </w:rPr>
        <w:t xml:space="preserve"> О данном решении уведомляется заявитель, направивший жалобу.</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73. По результатам рассмотрения жалобы принимается одно из следующих решений:</w:t>
      </w:r>
    </w:p>
    <w:p w:rsidR="00DC387E" w:rsidRPr="00451AD8" w:rsidRDefault="00DC387E" w:rsidP="00DC387E">
      <w:pPr>
        <w:pStyle w:val="p12"/>
        <w:spacing w:before="0" w:beforeAutospacing="0" w:after="0" w:afterAutospacing="0"/>
        <w:ind w:firstLine="709"/>
        <w:jc w:val="both"/>
        <w:rPr>
          <w:sz w:val="16"/>
          <w:szCs w:val="16"/>
        </w:rPr>
      </w:pPr>
      <w:proofErr w:type="gramStart"/>
      <w:r w:rsidRPr="00451AD8">
        <w:rPr>
          <w:sz w:val="16"/>
          <w:szCs w:val="1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нормативными актами;</w:t>
      </w:r>
      <w:proofErr w:type="gramEnd"/>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2) в удовлетворении жалобы отказывается.</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 xml:space="preserve">74. Не позднее дня, следующего за днем принятия решения, заявителю в письменной форме </w:t>
      </w:r>
      <w:r w:rsidRPr="00451AD8">
        <w:rPr>
          <w:rStyle w:val="s4"/>
          <w:sz w:val="16"/>
          <w:szCs w:val="16"/>
        </w:rPr>
        <w:t>и по желанию заявителя в электронной форме направляется</w:t>
      </w:r>
      <w:r w:rsidRPr="00451AD8">
        <w:rPr>
          <w:sz w:val="16"/>
          <w:szCs w:val="16"/>
        </w:rPr>
        <w:t xml:space="preserve"> мотивированный ответ о результатах рассмотрения жалобы.</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 xml:space="preserve">75. </w:t>
      </w:r>
      <w:proofErr w:type="gramStart"/>
      <w:r w:rsidRPr="00451AD8">
        <w:rPr>
          <w:sz w:val="16"/>
          <w:szCs w:val="16"/>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нормативными правовыми актами Костромской области, муниципальными правовыми актами.</w:t>
      </w:r>
      <w:proofErr w:type="gramEnd"/>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76. Порядок подачи и рассмотрения жалоб на решения и действия (бездействие) привлекаемых организаций и их работников, а также жалоб на решения и действия (бездействие) МФЦ, его работников устанавливается Правительством Российской Федерации.</w:t>
      </w:r>
    </w:p>
    <w:p w:rsidR="00DC387E" w:rsidRPr="00451AD8" w:rsidRDefault="00DC387E" w:rsidP="00DC387E">
      <w:pPr>
        <w:pStyle w:val="p12"/>
        <w:spacing w:before="0" w:beforeAutospacing="0" w:after="0" w:afterAutospacing="0"/>
        <w:ind w:firstLine="709"/>
        <w:jc w:val="both"/>
        <w:rPr>
          <w:sz w:val="16"/>
          <w:szCs w:val="16"/>
        </w:rPr>
      </w:pPr>
      <w:r w:rsidRPr="00451AD8">
        <w:rPr>
          <w:sz w:val="16"/>
          <w:szCs w:val="16"/>
        </w:rPr>
        <w:t>В случае</w:t>
      </w:r>
      <w:proofErr w:type="gramStart"/>
      <w:r w:rsidRPr="00451AD8">
        <w:rPr>
          <w:sz w:val="16"/>
          <w:szCs w:val="16"/>
        </w:rPr>
        <w:t>,</w:t>
      </w:r>
      <w:proofErr w:type="gramEnd"/>
      <w:r w:rsidRPr="00451AD8">
        <w:rPr>
          <w:sz w:val="16"/>
          <w:szCs w:val="16"/>
        </w:rPr>
        <w:t xml:space="preserve"> если федеральным законом установлен порядок (процедура) подачи и рассмотрения жалоб на решения и действия (бездействие) Администрации Островского муниципального района Костромской области, должностных лиц органов, Администрации Островского муниципального района Костромской области, либо муниципальных служащих, для отношений, связанных с подачей и рассмотрением указанных жалоб, нормы раздела 5 административного регламента не применяются.</w:t>
      </w:r>
    </w:p>
    <w:p w:rsidR="00DC387E" w:rsidRPr="00451AD8" w:rsidRDefault="00DC387E" w:rsidP="00DC387E">
      <w:pPr>
        <w:pStyle w:val="p12"/>
        <w:spacing w:before="0" w:beforeAutospacing="0" w:after="0" w:afterAutospacing="0"/>
        <w:ind w:firstLine="709"/>
        <w:jc w:val="both"/>
        <w:rPr>
          <w:sz w:val="16"/>
          <w:szCs w:val="16"/>
        </w:rPr>
      </w:pPr>
    </w:p>
    <w:p w:rsidR="00DC387E" w:rsidRPr="00451AD8" w:rsidRDefault="00DC387E" w:rsidP="00DC387E">
      <w:pPr>
        <w:pStyle w:val="ConsPlusNormal"/>
        <w:widowControl/>
        <w:ind w:firstLine="709"/>
        <w:jc w:val="both"/>
        <w:rPr>
          <w:rFonts w:ascii="Times New Roman" w:hAnsi="Times New Roman" w:cs="Times New Roman"/>
          <w:sz w:val="16"/>
          <w:szCs w:val="16"/>
        </w:rPr>
      </w:pPr>
    </w:p>
    <w:p w:rsidR="00DC387E" w:rsidRPr="00451AD8" w:rsidRDefault="00DC387E" w:rsidP="00DC387E">
      <w:pPr>
        <w:ind w:firstLine="709"/>
        <w:jc w:val="right"/>
        <w:rPr>
          <w:sz w:val="16"/>
          <w:szCs w:val="16"/>
        </w:rPr>
      </w:pPr>
      <w:r w:rsidRPr="00451AD8">
        <w:rPr>
          <w:sz w:val="16"/>
          <w:szCs w:val="16"/>
        </w:rPr>
        <w:t>Приложение № 1</w:t>
      </w:r>
    </w:p>
    <w:p w:rsidR="00DC387E" w:rsidRPr="00451AD8" w:rsidRDefault="00DC387E" w:rsidP="00DC387E">
      <w:pPr>
        <w:ind w:firstLine="709"/>
        <w:jc w:val="right"/>
        <w:rPr>
          <w:sz w:val="16"/>
          <w:szCs w:val="16"/>
        </w:rPr>
      </w:pPr>
      <w:r w:rsidRPr="00451AD8">
        <w:rPr>
          <w:sz w:val="16"/>
          <w:szCs w:val="16"/>
        </w:rPr>
        <w:t>к административному регламенту</w:t>
      </w:r>
    </w:p>
    <w:p w:rsidR="00DC387E" w:rsidRPr="00451AD8" w:rsidRDefault="00DC387E" w:rsidP="00DC387E">
      <w:pPr>
        <w:ind w:firstLine="709"/>
        <w:jc w:val="right"/>
        <w:rPr>
          <w:sz w:val="16"/>
          <w:szCs w:val="16"/>
        </w:rPr>
      </w:pPr>
      <w:r w:rsidRPr="00451AD8">
        <w:rPr>
          <w:sz w:val="16"/>
          <w:szCs w:val="16"/>
        </w:rPr>
        <w:t xml:space="preserve">предоставления Администрацией </w:t>
      </w:r>
    </w:p>
    <w:p w:rsidR="00DC387E" w:rsidRPr="00451AD8" w:rsidRDefault="00DC387E" w:rsidP="00DC387E">
      <w:pPr>
        <w:ind w:firstLine="709"/>
        <w:jc w:val="right"/>
        <w:rPr>
          <w:sz w:val="16"/>
          <w:szCs w:val="16"/>
        </w:rPr>
      </w:pPr>
      <w:r w:rsidRPr="00451AD8">
        <w:rPr>
          <w:sz w:val="16"/>
          <w:szCs w:val="16"/>
        </w:rPr>
        <w:t xml:space="preserve">Островского муниципального района </w:t>
      </w:r>
    </w:p>
    <w:p w:rsidR="00DC387E" w:rsidRPr="00451AD8" w:rsidRDefault="00DC387E" w:rsidP="00DC387E">
      <w:pPr>
        <w:ind w:firstLine="709"/>
        <w:jc w:val="right"/>
        <w:rPr>
          <w:sz w:val="16"/>
          <w:szCs w:val="16"/>
        </w:rPr>
      </w:pPr>
      <w:r w:rsidRPr="00451AD8">
        <w:rPr>
          <w:sz w:val="16"/>
          <w:szCs w:val="16"/>
        </w:rPr>
        <w:t>Костромской области муниципальной</w:t>
      </w:r>
    </w:p>
    <w:p w:rsidR="00DC387E" w:rsidRPr="00451AD8" w:rsidRDefault="00DC387E" w:rsidP="00DC387E">
      <w:pPr>
        <w:ind w:firstLine="709"/>
        <w:jc w:val="right"/>
        <w:rPr>
          <w:iCs/>
          <w:sz w:val="16"/>
          <w:szCs w:val="16"/>
        </w:rPr>
      </w:pPr>
      <w:r w:rsidRPr="00451AD8">
        <w:rPr>
          <w:sz w:val="16"/>
          <w:szCs w:val="16"/>
        </w:rPr>
        <w:t>услуги по п</w:t>
      </w:r>
      <w:r w:rsidRPr="00451AD8">
        <w:rPr>
          <w:iCs/>
          <w:sz w:val="16"/>
          <w:szCs w:val="16"/>
        </w:rPr>
        <w:t>редоставлению земельных участков,</w:t>
      </w:r>
    </w:p>
    <w:p w:rsidR="00DC387E" w:rsidRPr="00451AD8" w:rsidRDefault="00DC387E" w:rsidP="00DC387E">
      <w:pPr>
        <w:ind w:firstLine="709"/>
        <w:jc w:val="right"/>
        <w:rPr>
          <w:iCs/>
          <w:sz w:val="16"/>
          <w:szCs w:val="16"/>
        </w:rPr>
      </w:pPr>
      <w:proofErr w:type="gramStart"/>
      <w:r w:rsidRPr="00451AD8">
        <w:rPr>
          <w:iCs/>
          <w:sz w:val="16"/>
          <w:szCs w:val="16"/>
        </w:rPr>
        <w:t>находящихся</w:t>
      </w:r>
      <w:proofErr w:type="gramEnd"/>
      <w:r w:rsidRPr="00451AD8">
        <w:rPr>
          <w:iCs/>
          <w:sz w:val="16"/>
          <w:szCs w:val="16"/>
        </w:rPr>
        <w:t xml:space="preserve"> в муниципальной собственности,</w:t>
      </w:r>
    </w:p>
    <w:p w:rsidR="00DC387E" w:rsidRPr="00451AD8" w:rsidRDefault="00DC387E" w:rsidP="00DC387E">
      <w:pPr>
        <w:ind w:firstLine="709"/>
        <w:jc w:val="right"/>
        <w:rPr>
          <w:iCs/>
          <w:sz w:val="16"/>
          <w:szCs w:val="16"/>
        </w:rPr>
      </w:pPr>
      <w:r w:rsidRPr="00451AD8">
        <w:rPr>
          <w:iCs/>
          <w:sz w:val="16"/>
          <w:szCs w:val="16"/>
        </w:rPr>
        <w:t xml:space="preserve">и земельных участков, </w:t>
      </w:r>
      <w:proofErr w:type="gramStart"/>
      <w:r w:rsidRPr="00451AD8">
        <w:rPr>
          <w:iCs/>
          <w:sz w:val="16"/>
          <w:szCs w:val="16"/>
        </w:rPr>
        <w:t>государственная</w:t>
      </w:r>
      <w:proofErr w:type="gramEnd"/>
    </w:p>
    <w:p w:rsidR="00DC387E" w:rsidRPr="00451AD8" w:rsidRDefault="00DC387E" w:rsidP="00DC387E">
      <w:pPr>
        <w:ind w:firstLine="709"/>
        <w:jc w:val="right"/>
        <w:rPr>
          <w:iCs/>
          <w:sz w:val="16"/>
          <w:szCs w:val="16"/>
        </w:rPr>
      </w:pPr>
      <w:proofErr w:type="gramStart"/>
      <w:r w:rsidRPr="00451AD8">
        <w:rPr>
          <w:iCs/>
          <w:sz w:val="16"/>
          <w:szCs w:val="16"/>
        </w:rPr>
        <w:t>собственность</w:t>
      </w:r>
      <w:proofErr w:type="gramEnd"/>
      <w:r w:rsidRPr="00451AD8">
        <w:rPr>
          <w:iCs/>
          <w:sz w:val="16"/>
          <w:szCs w:val="16"/>
        </w:rPr>
        <w:t xml:space="preserve"> на которые не разграничена,</w:t>
      </w:r>
    </w:p>
    <w:p w:rsidR="00DC387E" w:rsidRPr="00451AD8" w:rsidRDefault="00DC387E" w:rsidP="00DC387E">
      <w:pPr>
        <w:ind w:firstLine="709"/>
        <w:jc w:val="right"/>
        <w:rPr>
          <w:iCs/>
          <w:sz w:val="16"/>
          <w:szCs w:val="16"/>
        </w:rPr>
      </w:pPr>
      <w:bookmarkStart w:id="12" w:name="Par522"/>
      <w:bookmarkEnd w:id="12"/>
      <w:r w:rsidRPr="00451AD8">
        <w:rPr>
          <w:iCs/>
          <w:sz w:val="16"/>
          <w:szCs w:val="16"/>
        </w:rPr>
        <w:t>в собственность или аренду</w:t>
      </w:r>
    </w:p>
    <w:p w:rsidR="00DC387E" w:rsidRPr="00451AD8" w:rsidRDefault="00DC387E" w:rsidP="00DC387E">
      <w:pPr>
        <w:ind w:firstLine="709"/>
        <w:jc w:val="right"/>
        <w:rPr>
          <w:sz w:val="16"/>
          <w:szCs w:val="16"/>
        </w:rPr>
      </w:pPr>
      <w:r w:rsidRPr="00451AD8">
        <w:rPr>
          <w:iCs/>
          <w:sz w:val="16"/>
          <w:szCs w:val="16"/>
        </w:rPr>
        <w:t>без проведения торгов</w:t>
      </w:r>
    </w:p>
    <w:p w:rsidR="00DC387E" w:rsidRPr="00451AD8" w:rsidRDefault="00DC387E" w:rsidP="00DC387E">
      <w:pPr>
        <w:pStyle w:val="ConsPlusNormal"/>
        <w:widowControl/>
        <w:ind w:firstLine="709"/>
        <w:jc w:val="both"/>
        <w:rPr>
          <w:rFonts w:ascii="Times New Roman" w:hAnsi="Times New Roman" w:cs="Times New Roman"/>
          <w:sz w:val="16"/>
          <w:szCs w:val="16"/>
        </w:rPr>
      </w:pPr>
    </w:p>
    <w:p w:rsidR="00DC387E" w:rsidRPr="00451AD8" w:rsidRDefault="00DC387E" w:rsidP="00DC387E">
      <w:pPr>
        <w:pStyle w:val="ConsPlusNormal"/>
        <w:widowControl/>
        <w:ind w:firstLine="709"/>
        <w:jc w:val="center"/>
        <w:rPr>
          <w:rFonts w:ascii="Times New Roman" w:hAnsi="Times New Roman" w:cs="Times New Roman"/>
          <w:sz w:val="16"/>
          <w:szCs w:val="16"/>
        </w:rPr>
      </w:pPr>
      <w:r w:rsidRPr="00451AD8">
        <w:rPr>
          <w:rFonts w:ascii="Times New Roman" w:hAnsi="Times New Roman" w:cs="Times New Roman"/>
          <w:sz w:val="16"/>
          <w:szCs w:val="16"/>
        </w:rPr>
        <w:t>Информация</w:t>
      </w:r>
    </w:p>
    <w:p w:rsidR="00DC387E" w:rsidRPr="00451AD8" w:rsidRDefault="00DC387E" w:rsidP="00DC387E">
      <w:pPr>
        <w:pStyle w:val="ConsPlusNormal"/>
        <w:widowControl/>
        <w:ind w:firstLine="709"/>
        <w:jc w:val="center"/>
        <w:rPr>
          <w:rFonts w:ascii="Times New Roman" w:hAnsi="Times New Roman" w:cs="Times New Roman"/>
          <w:sz w:val="16"/>
          <w:szCs w:val="16"/>
        </w:rPr>
      </w:pPr>
      <w:r w:rsidRPr="00451AD8">
        <w:rPr>
          <w:rFonts w:ascii="Times New Roman" w:hAnsi="Times New Roman" w:cs="Times New Roman"/>
          <w:sz w:val="16"/>
          <w:szCs w:val="16"/>
        </w:rPr>
        <w:t xml:space="preserve">о месте нахождения, справочных телефонах, графике работы, адресах официальных сайтов в сети Интернет, адресах электронной почты </w:t>
      </w:r>
      <w:r w:rsidRPr="00451AD8">
        <w:rPr>
          <w:rFonts w:ascii="Times New Roman" w:hAnsi="Times New Roman" w:cs="Times New Roman"/>
          <w:bCs/>
          <w:sz w:val="16"/>
          <w:szCs w:val="16"/>
        </w:rPr>
        <w:t>Администрации Островского муниципального района  Костромской области</w:t>
      </w:r>
      <w:r w:rsidRPr="00451AD8">
        <w:rPr>
          <w:rFonts w:ascii="Times New Roman" w:hAnsi="Times New Roman" w:cs="Times New Roman"/>
          <w:sz w:val="16"/>
          <w:szCs w:val="16"/>
        </w:rPr>
        <w:t xml:space="preserve"> и МФЦ</w:t>
      </w:r>
    </w:p>
    <w:p w:rsidR="00DC387E" w:rsidRPr="00451AD8" w:rsidRDefault="00DC387E" w:rsidP="00DC387E">
      <w:pPr>
        <w:ind w:firstLine="709"/>
        <w:jc w:val="both"/>
        <w:rPr>
          <w:sz w:val="16"/>
          <w:szCs w:val="16"/>
        </w:rPr>
      </w:pPr>
    </w:p>
    <w:tbl>
      <w:tblPr>
        <w:tblW w:w="9498"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665"/>
        <w:gridCol w:w="2879"/>
        <w:gridCol w:w="2128"/>
        <w:gridCol w:w="1961"/>
        <w:gridCol w:w="1865"/>
      </w:tblGrid>
      <w:tr w:rsidR="00DC387E" w:rsidRPr="00451AD8" w:rsidTr="00BA68B4">
        <w:trPr>
          <w:trHeight w:val="598"/>
          <w:tblCellSpacing w:w="5" w:type="nil"/>
        </w:trPr>
        <w:tc>
          <w:tcPr>
            <w:tcW w:w="665" w:type="dxa"/>
          </w:tcPr>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 </w:t>
            </w:r>
            <w:proofErr w:type="spellStart"/>
            <w:proofErr w:type="gramStart"/>
            <w:r w:rsidRPr="00451AD8">
              <w:rPr>
                <w:rFonts w:ascii="Times New Roman" w:hAnsi="Times New Roman" w:cs="Times New Roman"/>
                <w:sz w:val="16"/>
                <w:szCs w:val="16"/>
              </w:rPr>
              <w:t>п</w:t>
            </w:r>
            <w:proofErr w:type="spellEnd"/>
            <w:proofErr w:type="gramEnd"/>
            <w:r w:rsidRPr="00451AD8">
              <w:rPr>
                <w:rFonts w:ascii="Times New Roman" w:hAnsi="Times New Roman" w:cs="Times New Roman"/>
                <w:sz w:val="16"/>
                <w:szCs w:val="16"/>
              </w:rPr>
              <w:t>/</w:t>
            </w:r>
            <w:proofErr w:type="spellStart"/>
            <w:r w:rsidRPr="00451AD8">
              <w:rPr>
                <w:rFonts w:ascii="Times New Roman" w:hAnsi="Times New Roman" w:cs="Times New Roman"/>
                <w:sz w:val="16"/>
                <w:szCs w:val="16"/>
              </w:rPr>
              <w:t>п</w:t>
            </w:r>
            <w:proofErr w:type="spellEnd"/>
          </w:p>
        </w:tc>
        <w:tc>
          <w:tcPr>
            <w:tcW w:w="2879" w:type="dxa"/>
          </w:tcPr>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Наименование органа местного самоуправления, учреждения, организации</w:t>
            </w:r>
          </w:p>
        </w:tc>
        <w:tc>
          <w:tcPr>
            <w:tcW w:w="2128" w:type="dxa"/>
          </w:tcPr>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Адрес местонахождения</w:t>
            </w:r>
          </w:p>
        </w:tc>
        <w:tc>
          <w:tcPr>
            <w:tcW w:w="1961" w:type="dxa"/>
          </w:tcPr>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Справочные телефоны</w:t>
            </w:r>
          </w:p>
        </w:tc>
        <w:tc>
          <w:tcPr>
            <w:tcW w:w="1865" w:type="dxa"/>
          </w:tcPr>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Адрес Интернет-сайта / электронной почты</w:t>
            </w:r>
          </w:p>
        </w:tc>
      </w:tr>
      <w:tr w:rsidR="00DC387E" w:rsidRPr="00451AD8" w:rsidTr="00BA68B4">
        <w:trPr>
          <w:trHeight w:val="299"/>
          <w:tblCellSpacing w:w="5" w:type="nil"/>
        </w:trPr>
        <w:tc>
          <w:tcPr>
            <w:tcW w:w="665" w:type="dxa"/>
          </w:tcPr>
          <w:p w:rsidR="00DC387E" w:rsidRPr="00451AD8" w:rsidRDefault="00DC387E" w:rsidP="00DC387E">
            <w:pPr>
              <w:pStyle w:val="ConsPlusNormal"/>
              <w:widowControl/>
              <w:ind w:firstLine="709"/>
              <w:jc w:val="both"/>
              <w:rPr>
                <w:rFonts w:ascii="Times New Roman" w:hAnsi="Times New Roman" w:cs="Times New Roman"/>
                <w:sz w:val="16"/>
                <w:szCs w:val="16"/>
              </w:rPr>
            </w:pPr>
          </w:p>
        </w:tc>
        <w:tc>
          <w:tcPr>
            <w:tcW w:w="2879" w:type="dxa"/>
          </w:tcPr>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bCs/>
                <w:sz w:val="16"/>
                <w:szCs w:val="16"/>
              </w:rPr>
              <w:t>Администрация Островского муниципального района  Костромской области</w:t>
            </w:r>
          </w:p>
        </w:tc>
        <w:tc>
          <w:tcPr>
            <w:tcW w:w="2128" w:type="dxa"/>
          </w:tcPr>
          <w:p w:rsidR="00DC387E" w:rsidRPr="00451AD8" w:rsidRDefault="00DC387E" w:rsidP="00DC387E">
            <w:pPr>
              <w:pStyle w:val="ConsPlusNormal"/>
              <w:widowControl/>
              <w:ind w:firstLine="709"/>
              <w:jc w:val="both"/>
              <w:rPr>
                <w:rFonts w:ascii="Times New Roman" w:hAnsi="Times New Roman" w:cs="Times New Roman"/>
                <w:sz w:val="16"/>
                <w:szCs w:val="16"/>
              </w:rPr>
            </w:pPr>
            <w:proofErr w:type="gramStart"/>
            <w:r w:rsidRPr="00451AD8">
              <w:rPr>
                <w:rFonts w:ascii="Times New Roman" w:hAnsi="Times New Roman" w:cs="Times New Roman"/>
                <w:sz w:val="16"/>
                <w:szCs w:val="16"/>
                <w:lang w:eastAsia="en-IN"/>
              </w:rPr>
              <w:t>157900 Костромская область,  Островский район, п. Островское, ул. Советская, д. 56</w:t>
            </w:r>
            <w:proofErr w:type="gramEnd"/>
          </w:p>
        </w:tc>
        <w:tc>
          <w:tcPr>
            <w:tcW w:w="1961" w:type="dxa"/>
            <w:vAlign w:val="center"/>
          </w:tcPr>
          <w:p w:rsidR="00DC387E" w:rsidRPr="00451AD8" w:rsidRDefault="00DC387E" w:rsidP="00DC387E">
            <w:pPr>
              <w:pStyle w:val="ConsPlusNormal"/>
              <w:widowControl/>
              <w:ind w:firstLine="709"/>
              <w:jc w:val="both"/>
              <w:rPr>
                <w:rFonts w:ascii="Times New Roman" w:hAnsi="Times New Roman" w:cs="Times New Roman"/>
                <w:sz w:val="16"/>
                <w:szCs w:val="16"/>
                <w:lang w:eastAsia="en-IN"/>
              </w:rPr>
            </w:pPr>
            <w:r w:rsidRPr="00451AD8">
              <w:rPr>
                <w:rFonts w:ascii="Times New Roman" w:hAnsi="Times New Roman" w:cs="Times New Roman"/>
                <w:sz w:val="16"/>
                <w:szCs w:val="16"/>
                <w:lang w:eastAsia="en-IN"/>
              </w:rPr>
              <w:t>8(</w:t>
            </w:r>
            <w:r w:rsidRPr="00451AD8">
              <w:rPr>
                <w:rFonts w:ascii="Times New Roman" w:hAnsi="Times New Roman" w:cs="Times New Roman"/>
                <w:sz w:val="16"/>
                <w:szCs w:val="16"/>
                <w:lang w:val="en-US" w:eastAsia="en-IN"/>
              </w:rPr>
              <w:t>49438</w:t>
            </w:r>
            <w:r w:rsidRPr="00451AD8">
              <w:rPr>
                <w:rFonts w:ascii="Times New Roman" w:hAnsi="Times New Roman" w:cs="Times New Roman"/>
                <w:sz w:val="16"/>
                <w:szCs w:val="16"/>
                <w:lang w:eastAsia="en-IN"/>
              </w:rPr>
              <w:t>)2</w:t>
            </w:r>
            <w:r w:rsidRPr="00451AD8">
              <w:rPr>
                <w:rFonts w:ascii="Times New Roman" w:hAnsi="Times New Roman" w:cs="Times New Roman"/>
                <w:sz w:val="16"/>
                <w:szCs w:val="16"/>
                <w:lang w:val="en-US" w:eastAsia="en-IN"/>
              </w:rPr>
              <w:t>7236</w:t>
            </w:r>
          </w:p>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lang w:eastAsia="en-IN"/>
              </w:rPr>
              <w:t>8(49438)27252</w:t>
            </w:r>
          </w:p>
        </w:tc>
        <w:tc>
          <w:tcPr>
            <w:tcW w:w="1865" w:type="dxa"/>
            <w:vAlign w:val="center"/>
          </w:tcPr>
          <w:p w:rsidR="00DC387E" w:rsidRPr="00451AD8" w:rsidRDefault="00DC387E" w:rsidP="00DC387E">
            <w:pPr>
              <w:pStyle w:val="ConsPlusNormal"/>
              <w:widowControl/>
              <w:ind w:firstLine="709"/>
              <w:jc w:val="both"/>
              <w:rPr>
                <w:rFonts w:ascii="Times New Roman" w:hAnsi="Times New Roman" w:cs="Times New Roman"/>
                <w:sz w:val="16"/>
                <w:szCs w:val="16"/>
              </w:rPr>
            </w:pPr>
            <w:r w:rsidRPr="00451AD8">
              <w:rPr>
                <w:rFonts w:ascii="Times New Roman" w:hAnsi="Times New Roman" w:cs="Times New Roman"/>
                <w:sz w:val="16"/>
                <w:szCs w:val="16"/>
                <w:lang w:val="en-US" w:eastAsia="en-IN"/>
              </w:rPr>
              <w:t>ostrovskiy@adm44.ru</w:t>
            </w:r>
          </w:p>
        </w:tc>
      </w:tr>
      <w:tr w:rsidR="00DC387E" w:rsidRPr="00451AD8" w:rsidTr="00BA68B4">
        <w:trPr>
          <w:trHeight w:val="299"/>
          <w:tblCellSpacing w:w="5" w:type="nil"/>
        </w:trPr>
        <w:tc>
          <w:tcPr>
            <w:tcW w:w="665" w:type="dxa"/>
          </w:tcPr>
          <w:p w:rsidR="00DC387E" w:rsidRPr="00451AD8" w:rsidRDefault="00DC387E" w:rsidP="00DC387E">
            <w:pPr>
              <w:pStyle w:val="ConsPlusNormal"/>
              <w:widowControl/>
              <w:ind w:firstLine="709"/>
              <w:jc w:val="both"/>
              <w:rPr>
                <w:rFonts w:ascii="Times New Roman" w:hAnsi="Times New Roman" w:cs="Times New Roman"/>
                <w:sz w:val="16"/>
                <w:szCs w:val="16"/>
              </w:rPr>
            </w:pPr>
          </w:p>
        </w:tc>
        <w:tc>
          <w:tcPr>
            <w:tcW w:w="2879" w:type="dxa"/>
          </w:tcPr>
          <w:p w:rsidR="00DC387E" w:rsidRPr="00451AD8" w:rsidRDefault="00DC387E" w:rsidP="00DC387E">
            <w:pPr>
              <w:pStyle w:val="ConsPlusNormal"/>
              <w:widowControl/>
              <w:ind w:firstLine="709"/>
              <w:jc w:val="both"/>
              <w:rPr>
                <w:rFonts w:ascii="Times New Roman" w:hAnsi="Times New Roman" w:cs="Times New Roman"/>
                <w:bCs/>
                <w:sz w:val="16"/>
                <w:szCs w:val="16"/>
              </w:rPr>
            </w:pPr>
            <w:r w:rsidRPr="00451AD8">
              <w:rPr>
                <w:rFonts w:ascii="Times New Roman" w:hAnsi="Times New Roman" w:cs="Times New Roman"/>
                <w:bCs/>
                <w:sz w:val="16"/>
                <w:szCs w:val="16"/>
              </w:rPr>
              <w:t>«Многофункциональный центр предоставления государственный и муниципальных услуг населению»</w:t>
            </w:r>
          </w:p>
        </w:tc>
        <w:tc>
          <w:tcPr>
            <w:tcW w:w="2128" w:type="dxa"/>
          </w:tcPr>
          <w:p w:rsidR="00DC387E" w:rsidRPr="00451AD8" w:rsidRDefault="00DC387E" w:rsidP="00DC387E">
            <w:pPr>
              <w:pStyle w:val="ConsPlusNormal"/>
              <w:widowControl/>
              <w:ind w:firstLine="709"/>
              <w:jc w:val="both"/>
              <w:rPr>
                <w:rFonts w:ascii="Times New Roman" w:hAnsi="Times New Roman" w:cs="Times New Roman"/>
                <w:sz w:val="16"/>
                <w:szCs w:val="16"/>
                <w:lang w:eastAsia="en-IN"/>
              </w:rPr>
            </w:pPr>
            <w:proofErr w:type="gramStart"/>
            <w:r w:rsidRPr="00451AD8">
              <w:rPr>
                <w:rFonts w:ascii="Times New Roman" w:hAnsi="Times New Roman" w:cs="Times New Roman"/>
                <w:sz w:val="16"/>
                <w:szCs w:val="16"/>
                <w:lang w:eastAsia="en-IN"/>
              </w:rPr>
              <w:t>157900 Костромская область,  Островский район, п. Островское, ул. Свердлова, д. 5б</w:t>
            </w:r>
            <w:proofErr w:type="gramEnd"/>
          </w:p>
        </w:tc>
        <w:tc>
          <w:tcPr>
            <w:tcW w:w="1961" w:type="dxa"/>
            <w:vAlign w:val="center"/>
          </w:tcPr>
          <w:p w:rsidR="00DC387E" w:rsidRPr="00451AD8" w:rsidRDefault="00DC387E" w:rsidP="00DC387E">
            <w:pPr>
              <w:pStyle w:val="ConsPlusNormal"/>
              <w:widowControl/>
              <w:ind w:firstLine="709"/>
              <w:jc w:val="both"/>
              <w:rPr>
                <w:rFonts w:ascii="Times New Roman" w:hAnsi="Times New Roman" w:cs="Times New Roman"/>
                <w:sz w:val="16"/>
                <w:szCs w:val="16"/>
                <w:lang w:eastAsia="en-IN"/>
              </w:rPr>
            </w:pPr>
            <w:r w:rsidRPr="00451AD8">
              <w:rPr>
                <w:rFonts w:ascii="Times New Roman" w:hAnsi="Times New Roman" w:cs="Times New Roman"/>
                <w:sz w:val="16"/>
                <w:szCs w:val="16"/>
                <w:lang w:eastAsia="en-IN"/>
              </w:rPr>
              <w:t>8(4942)620500</w:t>
            </w:r>
          </w:p>
        </w:tc>
        <w:tc>
          <w:tcPr>
            <w:tcW w:w="1865" w:type="dxa"/>
            <w:vAlign w:val="center"/>
          </w:tcPr>
          <w:p w:rsidR="00DC387E" w:rsidRPr="00451AD8" w:rsidRDefault="00DC387E" w:rsidP="00DC387E">
            <w:pPr>
              <w:pStyle w:val="ConsPlusNormal"/>
              <w:widowControl/>
              <w:ind w:firstLine="709"/>
              <w:jc w:val="both"/>
              <w:rPr>
                <w:rFonts w:ascii="Times New Roman" w:hAnsi="Times New Roman" w:cs="Times New Roman"/>
                <w:sz w:val="16"/>
                <w:szCs w:val="16"/>
                <w:lang w:eastAsia="en-IN"/>
              </w:rPr>
            </w:pPr>
            <w:r w:rsidRPr="00451AD8">
              <w:rPr>
                <w:rFonts w:ascii="Times New Roman" w:hAnsi="Times New Roman" w:cs="Times New Roman"/>
                <w:sz w:val="16"/>
                <w:szCs w:val="16"/>
                <w:shd w:val="clear" w:color="auto" w:fill="FFFFFF"/>
              </w:rPr>
              <w:t>ostrovskoe@mfc44.ru</w:t>
            </w:r>
          </w:p>
        </w:tc>
      </w:tr>
    </w:tbl>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bCs/>
          <w:sz w:val="16"/>
          <w:szCs w:val="16"/>
        </w:rPr>
      </w:pPr>
      <w:r w:rsidRPr="00451AD8">
        <w:rPr>
          <w:bCs/>
          <w:sz w:val="16"/>
          <w:szCs w:val="16"/>
        </w:rPr>
        <w:t>График работы</w:t>
      </w:r>
    </w:p>
    <w:p w:rsidR="00DC387E" w:rsidRPr="00451AD8" w:rsidRDefault="00DC387E" w:rsidP="00DC387E">
      <w:pPr>
        <w:ind w:firstLine="709"/>
        <w:jc w:val="both"/>
        <w:rPr>
          <w:bCs/>
          <w:sz w:val="16"/>
          <w:szCs w:val="16"/>
        </w:rPr>
      </w:pPr>
      <w:r w:rsidRPr="00451AD8">
        <w:rPr>
          <w:bCs/>
          <w:sz w:val="16"/>
          <w:szCs w:val="16"/>
        </w:rPr>
        <w:t>Администрации Островского муниципального района  Костромской области</w:t>
      </w:r>
    </w:p>
    <w:p w:rsidR="00DC387E" w:rsidRPr="00451AD8" w:rsidRDefault="00DC387E" w:rsidP="00DC387E">
      <w:pPr>
        <w:ind w:firstLine="709"/>
        <w:jc w:val="both"/>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3"/>
        <w:gridCol w:w="4644"/>
      </w:tblGrid>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День недели</w:t>
            </w:r>
          </w:p>
        </w:tc>
        <w:tc>
          <w:tcPr>
            <w:tcW w:w="4644" w:type="dxa"/>
          </w:tcPr>
          <w:p w:rsidR="00DC387E" w:rsidRPr="00451AD8" w:rsidRDefault="00DC387E" w:rsidP="00DC387E">
            <w:pPr>
              <w:ind w:firstLine="709"/>
              <w:jc w:val="both"/>
              <w:rPr>
                <w:bCs/>
                <w:sz w:val="16"/>
                <w:szCs w:val="16"/>
              </w:rPr>
            </w:pPr>
            <w:r w:rsidRPr="00451AD8">
              <w:rPr>
                <w:bCs/>
                <w:sz w:val="16"/>
                <w:szCs w:val="16"/>
              </w:rPr>
              <w:t>Время работы</w:t>
            </w:r>
          </w:p>
        </w:tc>
      </w:tr>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Понедельник</w:t>
            </w:r>
          </w:p>
        </w:tc>
        <w:tc>
          <w:tcPr>
            <w:tcW w:w="4644" w:type="dxa"/>
          </w:tcPr>
          <w:p w:rsidR="00DC387E" w:rsidRPr="00451AD8" w:rsidRDefault="00DC387E" w:rsidP="00DC387E">
            <w:pPr>
              <w:ind w:firstLine="709"/>
              <w:jc w:val="both"/>
              <w:rPr>
                <w:bCs/>
                <w:sz w:val="16"/>
                <w:szCs w:val="16"/>
              </w:rPr>
            </w:pPr>
            <w:r w:rsidRPr="00451AD8">
              <w:rPr>
                <w:sz w:val="16"/>
                <w:szCs w:val="16"/>
                <w:lang w:eastAsia="en-IN"/>
              </w:rPr>
              <w:t>8.00 – 16.00</w:t>
            </w:r>
          </w:p>
        </w:tc>
      </w:tr>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Вторник</w:t>
            </w:r>
          </w:p>
        </w:tc>
        <w:tc>
          <w:tcPr>
            <w:tcW w:w="4644" w:type="dxa"/>
          </w:tcPr>
          <w:p w:rsidR="00DC387E" w:rsidRPr="00451AD8" w:rsidRDefault="00DC387E" w:rsidP="00DC387E">
            <w:pPr>
              <w:ind w:firstLine="709"/>
              <w:jc w:val="both"/>
              <w:rPr>
                <w:sz w:val="16"/>
                <w:szCs w:val="16"/>
              </w:rPr>
            </w:pPr>
            <w:r w:rsidRPr="00451AD8">
              <w:rPr>
                <w:sz w:val="16"/>
                <w:szCs w:val="16"/>
                <w:lang w:eastAsia="en-IN"/>
              </w:rPr>
              <w:t>8.00 – 16.00</w:t>
            </w:r>
          </w:p>
        </w:tc>
      </w:tr>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Среда</w:t>
            </w:r>
          </w:p>
        </w:tc>
        <w:tc>
          <w:tcPr>
            <w:tcW w:w="4644" w:type="dxa"/>
          </w:tcPr>
          <w:p w:rsidR="00DC387E" w:rsidRPr="00451AD8" w:rsidRDefault="00DC387E" w:rsidP="00DC387E">
            <w:pPr>
              <w:ind w:firstLine="709"/>
              <w:jc w:val="both"/>
              <w:rPr>
                <w:sz w:val="16"/>
                <w:szCs w:val="16"/>
              </w:rPr>
            </w:pPr>
            <w:r w:rsidRPr="00451AD8">
              <w:rPr>
                <w:sz w:val="16"/>
                <w:szCs w:val="16"/>
                <w:lang w:eastAsia="en-IN"/>
              </w:rPr>
              <w:t>8.00 – 16.00</w:t>
            </w:r>
          </w:p>
        </w:tc>
      </w:tr>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Четверг</w:t>
            </w:r>
          </w:p>
        </w:tc>
        <w:tc>
          <w:tcPr>
            <w:tcW w:w="4644" w:type="dxa"/>
          </w:tcPr>
          <w:p w:rsidR="00DC387E" w:rsidRPr="00451AD8" w:rsidRDefault="00DC387E" w:rsidP="00DC387E">
            <w:pPr>
              <w:ind w:firstLine="709"/>
              <w:jc w:val="both"/>
              <w:rPr>
                <w:sz w:val="16"/>
                <w:szCs w:val="16"/>
              </w:rPr>
            </w:pPr>
            <w:r w:rsidRPr="00451AD8">
              <w:rPr>
                <w:sz w:val="16"/>
                <w:szCs w:val="16"/>
                <w:lang w:eastAsia="en-IN"/>
              </w:rPr>
              <w:t>8.00 – 16.00</w:t>
            </w:r>
          </w:p>
        </w:tc>
      </w:tr>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Пятница</w:t>
            </w:r>
          </w:p>
        </w:tc>
        <w:tc>
          <w:tcPr>
            <w:tcW w:w="4644" w:type="dxa"/>
          </w:tcPr>
          <w:p w:rsidR="00DC387E" w:rsidRPr="00451AD8" w:rsidRDefault="00DC387E" w:rsidP="00DC387E">
            <w:pPr>
              <w:ind w:firstLine="709"/>
              <w:jc w:val="both"/>
              <w:rPr>
                <w:sz w:val="16"/>
                <w:szCs w:val="16"/>
              </w:rPr>
            </w:pPr>
            <w:r w:rsidRPr="00451AD8">
              <w:rPr>
                <w:sz w:val="16"/>
                <w:szCs w:val="16"/>
                <w:lang w:eastAsia="en-IN"/>
              </w:rPr>
              <w:t>8.00 – 16.00</w:t>
            </w:r>
          </w:p>
        </w:tc>
      </w:tr>
    </w:tbl>
    <w:p w:rsidR="00DC387E" w:rsidRPr="00451AD8" w:rsidRDefault="00DC387E" w:rsidP="00DC387E">
      <w:pPr>
        <w:ind w:firstLine="709"/>
        <w:jc w:val="both"/>
        <w:rPr>
          <w:bCs/>
          <w:sz w:val="16"/>
          <w:szCs w:val="16"/>
        </w:rPr>
      </w:pPr>
    </w:p>
    <w:p w:rsidR="00DC387E" w:rsidRPr="00451AD8" w:rsidRDefault="00DC387E" w:rsidP="00DC387E">
      <w:pPr>
        <w:ind w:firstLine="709"/>
        <w:jc w:val="both"/>
        <w:rPr>
          <w:bCs/>
          <w:sz w:val="16"/>
          <w:szCs w:val="16"/>
        </w:rPr>
      </w:pPr>
    </w:p>
    <w:p w:rsidR="00DC387E" w:rsidRPr="00451AD8" w:rsidRDefault="00DC387E" w:rsidP="00DC387E">
      <w:pPr>
        <w:ind w:firstLine="709"/>
        <w:jc w:val="both"/>
        <w:rPr>
          <w:bCs/>
          <w:sz w:val="16"/>
          <w:szCs w:val="16"/>
        </w:rPr>
      </w:pPr>
      <w:r w:rsidRPr="00451AD8">
        <w:rPr>
          <w:bCs/>
          <w:sz w:val="16"/>
          <w:szCs w:val="16"/>
        </w:rPr>
        <w:t>График работы</w:t>
      </w:r>
    </w:p>
    <w:p w:rsidR="00DC387E" w:rsidRPr="00451AD8" w:rsidRDefault="00DC387E" w:rsidP="00DC387E">
      <w:pPr>
        <w:ind w:firstLine="709"/>
        <w:jc w:val="both"/>
        <w:rPr>
          <w:bCs/>
          <w:sz w:val="16"/>
          <w:szCs w:val="16"/>
        </w:rPr>
      </w:pPr>
      <w:r w:rsidRPr="00451AD8">
        <w:rPr>
          <w:bCs/>
          <w:sz w:val="16"/>
          <w:szCs w:val="16"/>
        </w:rPr>
        <w:t>областного государственного казенного учреждения</w:t>
      </w:r>
    </w:p>
    <w:p w:rsidR="00DC387E" w:rsidRPr="00451AD8" w:rsidRDefault="00DC387E" w:rsidP="00DC387E">
      <w:pPr>
        <w:ind w:firstLine="709"/>
        <w:jc w:val="both"/>
        <w:rPr>
          <w:bCs/>
          <w:sz w:val="16"/>
          <w:szCs w:val="16"/>
        </w:rPr>
      </w:pPr>
      <w:r w:rsidRPr="00451AD8">
        <w:rPr>
          <w:bCs/>
          <w:sz w:val="16"/>
          <w:szCs w:val="16"/>
        </w:rPr>
        <w:t>«Многофункциональный центр предоставления государственный и муниципальных услуг населению» (МФЦ)</w:t>
      </w:r>
    </w:p>
    <w:p w:rsidR="00DC387E" w:rsidRPr="00451AD8" w:rsidRDefault="00DC387E" w:rsidP="00DC387E">
      <w:pPr>
        <w:ind w:firstLine="709"/>
        <w:jc w:val="both"/>
        <w:rPr>
          <w:bCs/>
          <w:sz w:val="16"/>
          <w:szCs w:val="16"/>
        </w:rPr>
      </w:pPr>
    </w:p>
    <w:p w:rsidR="00DC387E" w:rsidRPr="00451AD8" w:rsidRDefault="00DC387E" w:rsidP="00DC387E">
      <w:pPr>
        <w:ind w:firstLine="709"/>
        <w:jc w:val="both"/>
        <w:rPr>
          <w:bCs/>
          <w:sz w:val="16"/>
          <w:szCs w:val="16"/>
        </w:rPr>
      </w:pPr>
      <w:r w:rsidRPr="00451AD8">
        <w:rPr>
          <w:bCs/>
          <w:sz w:val="16"/>
          <w:szCs w:val="16"/>
        </w:rPr>
        <w:t>Адрес местонахождения главного, дополнительных офисов, филиалов МФЦ</w:t>
      </w:r>
    </w:p>
    <w:p w:rsidR="00DC387E" w:rsidRPr="00451AD8" w:rsidRDefault="00DC387E" w:rsidP="00DC387E">
      <w:pPr>
        <w:ind w:firstLine="709"/>
        <w:jc w:val="both"/>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3"/>
        <w:gridCol w:w="4644"/>
      </w:tblGrid>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День недели</w:t>
            </w:r>
          </w:p>
        </w:tc>
        <w:tc>
          <w:tcPr>
            <w:tcW w:w="4644" w:type="dxa"/>
          </w:tcPr>
          <w:p w:rsidR="00DC387E" w:rsidRPr="00451AD8" w:rsidRDefault="00DC387E" w:rsidP="00DC387E">
            <w:pPr>
              <w:ind w:firstLine="709"/>
              <w:jc w:val="both"/>
              <w:rPr>
                <w:bCs/>
                <w:sz w:val="16"/>
                <w:szCs w:val="16"/>
              </w:rPr>
            </w:pPr>
            <w:r w:rsidRPr="00451AD8">
              <w:rPr>
                <w:bCs/>
                <w:sz w:val="16"/>
                <w:szCs w:val="16"/>
              </w:rPr>
              <w:t>Время работы</w:t>
            </w:r>
          </w:p>
        </w:tc>
      </w:tr>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Понедельник</w:t>
            </w:r>
          </w:p>
        </w:tc>
        <w:tc>
          <w:tcPr>
            <w:tcW w:w="4644" w:type="dxa"/>
          </w:tcPr>
          <w:p w:rsidR="00DC387E" w:rsidRPr="00451AD8" w:rsidRDefault="00DC387E" w:rsidP="00DC387E">
            <w:pPr>
              <w:ind w:firstLine="709"/>
              <w:jc w:val="both"/>
              <w:rPr>
                <w:bCs/>
                <w:sz w:val="16"/>
                <w:szCs w:val="16"/>
              </w:rPr>
            </w:pPr>
            <w:r w:rsidRPr="00451AD8">
              <w:rPr>
                <w:sz w:val="16"/>
                <w:szCs w:val="16"/>
                <w:lang w:eastAsia="en-IN"/>
              </w:rPr>
              <w:t>8.00 – 16.00</w:t>
            </w:r>
          </w:p>
        </w:tc>
      </w:tr>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Вторник</w:t>
            </w:r>
          </w:p>
        </w:tc>
        <w:tc>
          <w:tcPr>
            <w:tcW w:w="4644" w:type="dxa"/>
          </w:tcPr>
          <w:p w:rsidR="00DC387E" w:rsidRPr="00451AD8" w:rsidRDefault="00DC387E" w:rsidP="00DC387E">
            <w:pPr>
              <w:ind w:firstLine="709"/>
              <w:jc w:val="both"/>
              <w:rPr>
                <w:sz w:val="16"/>
                <w:szCs w:val="16"/>
              </w:rPr>
            </w:pPr>
            <w:r w:rsidRPr="00451AD8">
              <w:rPr>
                <w:sz w:val="16"/>
                <w:szCs w:val="16"/>
                <w:lang w:eastAsia="en-IN"/>
              </w:rPr>
              <w:t>8.00 – 16.00</w:t>
            </w:r>
          </w:p>
        </w:tc>
      </w:tr>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Среда</w:t>
            </w:r>
          </w:p>
        </w:tc>
        <w:tc>
          <w:tcPr>
            <w:tcW w:w="4644" w:type="dxa"/>
          </w:tcPr>
          <w:p w:rsidR="00DC387E" w:rsidRPr="00451AD8" w:rsidRDefault="00DC387E" w:rsidP="00DC387E">
            <w:pPr>
              <w:ind w:firstLine="709"/>
              <w:jc w:val="both"/>
              <w:rPr>
                <w:sz w:val="16"/>
                <w:szCs w:val="16"/>
              </w:rPr>
            </w:pPr>
            <w:r w:rsidRPr="00451AD8">
              <w:rPr>
                <w:sz w:val="16"/>
                <w:szCs w:val="16"/>
                <w:lang w:eastAsia="en-IN"/>
              </w:rPr>
              <w:t>8.00 – 16.00</w:t>
            </w:r>
          </w:p>
        </w:tc>
      </w:tr>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Четверг</w:t>
            </w:r>
          </w:p>
        </w:tc>
        <w:tc>
          <w:tcPr>
            <w:tcW w:w="4644" w:type="dxa"/>
          </w:tcPr>
          <w:p w:rsidR="00DC387E" w:rsidRPr="00451AD8" w:rsidRDefault="00DC387E" w:rsidP="00DC387E">
            <w:pPr>
              <w:ind w:firstLine="709"/>
              <w:jc w:val="both"/>
              <w:rPr>
                <w:sz w:val="16"/>
                <w:szCs w:val="16"/>
              </w:rPr>
            </w:pPr>
            <w:r w:rsidRPr="00451AD8">
              <w:rPr>
                <w:sz w:val="16"/>
                <w:szCs w:val="16"/>
                <w:lang w:eastAsia="en-IN"/>
              </w:rPr>
              <w:t>8.00 – 16.00</w:t>
            </w:r>
          </w:p>
        </w:tc>
      </w:tr>
      <w:tr w:rsidR="00DC387E" w:rsidRPr="00451AD8" w:rsidTr="00BA68B4">
        <w:tc>
          <w:tcPr>
            <w:tcW w:w="4643" w:type="dxa"/>
          </w:tcPr>
          <w:p w:rsidR="00DC387E" w:rsidRPr="00451AD8" w:rsidRDefault="00DC387E" w:rsidP="00DC387E">
            <w:pPr>
              <w:ind w:firstLine="709"/>
              <w:jc w:val="both"/>
              <w:rPr>
                <w:bCs/>
                <w:sz w:val="16"/>
                <w:szCs w:val="16"/>
              </w:rPr>
            </w:pPr>
            <w:r w:rsidRPr="00451AD8">
              <w:rPr>
                <w:bCs/>
                <w:sz w:val="16"/>
                <w:szCs w:val="16"/>
              </w:rPr>
              <w:t>Пятница</w:t>
            </w:r>
          </w:p>
        </w:tc>
        <w:tc>
          <w:tcPr>
            <w:tcW w:w="4644" w:type="dxa"/>
          </w:tcPr>
          <w:p w:rsidR="00DC387E" w:rsidRPr="00451AD8" w:rsidRDefault="00DC387E" w:rsidP="00DC387E">
            <w:pPr>
              <w:ind w:firstLine="709"/>
              <w:jc w:val="both"/>
              <w:rPr>
                <w:sz w:val="16"/>
                <w:szCs w:val="16"/>
              </w:rPr>
            </w:pPr>
            <w:r w:rsidRPr="00451AD8">
              <w:rPr>
                <w:sz w:val="16"/>
                <w:szCs w:val="16"/>
                <w:lang w:eastAsia="en-IN"/>
              </w:rPr>
              <w:t>8.00 – 16.00</w:t>
            </w:r>
          </w:p>
        </w:tc>
      </w:tr>
    </w:tbl>
    <w:p w:rsidR="00DC387E" w:rsidRPr="00451AD8" w:rsidRDefault="00DC387E" w:rsidP="00DC387E">
      <w:pPr>
        <w:ind w:firstLine="709"/>
        <w:jc w:val="both"/>
        <w:rPr>
          <w:bCs/>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BA68B4">
      <w:pPr>
        <w:ind w:firstLine="709"/>
        <w:jc w:val="right"/>
        <w:rPr>
          <w:sz w:val="16"/>
          <w:szCs w:val="16"/>
        </w:rPr>
      </w:pPr>
      <w:r w:rsidRPr="00451AD8">
        <w:rPr>
          <w:sz w:val="16"/>
          <w:szCs w:val="16"/>
        </w:rPr>
        <w:t>Приложение № 2</w:t>
      </w:r>
    </w:p>
    <w:p w:rsidR="00DC387E" w:rsidRPr="00451AD8" w:rsidRDefault="00DC387E" w:rsidP="00BA68B4">
      <w:pPr>
        <w:ind w:firstLine="709"/>
        <w:jc w:val="right"/>
        <w:rPr>
          <w:sz w:val="16"/>
          <w:szCs w:val="16"/>
        </w:rPr>
      </w:pPr>
      <w:r w:rsidRPr="00451AD8">
        <w:rPr>
          <w:sz w:val="16"/>
          <w:szCs w:val="16"/>
        </w:rPr>
        <w:t>к административному регламенту</w:t>
      </w:r>
    </w:p>
    <w:p w:rsidR="00DC387E" w:rsidRPr="00451AD8" w:rsidRDefault="00DC387E" w:rsidP="00BA68B4">
      <w:pPr>
        <w:ind w:firstLine="709"/>
        <w:jc w:val="right"/>
        <w:rPr>
          <w:sz w:val="16"/>
          <w:szCs w:val="16"/>
        </w:rPr>
      </w:pPr>
      <w:r w:rsidRPr="00451AD8">
        <w:rPr>
          <w:sz w:val="16"/>
          <w:szCs w:val="16"/>
        </w:rPr>
        <w:t xml:space="preserve">предоставления Администрацией </w:t>
      </w:r>
    </w:p>
    <w:p w:rsidR="00DC387E" w:rsidRPr="00451AD8" w:rsidRDefault="00DC387E" w:rsidP="00BA68B4">
      <w:pPr>
        <w:ind w:firstLine="709"/>
        <w:jc w:val="right"/>
        <w:rPr>
          <w:sz w:val="16"/>
          <w:szCs w:val="16"/>
        </w:rPr>
      </w:pPr>
      <w:r w:rsidRPr="00451AD8">
        <w:rPr>
          <w:sz w:val="16"/>
          <w:szCs w:val="16"/>
        </w:rPr>
        <w:t xml:space="preserve">Островского муниципального района </w:t>
      </w:r>
    </w:p>
    <w:p w:rsidR="00DC387E" w:rsidRPr="00451AD8" w:rsidRDefault="00DC387E" w:rsidP="00BA68B4">
      <w:pPr>
        <w:ind w:firstLine="709"/>
        <w:jc w:val="right"/>
        <w:rPr>
          <w:sz w:val="16"/>
          <w:szCs w:val="16"/>
        </w:rPr>
      </w:pPr>
      <w:r w:rsidRPr="00451AD8">
        <w:rPr>
          <w:sz w:val="16"/>
          <w:szCs w:val="16"/>
        </w:rPr>
        <w:t>Костромской области муниципальной</w:t>
      </w:r>
    </w:p>
    <w:p w:rsidR="00DC387E" w:rsidRPr="00451AD8" w:rsidRDefault="00DC387E" w:rsidP="00BA68B4">
      <w:pPr>
        <w:ind w:firstLine="709"/>
        <w:jc w:val="right"/>
        <w:rPr>
          <w:iCs/>
          <w:sz w:val="16"/>
          <w:szCs w:val="16"/>
        </w:rPr>
      </w:pPr>
      <w:r w:rsidRPr="00451AD8">
        <w:rPr>
          <w:sz w:val="16"/>
          <w:szCs w:val="16"/>
        </w:rPr>
        <w:t>услуги по п</w:t>
      </w:r>
      <w:r w:rsidRPr="00451AD8">
        <w:rPr>
          <w:iCs/>
          <w:sz w:val="16"/>
          <w:szCs w:val="16"/>
        </w:rPr>
        <w:t>редоставлению земельных участков,</w:t>
      </w:r>
    </w:p>
    <w:p w:rsidR="00DC387E" w:rsidRPr="00451AD8" w:rsidRDefault="00DC387E" w:rsidP="00BA68B4">
      <w:pPr>
        <w:ind w:firstLine="709"/>
        <w:jc w:val="right"/>
        <w:rPr>
          <w:iCs/>
          <w:sz w:val="16"/>
          <w:szCs w:val="16"/>
        </w:rPr>
      </w:pPr>
      <w:proofErr w:type="gramStart"/>
      <w:r w:rsidRPr="00451AD8">
        <w:rPr>
          <w:iCs/>
          <w:sz w:val="16"/>
          <w:szCs w:val="16"/>
        </w:rPr>
        <w:t>находящихся</w:t>
      </w:r>
      <w:proofErr w:type="gramEnd"/>
      <w:r w:rsidRPr="00451AD8">
        <w:rPr>
          <w:iCs/>
          <w:sz w:val="16"/>
          <w:szCs w:val="16"/>
        </w:rPr>
        <w:t xml:space="preserve"> в муниципальной собственности,</w:t>
      </w:r>
    </w:p>
    <w:p w:rsidR="00DC387E" w:rsidRPr="00451AD8" w:rsidRDefault="00DC387E" w:rsidP="00BA68B4">
      <w:pPr>
        <w:ind w:firstLine="709"/>
        <w:jc w:val="right"/>
        <w:rPr>
          <w:iCs/>
          <w:sz w:val="16"/>
          <w:szCs w:val="16"/>
        </w:rPr>
      </w:pPr>
      <w:r w:rsidRPr="00451AD8">
        <w:rPr>
          <w:iCs/>
          <w:sz w:val="16"/>
          <w:szCs w:val="16"/>
        </w:rPr>
        <w:t xml:space="preserve">и земельных участков, </w:t>
      </w:r>
      <w:proofErr w:type="gramStart"/>
      <w:r w:rsidRPr="00451AD8">
        <w:rPr>
          <w:iCs/>
          <w:sz w:val="16"/>
          <w:szCs w:val="16"/>
        </w:rPr>
        <w:t>государственная</w:t>
      </w:r>
      <w:proofErr w:type="gramEnd"/>
    </w:p>
    <w:p w:rsidR="00DC387E" w:rsidRPr="00451AD8" w:rsidRDefault="00DC387E" w:rsidP="00BA68B4">
      <w:pPr>
        <w:ind w:firstLine="709"/>
        <w:jc w:val="right"/>
        <w:rPr>
          <w:iCs/>
          <w:sz w:val="16"/>
          <w:szCs w:val="16"/>
        </w:rPr>
      </w:pPr>
      <w:proofErr w:type="gramStart"/>
      <w:r w:rsidRPr="00451AD8">
        <w:rPr>
          <w:iCs/>
          <w:sz w:val="16"/>
          <w:szCs w:val="16"/>
        </w:rPr>
        <w:t>собственность</w:t>
      </w:r>
      <w:proofErr w:type="gramEnd"/>
      <w:r w:rsidRPr="00451AD8">
        <w:rPr>
          <w:iCs/>
          <w:sz w:val="16"/>
          <w:szCs w:val="16"/>
        </w:rPr>
        <w:t xml:space="preserve"> на которые не разграничена,</w:t>
      </w:r>
    </w:p>
    <w:p w:rsidR="00DC387E" w:rsidRPr="00451AD8" w:rsidRDefault="00DC387E" w:rsidP="00BA68B4">
      <w:pPr>
        <w:ind w:firstLine="709"/>
        <w:jc w:val="right"/>
        <w:rPr>
          <w:iCs/>
          <w:sz w:val="16"/>
          <w:szCs w:val="16"/>
        </w:rPr>
      </w:pPr>
      <w:r w:rsidRPr="00451AD8">
        <w:rPr>
          <w:iCs/>
          <w:sz w:val="16"/>
          <w:szCs w:val="16"/>
        </w:rPr>
        <w:t>в собственность или аренду</w:t>
      </w:r>
    </w:p>
    <w:p w:rsidR="00DC387E" w:rsidRPr="00451AD8" w:rsidRDefault="00DC387E" w:rsidP="00BA68B4">
      <w:pPr>
        <w:ind w:firstLine="709"/>
        <w:jc w:val="right"/>
        <w:rPr>
          <w:sz w:val="16"/>
          <w:szCs w:val="16"/>
        </w:rPr>
      </w:pPr>
      <w:r w:rsidRPr="00451AD8">
        <w:rPr>
          <w:iCs/>
          <w:sz w:val="16"/>
          <w:szCs w:val="16"/>
        </w:rPr>
        <w:t>без проведения торгов</w:t>
      </w: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r w:rsidRPr="00451AD8">
        <w:rPr>
          <w:sz w:val="16"/>
          <w:szCs w:val="16"/>
        </w:rPr>
        <w:t>ФОРМА</w:t>
      </w: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r w:rsidRPr="00451AD8">
        <w:rPr>
          <w:sz w:val="16"/>
          <w:szCs w:val="16"/>
        </w:rPr>
        <w:t>(заявитель - гражданин)</w:t>
      </w:r>
    </w:p>
    <w:p w:rsidR="00DC387E" w:rsidRPr="00451AD8" w:rsidRDefault="00DC387E" w:rsidP="00DC387E">
      <w:pPr>
        <w:ind w:firstLine="709"/>
        <w:jc w:val="both"/>
        <w:rPr>
          <w:sz w:val="16"/>
          <w:szCs w:val="16"/>
        </w:rPr>
      </w:pPr>
    </w:p>
    <w:tbl>
      <w:tblPr>
        <w:tblW w:w="9648" w:type="dxa"/>
        <w:tblLook w:val="00A0"/>
      </w:tblPr>
      <w:tblGrid>
        <w:gridCol w:w="4788"/>
        <w:gridCol w:w="4860"/>
      </w:tblGrid>
      <w:tr w:rsidR="00DC387E" w:rsidRPr="00451AD8" w:rsidTr="00DC387E">
        <w:tc>
          <w:tcPr>
            <w:tcW w:w="4788" w:type="dxa"/>
          </w:tcPr>
          <w:p w:rsidR="00DC387E" w:rsidRPr="00451AD8" w:rsidRDefault="00DC387E" w:rsidP="00DC387E">
            <w:pPr>
              <w:ind w:firstLine="709"/>
              <w:jc w:val="both"/>
              <w:rPr>
                <w:sz w:val="16"/>
                <w:szCs w:val="16"/>
              </w:rPr>
            </w:pPr>
          </w:p>
        </w:tc>
        <w:tc>
          <w:tcPr>
            <w:tcW w:w="4860" w:type="dxa"/>
          </w:tcPr>
          <w:p w:rsidR="00DC387E" w:rsidRPr="00451AD8" w:rsidRDefault="00DC387E" w:rsidP="00DC387E">
            <w:pPr>
              <w:ind w:right="218" w:firstLine="709"/>
              <w:jc w:val="both"/>
              <w:rPr>
                <w:sz w:val="16"/>
                <w:szCs w:val="16"/>
              </w:rPr>
            </w:pPr>
            <w:r w:rsidRPr="00451AD8">
              <w:rPr>
                <w:sz w:val="16"/>
                <w:szCs w:val="16"/>
              </w:rPr>
              <w:t xml:space="preserve">Главе </w:t>
            </w:r>
            <w:r w:rsidRPr="00451AD8">
              <w:rPr>
                <w:bCs/>
                <w:sz w:val="16"/>
                <w:szCs w:val="16"/>
              </w:rPr>
              <w:t>Островского муниципального района  Костромской области</w:t>
            </w:r>
          </w:p>
          <w:p w:rsidR="00DC387E" w:rsidRPr="00451AD8" w:rsidRDefault="00DC387E" w:rsidP="00DC387E">
            <w:pPr>
              <w:ind w:right="218" w:firstLine="709"/>
              <w:jc w:val="both"/>
              <w:rPr>
                <w:sz w:val="16"/>
                <w:szCs w:val="16"/>
              </w:rPr>
            </w:pPr>
            <w:r w:rsidRPr="00451AD8">
              <w:rPr>
                <w:sz w:val="16"/>
                <w:szCs w:val="16"/>
              </w:rPr>
              <w:t>_______________________________________</w:t>
            </w:r>
          </w:p>
          <w:p w:rsidR="00DC387E" w:rsidRPr="00451AD8" w:rsidRDefault="00DC387E" w:rsidP="00DC387E">
            <w:pPr>
              <w:ind w:right="218" w:firstLine="709"/>
              <w:jc w:val="both"/>
              <w:rPr>
                <w:sz w:val="16"/>
                <w:szCs w:val="16"/>
              </w:rPr>
            </w:pPr>
            <w:r w:rsidRPr="00451AD8">
              <w:rPr>
                <w:sz w:val="16"/>
                <w:szCs w:val="16"/>
              </w:rPr>
              <w:t>от (ФИО)______________________________,</w:t>
            </w:r>
          </w:p>
          <w:p w:rsidR="00DC387E" w:rsidRPr="00451AD8" w:rsidRDefault="00DC387E" w:rsidP="00DC387E">
            <w:pPr>
              <w:ind w:right="218" w:firstLine="709"/>
              <w:jc w:val="both"/>
              <w:rPr>
                <w:sz w:val="16"/>
                <w:szCs w:val="16"/>
              </w:rPr>
            </w:pPr>
            <w:proofErr w:type="gramStart"/>
            <w:r w:rsidRPr="00451AD8">
              <w:rPr>
                <w:sz w:val="16"/>
                <w:szCs w:val="16"/>
              </w:rPr>
              <w:t>проживающего</w:t>
            </w:r>
            <w:proofErr w:type="gramEnd"/>
            <w:r w:rsidRPr="00451AD8">
              <w:rPr>
                <w:sz w:val="16"/>
                <w:szCs w:val="16"/>
              </w:rPr>
              <w:t xml:space="preserve"> по адресу_________________</w:t>
            </w:r>
          </w:p>
          <w:p w:rsidR="00DC387E" w:rsidRPr="00451AD8" w:rsidRDefault="00DC387E" w:rsidP="00DC387E">
            <w:pPr>
              <w:ind w:right="218" w:firstLine="709"/>
              <w:jc w:val="both"/>
              <w:rPr>
                <w:sz w:val="16"/>
                <w:szCs w:val="16"/>
              </w:rPr>
            </w:pPr>
            <w:r w:rsidRPr="00451AD8">
              <w:rPr>
                <w:sz w:val="16"/>
                <w:szCs w:val="16"/>
              </w:rPr>
              <w:t>_______________________________________</w:t>
            </w:r>
          </w:p>
          <w:p w:rsidR="00DC387E" w:rsidRPr="00451AD8" w:rsidRDefault="00DC387E" w:rsidP="00DC387E">
            <w:pPr>
              <w:ind w:right="218" w:firstLine="709"/>
              <w:jc w:val="both"/>
              <w:rPr>
                <w:sz w:val="16"/>
                <w:szCs w:val="16"/>
              </w:rPr>
            </w:pPr>
            <w:r w:rsidRPr="00451AD8">
              <w:rPr>
                <w:sz w:val="16"/>
                <w:szCs w:val="16"/>
              </w:rPr>
              <w:t>документ, удостоверяющий личность,</w:t>
            </w:r>
          </w:p>
          <w:p w:rsidR="00DC387E" w:rsidRPr="00451AD8" w:rsidRDefault="00DC387E" w:rsidP="00DC387E">
            <w:pPr>
              <w:ind w:right="218" w:firstLine="709"/>
              <w:jc w:val="both"/>
              <w:rPr>
                <w:sz w:val="16"/>
                <w:szCs w:val="16"/>
              </w:rPr>
            </w:pPr>
            <w:r w:rsidRPr="00451AD8">
              <w:rPr>
                <w:sz w:val="16"/>
                <w:szCs w:val="16"/>
              </w:rPr>
              <w:t>_______________________________________</w:t>
            </w:r>
          </w:p>
          <w:p w:rsidR="00DC387E" w:rsidRPr="00451AD8" w:rsidRDefault="00DC387E" w:rsidP="00DC387E">
            <w:pPr>
              <w:ind w:right="218" w:firstLine="709"/>
              <w:jc w:val="both"/>
              <w:rPr>
                <w:sz w:val="16"/>
                <w:szCs w:val="16"/>
              </w:rPr>
            </w:pPr>
            <w:r w:rsidRPr="00451AD8">
              <w:rPr>
                <w:sz w:val="16"/>
                <w:szCs w:val="16"/>
              </w:rPr>
              <w:t>(номер, кем и когда выдан)</w:t>
            </w:r>
          </w:p>
          <w:p w:rsidR="00DC387E" w:rsidRPr="00451AD8" w:rsidRDefault="00DC387E" w:rsidP="00DC387E">
            <w:pPr>
              <w:ind w:right="218" w:firstLine="709"/>
              <w:jc w:val="both"/>
              <w:rPr>
                <w:sz w:val="16"/>
                <w:szCs w:val="16"/>
              </w:rPr>
            </w:pPr>
            <w:r w:rsidRPr="00451AD8">
              <w:rPr>
                <w:sz w:val="16"/>
                <w:szCs w:val="16"/>
              </w:rPr>
              <w:t>_______________________________________</w:t>
            </w:r>
          </w:p>
          <w:p w:rsidR="00DC387E" w:rsidRPr="00451AD8" w:rsidRDefault="00DC387E" w:rsidP="00DC387E">
            <w:pPr>
              <w:ind w:right="218" w:firstLine="709"/>
              <w:jc w:val="both"/>
              <w:rPr>
                <w:sz w:val="16"/>
                <w:szCs w:val="16"/>
              </w:rPr>
            </w:pPr>
            <w:r w:rsidRPr="00451AD8">
              <w:rPr>
                <w:sz w:val="16"/>
                <w:szCs w:val="16"/>
              </w:rPr>
              <w:t>адрес электронной почты _______________________________________</w:t>
            </w:r>
          </w:p>
          <w:p w:rsidR="00DC387E" w:rsidRPr="00451AD8" w:rsidRDefault="00DC387E" w:rsidP="00DC387E">
            <w:pPr>
              <w:ind w:right="218" w:firstLine="709"/>
              <w:jc w:val="both"/>
              <w:rPr>
                <w:sz w:val="16"/>
                <w:szCs w:val="16"/>
              </w:rPr>
            </w:pPr>
            <w:r w:rsidRPr="00451AD8">
              <w:rPr>
                <w:sz w:val="16"/>
                <w:szCs w:val="16"/>
              </w:rPr>
              <w:t>тел. ___________________________________</w:t>
            </w:r>
          </w:p>
        </w:tc>
      </w:tr>
    </w:tbl>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r w:rsidRPr="00451AD8">
        <w:rPr>
          <w:sz w:val="16"/>
          <w:szCs w:val="16"/>
        </w:rPr>
        <w:t>(заявитель - юридическое лицо/индивидуальный предприниматель)</w:t>
      </w:r>
    </w:p>
    <w:p w:rsidR="00DC387E" w:rsidRPr="00451AD8" w:rsidRDefault="00DC387E" w:rsidP="00DC387E">
      <w:pPr>
        <w:ind w:firstLine="709"/>
        <w:jc w:val="both"/>
        <w:rPr>
          <w:sz w:val="16"/>
          <w:szCs w:val="16"/>
        </w:rPr>
      </w:pPr>
    </w:p>
    <w:tbl>
      <w:tblPr>
        <w:tblW w:w="9648" w:type="dxa"/>
        <w:tblLook w:val="00A0"/>
      </w:tblPr>
      <w:tblGrid>
        <w:gridCol w:w="4788"/>
        <w:gridCol w:w="4860"/>
      </w:tblGrid>
      <w:tr w:rsidR="00DC387E" w:rsidRPr="00451AD8" w:rsidTr="00DC387E">
        <w:tc>
          <w:tcPr>
            <w:tcW w:w="4788" w:type="dxa"/>
          </w:tcPr>
          <w:p w:rsidR="00DC387E" w:rsidRPr="00451AD8" w:rsidRDefault="00DC387E" w:rsidP="00DC387E">
            <w:pPr>
              <w:ind w:firstLine="709"/>
              <w:jc w:val="both"/>
              <w:rPr>
                <w:sz w:val="16"/>
                <w:szCs w:val="16"/>
              </w:rPr>
            </w:pPr>
          </w:p>
        </w:tc>
        <w:tc>
          <w:tcPr>
            <w:tcW w:w="4860" w:type="dxa"/>
          </w:tcPr>
          <w:p w:rsidR="00DC387E" w:rsidRPr="00451AD8" w:rsidRDefault="00DC387E" w:rsidP="00DC387E">
            <w:pPr>
              <w:ind w:right="218" w:firstLine="709"/>
              <w:jc w:val="both"/>
              <w:rPr>
                <w:sz w:val="16"/>
                <w:szCs w:val="16"/>
              </w:rPr>
            </w:pPr>
            <w:r w:rsidRPr="00451AD8">
              <w:rPr>
                <w:sz w:val="16"/>
                <w:szCs w:val="16"/>
              </w:rPr>
              <w:t xml:space="preserve">Главе </w:t>
            </w:r>
            <w:r w:rsidRPr="00451AD8">
              <w:rPr>
                <w:bCs/>
                <w:sz w:val="16"/>
                <w:szCs w:val="16"/>
              </w:rPr>
              <w:t>Островского муниципального района  Костромской области</w:t>
            </w:r>
          </w:p>
          <w:p w:rsidR="00DC387E" w:rsidRPr="00451AD8" w:rsidRDefault="00DC387E" w:rsidP="00DC387E">
            <w:pPr>
              <w:ind w:right="218" w:firstLine="709"/>
              <w:jc w:val="both"/>
              <w:rPr>
                <w:sz w:val="16"/>
                <w:szCs w:val="16"/>
              </w:rPr>
            </w:pPr>
            <w:r w:rsidRPr="00451AD8">
              <w:rPr>
                <w:sz w:val="16"/>
                <w:szCs w:val="16"/>
              </w:rPr>
              <w:t>______________________________________</w:t>
            </w:r>
          </w:p>
          <w:p w:rsidR="00DC387E" w:rsidRPr="00451AD8" w:rsidRDefault="00DC387E" w:rsidP="00DC387E">
            <w:pPr>
              <w:ind w:right="218" w:firstLine="709"/>
              <w:jc w:val="both"/>
              <w:rPr>
                <w:sz w:val="16"/>
                <w:szCs w:val="16"/>
              </w:rPr>
            </w:pPr>
            <w:r w:rsidRPr="00451AD8">
              <w:rPr>
                <w:sz w:val="16"/>
                <w:szCs w:val="16"/>
              </w:rPr>
              <w:t>от____________________________________</w:t>
            </w:r>
          </w:p>
          <w:p w:rsidR="00DC387E" w:rsidRPr="00451AD8" w:rsidRDefault="00DC387E" w:rsidP="00DC387E">
            <w:pPr>
              <w:ind w:right="218" w:firstLine="709"/>
              <w:jc w:val="both"/>
              <w:rPr>
                <w:sz w:val="16"/>
                <w:szCs w:val="16"/>
              </w:rPr>
            </w:pPr>
            <w:r w:rsidRPr="00451AD8">
              <w:rPr>
                <w:sz w:val="16"/>
                <w:szCs w:val="16"/>
              </w:rPr>
              <w:lastRenderedPageBreak/>
              <w:t>______________________________________</w:t>
            </w:r>
          </w:p>
          <w:p w:rsidR="00DC387E" w:rsidRPr="00451AD8" w:rsidRDefault="00DC387E" w:rsidP="00DC387E">
            <w:pPr>
              <w:ind w:right="218" w:firstLine="709"/>
              <w:jc w:val="both"/>
              <w:rPr>
                <w:sz w:val="16"/>
                <w:szCs w:val="16"/>
              </w:rPr>
            </w:pPr>
            <w:r w:rsidRPr="00451AD8">
              <w:rPr>
                <w:sz w:val="16"/>
                <w:szCs w:val="16"/>
              </w:rPr>
              <w:t>(наименование юридического лица/ФИО индивидуального предпринимателя)</w:t>
            </w:r>
          </w:p>
          <w:p w:rsidR="00DC387E" w:rsidRPr="00451AD8" w:rsidRDefault="00DC387E" w:rsidP="00DC387E">
            <w:pPr>
              <w:ind w:right="218" w:firstLine="709"/>
              <w:jc w:val="both"/>
              <w:rPr>
                <w:sz w:val="16"/>
                <w:szCs w:val="16"/>
              </w:rPr>
            </w:pPr>
            <w:r w:rsidRPr="00451AD8">
              <w:rPr>
                <w:sz w:val="16"/>
                <w:szCs w:val="16"/>
              </w:rPr>
              <w:t>ИНН__________________________________</w:t>
            </w:r>
          </w:p>
          <w:p w:rsidR="00DC387E" w:rsidRPr="00451AD8" w:rsidRDefault="00DC387E" w:rsidP="00DC387E">
            <w:pPr>
              <w:ind w:right="218" w:firstLine="709"/>
              <w:jc w:val="both"/>
              <w:rPr>
                <w:sz w:val="16"/>
                <w:szCs w:val="16"/>
              </w:rPr>
            </w:pPr>
            <w:r w:rsidRPr="00451AD8">
              <w:rPr>
                <w:sz w:val="16"/>
                <w:szCs w:val="16"/>
              </w:rPr>
              <w:t>ОГРН_________________________________</w:t>
            </w:r>
          </w:p>
          <w:p w:rsidR="00DC387E" w:rsidRPr="00451AD8" w:rsidRDefault="00DC387E" w:rsidP="00DC387E">
            <w:pPr>
              <w:ind w:right="218" w:firstLine="709"/>
              <w:jc w:val="both"/>
              <w:rPr>
                <w:sz w:val="16"/>
                <w:szCs w:val="16"/>
              </w:rPr>
            </w:pPr>
            <w:proofErr w:type="gramStart"/>
            <w:r w:rsidRPr="00451AD8">
              <w:rPr>
                <w:sz w:val="16"/>
                <w:szCs w:val="16"/>
              </w:rPr>
              <w:t>находящегося</w:t>
            </w:r>
            <w:proofErr w:type="gramEnd"/>
            <w:r w:rsidRPr="00451AD8">
              <w:rPr>
                <w:sz w:val="16"/>
                <w:szCs w:val="16"/>
              </w:rPr>
              <w:t xml:space="preserve"> по адресу:_________________</w:t>
            </w:r>
          </w:p>
          <w:p w:rsidR="00DC387E" w:rsidRPr="00451AD8" w:rsidRDefault="00DC387E" w:rsidP="00DC387E">
            <w:pPr>
              <w:ind w:right="218" w:firstLine="709"/>
              <w:jc w:val="both"/>
              <w:rPr>
                <w:sz w:val="16"/>
                <w:szCs w:val="16"/>
              </w:rPr>
            </w:pPr>
            <w:r w:rsidRPr="00451AD8">
              <w:rPr>
                <w:sz w:val="16"/>
                <w:szCs w:val="16"/>
              </w:rPr>
              <w:t>______________________________________</w:t>
            </w:r>
          </w:p>
          <w:p w:rsidR="00DC387E" w:rsidRPr="00451AD8" w:rsidRDefault="00DC387E" w:rsidP="00DC387E">
            <w:pPr>
              <w:ind w:right="218" w:firstLine="709"/>
              <w:jc w:val="both"/>
              <w:rPr>
                <w:sz w:val="16"/>
                <w:szCs w:val="16"/>
              </w:rPr>
            </w:pPr>
            <w:r w:rsidRPr="00451AD8">
              <w:rPr>
                <w:sz w:val="16"/>
                <w:szCs w:val="16"/>
              </w:rPr>
              <w:t>в лице ________________________________</w:t>
            </w:r>
          </w:p>
          <w:p w:rsidR="00DC387E" w:rsidRPr="00451AD8" w:rsidRDefault="00DC387E" w:rsidP="00DC387E">
            <w:pPr>
              <w:ind w:right="218" w:firstLine="709"/>
              <w:jc w:val="both"/>
              <w:rPr>
                <w:sz w:val="16"/>
                <w:szCs w:val="16"/>
              </w:rPr>
            </w:pPr>
            <w:r w:rsidRPr="00451AD8">
              <w:rPr>
                <w:sz w:val="16"/>
                <w:szCs w:val="16"/>
              </w:rPr>
              <w:t>______________________________________</w:t>
            </w:r>
          </w:p>
          <w:p w:rsidR="00DC387E" w:rsidRPr="00451AD8" w:rsidRDefault="00DC387E" w:rsidP="00DC387E">
            <w:pPr>
              <w:ind w:right="218" w:firstLine="709"/>
              <w:jc w:val="both"/>
              <w:rPr>
                <w:sz w:val="16"/>
                <w:szCs w:val="16"/>
              </w:rPr>
            </w:pPr>
            <w:r w:rsidRPr="00451AD8">
              <w:rPr>
                <w:sz w:val="16"/>
                <w:szCs w:val="16"/>
              </w:rPr>
              <w:t>(ФИО и должность представителя юридического лица)</w:t>
            </w:r>
          </w:p>
          <w:p w:rsidR="00DC387E" w:rsidRPr="00451AD8" w:rsidRDefault="00DC387E" w:rsidP="00DC387E">
            <w:pPr>
              <w:ind w:right="218" w:firstLine="709"/>
              <w:jc w:val="both"/>
              <w:rPr>
                <w:sz w:val="16"/>
                <w:szCs w:val="16"/>
              </w:rPr>
            </w:pPr>
            <w:proofErr w:type="gramStart"/>
            <w:r w:rsidRPr="00451AD8">
              <w:rPr>
                <w:sz w:val="16"/>
                <w:szCs w:val="16"/>
              </w:rPr>
              <w:t>действующего</w:t>
            </w:r>
            <w:proofErr w:type="gramEnd"/>
            <w:r w:rsidRPr="00451AD8">
              <w:rPr>
                <w:sz w:val="16"/>
                <w:szCs w:val="16"/>
              </w:rPr>
              <w:t xml:space="preserve"> на основании______________</w:t>
            </w:r>
          </w:p>
          <w:p w:rsidR="00DC387E" w:rsidRPr="00451AD8" w:rsidRDefault="00DC387E" w:rsidP="00DC387E">
            <w:pPr>
              <w:ind w:right="218" w:firstLine="709"/>
              <w:jc w:val="both"/>
              <w:rPr>
                <w:sz w:val="16"/>
                <w:szCs w:val="16"/>
              </w:rPr>
            </w:pPr>
            <w:r w:rsidRPr="00451AD8">
              <w:rPr>
                <w:sz w:val="16"/>
                <w:szCs w:val="16"/>
              </w:rPr>
              <w:t>адрес электронной почты _______________________________________</w:t>
            </w:r>
          </w:p>
          <w:p w:rsidR="00DC387E" w:rsidRPr="00451AD8" w:rsidRDefault="00DC387E" w:rsidP="00DC387E">
            <w:pPr>
              <w:ind w:right="218" w:firstLine="709"/>
              <w:jc w:val="both"/>
              <w:rPr>
                <w:sz w:val="16"/>
                <w:szCs w:val="16"/>
              </w:rPr>
            </w:pPr>
            <w:r w:rsidRPr="00451AD8">
              <w:rPr>
                <w:sz w:val="16"/>
                <w:szCs w:val="16"/>
              </w:rPr>
              <w:t>тел.____________________________________</w:t>
            </w:r>
          </w:p>
          <w:p w:rsidR="00DC387E" w:rsidRPr="00451AD8" w:rsidRDefault="00DC387E" w:rsidP="00DC387E">
            <w:pPr>
              <w:ind w:right="218" w:firstLine="709"/>
              <w:jc w:val="both"/>
              <w:rPr>
                <w:sz w:val="16"/>
                <w:szCs w:val="16"/>
              </w:rPr>
            </w:pPr>
          </w:p>
        </w:tc>
      </w:tr>
    </w:tbl>
    <w:p w:rsidR="00DC387E" w:rsidRPr="00451AD8" w:rsidRDefault="00DC387E" w:rsidP="00BA68B4">
      <w:pPr>
        <w:ind w:firstLine="709"/>
        <w:jc w:val="center"/>
        <w:rPr>
          <w:sz w:val="16"/>
          <w:szCs w:val="16"/>
        </w:rPr>
      </w:pPr>
      <w:bookmarkStart w:id="13" w:name="Par652"/>
      <w:bookmarkEnd w:id="13"/>
      <w:r w:rsidRPr="00451AD8">
        <w:rPr>
          <w:sz w:val="16"/>
          <w:szCs w:val="16"/>
        </w:rPr>
        <w:lastRenderedPageBreak/>
        <w:t>Заявление</w:t>
      </w:r>
    </w:p>
    <w:p w:rsidR="00DC387E" w:rsidRPr="00451AD8" w:rsidRDefault="00DC387E" w:rsidP="00DC387E">
      <w:pPr>
        <w:ind w:firstLine="709"/>
        <w:jc w:val="both"/>
        <w:rPr>
          <w:sz w:val="16"/>
          <w:szCs w:val="16"/>
        </w:rPr>
      </w:pP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Прошу предоставить земельный участок, имеющего местоположение: ________________</w:t>
      </w: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__________________________________________________________________________________, </w:t>
      </w: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(указывается район (городской округ), сельское поселение, улица, дом, литер)</w:t>
      </w: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с кадастровым номером: ____________________________________________________________,</w:t>
      </w: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площадью ____________ кв. м, в вид права: ____________________________________________,</w:t>
      </w:r>
    </w:p>
    <w:p w:rsidR="00BA68B4"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сроком (для права аренды) ___________________________________________________, </w:t>
      </w:r>
      <w:proofErr w:type="gramStart"/>
      <w:r w:rsidRPr="00451AD8">
        <w:rPr>
          <w:rFonts w:ascii="Times New Roman" w:hAnsi="Times New Roman" w:cs="Times New Roman"/>
          <w:sz w:val="16"/>
          <w:szCs w:val="16"/>
        </w:rPr>
        <w:t>для</w:t>
      </w:r>
      <w:proofErr w:type="gramEnd"/>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 использования в целях: _____________________________________________________________,</w:t>
      </w: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основание предоставления земельного участка без проведения торгов (из числа оснований, предусмотренных пунктом 2 статьи 39.3, статьей 39.5, пунктом 2 статьи 39.6 Земельного Кодекса Российской Федерации) ______________________________________________________</w:t>
      </w: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__________________________________________________________________________________</w:t>
      </w:r>
    </w:p>
    <w:p w:rsidR="00DC387E" w:rsidRPr="00451AD8" w:rsidRDefault="00DC387E" w:rsidP="00DC387E">
      <w:pPr>
        <w:ind w:firstLine="709"/>
        <w:jc w:val="both"/>
        <w:rPr>
          <w:sz w:val="16"/>
          <w:szCs w:val="16"/>
          <w:lang w:eastAsia="en-US"/>
        </w:rPr>
      </w:pPr>
      <w:r w:rsidRPr="00451AD8">
        <w:rPr>
          <w:sz w:val="16"/>
          <w:szCs w:val="16"/>
          <w:lang w:eastAsia="en-US"/>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проектом__________________________________________________________________________</w:t>
      </w:r>
    </w:p>
    <w:p w:rsidR="00DC387E" w:rsidRPr="00451AD8" w:rsidRDefault="00DC387E" w:rsidP="00DC387E">
      <w:pPr>
        <w:ind w:firstLine="709"/>
        <w:jc w:val="both"/>
        <w:rPr>
          <w:sz w:val="16"/>
          <w:szCs w:val="16"/>
          <w:lang w:eastAsia="en-US"/>
        </w:rPr>
      </w:pPr>
      <w:r w:rsidRPr="00451AD8">
        <w:rPr>
          <w:sz w:val="16"/>
          <w:szCs w:val="16"/>
          <w:lang w:eastAsia="en-US"/>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w:t>
      </w:r>
    </w:p>
    <w:p w:rsidR="00DC387E" w:rsidRPr="00451AD8" w:rsidRDefault="00DC387E" w:rsidP="00DC387E">
      <w:pPr>
        <w:ind w:firstLine="709"/>
        <w:jc w:val="both"/>
        <w:rPr>
          <w:sz w:val="16"/>
          <w:szCs w:val="16"/>
          <w:lang w:eastAsia="en-US"/>
        </w:rPr>
      </w:pPr>
      <w:r w:rsidRPr="00451AD8">
        <w:rPr>
          <w:sz w:val="16"/>
          <w:szCs w:val="16"/>
          <w:lang w:eastAsia="en-US"/>
        </w:rPr>
        <w:t>реквизиты решения об изъятии земельного участка для государственных или муниципальных ну</w:t>
      </w:r>
      <w:proofErr w:type="gramStart"/>
      <w:r w:rsidRPr="00451AD8">
        <w:rPr>
          <w:sz w:val="16"/>
          <w:szCs w:val="16"/>
          <w:lang w:eastAsia="en-US"/>
        </w:rPr>
        <w:t>жд в сл</w:t>
      </w:r>
      <w:proofErr w:type="gramEnd"/>
      <w:r w:rsidRPr="00451AD8">
        <w:rPr>
          <w:sz w:val="16"/>
          <w:szCs w:val="16"/>
          <w:lang w:eastAsia="en-US"/>
        </w:rPr>
        <w:t>учае, если земельный участок предоставляется взамен земельного участка, изымаемого для государственных или муниципальных нужд_________________________________________________________________________.</w:t>
      </w:r>
    </w:p>
    <w:p w:rsidR="00DC387E" w:rsidRPr="00451AD8" w:rsidRDefault="00DC387E" w:rsidP="00DC387E">
      <w:pPr>
        <w:spacing w:after="1"/>
        <w:ind w:firstLine="709"/>
        <w:jc w:val="both"/>
        <w:rPr>
          <w:sz w:val="16"/>
          <w:szCs w:val="16"/>
        </w:rPr>
      </w:pPr>
    </w:p>
    <w:p w:rsidR="00DC387E" w:rsidRPr="00451AD8" w:rsidRDefault="00DC387E" w:rsidP="00DC387E">
      <w:pPr>
        <w:spacing w:after="1"/>
        <w:ind w:firstLine="709"/>
        <w:jc w:val="both"/>
        <w:rPr>
          <w:sz w:val="16"/>
          <w:szCs w:val="16"/>
        </w:rPr>
      </w:pPr>
      <w:r w:rsidRPr="00451AD8">
        <w:rPr>
          <w:sz w:val="16"/>
          <w:szCs w:val="16"/>
        </w:rPr>
        <w:t xml:space="preserve">Заявителю известно, что в соответствии с </w:t>
      </w:r>
      <w:hyperlink r:id="rId71" w:history="1">
        <w:proofErr w:type="spellStart"/>
        <w:r w:rsidRPr="00451AD8">
          <w:rPr>
            <w:sz w:val="16"/>
            <w:szCs w:val="16"/>
          </w:rPr>
          <w:t>пп</w:t>
        </w:r>
        <w:proofErr w:type="spellEnd"/>
        <w:r w:rsidRPr="00451AD8">
          <w:rPr>
            <w:sz w:val="16"/>
            <w:szCs w:val="16"/>
          </w:rPr>
          <w:t>. 4 п. 1 ст. 6</w:t>
        </w:r>
      </w:hyperlink>
      <w:r w:rsidRPr="00451AD8">
        <w:rPr>
          <w:sz w:val="16"/>
          <w:szCs w:val="16"/>
        </w:rPr>
        <w:t xml:space="preserve"> Федерального закона от 27.07.2006 № 152-ФЗ «О персональных данных» наименование ОМС осуществляет обработку персональных данных субъекта персональных данных, указанных в заявлении, в целях и объеме, необходимых для предоставления муниципальной услуги.</w:t>
      </w:r>
    </w:p>
    <w:p w:rsidR="00DC387E" w:rsidRPr="00451AD8" w:rsidRDefault="00DC387E" w:rsidP="00DC387E">
      <w:pPr>
        <w:pStyle w:val="ConsPlusNonformat"/>
        <w:widowControl/>
        <w:ind w:firstLine="709"/>
        <w:jc w:val="both"/>
        <w:rPr>
          <w:rFonts w:ascii="Times New Roman" w:hAnsi="Times New Roman" w:cs="Times New Roman"/>
          <w:sz w:val="16"/>
          <w:szCs w:val="16"/>
        </w:rPr>
      </w:pP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К заявлению прилагаются следующие документы:</w:t>
      </w: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1. ___________________________________________________________________</w:t>
      </w: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lang w:val="en-US"/>
        </w:rPr>
        <w:t>n</w:t>
      </w:r>
      <w:r w:rsidRPr="00451AD8">
        <w:rPr>
          <w:rFonts w:ascii="Times New Roman" w:hAnsi="Times New Roman" w:cs="Times New Roman"/>
          <w:sz w:val="16"/>
          <w:szCs w:val="16"/>
        </w:rPr>
        <w:t>. ___________________________________________________________________</w:t>
      </w:r>
    </w:p>
    <w:p w:rsidR="00DC387E" w:rsidRPr="00451AD8" w:rsidRDefault="00DC387E" w:rsidP="00DC387E">
      <w:pPr>
        <w:spacing w:after="1"/>
        <w:ind w:firstLine="709"/>
        <w:jc w:val="both"/>
        <w:rPr>
          <w:sz w:val="16"/>
          <w:szCs w:val="16"/>
        </w:rPr>
      </w:pP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Способ получения документов, сопровождающих предоставление муниципальной услуги и уведомления об окончании хода предоставления муниципальной услуги: __________________________________________________________________________________</w:t>
      </w:r>
    </w:p>
    <w:p w:rsidR="00DC387E" w:rsidRPr="00451AD8" w:rsidRDefault="00DC387E" w:rsidP="00DC387E">
      <w:pPr>
        <w:pStyle w:val="ConsPlusNonformat"/>
        <w:widowControl/>
        <w:ind w:firstLine="709"/>
        <w:jc w:val="both"/>
        <w:rPr>
          <w:rFonts w:ascii="Times New Roman" w:hAnsi="Times New Roman" w:cs="Times New Roman"/>
          <w:sz w:val="16"/>
          <w:szCs w:val="16"/>
        </w:rPr>
      </w:pP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Способ предоставления результата рассмотрения заявления:</w:t>
      </w:r>
    </w:p>
    <w:p w:rsidR="00DC387E" w:rsidRPr="00451AD8" w:rsidRDefault="00DC387E" w:rsidP="004330A0">
      <w:pPr>
        <w:pStyle w:val="ConsPlusNonformat"/>
        <w:widowControl/>
        <w:numPr>
          <w:ilvl w:val="0"/>
          <w:numId w:val="11"/>
        </w:numPr>
        <w:adjustRightInd w:val="0"/>
        <w:ind w:left="644"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лично </w:t>
      </w:r>
    </w:p>
    <w:p w:rsidR="00DC387E" w:rsidRPr="00451AD8" w:rsidRDefault="00DC387E" w:rsidP="004330A0">
      <w:pPr>
        <w:pStyle w:val="ConsPlusNonformat"/>
        <w:widowControl/>
        <w:numPr>
          <w:ilvl w:val="0"/>
          <w:numId w:val="11"/>
        </w:numPr>
        <w:adjustRightInd w:val="0"/>
        <w:ind w:left="644" w:firstLine="709"/>
        <w:jc w:val="both"/>
        <w:rPr>
          <w:rFonts w:ascii="Times New Roman" w:hAnsi="Times New Roman" w:cs="Times New Roman"/>
          <w:sz w:val="16"/>
          <w:szCs w:val="16"/>
        </w:rPr>
      </w:pPr>
      <w:r w:rsidRPr="00451AD8">
        <w:rPr>
          <w:rFonts w:ascii="Times New Roman" w:hAnsi="Times New Roman" w:cs="Times New Roman"/>
          <w:sz w:val="16"/>
          <w:szCs w:val="16"/>
        </w:rPr>
        <w:t>почтой</w:t>
      </w:r>
    </w:p>
    <w:p w:rsidR="00DC387E" w:rsidRPr="00451AD8" w:rsidRDefault="00DC387E" w:rsidP="00DC387E">
      <w:pPr>
        <w:pStyle w:val="ConsPlusNonformat"/>
        <w:widowControl/>
        <w:ind w:firstLine="709"/>
        <w:jc w:val="both"/>
        <w:rPr>
          <w:rFonts w:ascii="Times New Roman" w:hAnsi="Times New Roman" w:cs="Times New Roman"/>
          <w:sz w:val="16"/>
          <w:szCs w:val="16"/>
        </w:rPr>
      </w:pPr>
    </w:p>
    <w:p w:rsidR="00DC387E" w:rsidRPr="00451AD8" w:rsidRDefault="00DC387E" w:rsidP="00DC387E">
      <w:pPr>
        <w:pStyle w:val="ConsPlusNonformat"/>
        <w:widowControl/>
        <w:ind w:firstLine="709"/>
        <w:jc w:val="both"/>
        <w:rPr>
          <w:rFonts w:ascii="Times New Roman" w:hAnsi="Times New Roman" w:cs="Times New Roman"/>
          <w:sz w:val="16"/>
          <w:szCs w:val="16"/>
        </w:rPr>
      </w:pP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______________________________________«___» ________ 20__ г.</w:t>
      </w:r>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  </w:t>
      </w:r>
      <w:proofErr w:type="gramStart"/>
      <w:r w:rsidRPr="00451AD8">
        <w:rPr>
          <w:rFonts w:ascii="Times New Roman" w:hAnsi="Times New Roman" w:cs="Times New Roman"/>
          <w:sz w:val="16"/>
          <w:szCs w:val="16"/>
        </w:rPr>
        <w:t>(подпись  (расшифровка</w:t>
      </w:r>
      <w:proofErr w:type="gramEnd"/>
    </w:p>
    <w:p w:rsidR="00DC387E" w:rsidRPr="00451AD8" w:rsidRDefault="00DC387E" w:rsidP="00DC387E">
      <w:pPr>
        <w:pStyle w:val="ConsPlusNonformat"/>
        <w:widowControl/>
        <w:ind w:firstLine="709"/>
        <w:jc w:val="both"/>
        <w:rPr>
          <w:rFonts w:ascii="Times New Roman" w:hAnsi="Times New Roman" w:cs="Times New Roman"/>
          <w:sz w:val="16"/>
          <w:szCs w:val="16"/>
        </w:rPr>
      </w:pPr>
      <w:r w:rsidRPr="00451AD8">
        <w:rPr>
          <w:rFonts w:ascii="Times New Roman" w:hAnsi="Times New Roman" w:cs="Times New Roman"/>
          <w:sz w:val="16"/>
          <w:szCs w:val="16"/>
        </w:rPr>
        <w:t xml:space="preserve"> </w:t>
      </w:r>
      <w:proofErr w:type="gramStart"/>
      <w:r w:rsidRPr="00451AD8">
        <w:rPr>
          <w:rFonts w:ascii="Times New Roman" w:hAnsi="Times New Roman" w:cs="Times New Roman"/>
          <w:sz w:val="16"/>
          <w:szCs w:val="16"/>
        </w:rPr>
        <w:t>заявителя) подписи)</w:t>
      </w:r>
      <w:proofErr w:type="gramEnd"/>
    </w:p>
    <w:p w:rsidR="00DC387E" w:rsidRPr="00451AD8" w:rsidRDefault="00DC387E" w:rsidP="00DC387E">
      <w:pPr>
        <w:spacing w:after="1"/>
        <w:ind w:firstLine="709"/>
        <w:jc w:val="both"/>
        <w:rPr>
          <w:sz w:val="16"/>
          <w:szCs w:val="16"/>
        </w:rPr>
      </w:pPr>
    </w:p>
    <w:p w:rsidR="00DC387E" w:rsidRPr="00451AD8" w:rsidRDefault="00DC387E" w:rsidP="00DC387E">
      <w:pPr>
        <w:pStyle w:val="ConsPlusNonformat"/>
        <w:widowControl/>
        <w:ind w:firstLine="709"/>
        <w:jc w:val="both"/>
        <w:rPr>
          <w:rFonts w:ascii="Times New Roman" w:hAnsi="Times New Roman" w:cs="Times New Roman"/>
          <w:sz w:val="16"/>
          <w:szCs w:val="16"/>
        </w:rPr>
      </w:pPr>
    </w:p>
    <w:p w:rsidR="00DC387E" w:rsidRPr="00451AD8" w:rsidRDefault="00DC387E" w:rsidP="00BA68B4">
      <w:pPr>
        <w:ind w:firstLine="709"/>
        <w:jc w:val="right"/>
        <w:rPr>
          <w:sz w:val="16"/>
          <w:szCs w:val="16"/>
        </w:rPr>
      </w:pPr>
      <w:r w:rsidRPr="00451AD8">
        <w:rPr>
          <w:sz w:val="16"/>
          <w:szCs w:val="16"/>
        </w:rPr>
        <w:t>Приложение № 3</w:t>
      </w:r>
    </w:p>
    <w:p w:rsidR="00DC387E" w:rsidRPr="00451AD8" w:rsidRDefault="00DC387E" w:rsidP="00BA68B4">
      <w:pPr>
        <w:ind w:firstLine="709"/>
        <w:jc w:val="right"/>
        <w:rPr>
          <w:sz w:val="16"/>
          <w:szCs w:val="16"/>
        </w:rPr>
      </w:pPr>
      <w:r w:rsidRPr="00451AD8">
        <w:rPr>
          <w:sz w:val="16"/>
          <w:szCs w:val="16"/>
        </w:rPr>
        <w:t>к административному регламенту</w:t>
      </w:r>
    </w:p>
    <w:p w:rsidR="00DC387E" w:rsidRPr="00451AD8" w:rsidRDefault="00DC387E" w:rsidP="00BA68B4">
      <w:pPr>
        <w:ind w:firstLine="709"/>
        <w:jc w:val="right"/>
        <w:rPr>
          <w:sz w:val="16"/>
          <w:szCs w:val="16"/>
        </w:rPr>
      </w:pPr>
      <w:r w:rsidRPr="00451AD8">
        <w:rPr>
          <w:sz w:val="16"/>
          <w:szCs w:val="16"/>
        </w:rPr>
        <w:t xml:space="preserve">предоставления Администрацией </w:t>
      </w:r>
    </w:p>
    <w:p w:rsidR="00DC387E" w:rsidRPr="00451AD8" w:rsidRDefault="00DC387E" w:rsidP="00BA68B4">
      <w:pPr>
        <w:ind w:firstLine="709"/>
        <w:jc w:val="right"/>
        <w:rPr>
          <w:sz w:val="16"/>
          <w:szCs w:val="16"/>
        </w:rPr>
      </w:pPr>
      <w:r w:rsidRPr="00451AD8">
        <w:rPr>
          <w:sz w:val="16"/>
          <w:szCs w:val="16"/>
        </w:rPr>
        <w:t xml:space="preserve">Островского муниципального района </w:t>
      </w:r>
    </w:p>
    <w:p w:rsidR="00DC387E" w:rsidRPr="00451AD8" w:rsidRDefault="00DC387E" w:rsidP="00BA68B4">
      <w:pPr>
        <w:ind w:firstLine="709"/>
        <w:jc w:val="right"/>
        <w:rPr>
          <w:sz w:val="16"/>
          <w:szCs w:val="16"/>
        </w:rPr>
      </w:pPr>
      <w:r w:rsidRPr="00451AD8">
        <w:rPr>
          <w:sz w:val="16"/>
          <w:szCs w:val="16"/>
        </w:rPr>
        <w:t>Костромской области муниципальной</w:t>
      </w:r>
    </w:p>
    <w:p w:rsidR="00DC387E" w:rsidRPr="00451AD8" w:rsidRDefault="00DC387E" w:rsidP="00BA68B4">
      <w:pPr>
        <w:ind w:firstLine="709"/>
        <w:jc w:val="right"/>
        <w:rPr>
          <w:iCs/>
          <w:sz w:val="16"/>
          <w:szCs w:val="16"/>
        </w:rPr>
      </w:pPr>
      <w:r w:rsidRPr="00451AD8">
        <w:rPr>
          <w:sz w:val="16"/>
          <w:szCs w:val="16"/>
        </w:rPr>
        <w:t>услуги по п</w:t>
      </w:r>
      <w:r w:rsidRPr="00451AD8">
        <w:rPr>
          <w:iCs/>
          <w:sz w:val="16"/>
          <w:szCs w:val="16"/>
        </w:rPr>
        <w:t>редоставлению земельных участков,</w:t>
      </w:r>
    </w:p>
    <w:p w:rsidR="00DC387E" w:rsidRPr="00451AD8" w:rsidRDefault="00DC387E" w:rsidP="00BA68B4">
      <w:pPr>
        <w:ind w:firstLine="709"/>
        <w:jc w:val="right"/>
        <w:rPr>
          <w:iCs/>
          <w:sz w:val="16"/>
          <w:szCs w:val="16"/>
        </w:rPr>
      </w:pPr>
      <w:proofErr w:type="gramStart"/>
      <w:r w:rsidRPr="00451AD8">
        <w:rPr>
          <w:iCs/>
          <w:sz w:val="16"/>
          <w:szCs w:val="16"/>
        </w:rPr>
        <w:t>находящихся</w:t>
      </w:r>
      <w:proofErr w:type="gramEnd"/>
      <w:r w:rsidRPr="00451AD8">
        <w:rPr>
          <w:iCs/>
          <w:sz w:val="16"/>
          <w:szCs w:val="16"/>
        </w:rPr>
        <w:t xml:space="preserve"> в муниципальной собственности,</w:t>
      </w:r>
    </w:p>
    <w:p w:rsidR="00DC387E" w:rsidRPr="00451AD8" w:rsidRDefault="00DC387E" w:rsidP="00BA68B4">
      <w:pPr>
        <w:ind w:firstLine="709"/>
        <w:jc w:val="right"/>
        <w:rPr>
          <w:iCs/>
          <w:sz w:val="16"/>
          <w:szCs w:val="16"/>
        </w:rPr>
      </w:pPr>
      <w:r w:rsidRPr="00451AD8">
        <w:rPr>
          <w:iCs/>
          <w:sz w:val="16"/>
          <w:szCs w:val="16"/>
        </w:rPr>
        <w:t xml:space="preserve">и земельных участков, </w:t>
      </w:r>
      <w:proofErr w:type="gramStart"/>
      <w:r w:rsidRPr="00451AD8">
        <w:rPr>
          <w:iCs/>
          <w:sz w:val="16"/>
          <w:szCs w:val="16"/>
        </w:rPr>
        <w:t>государственная</w:t>
      </w:r>
      <w:proofErr w:type="gramEnd"/>
    </w:p>
    <w:p w:rsidR="00DC387E" w:rsidRPr="00451AD8" w:rsidRDefault="00DC387E" w:rsidP="00BA68B4">
      <w:pPr>
        <w:ind w:firstLine="709"/>
        <w:jc w:val="right"/>
        <w:rPr>
          <w:iCs/>
          <w:sz w:val="16"/>
          <w:szCs w:val="16"/>
        </w:rPr>
      </w:pPr>
      <w:proofErr w:type="gramStart"/>
      <w:r w:rsidRPr="00451AD8">
        <w:rPr>
          <w:iCs/>
          <w:sz w:val="16"/>
          <w:szCs w:val="16"/>
        </w:rPr>
        <w:t>собственность</w:t>
      </w:r>
      <w:proofErr w:type="gramEnd"/>
      <w:r w:rsidRPr="00451AD8">
        <w:rPr>
          <w:iCs/>
          <w:sz w:val="16"/>
          <w:szCs w:val="16"/>
        </w:rPr>
        <w:t xml:space="preserve"> на которые не разграничена,</w:t>
      </w:r>
    </w:p>
    <w:p w:rsidR="00DC387E" w:rsidRPr="00451AD8" w:rsidRDefault="00DC387E" w:rsidP="00BA68B4">
      <w:pPr>
        <w:ind w:firstLine="709"/>
        <w:jc w:val="right"/>
        <w:rPr>
          <w:iCs/>
          <w:sz w:val="16"/>
          <w:szCs w:val="16"/>
        </w:rPr>
      </w:pPr>
      <w:r w:rsidRPr="00451AD8">
        <w:rPr>
          <w:iCs/>
          <w:sz w:val="16"/>
          <w:szCs w:val="16"/>
        </w:rPr>
        <w:t>в собственность или аренду</w:t>
      </w:r>
    </w:p>
    <w:p w:rsidR="00DC387E" w:rsidRPr="00451AD8" w:rsidRDefault="00DC387E" w:rsidP="00BA68B4">
      <w:pPr>
        <w:ind w:firstLine="709"/>
        <w:jc w:val="right"/>
        <w:rPr>
          <w:sz w:val="16"/>
          <w:szCs w:val="16"/>
        </w:rPr>
      </w:pPr>
      <w:r w:rsidRPr="00451AD8">
        <w:rPr>
          <w:iCs/>
          <w:sz w:val="16"/>
          <w:szCs w:val="16"/>
        </w:rPr>
        <w:t>без проведения торгов</w:t>
      </w:r>
    </w:p>
    <w:p w:rsidR="00DC387E" w:rsidRPr="00451AD8" w:rsidRDefault="00DC387E" w:rsidP="00BA68B4">
      <w:pPr>
        <w:ind w:firstLine="709"/>
        <w:jc w:val="center"/>
        <w:rPr>
          <w:sz w:val="16"/>
          <w:szCs w:val="16"/>
        </w:rPr>
      </w:pPr>
      <w:bookmarkStart w:id="14" w:name="Par658"/>
      <w:bookmarkEnd w:id="14"/>
      <w:r w:rsidRPr="00451AD8">
        <w:rPr>
          <w:sz w:val="16"/>
          <w:szCs w:val="16"/>
        </w:rPr>
        <w:t>Блок-схема</w:t>
      </w:r>
    </w:p>
    <w:p w:rsidR="00DC387E" w:rsidRDefault="00DC387E" w:rsidP="00BA68B4">
      <w:pPr>
        <w:ind w:firstLine="709"/>
        <w:jc w:val="center"/>
        <w:rPr>
          <w:sz w:val="16"/>
          <w:szCs w:val="16"/>
        </w:rPr>
      </w:pPr>
      <w:r w:rsidRPr="00451AD8">
        <w:rPr>
          <w:sz w:val="16"/>
          <w:szCs w:val="16"/>
        </w:rPr>
        <w:t>предоставления муниципальной услуги</w:t>
      </w:r>
    </w:p>
    <w:p w:rsidR="00BA68B4" w:rsidRDefault="00BA68B4" w:rsidP="00BA68B4">
      <w:pPr>
        <w:ind w:firstLine="709"/>
        <w:jc w:val="center"/>
        <w:rPr>
          <w:sz w:val="16"/>
          <w:szCs w:val="16"/>
        </w:rPr>
      </w:pPr>
    </w:p>
    <w:p w:rsidR="00BA68B4" w:rsidRDefault="00BA68B4" w:rsidP="00BA68B4">
      <w:pPr>
        <w:ind w:firstLine="709"/>
        <w:jc w:val="center"/>
        <w:rPr>
          <w:sz w:val="16"/>
          <w:szCs w:val="16"/>
        </w:rPr>
      </w:pPr>
    </w:p>
    <w:p w:rsidR="00BA68B4" w:rsidRDefault="00BA68B4" w:rsidP="00BA68B4">
      <w:pPr>
        <w:ind w:firstLine="709"/>
        <w:jc w:val="center"/>
        <w:rPr>
          <w:sz w:val="16"/>
          <w:szCs w:val="16"/>
        </w:rPr>
      </w:pPr>
    </w:p>
    <w:p w:rsidR="00BA68B4" w:rsidRPr="00451AD8" w:rsidRDefault="00BA68B4" w:rsidP="00BA68B4">
      <w:pPr>
        <w:ind w:firstLine="709"/>
        <w:jc w:val="center"/>
        <w:rPr>
          <w:sz w:val="16"/>
          <w:szCs w:val="16"/>
        </w:rPr>
      </w:pPr>
    </w:p>
    <w:p w:rsidR="00DC387E" w:rsidRPr="00451AD8" w:rsidRDefault="00536823" w:rsidP="00DC387E">
      <w:pPr>
        <w:ind w:firstLine="709"/>
        <w:jc w:val="both"/>
        <w:rPr>
          <w:sz w:val="16"/>
          <w:szCs w:val="16"/>
        </w:rPr>
      </w:pPr>
      <w:r>
        <w:rPr>
          <w:noProof/>
          <w:sz w:val="16"/>
          <w:szCs w:val="16"/>
        </w:rPr>
        <w:pict>
          <v:shape id="Text Box 2" o:spid="_x0000_s1104" type="#_x0000_t202" style="position:absolute;left:0;text-align:left;margin-left:81.5pt;margin-top:-11.55pt;width:352.5pt;height:28.0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">
            <v:textbox style="mso-next-textbox:#Text Box 2">
              <w:txbxContent>
                <w:p w:rsidR="0011428D" w:rsidRPr="00F25509" w:rsidRDefault="0011428D" w:rsidP="00F25509">
                  <w:pPr>
                    <w:pStyle w:val="ConsPlusNonformat"/>
                    <w:jc w:val="center"/>
                    <w:rPr>
                      <w:sz w:val="16"/>
                      <w:szCs w:val="16"/>
                    </w:rPr>
                  </w:pPr>
                  <w:bookmarkStart w:id="15" w:name="Par1"/>
                  <w:bookmarkStart w:id="16" w:name="Par42"/>
                  <w:bookmarkEnd w:id="15"/>
                  <w:bookmarkEnd w:id="16"/>
                  <w:r w:rsidRPr="00F25509">
                    <w:rPr>
                      <w:rFonts w:ascii="Times New Roman" w:hAnsi="Times New Roman" w:cs="Times New Roman"/>
                      <w:sz w:val="16"/>
                      <w:szCs w:val="16"/>
                    </w:rPr>
                    <w:t>Обращение заявителя с заявлением и документами, необходимыми для предоставления муниципальной услуги</w:t>
                  </w:r>
                </w:p>
              </w:txbxContent>
            </v:textbox>
          </v:shape>
        </w:pict>
      </w:r>
    </w:p>
    <w:p w:rsidR="00DC387E" w:rsidRPr="00451AD8" w:rsidRDefault="00536823" w:rsidP="00DC387E">
      <w:pPr>
        <w:ind w:firstLine="709"/>
        <w:jc w:val="both"/>
        <w:rPr>
          <w:sz w:val="16"/>
          <w:szCs w:val="16"/>
        </w:rPr>
      </w:pPr>
      <w:r w:rsidRPr="00536823">
        <w:rPr>
          <w:rFonts w:ascii="Arial" w:hAnsi="Arial" w:cs="Arial"/>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 o:spid="_x0000_s1062" type="#_x0000_t34" style="position:absolute;left:0;text-align:left;margin-left:247.4pt;margin-top:18.95pt;width:23.35pt;height:.05pt;rotation:9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" adj="10777,-19396800,-251152">
            <v:stroke endarrow="block"/>
          </v:shape>
        </w:pict>
      </w:r>
    </w:p>
    <w:p w:rsidR="00DC387E" w:rsidRPr="00451AD8" w:rsidRDefault="00DC387E" w:rsidP="00DC387E">
      <w:pPr>
        <w:ind w:firstLine="709"/>
        <w:jc w:val="both"/>
        <w:rPr>
          <w:sz w:val="16"/>
          <w:szCs w:val="16"/>
        </w:rPr>
      </w:pPr>
    </w:p>
    <w:p w:rsidR="00F25509" w:rsidRPr="00FF4629" w:rsidRDefault="00536823" w:rsidP="00F25509">
      <w:pPr>
        <w:ind w:firstLine="709"/>
        <w:jc w:val="both"/>
        <w:rPr>
          <w:rFonts w:ascii="Arial" w:hAnsi="Arial" w:cs="Arial"/>
          <w:sz w:val="24"/>
          <w:szCs w:val="24"/>
        </w:rPr>
      </w:pPr>
      <w:r>
        <w:rPr>
          <w:rFonts w:ascii="Arial" w:hAnsi="Arial" w:cs="Arial"/>
          <w:noProof/>
          <w:sz w:val="24"/>
          <w:szCs w:val="24"/>
        </w:rPr>
        <w:pict>
          <v:shape id="Text Box 4" o:spid="_x0000_s1063" type="#_x0000_t202" style="position:absolute;left:0;text-align:left;margin-left:81.5pt;margin-top:12.25pt;width:352.5pt;height:23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">
            <v:textbox style="mso-next-textbox:#Text Box 4">
              <w:txbxContent>
                <w:p w:rsidR="0011428D" w:rsidRPr="00F25509" w:rsidRDefault="0011428D" w:rsidP="00F25509">
                  <w:pPr>
                    <w:jc w:val="center"/>
                    <w:rPr>
                      <w:sz w:val="16"/>
                      <w:szCs w:val="16"/>
                    </w:rPr>
                  </w:pPr>
                  <w:r w:rsidRPr="00F25509">
                    <w:rPr>
                      <w:sz w:val="16"/>
                      <w:szCs w:val="16"/>
                    </w:rPr>
                    <w:t>Прием и регистрация заявления и документов</w:t>
                  </w:r>
                </w:p>
              </w:txbxContent>
            </v:textbox>
          </v:shape>
        </w:pict>
      </w:r>
    </w:p>
    <w:p w:rsidR="00F25509" w:rsidRPr="00FF4629" w:rsidRDefault="00F25509" w:rsidP="00F25509">
      <w:pPr>
        <w:ind w:firstLine="709"/>
        <w:jc w:val="both"/>
        <w:rPr>
          <w:rFonts w:ascii="Arial" w:hAnsi="Arial" w:cs="Arial"/>
          <w:sz w:val="24"/>
          <w:szCs w:val="24"/>
        </w:rPr>
      </w:pPr>
    </w:p>
    <w:p w:rsidR="00F25509" w:rsidRPr="00FF4629" w:rsidRDefault="00536823" w:rsidP="00F25509">
      <w:pPr>
        <w:ind w:firstLine="709"/>
        <w:jc w:val="both"/>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AutoShape 6" o:spid="_x0000_s1071" type="#_x0000_t32" style="position:absolute;left:0;text-align:left;margin-left:159.05pt;margin-top:7.65pt;width:0;height:17.5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v:stroke endarrow="block"/>
          </v:shape>
        </w:pict>
      </w:r>
      <w:r>
        <w:rPr>
          <w:rFonts w:ascii="Arial" w:hAnsi="Arial" w:cs="Arial"/>
          <w:noProof/>
          <w:sz w:val="24"/>
          <w:szCs w:val="24"/>
        </w:rPr>
        <w:pict>
          <v:shape id="_x0000_s1078" type="#_x0000_t32" style="position:absolute;left:0;text-align:left;margin-left:389.05pt;margin-top:7.65pt;width:.15pt;height:17.5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v:stroke endarrow="block"/>
          </v:shape>
        </w:pict>
      </w:r>
    </w:p>
    <w:p w:rsidR="00F25509" w:rsidRPr="00FF4629" w:rsidRDefault="00536823" w:rsidP="00F25509">
      <w:pPr>
        <w:ind w:firstLine="709"/>
        <w:jc w:val="both"/>
        <w:rPr>
          <w:rFonts w:ascii="Arial" w:hAnsi="Arial" w:cs="Arial"/>
          <w:sz w:val="24"/>
          <w:szCs w:val="24"/>
        </w:rPr>
      </w:pPr>
      <w:r>
        <w:rPr>
          <w:rFonts w:ascii="Arial" w:hAnsi="Arial" w:cs="Arial"/>
          <w:noProof/>
          <w:sz w:val="24"/>
          <w:szCs w:val="24"/>
        </w:rPr>
        <w:pict>
          <v:shape id="_x0000_s1065" type="#_x0000_t202" style="position:absolute;left:0;text-align:left;margin-left:-24.5pt;margin-top:11.4pt;width:315pt;height:32.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_x0000_s1065">
              <w:txbxContent>
                <w:p w:rsidR="0011428D" w:rsidRPr="00F25509" w:rsidRDefault="0011428D" w:rsidP="00F25509">
                  <w:pPr>
                    <w:jc w:val="center"/>
                    <w:rPr>
                      <w:sz w:val="16"/>
                      <w:szCs w:val="16"/>
                    </w:rPr>
                  </w:pPr>
                  <w:r w:rsidRPr="00F25509">
                    <w:rPr>
                      <w:sz w:val="16"/>
                      <w:szCs w:val="16"/>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txbxContent>
            </v:textbox>
          </v:shape>
        </w:pict>
      </w:r>
      <w:r>
        <w:rPr>
          <w:rFonts w:ascii="Arial" w:hAnsi="Arial" w:cs="Arial"/>
          <w:noProof/>
          <w:sz w:val="24"/>
          <w:szCs w:val="24"/>
        </w:rPr>
        <w:pict>
          <v:shape id="_x0000_s1077" type="#_x0000_t202" style="position:absolute;left:0;text-align:left;margin-left:329.25pt;margin-top:11.4pt;width:165.95pt;height:55.0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077">
              <w:txbxContent>
                <w:p w:rsidR="0011428D" w:rsidRPr="00F25509" w:rsidRDefault="0011428D" w:rsidP="00F25509">
                  <w:pPr>
                    <w:jc w:val="center"/>
                    <w:rPr>
                      <w:sz w:val="16"/>
                      <w:szCs w:val="16"/>
                    </w:rPr>
                  </w:pPr>
                  <w:r w:rsidRPr="00F25509">
                    <w:rPr>
                      <w:sz w:val="16"/>
                      <w:szCs w:val="16"/>
                    </w:rPr>
                    <w:t>При наличии оснований для отказа в приеме заявления и документов, полученных в форме электронного документа, уведомление об отказе в приеме к рассмотрению документа</w:t>
                  </w:r>
                </w:p>
              </w:txbxContent>
            </v:textbox>
          </v:shape>
        </w:pict>
      </w:r>
      <w:r>
        <w:rPr>
          <w:rFonts w:ascii="Arial" w:hAnsi="Arial" w:cs="Arial"/>
          <w:noProof/>
          <w:sz w:val="24"/>
          <w:szCs w:val="24"/>
        </w:rPr>
        <w:pict>
          <v:shape id="AutoShape 5" o:spid="_x0000_s1064" type="#_x0000_t32" style="position:absolute;left:0;text-align:left;margin-left:170.55pt;margin-top:31.85pt;width:17.55pt;height:0;rotation:9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" adj="-395138,-1,-395138">
            <v:stroke endarrow="block"/>
          </v:shape>
        </w:pict>
      </w:r>
    </w:p>
    <w:p w:rsidR="00F25509" w:rsidRPr="00FF4629" w:rsidRDefault="00F25509" w:rsidP="00F25509">
      <w:pPr>
        <w:tabs>
          <w:tab w:val="center" w:pos="4535"/>
          <w:tab w:val="left" w:pos="7695"/>
        </w:tabs>
        <w:ind w:firstLine="709"/>
        <w:jc w:val="both"/>
        <w:rPr>
          <w:rFonts w:ascii="Arial" w:hAnsi="Arial" w:cs="Arial"/>
          <w:sz w:val="24"/>
          <w:szCs w:val="24"/>
        </w:rPr>
      </w:pPr>
      <w:r w:rsidRPr="00FF4629">
        <w:rPr>
          <w:rFonts w:ascii="Arial" w:hAnsi="Arial" w:cs="Arial"/>
          <w:sz w:val="24"/>
          <w:szCs w:val="24"/>
        </w:rPr>
        <w:tab/>
      </w:r>
      <w:r w:rsidRPr="00FF4629">
        <w:rPr>
          <w:rFonts w:ascii="Arial" w:hAnsi="Arial" w:cs="Arial"/>
          <w:sz w:val="24"/>
          <w:szCs w:val="24"/>
        </w:rPr>
        <w:tab/>
      </w:r>
    </w:p>
    <w:p w:rsidR="00F25509" w:rsidRPr="00FF4629" w:rsidRDefault="00F25509" w:rsidP="00F25509">
      <w:pPr>
        <w:ind w:firstLine="709"/>
        <w:jc w:val="both"/>
        <w:rPr>
          <w:rFonts w:ascii="Arial" w:hAnsi="Arial" w:cs="Arial"/>
          <w:sz w:val="24"/>
          <w:szCs w:val="24"/>
        </w:rPr>
      </w:pPr>
    </w:p>
    <w:p w:rsidR="00F25509" w:rsidRPr="00FF4629" w:rsidRDefault="00536823" w:rsidP="00F25509">
      <w:pPr>
        <w:ind w:firstLine="709"/>
        <w:jc w:val="both"/>
        <w:rPr>
          <w:rFonts w:ascii="Arial" w:hAnsi="Arial" w:cs="Arial"/>
          <w:sz w:val="24"/>
          <w:szCs w:val="24"/>
        </w:rPr>
      </w:pPr>
      <w:r>
        <w:rPr>
          <w:rFonts w:ascii="Arial" w:hAnsi="Arial" w:cs="Arial"/>
          <w:noProof/>
          <w:sz w:val="24"/>
          <w:szCs w:val="24"/>
        </w:rPr>
        <w:pict>
          <v:shape id="_x0000_s1081" type="#_x0000_t34" style="position:absolute;left:0;text-align:left;margin-left:258.25pt;margin-top:29.4pt;width:54.45pt;height:.05pt;rotation:9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adj="10790,-60912000,-127319">
            <v:stroke endarrow="block"/>
          </v:shape>
        </w:pict>
      </w:r>
      <w:r>
        <w:rPr>
          <w:rFonts w:ascii="Arial" w:hAnsi="Arial" w:cs="Arial"/>
          <w:noProof/>
          <w:sz w:val="24"/>
          <w:szCs w:val="24"/>
        </w:rPr>
        <w:pict>
          <v:shape id="_x0000_s1080" type="#_x0000_t32" style="position:absolute;left:0;text-align:left;margin-left:121.65pt;margin-top:2.2pt;width:0;height:17.5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v:stroke endarrow="block"/>
          </v:shape>
        </w:pict>
      </w:r>
    </w:p>
    <w:p w:rsidR="00F25509" w:rsidRPr="00FF4629" w:rsidRDefault="00536823" w:rsidP="00F25509">
      <w:pPr>
        <w:ind w:firstLine="709"/>
        <w:jc w:val="both"/>
        <w:rPr>
          <w:rFonts w:ascii="Arial" w:hAnsi="Arial" w:cs="Arial"/>
          <w:sz w:val="24"/>
          <w:szCs w:val="24"/>
        </w:rPr>
      </w:pPr>
      <w:r>
        <w:rPr>
          <w:rFonts w:ascii="Arial" w:hAnsi="Arial" w:cs="Arial"/>
          <w:noProof/>
          <w:sz w:val="24"/>
          <w:szCs w:val="24"/>
        </w:rPr>
        <w:pict>
          <v:shape id="Text Box 17" o:spid="_x0000_s1067" type="#_x0000_t202" style="position:absolute;left:0;text-align:left;margin-left:-2.2pt;margin-top:3.55pt;width:273.1pt;height:14.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Text Box 17">
              <w:txbxContent>
                <w:p w:rsidR="0011428D" w:rsidRPr="00F25509" w:rsidRDefault="0011428D" w:rsidP="00F25509">
                  <w:pPr>
                    <w:jc w:val="center"/>
                    <w:rPr>
                      <w:sz w:val="16"/>
                      <w:szCs w:val="16"/>
                    </w:rPr>
                  </w:pPr>
                  <w:r w:rsidRPr="00F25509">
                    <w:rPr>
                      <w:sz w:val="16"/>
                      <w:szCs w:val="16"/>
                    </w:rPr>
                    <w:t>Рассмотрение документов</w:t>
                  </w:r>
                </w:p>
              </w:txbxContent>
            </v:textbox>
          </v:shape>
        </w:pict>
      </w:r>
    </w:p>
    <w:p w:rsidR="00F25509" w:rsidRPr="00FF4629" w:rsidRDefault="00536823" w:rsidP="00F25509">
      <w:pPr>
        <w:ind w:firstLine="709"/>
        <w:jc w:val="both"/>
        <w:rPr>
          <w:rFonts w:ascii="Arial" w:hAnsi="Arial" w:cs="Arial"/>
          <w:sz w:val="24"/>
          <w:szCs w:val="24"/>
        </w:rPr>
      </w:pPr>
      <w:r>
        <w:rPr>
          <w:rFonts w:ascii="Arial" w:hAnsi="Arial" w:cs="Arial"/>
          <w:noProof/>
          <w:sz w:val="24"/>
          <w:szCs w:val="24"/>
        </w:rPr>
        <w:pict>
          <v:shape id="AutoShape 11" o:spid="_x0000_s1079" type="#_x0000_t32" style="position:absolute;left:0;text-align:left;margin-left:81.5pt;margin-top:3.4pt;width:0;height:17.5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v:stroke endarrow="block"/>
          </v:shape>
        </w:pict>
      </w:r>
      <w:r>
        <w:rPr>
          <w:rFonts w:ascii="Arial" w:hAnsi="Arial" w:cs="Arial"/>
          <w:noProof/>
          <w:sz w:val="24"/>
          <w:szCs w:val="24"/>
        </w:rPr>
        <w:pict>
          <v:shape id="AutoShape 10" o:spid="_x0000_s1072" type="#_x0000_t32" style="position:absolute;left:0;text-align:left;margin-left:211.4pt;margin-top:3.4pt;width:0;height:17.5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">
            <v:stroke endarrow="block"/>
          </v:shape>
        </w:pict>
      </w:r>
    </w:p>
    <w:p w:rsidR="00F25509" w:rsidRPr="00FF4629" w:rsidRDefault="00536823" w:rsidP="00F25509">
      <w:pPr>
        <w:ind w:firstLine="709"/>
        <w:jc w:val="both"/>
        <w:rPr>
          <w:rFonts w:ascii="Arial" w:hAnsi="Arial" w:cs="Arial"/>
          <w:sz w:val="24"/>
          <w:szCs w:val="24"/>
        </w:rPr>
      </w:pPr>
      <w:r>
        <w:rPr>
          <w:rFonts w:ascii="Arial" w:hAnsi="Arial" w:cs="Arial"/>
          <w:noProof/>
          <w:sz w:val="24"/>
          <w:szCs w:val="24"/>
        </w:rPr>
        <w:pict>
          <v:shape id="Text Box 9" o:spid="_x0000_s1068" type="#_x0000_t202" style="position:absolute;left:0;text-align:left;margin-left:136.6pt;margin-top:7.15pt;width:138.7pt;height:38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Text Box 9">
              <w:txbxContent>
                <w:p w:rsidR="0011428D" w:rsidRPr="00F25509" w:rsidRDefault="0011428D" w:rsidP="00F25509">
                  <w:pPr>
                    <w:jc w:val="center"/>
                    <w:rPr>
                      <w:sz w:val="16"/>
                      <w:szCs w:val="16"/>
                    </w:rPr>
                  </w:pPr>
                  <w:r w:rsidRPr="00F25509">
                    <w:rPr>
                      <w:sz w:val="16"/>
                      <w:szCs w:val="16"/>
                    </w:rPr>
                    <w:t>Принятие решения об отказе в предоставлении муниципальной услуги</w:t>
                  </w:r>
                </w:p>
              </w:txbxContent>
            </v:textbox>
          </v:shape>
        </w:pict>
      </w:r>
      <w:r>
        <w:rPr>
          <w:rFonts w:ascii="Arial" w:hAnsi="Arial" w:cs="Arial"/>
          <w:noProof/>
          <w:sz w:val="24"/>
          <w:szCs w:val="24"/>
        </w:rPr>
        <w:pict>
          <v:shape id="Text Box 7" o:spid="_x0000_s1069" type="#_x0000_t202" style="position:absolute;left:0;text-align:left;margin-left:-2.2pt;margin-top:7.2pt;width:133.9pt;height:37.9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3nTLAIAAFg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">
            <v:textbox style="mso-next-textbox:#Text Box 7">
              <w:txbxContent>
                <w:p w:rsidR="0011428D" w:rsidRPr="00F25509" w:rsidRDefault="0011428D" w:rsidP="00F25509">
                  <w:pPr>
                    <w:jc w:val="center"/>
                    <w:rPr>
                      <w:sz w:val="16"/>
                      <w:szCs w:val="16"/>
                    </w:rPr>
                  </w:pPr>
                  <w:r w:rsidRPr="00F25509">
                    <w:rPr>
                      <w:sz w:val="16"/>
                      <w:szCs w:val="16"/>
                    </w:rPr>
                    <w:t>Принятие решения о предоставлении муниципальной услуги</w:t>
                  </w:r>
                </w:p>
              </w:txbxContent>
            </v:textbox>
          </v:shape>
        </w:pict>
      </w:r>
    </w:p>
    <w:p w:rsidR="00F25509" w:rsidRPr="00FF4629" w:rsidRDefault="00536823" w:rsidP="00F25509">
      <w:pPr>
        <w:tabs>
          <w:tab w:val="left" w:pos="6240"/>
        </w:tabs>
        <w:ind w:firstLine="709"/>
        <w:jc w:val="both"/>
        <w:rPr>
          <w:rFonts w:ascii="Arial" w:hAnsi="Arial" w:cs="Arial"/>
          <w:sz w:val="24"/>
          <w:szCs w:val="24"/>
        </w:rPr>
      </w:pPr>
      <w:r>
        <w:rPr>
          <w:rFonts w:ascii="Arial" w:hAnsi="Arial" w:cs="Arial"/>
          <w:noProof/>
          <w:sz w:val="24"/>
          <w:szCs w:val="24"/>
        </w:rPr>
        <w:pict>
          <v:shape id="_x0000_s1082" type="#_x0000_t202" style="position:absolute;left:0;text-align:left;margin-left:285.45pt;margin-top:1.45pt;width:202.25pt;height:58.2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082">
              <w:txbxContent>
                <w:p w:rsidR="0011428D" w:rsidRPr="00F25509" w:rsidRDefault="0011428D" w:rsidP="00F25509">
                  <w:pPr>
                    <w:jc w:val="center"/>
                    <w:rPr>
                      <w:sz w:val="16"/>
                      <w:szCs w:val="16"/>
                    </w:rPr>
                  </w:pPr>
                  <w:r w:rsidRPr="00F25509">
                    <w:rPr>
                      <w:sz w:val="16"/>
                      <w:szCs w:val="16"/>
                    </w:rPr>
                    <w:t>При наличии оснований для возврата заявления и для отказа в рассмотрении заявления, полученного в форме электронного документа, уведомление о возврате заявления или уведомление об отказе в рассмотрении заявления</w:t>
                  </w:r>
                </w:p>
              </w:txbxContent>
            </v:textbox>
          </v:shape>
        </w:pict>
      </w:r>
      <w:r w:rsidR="00F25509" w:rsidRPr="00FF4629">
        <w:rPr>
          <w:rFonts w:ascii="Arial" w:hAnsi="Arial" w:cs="Arial"/>
          <w:sz w:val="24"/>
          <w:szCs w:val="24"/>
        </w:rPr>
        <w:tab/>
      </w:r>
    </w:p>
    <w:p w:rsidR="00F25509" w:rsidRPr="00FF4629" w:rsidRDefault="00F25509" w:rsidP="00F25509">
      <w:pPr>
        <w:ind w:firstLine="709"/>
        <w:jc w:val="both"/>
        <w:rPr>
          <w:rFonts w:ascii="Arial" w:hAnsi="Arial" w:cs="Arial"/>
          <w:sz w:val="24"/>
          <w:szCs w:val="24"/>
        </w:rPr>
      </w:pPr>
    </w:p>
    <w:p w:rsidR="00F25509" w:rsidRPr="00FF4629" w:rsidRDefault="00536823" w:rsidP="00F25509">
      <w:pPr>
        <w:ind w:firstLine="709"/>
        <w:jc w:val="both"/>
        <w:rPr>
          <w:rFonts w:ascii="Arial" w:hAnsi="Arial" w:cs="Arial"/>
          <w:sz w:val="24"/>
          <w:szCs w:val="24"/>
        </w:rPr>
      </w:pPr>
      <w:r>
        <w:rPr>
          <w:rFonts w:ascii="Arial" w:hAnsi="Arial" w:cs="Arial"/>
          <w:noProof/>
          <w:sz w:val="24"/>
          <w:szCs w:val="24"/>
        </w:rPr>
        <w:pict>
          <v:shape id="_x0000_s1066" type="#_x0000_t32" style="position:absolute;left:0;text-align:left;margin-left:72.2pt;margin-top:13.1pt;width:18.7pt;height:0;rotation:9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adj="-135144,-1,-135144">
            <v:stroke endarrow="block"/>
          </v:shape>
        </w:pict>
      </w:r>
      <w:r>
        <w:rPr>
          <w:rFonts w:ascii="Arial" w:hAnsi="Arial" w:cs="Arial"/>
          <w:noProof/>
          <w:sz w:val="24"/>
          <w:szCs w:val="24"/>
        </w:rPr>
        <w:pict>
          <v:shape id="AutoShape 8" o:spid="_x0000_s1070" type="#_x0000_t32" style="position:absolute;left:0;text-align:left;margin-left:211.25pt;margin-top:3.75pt;width:.15pt;height:17.5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v:stroke endarrow="block"/>
          </v:shape>
        </w:pict>
      </w:r>
    </w:p>
    <w:p w:rsidR="00F25509" w:rsidRPr="00FF4629" w:rsidRDefault="00536823" w:rsidP="00F25509">
      <w:pPr>
        <w:ind w:firstLine="709"/>
        <w:jc w:val="both"/>
        <w:rPr>
          <w:rFonts w:ascii="Arial" w:hAnsi="Arial" w:cs="Arial"/>
          <w:sz w:val="24"/>
          <w:szCs w:val="24"/>
        </w:rPr>
      </w:pPr>
      <w:r>
        <w:rPr>
          <w:rFonts w:ascii="Arial" w:hAnsi="Arial" w:cs="Arial"/>
          <w:noProof/>
          <w:sz w:val="24"/>
          <w:szCs w:val="24"/>
        </w:rPr>
        <w:pict>
          <v:shape id="Text Box 20" o:spid="_x0000_s1073" type="#_x0000_t202" style="position:absolute;left:0;text-align:left;margin-left:18.95pt;margin-top:8.65pt;width:222.6pt;height:21.8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">
            <v:textbox style="mso-next-textbox:#Text Box 20">
              <w:txbxContent>
                <w:p w:rsidR="0011428D" w:rsidRPr="00F25509" w:rsidRDefault="0011428D" w:rsidP="00F25509">
                  <w:pPr>
                    <w:jc w:val="center"/>
                    <w:rPr>
                      <w:i/>
                      <w:sz w:val="16"/>
                      <w:szCs w:val="16"/>
                      <w:u w:val="single"/>
                    </w:rPr>
                  </w:pPr>
                  <w:r w:rsidRPr="00F25509">
                    <w:rPr>
                      <w:sz w:val="16"/>
                      <w:szCs w:val="16"/>
                    </w:rPr>
                    <w:t>Выдача (направление) документов заявителю</w:t>
                  </w:r>
                </w:p>
                <w:p w:rsidR="0011428D" w:rsidRDefault="0011428D" w:rsidP="00F25509">
                  <w:pPr>
                    <w:jc w:val="center"/>
                  </w:pPr>
                </w:p>
              </w:txbxContent>
            </v:textbox>
          </v:shape>
        </w:pict>
      </w:r>
    </w:p>
    <w:p w:rsidR="00F25509" w:rsidRPr="00FF4629" w:rsidRDefault="00536823" w:rsidP="00F25509">
      <w:pPr>
        <w:ind w:firstLine="709"/>
        <w:jc w:val="both"/>
        <w:rPr>
          <w:rFonts w:ascii="Arial" w:hAnsi="Arial" w:cs="Arial"/>
          <w:sz w:val="24"/>
          <w:szCs w:val="24"/>
        </w:rPr>
      </w:pPr>
      <w:r>
        <w:rPr>
          <w:rFonts w:ascii="Arial" w:hAnsi="Arial" w:cs="Arial"/>
          <w:noProof/>
          <w:sz w:val="24"/>
          <w:szCs w:val="24"/>
        </w:rPr>
        <w:pict>
          <v:shape id="AutoShape 19" o:spid="_x0000_s1074" type="#_x0000_t32" style="position:absolute;left:0;text-align:left;margin-left:243.9pt;margin-top:4.45pt;width:27pt;height:26.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o+OQIAAGI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">
            <v:stroke endarrow="block"/>
          </v:shape>
        </w:pict>
      </w:r>
    </w:p>
    <w:p w:rsidR="00F25509" w:rsidRPr="00FF4629" w:rsidRDefault="00F25509" w:rsidP="00F25509">
      <w:pPr>
        <w:ind w:firstLine="709"/>
        <w:jc w:val="both"/>
        <w:rPr>
          <w:rFonts w:ascii="Arial" w:hAnsi="Arial" w:cs="Arial"/>
          <w:sz w:val="24"/>
          <w:szCs w:val="24"/>
        </w:rPr>
      </w:pPr>
    </w:p>
    <w:p w:rsidR="00F25509" w:rsidRPr="00FF4629" w:rsidRDefault="00536823" w:rsidP="00F25509">
      <w:pPr>
        <w:ind w:firstLine="709"/>
        <w:jc w:val="both"/>
        <w:rPr>
          <w:rFonts w:ascii="Arial" w:hAnsi="Arial" w:cs="Arial"/>
          <w:sz w:val="24"/>
          <w:szCs w:val="24"/>
        </w:rPr>
      </w:pPr>
      <w:r>
        <w:rPr>
          <w:rFonts w:ascii="Arial" w:hAnsi="Arial" w:cs="Arial"/>
          <w:noProof/>
          <w:sz w:val="24"/>
          <w:szCs w:val="24"/>
        </w:rPr>
        <w:pict>
          <v:shape id="Text Box 16" o:spid="_x0000_s1076" type="#_x0000_t202" style="position:absolute;left:0;text-align:left;margin-left:259.05pt;margin-top:3.35pt;width:228pt;height:23.2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">
            <v:textbox style="mso-next-textbox:#Text Box 16">
              <w:txbxContent>
                <w:p w:rsidR="0011428D" w:rsidRPr="00F25509" w:rsidRDefault="0011428D" w:rsidP="00F25509">
                  <w:pPr>
                    <w:rPr>
                      <w:sz w:val="16"/>
                      <w:szCs w:val="16"/>
                    </w:rPr>
                  </w:pPr>
                  <w:r w:rsidRPr="00F25509">
                    <w:rPr>
                      <w:sz w:val="16"/>
                      <w:szCs w:val="16"/>
                    </w:rPr>
                    <w:t xml:space="preserve">- акт </w:t>
                  </w:r>
                  <w:r w:rsidRPr="00F25509">
                    <w:rPr>
                      <w:i/>
                      <w:sz w:val="16"/>
                      <w:szCs w:val="16"/>
                    </w:rPr>
                    <w:t>ОМС</w:t>
                  </w:r>
                  <w:r w:rsidRPr="00F25509">
                    <w:rPr>
                      <w:sz w:val="16"/>
                      <w:szCs w:val="16"/>
                    </w:rPr>
                    <w:t xml:space="preserve"> об отказе в предоставлении земельного участка</w:t>
                  </w:r>
                </w:p>
                <w:p w:rsidR="0011428D" w:rsidRDefault="0011428D" w:rsidP="00F25509">
                  <w:pPr>
                    <w:jc w:val="center"/>
                  </w:pPr>
                </w:p>
              </w:txbxContent>
            </v:textbox>
          </v:shape>
        </w:pict>
      </w:r>
      <w:r>
        <w:rPr>
          <w:rFonts w:ascii="Arial" w:hAnsi="Arial" w:cs="Arial"/>
          <w:noProof/>
          <w:sz w:val="24"/>
          <w:szCs w:val="24"/>
        </w:rPr>
        <w:pict>
          <v:shape id="Text Box 21" o:spid="_x0000_s1075" type="#_x0000_t202" style="position:absolute;left:0;text-align:left;margin-left:18.95pt;margin-top:11.05pt;width:225.85pt;height:64.9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">
            <v:textbox style="mso-next-textbox:#Text Box 21">
              <w:txbxContent>
                <w:p w:rsidR="0011428D" w:rsidRPr="00F25509" w:rsidRDefault="0011428D" w:rsidP="00F25509">
                  <w:pPr>
                    <w:jc w:val="both"/>
                    <w:rPr>
                      <w:sz w:val="16"/>
                      <w:szCs w:val="16"/>
                    </w:rPr>
                  </w:pPr>
                  <w:r w:rsidRPr="00F25509">
                    <w:rPr>
                      <w:sz w:val="16"/>
                      <w:szCs w:val="16"/>
                    </w:rPr>
                    <w:t>- акт ОМС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в собственность бесплатно</w:t>
                  </w:r>
                </w:p>
                <w:p w:rsidR="0011428D" w:rsidRPr="00F25509" w:rsidRDefault="0011428D" w:rsidP="00F25509">
                  <w:pPr>
                    <w:jc w:val="both"/>
                    <w:rPr>
                      <w:sz w:val="16"/>
                      <w:szCs w:val="16"/>
                    </w:rPr>
                  </w:pPr>
                  <w:r w:rsidRPr="00F25509">
                    <w:rPr>
                      <w:sz w:val="16"/>
                      <w:szCs w:val="16"/>
                    </w:rPr>
                    <w:t>- проект договора купли-продажи земельным участком;</w:t>
                  </w:r>
                </w:p>
                <w:p w:rsidR="0011428D" w:rsidRPr="00F25509" w:rsidRDefault="0011428D" w:rsidP="00F25509">
                  <w:pPr>
                    <w:jc w:val="both"/>
                    <w:rPr>
                      <w:sz w:val="16"/>
                      <w:szCs w:val="16"/>
                    </w:rPr>
                  </w:pPr>
                  <w:r w:rsidRPr="00F25509">
                    <w:rPr>
                      <w:sz w:val="16"/>
                      <w:szCs w:val="16"/>
                    </w:rPr>
                    <w:t>- проект договора аренды земельным участком</w:t>
                  </w:r>
                </w:p>
                <w:p w:rsidR="0011428D" w:rsidRPr="006040B1" w:rsidRDefault="0011428D" w:rsidP="00F25509">
                  <w:pPr>
                    <w:jc w:val="both"/>
                    <w:rPr>
                      <w:sz w:val="24"/>
                      <w:szCs w:val="24"/>
                    </w:rPr>
                  </w:pPr>
                </w:p>
              </w:txbxContent>
            </v:textbox>
          </v:shape>
        </w:pict>
      </w:r>
    </w:p>
    <w:p w:rsidR="00F25509" w:rsidRPr="00FF4629" w:rsidRDefault="00F25509" w:rsidP="00F25509">
      <w:pPr>
        <w:ind w:firstLine="709"/>
        <w:jc w:val="both"/>
        <w:rPr>
          <w:rFonts w:ascii="Arial" w:hAnsi="Arial" w:cs="Arial"/>
          <w:sz w:val="24"/>
          <w:szCs w:val="24"/>
        </w:rPr>
      </w:pPr>
    </w:p>
    <w:p w:rsidR="00F25509" w:rsidRPr="00FF4629" w:rsidRDefault="00F25509" w:rsidP="00F25509">
      <w:pPr>
        <w:ind w:firstLine="709"/>
        <w:jc w:val="both"/>
        <w:rPr>
          <w:rFonts w:ascii="Arial" w:hAnsi="Arial" w:cs="Arial"/>
          <w:sz w:val="24"/>
          <w:szCs w:val="24"/>
        </w:rPr>
      </w:pPr>
    </w:p>
    <w:p w:rsidR="00F25509" w:rsidRPr="00FF4629" w:rsidRDefault="00F25509" w:rsidP="00F25509">
      <w:pPr>
        <w:ind w:firstLine="709"/>
        <w:jc w:val="both"/>
        <w:rPr>
          <w:rFonts w:ascii="Arial" w:hAnsi="Arial" w:cs="Arial"/>
          <w:sz w:val="24"/>
          <w:szCs w:val="24"/>
        </w:rPr>
      </w:pPr>
    </w:p>
    <w:p w:rsidR="00F25509" w:rsidRPr="00FF4629" w:rsidRDefault="00F25509" w:rsidP="00F25509">
      <w:pPr>
        <w:ind w:firstLine="709"/>
        <w:jc w:val="both"/>
        <w:rPr>
          <w:rFonts w:ascii="Arial" w:hAnsi="Arial" w:cs="Arial"/>
          <w:sz w:val="24"/>
          <w:szCs w:val="24"/>
        </w:rPr>
      </w:pPr>
    </w:p>
    <w:p w:rsidR="00F25509" w:rsidRPr="00FF4629" w:rsidRDefault="00F25509" w:rsidP="00F25509">
      <w:pPr>
        <w:ind w:firstLine="709"/>
        <w:jc w:val="both"/>
        <w:rPr>
          <w:rFonts w:ascii="Arial" w:hAnsi="Arial" w:cs="Arial"/>
          <w:sz w:val="24"/>
          <w:szCs w:val="24"/>
        </w:rPr>
      </w:pPr>
    </w:p>
    <w:p w:rsidR="00BA68B4" w:rsidRPr="00451AD8" w:rsidRDefault="00BA68B4"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1C2BD1">
      <w:pPr>
        <w:ind w:firstLine="709"/>
        <w:jc w:val="right"/>
        <w:rPr>
          <w:sz w:val="16"/>
          <w:szCs w:val="16"/>
        </w:rPr>
      </w:pPr>
      <w:r w:rsidRPr="00451AD8">
        <w:rPr>
          <w:sz w:val="16"/>
          <w:szCs w:val="16"/>
        </w:rPr>
        <w:t>Приложение № 4</w:t>
      </w:r>
    </w:p>
    <w:p w:rsidR="00DC387E" w:rsidRPr="00451AD8" w:rsidRDefault="00DC387E" w:rsidP="001C2BD1">
      <w:pPr>
        <w:ind w:firstLine="709"/>
        <w:jc w:val="right"/>
        <w:rPr>
          <w:sz w:val="16"/>
          <w:szCs w:val="16"/>
        </w:rPr>
      </w:pPr>
      <w:r w:rsidRPr="00451AD8">
        <w:rPr>
          <w:sz w:val="16"/>
          <w:szCs w:val="16"/>
        </w:rPr>
        <w:t>к административному регламенту</w:t>
      </w:r>
    </w:p>
    <w:p w:rsidR="00DC387E" w:rsidRPr="00451AD8" w:rsidRDefault="00DC387E" w:rsidP="001C2BD1">
      <w:pPr>
        <w:ind w:firstLine="709"/>
        <w:jc w:val="right"/>
        <w:rPr>
          <w:sz w:val="16"/>
          <w:szCs w:val="16"/>
        </w:rPr>
      </w:pPr>
      <w:r w:rsidRPr="00451AD8">
        <w:rPr>
          <w:sz w:val="16"/>
          <w:szCs w:val="16"/>
        </w:rPr>
        <w:t xml:space="preserve">предоставления Администрацией </w:t>
      </w:r>
    </w:p>
    <w:p w:rsidR="00DC387E" w:rsidRPr="00451AD8" w:rsidRDefault="00DC387E" w:rsidP="001C2BD1">
      <w:pPr>
        <w:ind w:firstLine="709"/>
        <w:jc w:val="right"/>
        <w:rPr>
          <w:sz w:val="16"/>
          <w:szCs w:val="16"/>
        </w:rPr>
      </w:pPr>
      <w:r w:rsidRPr="00451AD8">
        <w:rPr>
          <w:sz w:val="16"/>
          <w:szCs w:val="16"/>
        </w:rPr>
        <w:t xml:space="preserve">Островского муниципального района </w:t>
      </w:r>
    </w:p>
    <w:p w:rsidR="00DC387E" w:rsidRPr="00451AD8" w:rsidRDefault="00DC387E" w:rsidP="001C2BD1">
      <w:pPr>
        <w:ind w:firstLine="709"/>
        <w:jc w:val="right"/>
        <w:rPr>
          <w:sz w:val="16"/>
          <w:szCs w:val="16"/>
        </w:rPr>
      </w:pPr>
      <w:r w:rsidRPr="00451AD8">
        <w:rPr>
          <w:sz w:val="16"/>
          <w:szCs w:val="16"/>
        </w:rPr>
        <w:t>Костромской области муниципальной</w:t>
      </w:r>
    </w:p>
    <w:p w:rsidR="00DC387E" w:rsidRPr="00451AD8" w:rsidRDefault="00DC387E" w:rsidP="001C2BD1">
      <w:pPr>
        <w:ind w:firstLine="709"/>
        <w:jc w:val="right"/>
        <w:rPr>
          <w:iCs/>
          <w:sz w:val="16"/>
          <w:szCs w:val="16"/>
        </w:rPr>
      </w:pPr>
      <w:r w:rsidRPr="00451AD8">
        <w:rPr>
          <w:sz w:val="16"/>
          <w:szCs w:val="16"/>
        </w:rPr>
        <w:t>услуги по п</w:t>
      </w:r>
      <w:r w:rsidRPr="00451AD8">
        <w:rPr>
          <w:iCs/>
          <w:sz w:val="16"/>
          <w:szCs w:val="16"/>
        </w:rPr>
        <w:t>редоставлению земельных участков,</w:t>
      </w:r>
    </w:p>
    <w:p w:rsidR="00DC387E" w:rsidRPr="00451AD8" w:rsidRDefault="00DC387E" w:rsidP="001C2BD1">
      <w:pPr>
        <w:ind w:firstLine="709"/>
        <w:jc w:val="right"/>
        <w:rPr>
          <w:iCs/>
          <w:sz w:val="16"/>
          <w:szCs w:val="16"/>
        </w:rPr>
      </w:pPr>
      <w:proofErr w:type="gramStart"/>
      <w:r w:rsidRPr="00451AD8">
        <w:rPr>
          <w:iCs/>
          <w:sz w:val="16"/>
          <w:szCs w:val="16"/>
        </w:rPr>
        <w:t>находящихся</w:t>
      </w:r>
      <w:proofErr w:type="gramEnd"/>
      <w:r w:rsidRPr="00451AD8">
        <w:rPr>
          <w:iCs/>
          <w:sz w:val="16"/>
          <w:szCs w:val="16"/>
        </w:rPr>
        <w:t xml:space="preserve"> в муниципальной собственности,</w:t>
      </w:r>
    </w:p>
    <w:p w:rsidR="00DC387E" w:rsidRPr="00451AD8" w:rsidRDefault="00DC387E" w:rsidP="001C2BD1">
      <w:pPr>
        <w:ind w:firstLine="709"/>
        <w:jc w:val="right"/>
        <w:rPr>
          <w:iCs/>
          <w:sz w:val="16"/>
          <w:szCs w:val="16"/>
        </w:rPr>
      </w:pPr>
      <w:r w:rsidRPr="00451AD8">
        <w:rPr>
          <w:iCs/>
          <w:sz w:val="16"/>
          <w:szCs w:val="16"/>
        </w:rPr>
        <w:t xml:space="preserve">и земельных участков, </w:t>
      </w:r>
      <w:proofErr w:type="gramStart"/>
      <w:r w:rsidRPr="00451AD8">
        <w:rPr>
          <w:iCs/>
          <w:sz w:val="16"/>
          <w:szCs w:val="16"/>
        </w:rPr>
        <w:t>государственная</w:t>
      </w:r>
      <w:proofErr w:type="gramEnd"/>
    </w:p>
    <w:p w:rsidR="00DC387E" w:rsidRPr="00451AD8" w:rsidRDefault="00DC387E" w:rsidP="001C2BD1">
      <w:pPr>
        <w:ind w:firstLine="709"/>
        <w:jc w:val="right"/>
        <w:rPr>
          <w:iCs/>
          <w:sz w:val="16"/>
          <w:szCs w:val="16"/>
        </w:rPr>
      </w:pPr>
      <w:proofErr w:type="gramStart"/>
      <w:r w:rsidRPr="00451AD8">
        <w:rPr>
          <w:iCs/>
          <w:sz w:val="16"/>
          <w:szCs w:val="16"/>
        </w:rPr>
        <w:t>собственность</w:t>
      </w:r>
      <w:proofErr w:type="gramEnd"/>
      <w:r w:rsidRPr="00451AD8">
        <w:rPr>
          <w:iCs/>
          <w:sz w:val="16"/>
          <w:szCs w:val="16"/>
        </w:rPr>
        <w:t xml:space="preserve"> на которые не разграничена,</w:t>
      </w:r>
    </w:p>
    <w:p w:rsidR="00DC387E" w:rsidRPr="00451AD8" w:rsidRDefault="00DC387E" w:rsidP="001C2BD1">
      <w:pPr>
        <w:ind w:firstLine="709"/>
        <w:jc w:val="right"/>
        <w:rPr>
          <w:iCs/>
          <w:sz w:val="16"/>
          <w:szCs w:val="16"/>
        </w:rPr>
      </w:pPr>
      <w:r w:rsidRPr="00451AD8">
        <w:rPr>
          <w:iCs/>
          <w:sz w:val="16"/>
          <w:szCs w:val="16"/>
        </w:rPr>
        <w:t>в собственность или аренду</w:t>
      </w:r>
    </w:p>
    <w:p w:rsidR="00DC387E" w:rsidRPr="00451AD8" w:rsidRDefault="00DC387E" w:rsidP="001C2BD1">
      <w:pPr>
        <w:ind w:firstLine="709"/>
        <w:jc w:val="right"/>
        <w:rPr>
          <w:sz w:val="16"/>
          <w:szCs w:val="16"/>
        </w:rPr>
      </w:pPr>
      <w:r w:rsidRPr="00451AD8">
        <w:rPr>
          <w:iCs/>
          <w:sz w:val="16"/>
          <w:szCs w:val="16"/>
        </w:rPr>
        <w:t>без проведения торгов</w:t>
      </w:r>
    </w:p>
    <w:p w:rsidR="00DC387E" w:rsidRPr="00451AD8" w:rsidRDefault="00DC387E" w:rsidP="00DC387E">
      <w:pPr>
        <w:ind w:firstLine="709"/>
        <w:jc w:val="both"/>
        <w:rPr>
          <w:sz w:val="16"/>
          <w:szCs w:val="16"/>
        </w:rPr>
      </w:pPr>
    </w:p>
    <w:p w:rsidR="00DC387E" w:rsidRPr="00451AD8" w:rsidRDefault="00DC387E" w:rsidP="001C2BD1">
      <w:pPr>
        <w:ind w:firstLine="709"/>
        <w:jc w:val="right"/>
        <w:rPr>
          <w:sz w:val="16"/>
          <w:szCs w:val="16"/>
        </w:rPr>
      </w:pPr>
      <w:r w:rsidRPr="00451AD8">
        <w:rPr>
          <w:sz w:val="16"/>
          <w:szCs w:val="16"/>
        </w:rPr>
        <w:t>ФОРМА</w:t>
      </w:r>
    </w:p>
    <w:p w:rsidR="00DC387E" w:rsidRPr="00451AD8" w:rsidRDefault="00DC387E" w:rsidP="00DC387E">
      <w:pPr>
        <w:ind w:firstLine="709"/>
        <w:jc w:val="both"/>
        <w:rPr>
          <w:sz w:val="16"/>
          <w:szCs w:val="16"/>
        </w:rPr>
      </w:pPr>
    </w:p>
    <w:p w:rsidR="00DC387E" w:rsidRPr="00451AD8" w:rsidRDefault="00DC387E" w:rsidP="00DC387E">
      <w:pPr>
        <w:ind w:left="5245" w:firstLine="709"/>
        <w:jc w:val="both"/>
        <w:rPr>
          <w:sz w:val="16"/>
          <w:szCs w:val="16"/>
        </w:rPr>
      </w:pPr>
    </w:p>
    <w:p w:rsidR="00DC387E" w:rsidRPr="00451AD8" w:rsidRDefault="00DC387E" w:rsidP="001C2BD1">
      <w:pPr>
        <w:spacing w:after="1"/>
        <w:ind w:firstLine="709"/>
        <w:jc w:val="center"/>
        <w:rPr>
          <w:sz w:val="16"/>
          <w:szCs w:val="16"/>
        </w:rPr>
      </w:pPr>
      <w:r w:rsidRPr="00451AD8">
        <w:rPr>
          <w:sz w:val="16"/>
          <w:szCs w:val="16"/>
        </w:rPr>
        <w:t>Уведомление о возврате заявления</w:t>
      </w:r>
    </w:p>
    <w:p w:rsidR="00DC387E" w:rsidRPr="00451AD8" w:rsidRDefault="00DC387E" w:rsidP="00DC387E">
      <w:pPr>
        <w:spacing w:after="1"/>
        <w:ind w:firstLine="709"/>
        <w:jc w:val="both"/>
        <w:rPr>
          <w:sz w:val="16"/>
          <w:szCs w:val="16"/>
        </w:rPr>
      </w:pPr>
    </w:p>
    <w:p w:rsidR="00DC387E" w:rsidRPr="00451AD8" w:rsidRDefault="00DC387E" w:rsidP="00DC387E">
      <w:pPr>
        <w:ind w:firstLine="709"/>
        <w:jc w:val="both"/>
        <w:rPr>
          <w:sz w:val="16"/>
          <w:szCs w:val="16"/>
        </w:rPr>
      </w:pPr>
      <w:r w:rsidRPr="00451AD8">
        <w:rPr>
          <w:sz w:val="16"/>
          <w:szCs w:val="16"/>
        </w:rPr>
        <w:t xml:space="preserve">Администрация Островского муниципального района Костромской области в соответствии </w:t>
      </w:r>
      <w:proofErr w:type="gramStart"/>
      <w:r w:rsidRPr="00451AD8">
        <w:rPr>
          <w:sz w:val="16"/>
          <w:szCs w:val="16"/>
        </w:rPr>
        <w:t>с</w:t>
      </w:r>
      <w:proofErr w:type="gramEnd"/>
      <w:r w:rsidRPr="00451AD8">
        <w:rPr>
          <w:sz w:val="16"/>
          <w:szCs w:val="16"/>
        </w:rPr>
        <w:t>: ____________________________________,</w:t>
      </w:r>
    </w:p>
    <w:p w:rsidR="00DC387E" w:rsidRPr="00451AD8" w:rsidRDefault="00DC387E" w:rsidP="00DC387E">
      <w:pPr>
        <w:spacing w:after="1"/>
        <w:ind w:firstLine="709"/>
        <w:jc w:val="both"/>
        <w:rPr>
          <w:sz w:val="16"/>
          <w:szCs w:val="16"/>
        </w:rPr>
      </w:pPr>
      <w:r w:rsidRPr="00451AD8">
        <w:rPr>
          <w:sz w:val="16"/>
          <w:szCs w:val="16"/>
        </w:rPr>
        <w:t>___________________________________________________________________________,</w:t>
      </w:r>
    </w:p>
    <w:p w:rsidR="00DC387E" w:rsidRPr="00451AD8" w:rsidRDefault="00DC387E" w:rsidP="00DC387E">
      <w:pPr>
        <w:spacing w:after="1"/>
        <w:ind w:firstLine="709"/>
        <w:jc w:val="both"/>
        <w:rPr>
          <w:sz w:val="16"/>
          <w:szCs w:val="16"/>
        </w:rPr>
      </w:pPr>
      <w:r w:rsidRPr="00451AD8">
        <w:rPr>
          <w:sz w:val="16"/>
          <w:szCs w:val="16"/>
        </w:rPr>
        <w:t>___________________________________________________________________________</w:t>
      </w:r>
    </w:p>
    <w:p w:rsidR="00DC387E" w:rsidRPr="00451AD8" w:rsidRDefault="00DC387E" w:rsidP="00DC387E">
      <w:pPr>
        <w:spacing w:after="1"/>
        <w:ind w:firstLine="709"/>
        <w:jc w:val="both"/>
        <w:rPr>
          <w:sz w:val="16"/>
          <w:szCs w:val="16"/>
        </w:rPr>
      </w:pPr>
      <w:r w:rsidRPr="00451AD8">
        <w:rPr>
          <w:sz w:val="16"/>
          <w:szCs w:val="16"/>
        </w:rPr>
        <w:t>возвращает заявление:________________________________________________________</w:t>
      </w:r>
    </w:p>
    <w:p w:rsidR="00DC387E" w:rsidRPr="00451AD8" w:rsidRDefault="00DC387E" w:rsidP="00DC387E">
      <w:pPr>
        <w:spacing w:after="1"/>
        <w:ind w:firstLine="709"/>
        <w:jc w:val="both"/>
        <w:rPr>
          <w:sz w:val="16"/>
          <w:szCs w:val="16"/>
        </w:rPr>
      </w:pPr>
      <w:r w:rsidRPr="00451AD8">
        <w:rPr>
          <w:sz w:val="16"/>
          <w:szCs w:val="16"/>
        </w:rPr>
        <w:t xml:space="preserve">  (Ф.И.О. заявителя/наименование юридического лица)</w:t>
      </w:r>
    </w:p>
    <w:p w:rsidR="00DC387E" w:rsidRPr="00451AD8" w:rsidRDefault="00DC387E" w:rsidP="00DC387E">
      <w:pPr>
        <w:spacing w:after="1"/>
        <w:ind w:firstLine="709"/>
        <w:jc w:val="both"/>
        <w:rPr>
          <w:sz w:val="16"/>
          <w:szCs w:val="16"/>
        </w:rPr>
      </w:pPr>
      <w:r w:rsidRPr="00451AD8">
        <w:rPr>
          <w:sz w:val="16"/>
          <w:szCs w:val="16"/>
        </w:rPr>
        <w:t>о __________________________________________________________________________</w:t>
      </w:r>
    </w:p>
    <w:p w:rsidR="00DC387E" w:rsidRPr="00451AD8" w:rsidRDefault="00DC387E" w:rsidP="00DC387E">
      <w:pPr>
        <w:spacing w:after="1"/>
        <w:ind w:firstLine="709"/>
        <w:jc w:val="both"/>
        <w:rPr>
          <w:sz w:val="16"/>
          <w:szCs w:val="16"/>
        </w:rPr>
      </w:pPr>
      <w:r w:rsidRPr="00451AD8">
        <w:rPr>
          <w:sz w:val="16"/>
          <w:szCs w:val="16"/>
        </w:rPr>
        <w:t xml:space="preserve">по причине (причинам): </w:t>
      </w:r>
    </w:p>
    <w:p w:rsidR="00DC387E" w:rsidRPr="00451AD8" w:rsidRDefault="00DC387E" w:rsidP="00DC387E">
      <w:pPr>
        <w:spacing w:after="1"/>
        <w:ind w:firstLine="709"/>
        <w:jc w:val="both"/>
        <w:rPr>
          <w:sz w:val="16"/>
          <w:szCs w:val="16"/>
        </w:rPr>
      </w:pPr>
      <w:r w:rsidRPr="00451AD8">
        <w:rPr>
          <w:sz w:val="16"/>
          <w:szCs w:val="16"/>
        </w:rPr>
        <w:t>1._________________________________________________________________________,</w:t>
      </w:r>
    </w:p>
    <w:p w:rsidR="00DC387E" w:rsidRPr="00451AD8" w:rsidRDefault="00DC387E" w:rsidP="00DC387E">
      <w:pPr>
        <w:spacing w:after="1"/>
        <w:ind w:firstLine="709"/>
        <w:jc w:val="both"/>
        <w:rPr>
          <w:sz w:val="16"/>
          <w:szCs w:val="16"/>
        </w:rPr>
      </w:pPr>
      <w:proofErr w:type="spellStart"/>
      <w:r w:rsidRPr="00451AD8">
        <w:rPr>
          <w:sz w:val="16"/>
          <w:szCs w:val="16"/>
        </w:rPr>
        <w:t>n</w:t>
      </w:r>
      <w:proofErr w:type="spellEnd"/>
      <w:r w:rsidRPr="00451AD8">
        <w:rPr>
          <w:sz w:val="16"/>
          <w:szCs w:val="16"/>
        </w:rPr>
        <w:t>. _________________________________________________________________________.</w:t>
      </w:r>
    </w:p>
    <w:p w:rsidR="00DC387E" w:rsidRPr="00451AD8" w:rsidRDefault="00DC387E" w:rsidP="00DC387E">
      <w:pPr>
        <w:spacing w:after="1"/>
        <w:ind w:firstLine="709"/>
        <w:jc w:val="both"/>
        <w:rPr>
          <w:sz w:val="16"/>
          <w:szCs w:val="16"/>
        </w:rPr>
      </w:pPr>
    </w:p>
    <w:p w:rsidR="00DC387E" w:rsidRPr="00451AD8" w:rsidRDefault="00DC387E" w:rsidP="00DC387E">
      <w:pPr>
        <w:spacing w:after="1"/>
        <w:ind w:firstLine="709"/>
        <w:jc w:val="both"/>
        <w:rPr>
          <w:sz w:val="16"/>
          <w:szCs w:val="16"/>
        </w:rPr>
      </w:pPr>
      <w:r w:rsidRPr="00451AD8">
        <w:rPr>
          <w:sz w:val="16"/>
          <w:szCs w:val="16"/>
        </w:rPr>
        <w:t>Регистрационный номер _______________________ дата __________________________</w:t>
      </w:r>
    </w:p>
    <w:p w:rsidR="00DC387E" w:rsidRPr="00451AD8" w:rsidRDefault="00DC387E" w:rsidP="00DC387E">
      <w:pPr>
        <w:spacing w:after="1"/>
        <w:ind w:firstLine="709"/>
        <w:jc w:val="both"/>
        <w:rPr>
          <w:sz w:val="16"/>
          <w:szCs w:val="16"/>
        </w:rPr>
      </w:pPr>
    </w:p>
    <w:p w:rsidR="00DC387E" w:rsidRPr="00451AD8" w:rsidRDefault="00DC387E" w:rsidP="00DC387E">
      <w:pPr>
        <w:spacing w:after="1"/>
        <w:ind w:firstLine="709"/>
        <w:jc w:val="both"/>
        <w:rPr>
          <w:sz w:val="16"/>
          <w:szCs w:val="16"/>
        </w:rPr>
      </w:pPr>
      <w:r w:rsidRPr="00451AD8">
        <w:rPr>
          <w:sz w:val="16"/>
          <w:szCs w:val="16"/>
        </w:rPr>
        <w:t xml:space="preserve">Глава Островского муниципального района </w:t>
      </w:r>
    </w:p>
    <w:p w:rsidR="00DC387E" w:rsidRPr="00451AD8" w:rsidRDefault="00DC387E" w:rsidP="00DC387E">
      <w:pPr>
        <w:spacing w:after="1"/>
        <w:ind w:firstLine="709"/>
        <w:jc w:val="both"/>
        <w:rPr>
          <w:sz w:val="16"/>
          <w:szCs w:val="16"/>
        </w:rPr>
      </w:pPr>
      <w:r w:rsidRPr="00451AD8">
        <w:rPr>
          <w:sz w:val="16"/>
          <w:szCs w:val="16"/>
        </w:rPr>
        <w:t>Костромской области  ______________________________ /_______________________/(подпись) (расшифровка подписи)</w:t>
      </w: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DC387E">
      <w:pPr>
        <w:ind w:firstLine="709"/>
        <w:jc w:val="both"/>
        <w:rPr>
          <w:sz w:val="16"/>
          <w:szCs w:val="16"/>
        </w:rPr>
      </w:pPr>
    </w:p>
    <w:p w:rsidR="00DC387E" w:rsidRPr="00451AD8" w:rsidRDefault="00DC387E" w:rsidP="001C2BD1">
      <w:pPr>
        <w:ind w:firstLine="709"/>
        <w:jc w:val="right"/>
        <w:rPr>
          <w:sz w:val="16"/>
          <w:szCs w:val="16"/>
        </w:rPr>
      </w:pPr>
      <w:r w:rsidRPr="00451AD8">
        <w:rPr>
          <w:sz w:val="16"/>
          <w:szCs w:val="16"/>
        </w:rPr>
        <w:t>Приложение № 5</w:t>
      </w:r>
    </w:p>
    <w:p w:rsidR="00DC387E" w:rsidRPr="00451AD8" w:rsidRDefault="00DC387E" w:rsidP="001C2BD1">
      <w:pPr>
        <w:ind w:firstLine="709"/>
        <w:jc w:val="right"/>
        <w:rPr>
          <w:sz w:val="16"/>
          <w:szCs w:val="16"/>
        </w:rPr>
      </w:pPr>
      <w:r w:rsidRPr="00451AD8">
        <w:rPr>
          <w:sz w:val="16"/>
          <w:szCs w:val="16"/>
        </w:rPr>
        <w:t>к административному регламенту</w:t>
      </w:r>
    </w:p>
    <w:p w:rsidR="00DC387E" w:rsidRPr="00451AD8" w:rsidRDefault="00DC387E" w:rsidP="001C2BD1">
      <w:pPr>
        <w:ind w:firstLine="709"/>
        <w:jc w:val="right"/>
        <w:rPr>
          <w:sz w:val="16"/>
          <w:szCs w:val="16"/>
        </w:rPr>
      </w:pPr>
      <w:r w:rsidRPr="00451AD8">
        <w:rPr>
          <w:sz w:val="16"/>
          <w:szCs w:val="16"/>
        </w:rPr>
        <w:t xml:space="preserve">предоставления Администрацией </w:t>
      </w:r>
    </w:p>
    <w:p w:rsidR="00DC387E" w:rsidRPr="00451AD8" w:rsidRDefault="00DC387E" w:rsidP="001C2BD1">
      <w:pPr>
        <w:ind w:firstLine="709"/>
        <w:jc w:val="right"/>
        <w:rPr>
          <w:sz w:val="16"/>
          <w:szCs w:val="16"/>
        </w:rPr>
      </w:pPr>
      <w:r w:rsidRPr="00451AD8">
        <w:rPr>
          <w:sz w:val="16"/>
          <w:szCs w:val="16"/>
        </w:rPr>
        <w:t xml:space="preserve">Островского муниципального района </w:t>
      </w:r>
    </w:p>
    <w:p w:rsidR="00DC387E" w:rsidRPr="00451AD8" w:rsidRDefault="00DC387E" w:rsidP="001C2BD1">
      <w:pPr>
        <w:ind w:firstLine="709"/>
        <w:jc w:val="right"/>
        <w:rPr>
          <w:sz w:val="16"/>
          <w:szCs w:val="16"/>
        </w:rPr>
      </w:pPr>
      <w:r w:rsidRPr="00451AD8">
        <w:rPr>
          <w:sz w:val="16"/>
          <w:szCs w:val="16"/>
        </w:rPr>
        <w:t>Костромской области муниципальной</w:t>
      </w:r>
    </w:p>
    <w:p w:rsidR="00DC387E" w:rsidRPr="00451AD8" w:rsidRDefault="00DC387E" w:rsidP="001C2BD1">
      <w:pPr>
        <w:ind w:firstLine="709"/>
        <w:jc w:val="right"/>
        <w:rPr>
          <w:iCs/>
          <w:sz w:val="16"/>
          <w:szCs w:val="16"/>
        </w:rPr>
      </w:pPr>
      <w:r w:rsidRPr="00451AD8">
        <w:rPr>
          <w:sz w:val="16"/>
          <w:szCs w:val="16"/>
        </w:rPr>
        <w:t>услуги по п</w:t>
      </w:r>
      <w:r w:rsidRPr="00451AD8">
        <w:rPr>
          <w:iCs/>
          <w:sz w:val="16"/>
          <w:szCs w:val="16"/>
        </w:rPr>
        <w:t>редоставлению земельных участков,</w:t>
      </w:r>
    </w:p>
    <w:p w:rsidR="00DC387E" w:rsidRPr="00451AD8" w:rsidRDefault="00DC387E" w:rsidP="001C2BD1">
      <w:pPr>
        <w:ind w:firstLine="709"/>
        <w:jc w:val="right"/>
        <w:rPr>
          <w:iCs/>
          <w:sz w:val="16"/>
          <w:szCs w:val="16"/>
        </w:rPr>
      </w:pPr>
      <w:proofErr w:type="gramStart"/>
      <w:r w:rsidRPr="00451AD8">
        <w:rPr>
          <w:iCs/>
          <w:sz w:val="16"/>
          <w:szCs w:val="16"/>
        </w:rPr>
        <w:t>находящихся</w:t>
      </w:r>
      <w:proofErr w:type="gramEnd"/>
      <w:r w:rsidRPr="00451AD8">
        <w:rPr>
          <w:iCs/>
          <w:sz w:val="16"/>
          <w:szCs w:val="16"/>
        </w:rPr>
        <w:t xml:space="preserve"> в муниципальной собственности,</w:t>
      </w:r>
    </w:p>
    <w:p w:rsidR="00DC387E" w:rsidRPr="00451AD8" w:rsidRDefault="00DC387E" w:rsidP="001C2BD1">
      <w:pPr>
        <w:ind w:firstLine="709"/>
        <w:jc w:val="right"/>
        <w:rPr>
          <w:iCs/>
          <w:sz w:val="16"/>
          <w:szCs w:val="16"/>
        </w:rPr>
      </w:pPr>
      <w:r w:rsidRPr="00451AD8">
        <w:rPr>
          <w:iCs/>
          <w:sz w:val="16"/>
          <w:szCs w:val="16"/>
        </w:rPr>
        <w:t xml:space="preserve">и земельных участков, </w:t>
      </w:r>
      <w:proofErr w:type="gramStart"/>
      <w:r w:rsidRPr="00451AD8">
        <w:rPr>
          <w:iCs/>
          <w:sz w:val="16"/>
          <w:szCs w:val="16"/>
        </w:rPr>
        <w:t>государственная</w:t>
      </w:r>
      <w:proofErr w:type="gramEnd"/>
    </w:p>
    <w:p w:rsidR="00DC387E" w:rsidRPr="00451AD8" w:rsidRDefault="00DC387E" w:rsidP="001C2BD1">
      <w:pPr>
        <w:ind w:firstLine="709"/>
        <w:jc w:val="right"/>
        <w:rPr>
          <w:iCs/>
          <w:sz w:val="16"/>
          <w:szCs w:val="16"/>
        </w:rPr>
      </w:pPr>
      <w:proofErr w:type="gramStart"/>
      <w:r w:rsidRPr="00451AD8">
        <w:rPr>
          <w:iCs/>
          <w:sz w:val="16"/>
          <w:szCs w:val="16"/>
        </w:rPr>
        <w:t>собственность</w:t>
      </w:r>
      <w:proofErr w:type="gramEnd"/>
      <w:r w:rsidRPr="00451AD8">
        <w:rPr>
          <w:iCs/>
          <w:sz w:val="16"/>
          <w:szCs w:val="16"/>
        </w:rPr>
        <w:t xml:space="preserve"> на которые не разграничена,</w:t>
      </w:r>
    </w:p>
    <w:p w:rsidR="00DC387E" w:rsidRPr="00451AD8" w:rsidRDefault="00DC387E" w:rsidP="001C2BD1">
      <w:pPr>
        <w:ind w:firstLine="709"/>
        <w:jc w:val="right"/>
        <w:rPr>
          <w:iCs/>
          <w:sz w:val="16"/>
          <w:szCs w:val="16"/>
        </w:rPr>
      </w:pPr>
      <w:r w:rsidRPr="00451AD8">
        <w:rPr>
          <w:iCs/>
          <w:sz w:val="16"/>
          <w:szCs w:val="16"/>
        </w:rPr>
        <w:lastRenderedPageBreak/>
        <w:t>в собственность или аренду</w:t>
      </w:r>
    </w:p>
    <w:p w:rsidR="00DC387E" w:rsidRPr="00451AD8" w:rsidRDefault="00DC387E" w:rsidP="001C2BD1">
      <w:pPr>
        <w:ind w:firstLine="709"/>
        <w:jc w:val="right"/>
        <w:rPr>
          <w:iCs/>
          <w:sz w:val="16"/>
          <w:szCs w:val="16"/>
        </w:rPr>
      </w:pPr>
      <w:r w:rsidRPr="00451AD8">
        <w:rPr>
          <w:iCs/>
          <w:sz w:val="16"/>
          <w:szCs w:val="16"/>
        </w:rPr>
        <w:t>без проведения торгов</w:t>
      </w:r>
    </w:p>
    <w:p w:rsidR="00DC387E" w:rsidRPr="00451AD8" w:rsidRDefault="00DC387E" w:rsidP="001C2BD1">
      <w:pPr>
        <w:ind w:firstLine="709"/>
        <w:jc w:val="right"/>
        <w:rPr>
          <w:iCs/>
          <w:sz w:val="16"/>
          <w:szCs w:val="16"/>
        </w:rPr>
      </w:pPr>
      <w:r w:rsidRPr="00451AD8">
        <w:rPr>
          <w:iCs/>
          <w:sz w:val="16"/>
          <w:szCs w:val="16"/>
        </w:rPr>
        <w:t>без проведения торгов</w:t>
      </w:r>
    </w:p>
    <w:p w:rsidR="00DC387E" w:rsidRPr="00451AD8" w:rsidRDefault="00DC387E" w:rsidP="001C2BD1">
      <w:pPr>
        <w:ind w:firstLine="709"/>
        <w:jc w:val="right"/>
        <w:rPr>
          <w:iCs/>
          <w:sz w:val="16"/>
          <w:szCs w:val="16"/>
        </w:rPr>
      </w:pPr>
    </w:p>
    <w:p w:rsidR="00DC387E" w:rsidRPr="00451AD8" w:rsidRDefault="00DC387E" w:rsidP="001C2BD1">
      <w:pPr>
        <w:ind w:firstLine="709"/>
        <w:jc w:val="right"/>
        <w:rPr>
          <w:sz w:val="16"/>
          <w:szCs w:val="16"/>
        </w:rPr>
      </w:pPr>
      <w:r w:rsidRPr="00451AD8">
        <w:rPr>
          <w:iCs/>
          <w:sz w:val="16"/>
          <w:szCs w:val="16"/>
        </w:rPr>
        <w:t>ФОРМА</w:t>
      </w:r>
    </w:p>
    <w:p w:rsidR="00DC387E" w:rsidRPr="00451AD8" w:rsidRDefault="00DC387E" w:rsidP="00DC387E">
      <w:pPr>
        <w:ind w:left="5245" w:firstLine="709"/>
        <w:jc w:val="both"/>
        <w:rPr>
          <w:sz w:val="16"/>
          <w:szCs w:val="16"/>
        </w:rPr>
      </w:pPr>
    </w:p>
    <w:p w:rsidR="00DC387E" w:rsidRPr="00451AD8" w:rsidRDefault="00DC387E" w:rsidP="001C2BD1">
      <w:pPr>
        <w:spacing w:after="1"/>
        <w:ind w:firstLine="709"/>
        <w:jc w:val="center"/>
        <w:rPr>
          <w:sz w:val="16"/>
          <w:szCs w:val="16"/>
        </w:rPr>
      </w:pPr>
      <w:r w:rsidRPr="00451AD8">
        <w:rPr>
          <w:sz w:val="16"/>
          <w:szCs w:val="16"/>
        </w:rPr>
        <w:t>УВЕДОМЛЕНИЕ</w:t>
      </w:r>
    </w:p>
    <w:p w:rsidR="00DC387E" w:rsidRPr="00451AD8" w:rsidRDefault="00DC387E" w:rsidP="00DC387E">
      <w:pPr>
        <w:spacing w:after="1"/>
        <w:ind w:firstLine="709"/>
        <w:jc w:val="both"/>
        <w:rPr>
          <w:sz w:val="16"/>
          <w:szCs w:val="16"/>
        </w:rPr>
      </w:pPr>
    </w:p>
    <w:p w:rsidR="00DC387E" w:rsidRPr="00451AD8" w:rsidRDefault="00DC387E" w:rsidP="00DC387E">
      <w:pPr>
        <w:spacing w:after="1"/>
        <w:ind w:firstLine="709"/>
        <w:jc w:val="both"/>
        <w:rPr>
          <w:sz w:val="16"/>
          <w:szCs w:val="16"/>
        </w:rPr>
      </w:pPr>
      <w:r w:rsidRPr="00451AD8">
        <w:rPr>
          <w:sz w:val="16"/>
          <w:szCs w:val="16"/>
        </w:rPr>
        <w:t>Администрацией Островского муниципального района Костромской области рассмотрено Ваше заявление от «____» ________________ 20___ г. № _______ о предоставлении _________________________________________________.</w:t>
      </w:r>
    </w:p>
    <w:p w:rsidR="00DC387E" w:rsidRPr="00451AD8" w:rsidRDefault="00DC387E" w:rsidP="00DC387E">
      <w:pPr>
        <w:spacing w:after="1"/>
        <w:ind w:firstLine="709"/>
        <w:jc w:val="both"/>
        <w:rPr>
          <w:sz w:val="16"/>
          <w:szCs w:val="16"/>
        </w:rPr>
      </w:pPr>
      <w:r w:rsidRPr="00451AD8">
        <w:rPr>
          <w:sz w:val="16"/>
          <w:szCs w:val="16"/>
        </w:rPr>
        <w:t>В рамках межведомственного информационного взаимодействия Администрацией Островского муниципального района Костромской области были запрошены следующие документы (сведения): _____________________________________</w:t>
      </w:r>
    </w:p>
    <w:p w:rsidR="00DC387E" w:rsidRPr="00451AD8" w:rsidRDefault="00DC387E" w:rsidP="00DC387E">
      <w:pPr>
        <w:spacing w:after="1"/>
        <w:ind w:firstLine="709"/>
        <w:jc w:val="both"/>
        <w:rPr>
          <w:sz w:val="16"/>
          <w:szCs w:val="16"/>
        </w:rPr>
      </w:pPr>
      <w:r w:rsidRPr="00451AD8">
        <w:rPr>
          <w:sz w:val="16"/>
          <w:szCs w:val="16"/>
        </w:rPr>
        <w:t>__________________________________________________________________________________</w:t>
      </w:r>
    </w:p>
    <w:p w:rsidR="00DC387E" w:rsidRPr="00451AD8" w:rsidRDefault="00DC387E" w:rsidP="00DC387E">
      <w:pPr>
        <w:spacing w:after="1"/>
        <w:ind w:firstLine="709"/>
        <w:jc w:val="both"/>
        <w:rPr>
          <w:sz w:val="16"/>
          <w:szCs w:val="16"/>
        </w:rPr>
      </w:pPr>
      <w:r w:rsidRPr="00451AD8">
        <w:rPr>
          <w:sz w:val="16"/>
          <w:szCs w:val="16"/>
        </w:rPr>
        <w:t>__________________________________________________________________________________</w:t>
      </w:r>
    </w:p>
    <w:p w:rsidR="00DC387E" w:rsidRPr="00451AD8" w:rsidRDefault="00DC387E" w:rsidP="00DC387E">
      <w:pPr>
        <w:spacing w:after="1"/>
        <w:ind w:firstLine="709"/>
        <w:jc w:val="both"/>
        <w:rPr>
          <w:sz w:val="16"/>
          <w:szCs w:val="16"/>
        </w:rPr>
      </w:pPr>
      <w:r w:rsidRPr="00451AD8">
        <w:rPr>
          <w:sz w:val="16"/>
          <w:szCs w:val="16"/>
        </w:rPr>
        <w:t>(указываются документы (информация), запрошенные по межведомственным запросам)</w:t>
      </w:r>
    </w:p>
    <w:p w:rsidR="00DC387E" w:rsidRPr="00451AD8" w:rsidRDefault="00DC387E" w:rsidP="00DC387E">
      <w:pPr>
        <w:spacing w:after="1"/>
        <w:ind w:firstLine="709"/>
        <w:jc w:val="both"/>
        <w:rPr>
          <w:sz w:val="16"/>
          <w:szCs w:val="16"/>
        </w:rPr>
      </w:pPr>
      <w:r w:rsidRPr="00451AD8">
        <w:rPr>
          <w:sz w:val="16"/>
          <w:szCs w:val="16"/>
        </w:rPr>
        <w:t>от ________________________________________________________________________________</w:t>
      </w:r>
    </w:p>
    <w:p w:rsidR="00DC387E" w:rsidRPr="00451AD8" w:rsidRDefault="00DC387E" w:rsidP="00DC387E">
      <w:pPr>
        <w:spacing w:after="1"/>
        <w:ind w:firstLine="709"/>
        <w:jc w:val="both"/>
        <w:rPr>
          <w:sz w:val="16"/>
          <w:szCs w:val="16"/>
        </w:rPr>
      </w:pPr>
      <w:r w:rsidRPr="00451AD8">
        <w:rPr>
          <w:sz w:val="16"/>
          <w:szCs w:val="16"/>
        </w:rPr>
        <w:t>__________________________________________________________________________________</w:t>
      </w:r>
    </w:p>
    <w:p w:rsidR="00DC387E" w:rsidRPr="00451AD8" w:rsidRDefault="00DC387E" w:rsidP="00DC387E">
      <w:pPr>
        <w:spacing w:after="1"/>
        <w:ind w:firstLine="709"/>
        <w:jc w:val="both"/>
        <w:rPr>
          <w:sz w:val="16"/>
          <w:szCs w:val="16"/>
        </w:rPr>
      </w:pPr>
      <w:r w:rsidRPr="00451AD8">
        <w:rPr>
          <w:sz w:val="16"/>
          <w:szCs w:val="16"/>
        </w:rPr>
        <w:t>__________________________________________________________________________________</w:t>
      </w:r>
    </w:p>
    <w:p w:rsidR="00DC387E" w:rsidRPr="00451AD8" w:rsidRDefault="00DC387E" w:rsidP="00DC387E">
      <w:pPr>
        <w:spacing w:after="1"/>
        <w:ind w:firstLine="709"/>
        <w:jc w:val="both"/>
        <w:rPr>
          <w:sz w:val="16"/>
          <w:szCs w:val="16"/>
        </w:rPr>
      </w:pPr>
      <w:r w:rsidRPr="00451AD8">
        <w:rPr>
          <w:sz w:val="16"/>
          <w:szCs w:val="16"/>
        </w:rPr>
        <w:t>(указывается орган, подготовивший ответ на межведомственный запрос)</w:t>
      </w:r>
    </w:p>
    <w:p w:rsidR="00DC387E" w:rsidRPr="00451AD8" w:rsidRDefault="00DC387E" w:rsidP="00DC387E">
      <w:pPr>
        <w:spacing w:after="1"/>
        <w:ind w:firstLine="709"/>
        <w:jc w:val="both"/>
        <w:rPr>
          <w:sz w:val="16"/>
          <w:szCs w:val="16"/>
        </w:rPr>
      </w:pPr>
      <w:r w:rsidRPr="00451AD8">
        <w:rPr>
          <w:sz w:val="16"/>
          <w:szCs w:val="16"/>
        </w:rPr>
        <w:t>поступил ответ на межведомственный запрос, свидетельствующий об отсутствии запрашиваемого документа (сведений).</w:t>
      </w:r>
    </w:p>
    <w:p w:rsidR="00DC387E" w:rsidRPr="00451AD8" w:rsidRDefault="00DC387E" w:rsidP="00DC387E">
      <w:pPr>
        <w:spacing w:after="1"/>
        <w:ind w:firstLine="709"/>
        <w:jc w:val="both"/>
        <w:rPr>
          <w:sz w:val="16"/>
          <w:szCs w:val="16"/>
        </w:rPr>
      </w:pPr>
      <w:r w:rsidRPr="00451AD8">
        <w:rPr>
          <w:sz w:val="16"/>
          <w:szCs w:val="16"/>
        </w:rPr>
        <w:t>В связи с тем, что указанные документы (сведения) необходимы для предоставления муниципальной услуги, предлагаем Вам представить их самостоятельно в трехдневный срок. В случае не поступления документов в указанный срок решение о предоставлении муниципальной услуги будет принято на основании имеющихся документов.</w:t>
      </w:r>
    </w:p>
    <w:p w:rsidR="00DC387E" w:rsidRPr="00451AD8" w:rsidRDefault="00DC387E" w:rsidP="00DC387E">
      <w:pPr>
        <w:spacing w:after="1"/>
        <w:ind w:firstLine="709"/>
        <w:jc w:val="both"/>
        <w:rPr>
          <w:sz w:val="16"/>
          <w:szCs w:val="16"/>
        </w:rPr>
      </w:pPr>
    </w:p>
    <w:p w:rsidR="00DC387E" w:rsidRPr="00451AD8" w:rsidRDefault="00DC387E" w:rsidP="00DC387E">
      <w:pPr>
        <w:spacing w:after="1"/>
        <w:ind w:firstLine="709"/>
        <w:jc w:val="both"/>
        <w:rPr>
          <w:sz w:val="16"/>
          <w:szCs w:val="16"/>
        </w:rPr>
      </w:pPr>
    </w:p>
    <w:p w:rsidR="00DC387E" w:rsidRPr="00451AD8" w:rsidRDefault="00DC387E" w:rsidP="00DC387E">
      <w:pPr>
        <w:spacing w:after="1"/>
        <w:ind w:firstLine="709"/>
        <w:jc w:val="both"/>
        <w:rPr>
          <w:sz w:val="16"/>
          <w:szCs w:val="16"/>
        </w:rPr>
      </w:pPr>
      <w:r w:rsidRPr="00451AD8">
        <w:rPr>
          <w:sz w:val="16"/>
          <w:szCs w:val="16"/>
        </w:rPr>
        <w:t xml:space="preserve">Глава Островского муниципального района </w:t>
      </w:r>
    </w:p>
    <w:p w:rsidR="00DC387E" w:rsidRPr="00451AD8" w:rsidRDefault="00DC387E" w:rsidP="00DC387E">
      <w:pPr>
        <w:spacing w:after="1"/>
        <w:ind w:firstLine="709"/>
        <w:jc w:val="both"/>
        <w:rPr>
          <w:sz w:val="16"/>
          <w:szCs w:val="16"/>
        </w:rPr>
      </w:pPr>
      <w:r w:rsidRPr="00451AD8">
        <w:rPr>
          <w:sz w:val="16"/>
          <w:szCs w:val="16"/>
        </w:rPr>
        <w:t>Костромской области  ______________________________ /_______________________/</w:t>
      </w:r>
    </w:p>
    <w:p w:rsidR="00DC387E" w:rsidRPr="00451AD8" w:rsidRDefault="00DC387E" w:rsidP="00DC387E">
      <w:pPr>
        <w:spacing w:after="1"/>
        <w:ind w:firstLine="709"/>
        <w:jc w:val="both"/>
        <w:rPr>
          <w:sz w:val="16"/>
          <w:szCs w:val="16"/>
        </w:rPr>
      </w:pPr>
      <w:r w:rsidRPr="00451AD8">
        <w:rPr>
          <w:sz w:val="16"/>
          <w:szCs w:val="16"/>
        </w:rPr>
        <w:t xml:space="preserve"> (подпись) (расшифровка подписи)</w:t>
      </w:r>
    </w:p>
    <w:p w:rsidR="00DC387E" w:rsidRPr="00451AD8" w:rsidRDefault="00DC387E" w:rsidP="00DC387E">
      <w:pPr>
        <w:ind w:firstLine="709"/>
        <w:jc w:val="both"/>
        <w:rPr>
          <w:sz w:val="16"/>
          <w:szCs w:val="16"/>
        </w:rPr>
      </w:pPr>
    </w:p>
    <w:p w:rsidR="00DC387E" w:rsidRPr="00451AD8" w:rsidRDefault="00DC387E" w:rsidP="00DC387E">
      <w:pPr>
        <w:spacing w:after="1"/>
        <w:ind w:firstLine="709"/>
        <w:jc w:val="both"/>
        <w:rPr>
          <w:sz w:val="16"/>
          <w:szCs w:val="16"/>
        </w:rPr>
      </w:pPr>
    </w:p>
    <w:p w:rsidR="00DC387E" w:rsidRPr="00451AD8" w:rsidRDefault="00DC387E" w:rsidP="00DC387E">
      <w:pPr>
        <w:spacing w:after="1"/>
        <w:ind w:firstLine="709"/>
        <w:jc w:val="both"/>
        <w:rPr>
          <w:sz w:val="16"/>
          <w:szCs w:val="16"/>
        </w:rPr>
      </w:pPr>
    </w:p>
    <w:p w:rsidR="001C2BD1" w:rsidRDefault="001C2BD1" w:rsidP="001C2BD1">
      <w:pPr>
        <w:tabs>
          <w:tab w:val="left" w:pos="3796"/>
        </w:tabs>
        <w:jc w:val="center"/>
        <w:rPr>
          <w:sz w:val="16"/>
          <w:szCs w:val="16"/>
        </w:rPr>
      </w:pPr>
      <w:r w:rsidRPr="001378B8">
        <w:rPr>
          <w:sz w:val="16"/>
          <w:szCs w:val="16"/>
        </w:rPr>
        <w:t>*      *      *      *      *      *      *</w:t>
      </w:r>
    </w:p>
    <w:p w:rsidR="00DC387E" w:rsidRPr="00451AD8" w:rsidRDefault="00DC387E" w:rsidP="00DC387E">
      <w:pPr>
        <w:spacing w:after="1"/>
        <w:ind w:firstLine="709"/>
        <w:jc w:val="both"/>
        <w:rPr>
          <w:sz w:val="16"/>
          <w:szCs w:val="16"/>
        </w:rPr>
      </w:pPr>
    </w:p>
    <w:p w:rsidR="003C5D5F" w:rsidRPr="003C5D5F" w:rsidRDefault="003C5D5F" w:rsidP="003C5D5F">
      <w:pPr>
        <w:tabs>
          <w:tab w:val="left" w:pos="2580"/>
        </w:tabs>
        <w:jc w:val="center"/>
        <w:rPr>
          <w:sz w:val="16"/>
          <w:szCs w:val="16"/>
        </w:rPr>
      </w:pPr>
    </w:p>
    <w:p w:rsidR="003C5D5F" w:rsidRPr="003C5D5F" w:rsidRDefault="003C5D5F" w:rsidP="003C5D5F">
      <w:pPr>
        <w:tabs>
          <w:tab w:val="left" w:pos="2580"/>
        </w:tabs>
        <w:jc w:val="center"/>
        <w:rPr>
          <w:sz w:val="16"/>
          <w:szCs w:val="16"/>
        </w:rPr>
      </w:pPr>
    </w:p>
    <w:p w:rsidR="001C2BD1" w:rsidRPr="006B4B88" w:rsidRDefault="001C2BD1" w:rsidP="001C2BD1">
      <w:pPr>
        <w:pStyle w:val="af4"/>
        <w:ind w:firstLine="709"/>
        <w:jc w:val="center"/>
        <w:rPr>
          <w:sz w:val="16"/>
          <w:szCs w:val="16"/>
        </w:rPr>
      </w:pPr>
    </w:p>
    <w:p w:rsidR="001C2BD1" w:rsidRPr="006B4B88" w:rsidRDefault="001C2BD1" w:rsidP="001C2BD1">
      <w:pPr>
        <w:pStyle w:val="af4"/>
        <w:ind w:firstLine="709"/>
        <w:jc w:val="center"/>
        <w:rPr>
          <w:sz w:val="16"/>
          <w:szCs w:val="16"/>
        </w:rPr>
      </w:pPr>
      <w:r w:rsidRPr="006B4B88">
        <w:rPr>
          <w:sz w:val="16"/>
          <w:szCs w:val="16"/>
        </w:rPr>
        <w:t>ПОСТАНОВЛЕНИЕ</w:t>
      </w:r>
    </w:p>
    <w:p w:rsidR="001C2BD1" w:rsidRPr="006B4B88" w:rsidRDefault="001C2BD1" w:rsidP="001C2BD1">
      <w:pPr>
        <w:pStyle w:val="af4"/>
        <w:ind w:firstLine="709"/>
        <w:jc w:val="center"/>
        <w:rPr>
          <w:sz w:val="16"/>
          <w:szCs w:val="16"/>
        </w:rPr>
      </w:pPr>
    </w:p>
    <w:p w:rsidR="001C2BD1" w:rsidRPr="006B4B88" w:rsidRDefault="001C2BD1" w:rsidP="001C2BD1">
      <w:pPr>
        <w:pStyle w:val="af4"/>
        <w:ind w:firstLine="709"/>
        <w:jc w:val="center"/>
        <w:rPr>
          <w:sz w:val="16"/>
          <w:szCs w:val="16"/>
        </w:rPr>
      </w:pPr>
      <w:r w:rsidRPr="006B4B88">
        <w:rPr>
          <w:sz w:val="16"/>
          <w:szCs w:val="16"/>
        </w:rPr>
        <w:t>АДМИНИСТРАЦИЯ ОСТРОВСКОГО МУНИЦИПАЛЬНОГО РАЙОНА</w:t>
      </w:r>
    </w:p>
    <w:p w:rsidR="001C2BD1" w:rsidRPr="006B4B88" w:rsidRDefault="001C2BD1" w:rsidP="001C2BD1">
      <w:pPr>
        <w:pStyle w:val="af4"/>
        <w:ind w:firstLine="709"/>
        <w:jc w:val="center"/>
        <w:rPr>
          <w:sz w:val="16"/>
          <w:szCs w:val="16"/>
        </w:rPr>
      </w:pPr>
      <w:r w:rsidRPr="006B4B88">
        <w:rPr>
          <w:sz w:val="16"/>
          <w:szCs w:val="16"/>
        </w:rPr>
        <w:t>КОСТРОМСКОЙ ОБЛАСТИ</w:t>
      </w:r>
    </w:p>
    <w:p w:rsidR="001C2BD1" w:rsidRPr="006B4B88" w:rsidRDefault="001C2BD1" w:rsidP="001C2BD1">
      <w:pPr>
        <w:pStyle w:val="af4"/>
        <w:ind w:firstLine="709"/>
        <w:jc w:val="both"/>
        <w:rPr>
          <w:sz w:val="16"/>
          <w:szCs w:val="16"/>
        </w:rPr>
      </w:pPr>
    </w:p>
    <w:p w:rsidR="001C2BD1" w:rsidRPr="006B4B88" w:rsidRDefault="001C2BD1" w:rsidP="001C2BD1">
      <w:pPr>
        <w:pStyle w:val="af4"/>
        <w:ind w:firstLine="709"/>
        <w:jc w:val="both"/>
        <w:rPr>
          <w:sz w:val="16"/>
          <w:szCs w:val="16"/>
        </w:rPr>
      </w:pPr>
      <w:r w:rsidRPr="006B4B88">
        <w:rPr>
          <w:sz w:val="16"/>
          <w:szCs w:val="16"/>
        </w:rPr>
        <w:t xml:space="preserve">от «26»июня 2018года № 392 п. </w:t>
      </w:r>
      <w:proofErr w:type="gramStart"/>
      <w:r w:rsidRPr="006B4B88">
        <w:rPr>
          <w:sz w:val="16"/>
          <w:szCs w:val="16"/>
        </w:rPr>
        <w:t>Островское</w:t>
      </w:r>
      <w:proofErr w:type="gramEnd"/>
    </w:p>
    <w:p w:rsidR="001C2BD1" w:rsidRPr="006B4B88" w:rsidRDefault="001C2BD1" w:rsidP="001C2BD1">
      <w:pPr>
        <w:pStyle w:val="af4"/>
        <w:ind w:firstLine="709"/>
        <w:jc w:val="both"/>
        <w:rPr>
          <w:sz w:val="16"/>
          <w:szCs w:val="16"/>
        </w:rPr>
      </w:pPr>
    </w:p>
    <w:p w:rsidR="001C2BD1" w:rsidRPr="006B4B88" w:rsidRDefault="001C2BD1" w:rsidP="001C2BD1">
      <w:pPr>
        <w:pStyle w:val="af4"/>
        <w:ind w:firstLine="709"/>
        <w:jc w:val="both"/>
        <w:rPr>
          <w:sz w:val="16"/>
          <w:szCs w:val="16"/>
        </w:rPr>
      </w:pPr>
      <w:r w:rsidRPr="006B4B88">
        <w:rPr>
          <w:sz w:val="16"/>
          <w:szCs w:val="16"/>
        </w:rPr>
        <w:t xml:space="preserve">О внесении изменений в постановление </w:t>
      </w:r>
    </w:p>
    <w:p w:rsidR="001C2BD1" w:rsidRPr="006B4B88" w:rsidRDefault="001C2BD1" w:rsidP="001C2BD1">
      <w:pPr>
        <w:pStyle w:val="af4"/>
        <w:ind w:firstLine="709"/>
        <w:jc w:val="both"/>
        <w:rPr>
          <w:sz w:val="16"/>
          <w:szCs w:val="16"/>
        </w:rPr>
      </w:pPr>
      <w:r w:rsidRPr="006B4B88">
        <w:rPr>
          <w:sz w:val="16"/>
          <w:szCs w:val="16"/>
        </w:rPr>
        <w:t>администрации Островского муниципального</w:t>
      </w:r>
    </w:p>
    <w:p w:rsidR="001C2BD1" w:rsidRPr="006B4B88" w:rsidRDefault="001C2BD1" w:rsidP="001C2BD1">
      <w:pPr>
        <w:pStyle w:val="af4"/>
        <w:ind w:firstLine="709"/>
        <w:jc w:val="both"/>
        <w:rPr>
          <w:sz w:val="16"/>
          <w:szCs w:val="16"/>
        </w:rPr>
      </w:pPr>
      <w:r w:rsidRPr="006B4B88">
        <w:rPr>
          <w:sz w:val="16"/>
          <w:szCs w:val="16"/>
        </w:rPr>
        <w:t xml:space="preserve"> района  от 02.02.2016г. № 24 «О комиссии </w:t>
      </w:r>
    </w:p>
    <w:p w:rsidR="001C2BD1" w:rsidRPr="006B4B88" w:rsidRDefault="001C2BD1" w:rsidP="001C2BD1">
      <w:pPr>
        <w:pStyle w:val="af4"/>
        <w:ind w:firstLine="709"/>
        <w:jc w:val="both"/>
        <w:rPr>
          <w:sz w:val="16"/>
          <w:szCs w:val="16"/>
        </w:rPr>
      </w:pPr>
      <w:r w:rsidRPr="006B4B88">
        <w:rPr>
          <w:sz w:val="16"/>
          <w:szCs w:val="16"/>
        </w:rPr>
        <w:t>по делам несовершеннолетних и защите их прав</w:t>
      </w:r>
    </w:p>
    <w:p w:rsidR="001C2BD1" w:rsidRPr="006B4B88" w:rsidRDefault="001C2BD1" w:rsidP="001C2BD1">
      <w:pPr>
        <w:pStyle w:val="af4"/>
        <w:ind w:firstLine="709"/>
        <w:jc w:val="both"/>
        <w:rPr>
          <w:sz w:val="16"/>
          <w:szCs w:val="16"/>
        </w:rPr>
      </w:pPr>
      <w:proofErr w:type="gramStart"/>
      <w:r w:rsidRPr="006B4B88">
        <w:rPr>
          <w:sz w:val="16"/>
          <w:szCs w:val="16"/>
        </w:rPr>
        <w:t>Островского муниципального района» (</w:t>
      </w:r>
      <w:proofErr w:type="spellStart"/>
      <w:r w:rsidRPr="006B4B88">
        <w:rPr>
          <w:sz w:val="16"/>
          <w:szCs w:val="16"/>
        </w:rPr>
        <w:t>изм</w:t>
      </w:r>
      <w:proofErr w:type="spellEnd"/>
      <w:r w:rsidRPr="006B4B88">
        <w:rPr>
          <w:sz w:val="16"/>
          <w:szCs w:val="16"/>
        </w:rPr>
        <w:t xml:space="preserve">. от 15.11.2017г. № 560, </w:t>
      </w:r>
      <w:proofErr w:type="gramEnd"/>
    </w:p>
    <w:p w:rsidR="001C2BD1" w:rsidRPr="006B4B88" w:rsidRDefault="001C2BD1" w:rsidP="001C2BD1">
      <w:pPr>
        <w:pStyle w:val="af4"/>
        <w:ind w:firstLine="709"/>
        <w:jc w:val="both"/>
        <w:rPr>
          <w:sz w:val="16"/>
          <w:szCs w:val="16"/>
        </w:rPr>
      </w:pPr>
      <w:proofErr w:type="spellStart"/>
      <w:proofErr w:type="gramStart"/>
      <w:r w:rsidRPr="006B4B88">
        <w:rPr>
          <w:sz w:val="16"/>
          <w:szCs w:val="16"/>
        </w:rPr>
        <w:t>изм</w:t>
      </w:r>
      <w:proofErr w:type="spellEnd"/>
      <w:r w:rsidRPr="006B4B88">
        <w:rPr>
          <w:sz w:val="16"/>
          <w:szCs w:val="16"/>
        </w:rPr>
        <w:t xml:space="preserve">. от 26.02.2018г. № 90, </w:t>
      </w:r>
      <w:proofErr w:type="spellStart"/>
      <w:r w:rsidRPr="006B4B88">
        <w:rPr>
          <w:sz w:val="16"/>
          <w:szCs w:val="16"/>
        </w:rPr>
        <w:t>изм</w:t>
      </w:r>
      <w:proofErr w:type="spellEnd"/>
      <w:r w:rsidRPr="006B4B88">
        <w:rPr>
          <w:sz w:val="16"/>
          <w:szCs w:val="16"/>
        </w:rPr>
        <w:t xml:space="preserve">. от 12.03.2018г.№ 121,изм. от 02.04.2018 г №165, </w:t>
      </w:r>
      <w:proofErr w:type="spellStart"/>
      <w:r w:rsidRPr="006B4B88">
        <w:rPr>
          <w:sz w:val="16"/>
          <w:szCs w:val="16"/>
        </w:rPr>
        <w:t>изм</w:t>
      </w:r>
      <w:proofErr w:type="spellEnd"/>
      <w:r w:rsidRPr="006B4B88">
        <w:rPr>
          <w:sz w:val="16"/>
          <w:szCs w:val="16"/>
        </w:rPr>
        <w:t>. от 18.06.2018 №363)</w:t>
      </w:r>
      <w:proofErr w:type="gramEnd"/>
    </w:p>
    <w:p w:rsidR="001C2BD1" w:rsidRPr="006B4B88" w:rsidRDefault="001C2BD1" w:rsidP="001C2BD1">
      <w:pPr>
        <w:pStyle w:val="af4"/>
        <w:ind w:firstLine="709"/>
        <w:jc w:val="both"/>
        <w:rPr>
          <w:sz w:val="16"/>
          <w:szCs w:val="16"/>
        </w:rPr>
      </w:pPr>
    </w:p>
    <w:p w:rsidR="001C2BD1" w:rsidRPr="006B4B88" w:rsidRDefault="001C2BD1" w:rsidP="001C2BD1">
      <w:pPr>
        <w:pStyle w:val="a3"/>
        <w:spacing w:before="0" w:beforeAutospacing="0" w:after="0"/>
        <w:ind w:firstLine="709"/>
        <w:jc w:val="both"/>
        <w:rPr>
          <w:sz w:val="16"/>
          <w:szCs w:val="16"/>
        </w:rPr>
      </w:pPr>
      <w:proofErr w:type="gramStart"/>
      <w:r w:rsidRPr="006B4B88">
        <w:rPr>
          <w:sz w:val="16"/>
          <w:szCs w:val="16"/>
        </w:rPr>
        <w:t>В целях правового регулирования отношений, возникающих в связи с деятельностью учреждений системы профилактики безнадзорности и правонарушений несовершеннолетних, в связи с кадровыми изменениями в Островском муниципальном районе, во исполнение требования Закона Костромской области от 19 декабря 2005 года № 349-ЗКО «О комиссиях по делам несовершеннолетних и защите их прав в Костромской области», в соответствии с Федеральным законом от 06.10.2003г. №131-ФЗ «Об</w:t>
      </w:r>
      <w:proofErr w:type="gramEnd"/>
      <w:r w:rsidRPr="006B4B88">
        <w:rPr>
          <w:sz w:val="16"/>
          <w:szCs w:val="16"/>
        </w:rPr>
        <w:t xml:space="preserve"> общих </w:t>
      </w:r>
      <w:proofErr w:type="gramStart"/>
      <w:r w:rsidRPr="006B4B88">
        <w:rPr>
          <w:sz w:val="16"/>
          <w:szCs w:val="16"/>
        </w:rPr>
        <w:t>принципах</w:t>
      </w:r>
      <w:proofErr w:type="gramEnd"/>
      <w:r w:rsidRPr="006B4B88">
        <w:rPr>
          <w:sz w:val="16"/>
          <w:szCs w:val="16"/>
        </w:rPr>
        <w:t xml:space="preserve"> организации местного самоуправления в РФ» и на основании Устава муниципального образования Островский муниципальный район, администрация Островского муниципального района Костромской области</w:t>
      </w:r>
    </w:p>
    <w:p w:rsidR="001C2BD1" w:rsidRDefault="001C2BD1" w:rsidP="001C2BD1">
      <w:pPr>
        <w:pStyle w:val="a3"/>
        <w:spacing w:before="0" w:beforeAutospacing="0" w:after="0"/>
        <w:ind w:firstLine="709"/>
        <w:jc w:val="both"/>
        <w:rPr>
          <w:sz w:val="16"/>
          <w:szCs w:val="16"/>
        </w:rPr>
      </w:pPr>
    </w:p>
    <w:p w:rsidR="001C2BD1" w:rsidRPr="006B4B88" w:rsidRDefault="001C2BD1" w:rsidP="001C2BD1">
      <w:pPr>
        <w:pStyle w:val="a3"/>
        <w:spacing w:before="0" w:beforeAutospacing="0" w:after="0"/>
        <w:ind w:firstLine="709"/>
        <w:jc w:val="center"/>
        <w:rPr>
          <w:sz w:val="16"/>
          <w:szCs w:val="16"/>
        </w:rPr>
      </w:pPr>
      <w:r w:rsidRPr="006B4B88">
        <w:rPr>
          <w:sz w:val="16"/>
          <w:szCs w:val="16"/>
        </w:rPr>
        <w:t>ПОСТАНОВЛЯЕТ:</w:t>
      </w:r>
    </w:p>
    <w:p w:rsidR="001C2BD1" w:rsidRDefault="001C2BD1" w:rsidP="001C2BD1">
      <w:pPr>
        <w:pStyle w:val="af4"/>
        <w:ind w:firstLine="709"/>
        <w:jc w:val="both"/>
        <w:rPr>
          <w:sz w:val="16"/>
          <w:szCs w:val="16"/>
        </w:rPr>
      </w:pPr>
    </w:p>
    <w:p w:rsidR="001C2BD1" w:rsidRPr="006B4B88" w:rsidRDefault="001C2BD1" w:rsidP="001C2BD1">
      <w:pPr>
        <w:pStyle w:val="af4"/>
        <w:ind w:firstLine="709"/>
        <w:jc w:val="both"/>
        <w:rPr>
          <w:sz w:val="16"/>
          <w:szCs w:val="16"/>
        </w:rPr>
      </w:pPr>
      <w:proofErr w:type="gramStart"/>
      <w:r w:rsidRPr="006B4B88">
        <w:rPr>
          <w:sz w:val="16"/>
          <w:szCs w:val="16"/>
        </w:rPr>
        <w:t xml:space="preserve">1.Внести следующие изменения в постановление администрации Островского муниципального района Костромской области  от 02.02.2016г. № 24 «О комиссии по делам несовершеннолетних и защите их прав Островского муниципального района» (с </w:t>
      </w:r>
      <w:proofErr w:type="spellStart"/>
      <w:r w:rsidRPr="006B4B88">
        <w:rPr>
          <w:sz w:val="16"/>
          <w:szCs w:val="16"/>
        </w:rPr>
        <w:t>изм</w:t>
      </w:r>
      <w:proofErr w:type="spellEnd"/>
      <w:r w:rsidRPr="006B4B88">
        <w:rPr>
          <w:sz w:val="16"/>
          <w:szCs w:val="16"/>
        </w:rPr>
        <w:t xml:space="preserve">. от 15.11.2017г.№ 560, </w:t>
      </w:r>
      <w:proofErr w:type="spellStart"/>
      <w:r w:rsidRPr="006B4B88">
        <w:rPr>
          <w:sz w:val="16"/>
          <w:szCs w:val="16"/>
        </w:rPr>
        <w:t>изм</w:t>
      </w:r>
      <w:proofErr w:type="spellEnd"/>
      <w:r w:rsidRPr="006B4B88">
        <w:rPr>
          <w:sz w:val="16"/>
          <w:szCs w:val="16"/>
        </w:rPr>
        <w:t xml:space="preserve">. от 26.02.2018г. № 90, </w:t>
      </w:r>
      <w:proofErr w:type="spellStart"/>
      <w:r w:rsidRPr="006B4B88">
        <w:rPr>
          <w:sz w:val="16"/>
          <w:szCs w:val="16"/>
        </w:rPr>
        <w:t>изм</w:t>
      </w:r>
      <w:proofErr w:type="spellEnd"/>
      <w:r w:rsidRPr="006B4B88">
        <w:rPr>
          <w:sz w:val="16"/>
          <w:szCs w:val="16"/>
        </w:rPr>
        <w:t xml:space="preserve">. от 12.03.2018г. №121,изм. от 02.04.2018 г №165, </w:t>
      </w:r>
      <w:proofErr w:type="spellStart"/>
      <w:r w:rsidRPr="006B4B88">
        <w:rPr>
          <w:sz w:val="16"/>
          <w:szCs w:val="16"/>
        </w:rPr>
        <w:t>изм</w:t>
      </w:r>
      <w:proofErr w:type="spellEnd"/>
      <w:r w:rsidRPr="006B4B88">
        <w:rPr>
          <w:sz w:val="16"/>
          <w:szCs w:val="16"/>
        </w:rPr>
        <w:t>. от 18.06.2018 №363) (Далее - постановление);</w:t>
      </w:r>
      <w:proofErr w:type="gramEnd"/>
    </w:p>
    <w:p w:rsidR="001C2BD1" w:rsidRPr="006B4B88" w:rsidRDefault="001C2BD1" w:rsidP="001C2BD1">
      <w:pPr>
        <w:pStyle w:val="af4"/>
        <w:ind w:firstLine="709"/>
        <w:jc w:val="both"/>
        <w:rPr>
          <w:sz w:val="16"/>
          <w:szCs w:val="16"/>
        </w:rPr>
      </w:pPr>
      <w:r w:rsidRPr="006B4B88">
        <w:rPr>
          <w:sz w:val="16"/>
          <w:szCs w:val="16"/>
        </w:rPr>
        <w:t>1.1. В пункте 1 постановления слова «Смирнова Елена Николаевна- главный специалист сектора по опеке и попечительству администрации Островского муниципального района» читать «Смирнова Елена Николаевна- главный специалист сектора по опеке и попечительству администрации Островского муниципального района», представитель Уполномоченного по правам ребенка при губернаторе Костромской области в Островском муниципальном районе;</w:t>
      </w:r>
    </w:p>
    <w:p w:rsidR="001C2BD1" w:rsidRPr="006B4B88" w:rsidRDefault="001C2BD1" w:rsidP="001C2BD1">
      <w:pPr>
        <w:pStyle w:val="af4"/>
        <w:ind w:firstLine="709"/>
        <w:jc w:val="both"/>
        <w:rPr>
          <w:sz w:val="16"/>
          <w:szCs w:val="16"/>
        </w:rPr>
      </w:pPr>
      <w:r w:rsidRPr="006B4B88">
        <w:rPr>
          <w:sz w:val="16"/>
          <w:szCs w:val="16"/>
        </w:rPr>
        <w:t>1.2.В пункте 1 постановления слова «Домбровская Марина Николаевна- представитель Уполномоченного по правам ребенка при губернаторе Костромской области в Островском муниципальном район</w:t>
      </w:r>
      <w:proofErr w:type="gramStart"/>
      <w:r w:rsidRPr="006B4B88">
        <w:rPr>
          <w:sz w:val="16"/>
          <w:szCs w:val="16"/>
        </w:rPr>
        <w:t>е(</w:t>
      </w:r>
      <w:proofErr w:type="gramEnd"/>
      <w:r w:rsidRPr="006B4B88">
        <w:rPr>
          <w:sz w:val="16"/>
          <w:szCs w:val="16"/>
        </w:rPr>
        <w:t>по согласованию)- читать «Домбровская Марина Николаевна-ведущий специалист отдела образования администрации Островского муниципального района»( по согласованию);</w:t>
      </w:r>
    </w:p>
    <w:p w:rsidR="001C2BD1" w:rsidRPr="006B4B88" w:rsidRDefault="001C2BD1" w:rsidP="001C2BD1">
      <w:pPr>
        <w:pStyle w:val="af4"/>
        <w:ind w:firstLine="709"/>
        <w:jc w:val="both"/>
        <w:rPr>
          <w:sz w:val="16"/>
          <w:szCs w:val="16"/>
        </w:rPr>
      </w:pPr>
      <w:r w:rsidRPr="006B4B88">
        <w:rPr>
          <w:sz w:val="16"/>
          <w:szCs w:val="16"/>
        </w:rPr>
        <w:t>2.Настоящее постановление вступает в силу с момента официального опубликования в информационном бюллетене «Районные новости».</w:t>
      </w:r>
    </w:p>
    <w:p w:rsidR="001C2BD1" w:rsidRPr="006B4B88" w:rsidRDefault="001C2BD1" w:rsidP="001C2BD1">
      <w:pPr>
        <w:pStyle w:val="a3"/>
        <w:spacing w:before="0" w:beforeAutospacing="0" w:after="0"/>
        <w:ind w:firstLine="709"/>
        <w:jc w:val="both"/>
        <w:rPr>
          <w:sz w:val="16"/>
          <w:szCs w:val="16"/>
        </w:rPr>
      </w:pPr>
    </w:p>
    <w:p w:rsidR="001C2BD1" w:rsidRPr="006B4B88" w:rsidRDefault="001C2BD1" w:rsidP="001C2BD1">
      <w:pPr>
        <w:pStyle w:val="a3"/>
        <w:spacing w:before="0" w:beforeAutospacing="0" w:after="0"/>
        <w:ind w:firstLine="709"/>
        <w:jc w:val="both"/>
        <w:rPr>
          <w:sz w:val="16"/>
          <w:szCs w:val="16"/>
        </w:rPr>
      </w:pPr>
      <w:r w:rsidRPr="006B4B88">
        <w:rPr>
          <w:sz w:val="16"/>
          <w:szCs w:val="16"/>
        </w:rPr>
        <w:t>Зам</w:t>
      </w:r>
      <w:proofErr w:type="gramStart"/>
      <w:r w:rsidRPr="006B4B88">
        <w:rPr>
          <w:sz w:val="16"/>
          <w:szCs w:val="16"/>
        </w:rPr>
        <w:t>.г</w:t>
      </w:r>
      <w:proofErr w:type="gramEnd"/>
      <w:r w:rsidRPr="006B4B88">
        <w:rPr>
          <w:sz w:val="16"/>
          <w:szCs w:val="16"/>
        </w:rPr>
        <w:t xml:space="preserve">лавы администрации </w:t>
      </w:r>
    </w:p>
    <w:p w:rsidR="001C2BD1" w:rsidRPr="006B4B88" w:rsidRDefault="001C2BD1" w:rsidP="001C2BD1">
      <w:pPr>
        <w:pStyle w:val="a3"/>
        <w:spacing w:before="0" w:beforeAutospacing="0" w:after="0"/>
        <w:ind w:firstLine="709"/>
        <w:jc w:val="both"/>
        <w:rPr>
          <w:sz w:val="16"/>
          <w:szCs w:val="16"/>
        </w:rPr>
      </w:pPr>
      <w:r w:rsidRPr="006B4B88">
        <w:rPr>
          <w:sz w:val="16"/>
          <w:szCs w:val="16"/>
        </w:rPr>
        <w:t xml:space="preserve">Островского муниципального района </w:t>
      </w:r>
      <w:r>
        <w:rPr>
          <w:sz w:val="16"/>
          <w:szCs w:val="16"/>
        </w:rPr>
        <w:t xml:space="preserve">                                                                                                            </w:t>
      </w:r>
      <w:r w:rsidRPr="006B4B88">
        <w:rPr>
          <w:sz w:val="16"/>
          <w:szCs w:val="16"/>
        </w:rPr>
        <w:t xml:space="preserve"> Л.Н.Смирнова</w:t>
      </w:r>
    </w:p>
    <w:p w:rsidR="003C5D5F" w:rsidRPr="003C5D5F" w:rsidRDefault="003C5D5F" w:rsidP="003C5D5F">
      <w:pPr>
        <w:tabs>
          <w:tab w:val="left" w:pos="2580"/>
        </w:tabs>
        <w:jc w:val="center"/>
        <w:rPr>
          <w:sz w:val="16"/>
          <w:szCs w:val="16"/>
        </w:rPr>
      </w:pPr>
      <w:r w:rsidRPr="003C5D5F">
        <w:rPr>
          <w:sz w:val="16"/>
          <w:szCs w:val="16"/>
        </w:rPr>
        <w:t xml:space="preserve">                                                                                                             </w:t>
      </w:r>
    </w:p>
    <w:p w:rsidR="003C5D5F" w:rsidRPr="003C5D5F" w:rsidRDefault="003C5D5F" w:rsidP="003C5D5F">
      <w:pPr>
        <w:jc w:val="both"/>
        <w:rPr>
          <w:sz w:val="16"/>
          <w:szCs w:val="16"/>
        </w:rPr>
      </w:pPr>
    </w:p>
    <w:p w:rsidR="003C5D5F" w:rsidRDefault="003C5D5F" w:rsidP="003C5D5F">
      <w:pPr>
        <w:jc w:val="both"/>
      </w:pPr>
    </w:p>
    <w:p w:rsidR="001C2BD1" w:rsidRDefault="001C2BD1" w:rsidP="001C2BD1">
      <w:pPr>
        <w:tabs>
          <w:tab w:val="left" w:pos="3796"/>
        </w:tabs>
        <w:jc w:val="center"/>
        <w:rPr>
          <w:sz w:val="16"/>
          <w:szCs w:val="16"/>
        </w:rPr>
      </w:pPr>
      <w:r w:rsidRPr="001378B8">
        <w:rPr>
          <w:sz w:val="16"/>
          <w:szCs w:val="16"/>
        </w:rPr>
        <w:t>*      *      *      *      *      *      *</w:t>
      </w:r>
    </w:p>
    <w:p w:rsidR="001C2BD1" w:rsidRPr="001C2BD1" w:rsidRDefault="001C2BD1" w:rsidP="001C2BD1">
      <w:pPr>
        <w:pStyle w:val="af4"/>
        <w:suppressAutoHyphens w:val="0"/>
        <w:jc w:val="center"/>
        <w:rPr>
          <w:sz w:val="16"/>
          <w:szCs w:val="16"/>
        </w:rPr>
      </w:pPr>
      <w:r w:rsidRPr="001C2BD1">
        <w:rPr>
          <w:noProof/>
          <w:sz w:val="16"/>
          <w:szCs w:val="16"/>
          <w:lang w:eastAsia="ru-RU"/>
        </w:rPr>
        <w:drawing>
          <wp:inline distT="0" distB="0" distL="0" distR="0">
            <wp:extent cx="384711" cy="332509"/>
            <wp:effectExtent l="19050" t="0" r="0" b="0"/>
            <wp:docPr id="16"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72" cstate="print"/>
                    <a:srcRect/>
                    <a:stretch>
                      <a:fillRect/>
                    </a:stretch>
                  </pic:blipFill>
                  <pic:spPr bwMode="auto">
                    <a:xfrm>
                      <a:off x="0" y="0"/>
                      <a:ext cx="387069" cy="334547"/>
                    </a:xfrm>
                    <a:prstGeom prst="rect">
                      <a:avLst/>
                    </a:prstGeom>
                    <a:noFill/>
                    <a:ln w="9525">
                      <a:noFill/>
                      <a:miter lim="800000"/>
                      <a:headEnd/>
                      <a:tailEnd/>
                    </a:ln>
                  </pic:spPr>
                </pic:pic>
              </a:graphicData>
            </a:graphic>
          </wp:inline>
        </w:drawing>
      </w:r>
    </w:p>
    <w:p w:rsidR="001C2BD1" w:rsidRPr="001C2BD1" w:rsidRDefault="001C2BD1" w:rsidP="001C2BD1">
      <w:pPr>
        <w:pStyle w:val="af4"/>
        <w:suppressAutoHyphens w:val="0"/>
        <w:jc w:val="center"/>
        <w:rPr>
          <w:sz w:val="16"/>
          <w:szCs w:val="16"/>
        </w:rPr>
      </w:pPr>
    </w:p>
    <w:p w:rsidR="001C2BD1" w:rsidRPr="001C2BD1" w:rsidRDefault="001C2BD1" w:rsidP="001C2BD1">
      <w:pPr>
        <w:jc w:val="center"/>
        <w:rPr>
          <w:b/>
          <w:sz w:val="16"/>
          <w:szCs w:val="16"/>
        </w:rPr>
      </w:pPr>
      <w:r w:rsidRPr="001C2BD1">
        <w:rPr>
          <w:b/>
          <w:sz w:val="16"/>
          <w:szCs w:val="16"/>
        </w:rPr>
        <w:t>ПОСТАНОВЛЕНИЕ</w:t>
      </w:r>
    </w:p>
    <w:p w:rsidR="001C2BD1" w:rsidRPr="001C2BD1" w:rsidRDefault="001C2BD1" w:rsidP="001C2BD1">
      <w:pPr>
        <w:jc w:val="center"/>
        <w:rPr>
          <w:b/>
          <w:sz w:val="16"/>
          <w:szCs w:val="16"/>
        </w:rPr>
      </w:pPr>
    </w:p>
    <w:p w:rsidR="001C2BD1" w:rsidRPr="001C2BD1" w:rsidRDefault="001C2BD1" w:rsidP="001C2BD1">
      <w:pPr>
        <w:jc w:val="center"/>
        <w:rPr>
          <w:b/>
          <w:sz w:val="16"/>
          <w:szCs w:val="16"/>
        </w:rPr>
      </w:pPr>
      <w:r w:rsidRPr="001C2BD1">
        <w:rPr>
          <w:b/>
          <w:sz w:val="16"/>
          <w:szCs w:val="16"/>
        </w:rPr>
        <w:t>АДМИНИСТРАЦИЯ ОСТРОВСКОГО МУНИЦИПАЛЬНОГО РАЙОНА</w:t>
      </w:r>
    </w:p>
    <w:p w:rsidR="001C2BD1" w:rsidRPr="001C2BD1" w:rsidRDefault="001C2BD1" w:rsidP="001C2BD1">
      <w:pPr>
        <w:jc w:val="center"/>
        <w:rPr>
          <w:b/>
          <w:sz w:val="16"/>
          <w:szCs w:val="16"/>
        </w:rPr>
      </w:pPr>
      <w:r w:rsidRPr="001C2BD1">
        <w:rPr>
          <w:b/>
          <w:sz w:val="16"/>
          <w:szCs w:val="16"/>
        </w:rPr>
        <w:t>КОСТРОМСКОЙ ОБЛАСТИ</w:t>
      </w:r>
    </w:p>
    <w:p w:rsidR="001C2BD1" w:rsidRPr="001C2BD1" w:rsidRDefault="001C2BD1" w:rsidP="001C2BD1">
      <w:pPr>
        <w:jc w:val="both"/>
        <w:rPr>
          <w:sz w:val="16"/>
          <w:szCs w:val="16"/>
        </w:rPr>
      </w:pPr>
      <w:r w:rsidRPr="001C2BD1">
        <w:rPr>
          <w:b/>
          <w:sz w:val="16"/>
          <w:szCs w:val="16"/>
        </w:rPr>
        <w:t xml:space="preserve">         </w:t>
      </w:r>
    </w:p>
    <w:p w:rsidR="001C2BD1" w:rsidRPr="001C2BD1" w:rsidRDefault="001C2BD1" w:rsidP="001C2BD1">
      <w:pPr>
        <w:jc w:val="both"/>
        <w:rPr>
          <w:sz w:val="16"/>
          <w:szCs w:val="16"/>
        </w:rPr>
      </w:pPr>
      <w:r w:rsidRPr="001C2BD1">
        <w:rPr>
          <w:sz w:val="16"/>
          <w:szCs w:val="16"/>
        </w:rPr>
        <w:t xml:space="preserve">от «26» ____06_____ 2018 года                 № 394                                             п. </w:t>
      </w:r>
      <w:proofErr w:type="gramStart"/>
      <w:r w:rsidRPr="001C2BD1">
        <w:rPr>
          <w:sz w:val="16"/>
          <w:szCs w:val="16"/>
        </w:rPr>
        <w:t>Островское</w:t>
      </w:r>
      <w:proofErr w:type="gramEnd"/>
    </w:p>
    <w:p w:rsidR="001C2BD1" w:rsidRPr="001C2BD1" w:rsidRDefault="001C2BD1" w:rsidP="001C2BD1">
      <w:pPr>
        <w:pStyle w:val="af4"/>
        <w:suppressAutoHyphens w:val="0"/>
        <w:jc w:val="both"/>
        <w:rPr>
          <w:sz w:val="16"/>
          <w:szCs w:val="16"/>
        </w:rPr>
      </w:pPr>
    </w:p>
    <w:p w:rsidR="001C2BD1" w:rsidRPr="001C2BD1" w:rsidRDefault="001C2BD1" w:rsidP="001C2BD1">
      <w:pPr>
        <w:pStyle w:val="af4"/>
        <w:suppressAutoHyphens w:val="0"/>
        <w:jc w:val="both"/>
        <w:rPr>
          <w:sz w:val="16"/>
          <w:szCs w:val="16"/>
        </w:rPr>
      </w:pPr>
    </w:p>
    <w:p w:rsidR="001C2BD1" w:rsidRPr="001C2BD1" w:rsidRDefault="001C2BD1" w:rsidP="001C2BD1">
      <w:pPr>
        <w:jc w:val="both"/>
        <w:rPr>
          <w:color w:val="000000"/>
          <w:sz w:val="16"/>
          <w:szCs w:val="16"/>
        </w:rPr>
      </w:pPr>
      <w:r w:rsidRPr="001C2BD1">
        <w:rPr>
          <w:color w:val="000000"/>
          <w:sz w:val="16"/>
          <w:szCs w:val="16"/>
        </w:rPr>
        <w:t xml:space="preserve">О внесении изменений и дополнений в </w:t>
      </w:r>
      <w:proofErr w:type="gramStart"/>
      <w:r w:rsidRPr="001C2BD1">
        <w:rPr>
          <w:color w:val="000000"/>
          <w:sz w:val="16"/>
          <w:szCs w:val="16"/>
        </w:rPr>
        <w:t>административный</w:t>
      </w:r>
      <w:proofErr w:type="gramEnd"/>
    </w:p>
    <w:p w:rsidR="001C2BD1" w:rsidRPr="001C2BD1" w:rsidRDefault="001C2BD1" w:rsidP="001C2BD1">
      <w:pPr>
        <w:jc w:val="both"/>
        <w:rPr>
          <w:sz w:val="16"/>
          <w:szCs w:val="16"/>
        </w:rPr>
      </w:pPr>
      <w:r w:rsidRPr="001C2BD1">
        <w:rPr>
          <w:color w:val="000000"/>
          <w:sz w:val="16"/>
          <w:szCs w:val="16"/>
        </w:rPr>
        <w:t xml:space="preserve">регламент </w:t>
      </w:r>
      <w:r w:rsidRPr="001C2BD1">
        <w:rPr>
          <w:rFonts w:eastAsia="Andale Sans UI"/>
          <w:sz w:val="16"/>
          <w:szCs w:val="16"/>
          <w:lang w:eastAsia="ar-SA"/>
        </w:rPr>
        <w:t>и</w:t>
      </w:r>
      <w:r w:rsidRPr="001C2BD1">
        <w:rPr>
          <w:sz w:val="16"/>
          <w:szCs w:val="16"/>
        </w:rPr>
        <w:t xml:space="preserve">сполнения муниципальной функции «Контроль </w:t>
      </w:r>
      <w:proofErr w:type="gramStart"/>
      <w:r w:rsidRPr="001C2BD1">
        <w:rPr>
          <w:sz w:val="16"/>
          <w:szCs w:val="16"/>
        </w:rPr>
        <w:t>за</w:t>
      </w:r>
      <w:proofErr w:type="gramEnd"/>
    </w:p>
    <w:p w:rsidR="001C2BD1" w:rsidRPr="001C2BD1" w:rsidRDefault="001C2BD1" w:rsidP="001C2BD1">
      <w:pPr>
        <w:jc w:val="both"/>
        <w:rPr>
          <w:sz w:val="16"/>
          <w:szCs w:val="16"/>
        </w:rPr>
      </w:pPr>
      <w:r w:rsidRPr="001C2BD1">
        <w:rPr>
          <w:sz w:val="16"/>
          <w:szCs w:val="16"/>
        </w:rPr>
        <w:t>использованием и охраной недр при добыче</w:t>
      </w:r>
    </w:p>
    <w:p w:rsidR="001C2BD1" w:rsidRPr="001C2BD1" w:rsidRDefault="001C2BD1" w:rsidP="001C2BD1">
      <w:pPr>
        <w:jc w:val="both"/>
        <w:rPr>
          <w:sz w:val="16"/>
          <w:szCs w:val="16"/>
        </w:rPr>
      </w:pPr>
      <w:r w:rsidRPr="001C2BD1">
        <w:rPr>
          <w:sz w:val="16"/>
          <w:szCs w:val="16"/>
        </w:rPr>
        <w:t>общераспространённых полезных ископаемых,</w:t>
      </w:r>
    </w:p>
    <w:p w:rsidR="001C2BD1" w:rsidRPr="001C2BD1" w:rsidRDefault="001C2BD1" w:rsidP="001C2BD1">
      <w:pPr>
        <w:jc w:val="both"/>
        <w:rPr>
          <w:sz w:val="16"/>
          <w:szCs w:val="16"/>
        </w:rPr>
      </w:pPr>
      <w:r w:rsidRPr="001C2BD1">
        <w:rPr>
          <w:sz w:val="16"/>
          <w:szCs w:val="16"/>
        </w:rPr>
        <w:t xml:space="preserve">а также при строительстве подземных сооружений, не </w:t>
      </w:r>
    </w:p>
    <w:p w:rsidR="001C2BD1" w:rsidRPr="001C2BD1" w:rsidRDefault="001C2BD1" w:rsidP="001C2BD1">
      <w:pPr>
        <w:jc w:val="both"/>
        <w:rPr>
          <w:sz w:val="16"/>
          <w:szCs w:val="16"/>
        </w:rPr>
      </w:pPr>
      <w:r w:rsidRPr="001C2BD1">
        <w:rPr>
          <w:sz w:val="16"/>
          <w:szCs w:val="16"/>
        </w:rPr>
        <w:t>связанных с добычей полезных ископаемых на территории</w:t>
      </w:r>
    </w:p>
    <w:p w:rsidR="001C2BD1" w:rsidRPr="001C2BD1" w:rsidRDefault="001C2BD1" w:rsidP="001C2BD1">
      <w:pPr>
        <w:jc w:val="both"/>
        <w:rPr>
          <w:color w:val="000000"/>
          <w:sz w:val="16"/>
          <w:szCs w:val="16"/>
        </w:rPr>
      </w:pPr>
      <w:r w:rsidRPr="001C2BD1">
        <w:rPr>
          <w:sz w:val="16"/>
          <w:szCs w:val="16"/>
        </w:rPr>
        <w:t>Островского муниципального района Костромской области»</w:t>
      </w:r>
      <w:r w:rsidRPr="001C2BD1">
        <w:rPr>
          <w:color w:val="000000"/>
          <w:sz w:val="16"/>
          <w:szCs w:val="16"/>
        </w:rPr>
        <w:t xml:space="preserve">, </w:t>
      </w:r>
    </w:p>
    <w:p w:rsidR="001C2BD1" w:rsidRPr="001C2BD1" w:rsidRDefault="001C2BD1" w:rsidP="001C2BD1">
      <w:pPr>
        <w:jc w:val="both"/>
        <w:rPr>
          <w:color w:val="000000"/>
          <w:sz w:val="16"/>
          <w:szCs w:val="16"/>
        </w:rPr>
      </w:pPr>
      <w:proofErr w:type="gramStart"/>
      <w:r w:rsidRPr="001C2BD1">
        <w:rPr>
          <w:color w:val="000000"/>
          <w:sz w:val="16"/>
          <w:szCs w:val="16"/>
        </w:rPr>
        <w:t>утвержденный</w:t>
      </w:r>
      <w:proofErr w:type="gramEnd"/>
      <w:r w:rsidRPr="001C2BD1">
        <w:rPr>
          <w:color w:val="000000"/>
          <w:sz w:val="16"/>
          <w:szCs w:val="16"/>
        </w:rPr>
        <w:t xml:space="preserve"> постановлением администрации Островского </w:t>
      </w:r>
    </w:p>
    <w:p w:rsidR="001C2BD1" w:rsidRPr="001C2BD1" w:rsidRDefault="001C2BD1" w:rsidP="001C2BD1">
      <w:pPr>
        <w:jc w:val="both"/>
        <w:rPr>
          <w:color w:val="000000"/>
          <w:sz w:val="16"/>
          <w:szCs w:val="16"/>
        </w:rPr>
      </w:pPr>
      <w:r w:rsidRPr="001C2BD1">
        <w:rPr>
          <w:color w:val="000000"/>
          <w:sz w:val="16"/>
          <w:szCs w:val="16"/>
        </w:rPr>
        <w:t>муниципального района № 300 от 13.07.2015 года.</w:t>
      </w:r>
    </w:p>
    <w:p w:rsidR="001C2BD1" w:rsidRPr="001C2BD1" w:rsidRDefault="001C2BD1" w:rsidP="001C2BD1">
      <w:pPr>
        <w:jc w:val="both"/>
        <w:rPr>
          <w:sz w:val="16"/>
          <w:szCs w:val="16"/>
        </w:rPr>
      </w:pPr>
      <w:r w:rsidRPr="001C2BD1">
        <w:rPr>
          <w:color w:val="000000"/>
          <w:sz w:val="16"/>
          <w:szCs w:val="16"/>
        </w:rPr>
        <w:t>(в редакции  от 06.12.2017 г. № 616, от 16.02.2018 г. № 76)</w:t>
      </w:r>
    </w:p>
    <w:p w:rsidR="001C2BD1" w:rsidRPr="001C2BD1" w:rsidRDefault="001C2BD1" w:rsidP="001C2BD1">
      <w:pPr>
        <w:pStyle w:val="af4"/>
        <w:jc w:val="both"/>
        <w:rPr>
          <w:sz w:val="16"/>
          <w:szCs w:val="16"/>
        </w:rPr>
      </w:pPr>
    </w:p>
    <w:p w:rsidR="001C2BD1" w:rsidRPr="001C2BD1" w:rsidRDefault="001C2BD1" w:rsidP="001C2BD1">
      <w:pPr>
        <w:jc w:val="both"/>
        <w:rPr>
          <w:sz w:val="16"/>
          <w:szCs w:val="16"/>
        </w:rPr>
      </w:pPr>
      <w:r w:rsidRPr="001C2BD1">
        <w:rPr>
          <w:sz w:val="16"/>
          <w:szCs w:val="16"/>
        </w:rPr>
        <w:t xml:space="preserve">           В целях приведения </w:t>
      </w:r>
      <w:r w:rsidRPr="001C2BD1">
        <w:rPr>
          <w:color w:val="000000"/>
          <w:sz w:val="16"/>
          <w:szCs w:val="16"/>
        </w:rPr>
        <w:t>административного регламента осуществления администрацией Островского района Костромской области по муниципальному к</w:t>
      </w:r>
      <w:r w:rsidRPr="001C2BD1">
        <w:rPr>
          <w:sz w:val="16"/>
          <w:szCs w:val="16"/>
        </w:rPr>
        <w:t>онтролю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r w:rsidRPr="001C2BD1">
        <w:rPr>
          <w:color w:val="000000"/>
          <w:sz w:val="16"/>
          <w:szCs w:val="16"/>
        </w:rPr>
        <w:t xml:space="preserve">, утвержденного постановлением администрации Островского муниципального района № 300 от 13.07.2015 года,  </w:t>
      </w:r>
      <w:r w:rsidRPr="001C2BD1">
        <w:rPr>
          <w:sz w:val="16"/>
          <w:szCs w:val="16"/>
        </w:rPr>
        <w:t xml:space="preserve">в соответствие с Федеральным </w:t>
      </w:r>
      <w:hyperlink r:id="rId73" w:history="1">
        <w:r w:rsidRPr="001C2BD1">
          <w:rPr>
            <w:sz w:val="16"/>
            <w:szCs w:val="16"/>
          </w:rPr>
          <w:t>законом</w:t>
        </w:r>
      </w:hyperlink>
      <w:r w:rsidRPr="001C2BD1">
        <w:rPr>
          <w:sz w:val="16"/>
          <w:szCs w:val="1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на основании Устава муниципального образования Островский муниципальный район Костромской области, администрация Островского муниципального района  </w:t>
      </w:r>
    </w:p>
    <w:p w:rsidR="001C2BD1" w:rsidRPr="001C2BD1" w:rsidRDefault="001C2BD1" w:rsidP="001C2BD1">
      <w:pPr>
        <w:pStyle w:val="a3"/>
        <w:spacing w:before="0" w:beforeAutospacing="0" w:after="0"/>
        <w:jc w:val="both"/>
        <w:rPr>
          <w:sz w:val="16"/>
          <w:szCs w:val="16"/>
        </w:rPr>
      </w:pPr>
      <w:r w:rsidRPr="001C2BD1">
        <w:rPr>
          <w:sz w:val="16"/>
          <w:szCs w:val="16"/>
        </w:rPr>
        <w:t xml:space="preserve">             </w:t>
      </w:r>
    </w:p>
    <w:p w:rsidR="001C2BD1" w:rsidRPr="001C2BD1" w:rsidRDefault="001C2BD1" w:rsidP="001C2BD1">
      <w:pPr>
        <w:pStyle w:val="a3"/>
        <w:spacing w:before="0" w:beforeAutospacing="0" w:after="0"/>
        <w:jc w:val="both"/>
        <w:rPr>
          <w:sz w:val="16"/>
          <w:szCs w:val="16"/>
        </w:rPr>
      </w:pPr>
      <w:r w:rsidRPr="001C2BD1">
        <w:rPr>
          <w:sz w:val="16"/>
          <w:szCs w:val="16"/>
        </w:rPr>
        <w:t>ПОСТАНОВЛЯЕТ:</w:t>
      </w:r>
    </w:p>
    <w:p w:rsidR="001C2BD1" w:rsidRPr="001C2BD1" w:rsidRDefault="001C2BD1" w:rsidP="001C2BD1">
      <w:pPr>
        <w:pStyle w:val="a3"/>
        <w:spacing w:before="0" w:beforeAutospacing="0" w:after="0"/>
        <w:jc w:val="both"/>
        <w:rPr>
          <w:sz w:val="16"/>
          <w:szCs w:val="16"/>
        </w:rPr>
      </w:pPr>
    </w:p>
    <w:p w:rsidR="001C2BD1" w:rsidRPr="001C2BD1" w:rsidRDefault="001C2BD1" w:rsidP="001C2BD1">
      <w:pPr>
        <w:widowControl/>
        <w:jc w:val="both"/>
        <w:rPr>
          <w:color w:val="000000"/>
          <w:sz w:val="16"/>
          <w:szCs w:val="16"/>
        </w:rPr>
      </w:pPr>
      <w:r w:rsidRPr="001C2BD1">
        <w:rPr>
          <w:sz w:val="16"/>
          <w:szCs w:val="16"/>
        </w:rPr>
        <w:t xml:space="preserve">       1. Внести следующие изменения в </w:t>
      </w:r>
      <w:r w:rsidRPr="001C2BD1">
        <w:rPr>
          <w:color w:val="000000"/>
          <w:sz w:val="16"/>
          <w:szCs w:val="16"/>
        </w:rPr>
        <w:t>административный регламент осуществления администрацией Островского района Костромской области по муниципальному к</w:t>
      </w:r>
      <w:r w:rsidRPr="001C2BD1">
        <w:rPr>
          <w:sz w:val="16"/>
          <w:szCs w:val="16"/>
        </w:rPr>
        <w:t>онтролю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r w:rsidRPr="001C2BD1">
        <w:rPr>
          <w:color w:val="000000"/>
          <w:sz w:val="16"/>
          <w:szCs w:val="16"/>
        </w:rPr>
        <w:t>, утвержденного постановлением администрации Островского муниципального района № 300 от 13.07.2015 года (в редакции от 06.12.2017 г. № 616, от 16.02.2018 г. № 76) (далее – административный регламент):</w:t>
      </w:r>
    </w:p>
    <w:p w:rsidR="001C2BD1" w:rsidRPr="001C2BD1" w:rsidRDefault="001C2BD1" w:rsidP="001C2BD1">
      <w:pPr>
        <w:pStyle w:val="a3"/>
        <w:shd w:val="clear" w:color="auto" w:fill="FFFFFF"/>
        <w:spacing w:before="0" w:beforeAutospacing="0" w:after="0"/>
        <w:jc w:val="both"/>
        <w:rPr>
          <w:sz w:val="16"/>
          <w:szCs w:val="16"/>
        </w:rPr>
      </w:pPr>
      <w:r w:rsidRPr="001C2BD1">
        <w:rPr>
          <w:rStyle w:val="af8"/>
          <w:sz w:val="16"/>
          <w:szCs w:val="16"/>
        </w:rPr>
        <w:t xml:space="preserve">        </w:t>
      </w:r>
      <w:r w:rsidRPr="001C2BD1">
        <w:rPr>
          <w:rStyle w:val="af8"/>
          <w:b w:val="0"/>
          <w:sz w:val="16"/>
          <w:szCs w:val="16"/>
        </w:rPr>
        <w:t>1.1.</w:t>
      </w:r>
      <w:r w:rsidRPr="001C2BD1">
        <w:rPr>
          <w:rStyle w:val="apple-converted-space"/>
          <w:b/>
          <w:bCs/>
          <w:sz w:val="16"/>
          <w:szCs w:val="16"/>
        </w:rPr>
        <w:t> </w:t>
      </w:r>
      <w:r w:rsidRPr="001C2BD1">
        <w:rPr>
          <w:sz w:val="16"/>
          <w:szCs w:val="16"/>
        </w:rPr>
        <w:t xml:space="preserve"> Подпункт 8 </w:t>
      </w:r>
      <w:hyperlink r:id="rId74" w:history="1">
        <w:r w:rsidRPr="001C2BD1">
          <w:rPr>
            <w:sz w:val="16"/>
            <w:szCs w:val="16"/>
          </w:rPr>
          <w:t xml:space="preserve">пункта 1.5. </w:t>
        </w:r>
      </w:hyperlink>
      <w:r w:rsidRPr="001C2BD1">
        <w:rPr>
          <w:sz w:val="16"/>
          <w:szCs w:val="16"/>
        </w:rPr>
        <w:t>главы 1 после слова "Федерации</w:t>
      </w:r>
      <w:proofErr w:type="gramStart"/>
      <w:r w:rsidRPr="001C2BD1">
        <w:rPr>
          <w:sz w:val="16"/>
          <w:szCs w:val="16"/>
        </w:rPr>
        <w:t>,"</w:t>
      </w:r>
      <w:proofErr w:type="gramEnd"/>
      <w:r w:rsidRPr="001C2BD1">
        <w:rPr>
          <w:sz w:val="16"/>
          <w:szCs w:val="16"/>
        </w:rPr>
        <w:t xml:space="preserve"> дополнить словами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w:t>
      </w:r>
    </w:p>
    <w:p w:rsidR="001C2BD1" w:rsidRPr="001C2BD1" w:rsidRDefault="001C2BD1" w:rsidP="001C2BD1">
      <w:pPr>
        <w:ind w:firstLine="539"/>
        <w:jc w:val="both"/>
        <w:rPr>
          <w:sz w:val="16"/>
          <w:szCs w:val="16"/>
        </w:rPr>
      </w:pPr>
      <w:r w:rsidRPr="001C2BD1">
        <w:rPr>
          <w:sz w:val="16"/>
          <w:szCs w:val="16"/>
        </w:rPr>
        <w:t>1.2. Пункт 1.5. главы 1 административного регламента дополнить подпунктом «14» следующего содержания:</w:t>
      </w:r>
      <w:r w:rsidRPr="001C2BD1">
        <w:rPr>
          <w:b/>
          <w:color w:val="FF0000"/>
          <w:sz w:val="16"/>
          <w:szCs w:val="16"/>
        </w:rPr>
        <w:t xml:space="preserve"> </w:t>
      </w:r>
      <w:r w:rsidRPr="001C2BD1">
        <w:rPr>
          <w:sz w:val="16"/>
          <w:szCs w:val="16"/>
        </w:rPr>
        <w:t>«14)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C2BD1" w:rsidRPr="001C2BD1" w:rsidRDefault="001C2BD1" w:rsidP="001C2BD1">
      <w:pPr>
        <w:ind w:firstLine="539"/>
        <w:jc w:val="both"/>
        <w:rPr>
          <w:sz w:val="16"/>
          <w:szCs w:val="16"/>
        </w:rPr>
      </w:pPr>
      <w:r w:rsidRPr="001C2BD1">
        <w:rPr>
          <w:sz w:val="16"/>
          <w:szCs w:val="16"/>
        </w:rPr>
        <w:t>1.3. Пункт 1.6. главы 1 административного регламента дополнить подпунктами «7» и «8» следующего содержания: «7) знакомиться с документами и (или) информацией, полученными уполномоченным органам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C2BD1" w:rsidRPr="001C2BD1" w:rsidRDefault="001C2BD1" w:rsidP="001C2BD1">
      <w:pPr>
        <w:ind w:firstLine="539"/>
        <w:jc w:val="both"/>
        <w:rPr>
          <w:sz w:val="16"/>
          <w:szCs w:val="16"/>
        </w:rPr>
      </w:pPr>
      <w:r w:rsidRPr="001C2BD1">
        <w:rPr>
          <w:sz w:val="16"/>
          <w:szCs w:val="16"/>
        </w:rPr>
        <w:t>8)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roofErr w:type="gramStart"/>
      <w:r w:rsidRPr="001C2BD1">
        <w:rPr>
          <w:sz w:val="16"/>
          <w:szCs w:val="16"/>
        </w:rPr>
        <w:t>.»;</w:t>
      </w:r>
      <w:proofErr w:type="gramEnd"/>
    </w:p>
    <w:p w:rsidR="001C2BD1" w:rsidRPr="001C2BD1" w:rsidRDefault="001C2BD1" w:rsidP="001C2BD1">
      <w:pPr>
        <w:ind w:firstLine="540"/>
        <w:jc w:val="both"/>
        <w:rPr>
          <w:sz w:val="16"/>
          <w:szCs w:val="16"/>
        </w:rPr>
      </w:pPr>
      <w:r w:rsidRPr="001C2BD1">
        <w:rPr>
          <w:sz w:val="16"/>
          <w:szCs w:val="16"/>
        </w:rPr>
        <w:t>1.4. В пункте 2 подпункта 3.2.1. пункта 3.2. главы 3 административного регламента слово "поступление" заменить словами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w:t>
      </w:r>
    </w:p>
    <w:p w:rsidR="001C2BD1" w:rsidRPr="001C2BD1" w:rsidRDefault="001C2BD1" w:rsidP="001C2BD1">
      <w:pPr>
        <w:ind w:firstLine="540"/>
        <w:jc w:val="both"/>
        <w:rPr>
          <w:sz w:val="16"/>
          <w:szCs w:val="16"/>
        </w:rPr>
      </w:pPr>
      <w:r w:rsidRPr="001C2BD1">
        <w:rPr>
          <w:sz w:val="16"/>
          <w:szCs w:val="16"/>
        </w:rPr>
        <w:t>1.5. Подпункт «а» пункта 2 подпункта 3.2.1. пункта 3.2. главы 3 административного регламента</w:t>
      </w:r>
      <w:r w:rsidRPr="001C2BD1">
        <w:rPr>
          <w:b/>
          <w:color w:val="FF0000"/>
          <w:sz w:val="16"/>
          <w:szCs w:val="16"/>
        </w:rPr>
        <w:t xml:space="preserve"> </w:t>
      </w:r>
      <w:r w:rsidRPr="001C2BD1">
        <w:rPr>
          <w:sz w:val="16"/>
          <w:szCs w:val="16"/>
        </w:rPr>
        <w:t>после слова "Федерации</w:t>
      </w:r>
      <w:proofErr w:type="gramStart"/>
      <w:r w:rsidRPr="001C2BD1">
        <w:rPr>
          <w:sz w:val="16"/>
          <w:szCs w:val="16"/>
        </w:rPr>
        <w:t>,"</w:t>
      </w:r>
      <w:proofErr w:type="gramEnd"/>
      <w:r w:rsidRPr="001C2BD1">
        <w:rPr>
          <w:sz w:val="16"/>
          <w:szCs w:val="16"/>
        </w:rPr>
        <w:t xml:space="preserve"> дополнить словами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1C2BD1" w:rsidRPr="001C2BD1" w:rsidRDefault="001C2BD1" w:rsidP="001C2BD1">
      <w:pPr>
        <w:ind w:firstLine="540"/>
        <w:jc w:val="both"/>
        <w:rPr>
          <w:sz w:val="16"/>
          <w:szCs w:val="16"/>
        </w:rPr>
      </w:pPr>
      <w:r w:rsidRPr="001C2BD1">
        <w:rPr>
          <w:sz w:val="16"/>
          <w:szCs w:val="16"/>
        </w:rPr>
        <w:t>1.6. Подпункт «б» пункта 2 подпункта 3.2.1. пункта 3.2. главы 3 административного регламента</w:t>
      </w:r>
      <w:r w:rsidRPr="001C2BD1">
        <w:rPr>
          <w:b/>
          <w:color w:val="FF0000"/>
          <w:sz w:val="16"/>
          <w:szCs w:val="16"/>
        </w:rPr>
        <w:t xml:space="preserve"> </w:t>
      </w:r>
      <w:r w:rsidRPr="001C2BD1">
        <w:rPr>
          <w:sz w:val="16"/>
          <w:szCs w:val="16"/>
        </w:rPr>
        <w:t>после слова "Федерации</w:t>
      </w:r>
      <w:proofErr w:type="gramStart"/>
      <w:r w:rsidRPr="001C2BD1">
        <w:rPr>
          <w:sz w:val="16"/>
          <w:szCs w:val="16"/>
        </w:rPr>
        <w:t>,"</w:t>
      </w:r>
      <w:proofErr w:type="gramEnd"/>
      <w:r w:rsidRPr="001C2BD1">
        <w:rPr>
          <w:sz w:val="16"/>
          <w:szCs w:val="16"/>
        </w:rPr>
        <w:t xml:space="preserve"> дополнить словами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1C2BD1" w:rsidRPr="001C2BD1" w:rsidRDefault="001C2BD1" w:rsidP="001C2BD1">
      <w:pPr>
        <w:ind w:firstLine="540"/>
        <w:jc w:val="both"/>
        <w:rPr>
          <w:sz w:val="16"/>
          <w:szCs w:val="16"/>
        </w:rPr>
      </w:pPr>
      <w:r w:rsidRPr="001C2BD1">
        <w:rPr>
          <w:sz w:val="16"/>
          <w:szCs w:val="16"/>
        </w:rPr>
        <w:t>1.7. Подпункт «в» пункта 2 подпункта 3.2.1. пункта 3.2. главы 3 административного регламента</w:t>
      </w:r>
      <w:r w:rsidRPr="001C2BD1">
        <w:rPr>
          <w:b/>
          <w:color w:val="FF0000"/>
          <w:sz w:val="16"/>
          <w:szCs w:val="16"/>
        </w:rPr>
        <w:t xml:space="preserve"> </w:t>
      </w:r>
      <w:r w:rsidRPr="001C2BD1">
        <w:rPr>
          <w:sz w:val="16"/>
          <w:szCs w:val="16"/>
        </w:rPr>
        <w:t>изложить в следующей редакции:</w:t>
      </w:r>
    </w:p>
    <w:p w:rsidR="001C2BD1" w:rsidRPr="001C2BD1" w:rsidRDefault="001C2BD1" w:rsidP="001C2BD1">
      <w:pPr>
        <w:ind w:firstLine="540"/>
        <w:jc w:val="both"/>
        <w:rPr>
          <w:sz w:val="16"/>
          <w:szCs w:val="16"/>
        </w:rPr>
      </w:pPr>
      <w:r w:rsidRPr="001C2BD1">
        <w:rPr>
          <w:sz w:val="16"/>
          <w:szCs w:val="16"/>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1C2BD1" w:rsidRPr="001C2BD1" w:rsidRDefault="001C2BD1" w:rsidP="001C2BD1">
      <w:pPr>
        <w:ind w:firstLine="539"/>
        <w:jc w:val="both"/>
        <w:rPr>
          <w:sz w:val="16"/>
          <w:szCs w:val="16"/>
        </w:rPr>
      </w:pPr>
      <w:r w:rsidRPr="001C2BD1">
        <w:rPr>
          <w:sz w:val="16"/>
          <w:szCs w:val="16"/>
        </w:rPr>
        <w:t>1.8. Абзац 3 подпункта 3.2.2. пункта 3.2. главы 3 административного регламента изложить в новой редакции следующего содержания</w:t>
      </w:r>
      <w:proofErr w:type="gramStart"/>
      <w:r w:rsidRPr="001C2BD1">
        <w:rPr>
          <w:sz w:val="16"/>
          <w:szCs w:val="16"/>
        </w:rPr>
        <w:t xml:space="preserve"> :</w:t>
      </w:r>
      <w:proofErr w:type="gramEnd"/>
      <w:r w:rsidRPr="001C2BD1">
        <w:rPr>
          <w:sz w:val="16"/>
          <w:szCs w:val="16"/>
        </w:rPr>
        <w:t xml:space="preserve"> «О проведении плановой проверки юридическое лицо, индивидуальный предприниматель уведомляются уполномоченным органом муниципального контроля не </w:t>
      </w:r>
      <w:proofErr w:type="gramStart"/>
      <w:r w:rsidRPr="001C2BD1">
        <w:rPr>
          <w:sz w:val="16"/>
          <w:szCs w:val="16"/>
        </w:rPr>
        <w:t>позднее</w:t>
      </w:r>
      <w:proofErr w:type="gramEnd"/>
      <w:r w:rsidRPr="001C2BD1">
        <w:rPr>
          <w:sz w:val="16"/>
          <w:szCs w:val="16"/>
        </w:rPr>
        <w:t xml:space="preserve"> чем за три рабочих дня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1C2BD1">
        <w:rPr>
          <w:sz w:val="16"/>
          <w:szCs w:val="16"/>
        </w:rPr>
        <w:t>предпринимателей</w:t>
      </w:r>
      <w:proofErr w:type="gramEnd"/>
      <w:r w:rsidRPr="001C2BD1">
        <w:rPr>
          <w:sz w:val="16"/>
          <w:szCs w:val="16"/>
        </w:rPr>
        <w:t xml:space="preserve"> либо ранее был представлен юридическим лицом, индивидуальным предпринимателем в уполномоченный орган муниципального контроля, или иным доступным способом.»;</w:t>
      </w:r>
    </w:p>
    <w:p w:rsidR="001C2BD1" w:rsidRPr="001C2BD1" w:rsidRDefault="001C2BD1" w:rsidP="001C2BD1">
      <w:pPr>
        <w:ind w:firstLine="540"/>
        <w:jc w:val="both"/>
        <w:rPr>
          <w:sz w:val="16"/>
          <w:szCs w:val="16"/>
        </w:rPr>
      </w:pPr>
      <w:r w:rsidRPr="001C2BD1">
        <w:rPr>
          <w:sz w:val="16"/>
          <w:szCs w:val="16"/>
        </w:rPr>
        <w:t>1.9. В абзаце 6 подпункта 3.2.3.1. пункта 3.2. главы 3 административного регламента слова «в порядке, определяемом Правительством Российской Федерации.» заменить словами «</w:t>
      </w:r>
      <w:proofErr w:type="gramStart"/>
      <w:r w:rsidRPr="001C2BD1">
        <w:rPr>
          <w:sz w:val="16"/>
          <w:szCs w:val="16"/>
        </w:rPr>
        <w:t>,п</w:t>
      </w:r>
      <w:proofErr w:type="gramEnd"/>
      <w:r w:rsidRPr="001C2BD1">
        <w:rPr>
          <w:sz w:val="16"/>
          <w:szCs w:val="16"/>
        </w:rPr>
        <w:t>одписанных усиленной квалифицированной электронной подписью,»;</w:t>
      </w:r>
    </w:p>
    <w:p w:rsidR="001C2BD1" w:rsidRPr="001C2BD1" w:rsidRDefault="001C2BD1" w:rsidP="001C2BD1">
      <w:pPr>
        <w:ind w:firstLine="539"/>
        <w:jc w:val="both"/>
        <w:rPr>
          <w:iCs/>
          <w:sz w:val="16"/>
          <w:szCs w:val="16"/>
        </w:rPr>
      </w:pPr>
      <w:r w:rsidRPr="001C2BD1">
        <w:rPr>
          <w:sz w:val="16"/>
          <w:szCs w:val="16"/>
        </w:rPr>
        <w:t>1.10. В  пункте 4.1. главы 4 административного регламента слова «</w:t>
      </w:r>
      <w:r w:rsidRPr="001C2BD1">
        <w:rPr>
          <w:iCs/>
          <w:sz w:val="16"/>
          <w:szCs w:val="16"/>
        </w:rPr>
        <w:t>заведующим отделом строительства архитектуры, ЖКХ, природных ресурсов и охраны окружающей среды» исключить;</w:t>
      </w:r>
    </w:p>
    <w:p w:rsidR="001C2BD1" w:rsidRPr="001C2BD1" w:rsidRDefault="001C2BD1" w:rsidP="001C2BD1">
      <w:pPr>
        <w:ind w:firstLine="539"/>
        <w:jc w:val="both"/>
        <w:rPr>
          <w:sz w:val="16"/>
          <w:szCs w:val="16"/>
        </w:rPr>
      </w:pPr>
      <w:r w:rsidRPr="001C2BD1">
        <w:rPr>
          <w:iCs/>
          <w:sz w:val="16"/>
          <w:szCs w:val="16"/>
        </w:rPr>
        <w:t xml:space="preserve">1.11. </w:t>
      </w:r>
      <w:r w:rsidRPr="001C2BD1">
        <w:rPr>
          <w:sz w:val="16"/>
          <w:szCs w:val="16"/>
        </w:rPr>
        <w:t xml:space="preserve"> В абзаце 2 пункта 4.2. главы 4 административного регламента слова «</w:t>
      </w:r>
      <w:r w:rsidRPr="001C2BD1">
        <w:rPr>
          <w:iCs/>
          <w:sz w:val="16"/>
          <w:szCs w:val="16"/>
        </w:rPr>
        <w:t>заведующим отделом строительства архитектуры, ЖКХ, природных ресурсов и охраны окружающей среды» исключить.</w:t>
      </w:r>
    </w:p>
    <w:p w:rsidR="001C2BD1" w:rsidRPr="001C2BD1" w:rsidRDefault="001C2BD1" w:rsidP="001C2BD1">
      <w:pPr>
        <w:pStyle w:val="ae"/>
        <w:spacing w:after="0"/>
        <w:jc w:val="both"/>
        <w:rPr>
          <w:sz w:val="16"/>
          <w:szCs w:val="16"/>
        </w:rPr>
      </w:pPr>
      <w:r w:rsidRPr="001C2BD1">
        <w:rPr>
          <w:sz w:val="16"/>
          <w:szCs w:val="16"/>
        </w:rPr>
        <w:lastRenderedPageBreak/>
        <w:t xml:space="preserve">      2. </w:t>
      </w:r>
      <w:proofErr w:type="gramStart"/>
      <w:r w:rsidRPr="001C2BD1">
        <w:rPr>
          <w:sz w:val="16"/>
          <w:szCs w:val="16"/>
        </w:rPr>
        <w:t>Контроль за</w:t>
      </w:r>
      <w:proofErr w:type="gramEnd"/>
      <w:r w:rsidRPr="001C2BD1">
        <w:rPr>
          <w:sz w:val="16"/>
          <w:szCs w:val="16"/>
        </w:rPr>
        <w:t xml:space="preserve"> исполнением настоящего </w:t>
      </w:r>
      <w:r w:rsidRPr="001C2BD1">
        <w:rPr>
          <w:rStyle w:val="FontStyle12"/>
          <w:sz w:val="16"/>
          <w:szCs w:val="16"/>
        </w:rPr>
        <w:t xml:space="preserve">постановления возложить на заместителя главы </w:t>
      </w:r>
      <w:r w:rsidRPr="001C2BD1">
        <w:rPr>
          <w:sz w:val="16"/>
          <w:szCs w:val="16"/>
        </w:rPr>
        <w:t>администрации Островского муниципального района Смирнову Людмилу Николаевну.</w:t>
      </w:r>
    </w:p>
    <w:p w:rsidR="001C2BD1" w:rsidRPr="001C2BD1" w:rsidRDefault="001C2BD1" w:rsidP="001C2BD1">
      <w:pPr>
        <w:widowControl/>
        <w:tabs>
          <w:tab w:val="left" w:pos="-165"/>
          <w:tab w:val="left" w:pos="-150"/>
        </w:tabs>
        <w:jc w:val="both"/>
        <w:rPr>
          <w:sz w:val="16"/>
          <w:szCs w:val="16"/>
        </w:rPr>
      </w:pPr>
      <w:r w:rsidRPr="001C2BD1">
        <w:rPr>
          <w:sz w:val="16"/>
          <w:szCs w:val="16"/>
        </w:rPr>
        <w:t xml:space="preserve">      3. Настоящее постановление подлежит опубликованию в информационном бюллетене «Районные новости».</w:t>
      </w:r>
    </w:p>
    <w:p w:rsidR="001C2BD1" w:rsidRPr="001C2BD1" w:rsidRDefault="001C2BD1" w:rsidP="001C2BD1">
      <w:pPr>
        <w:widowControl/>
        <w:tabs>
          <w:tab w:val="left" w:pos="-165"/>
          <w:tab w:val="left" w:pos="-150"/>
        </w:tabs>
        <w:jc w:val="both"/>
        <w:rPr>
          <w:sz w:val="16"/>
          <w:szCs w:val="16"/>
        </w:rPr>
      </w:pPr>
      <w:r w:rsidRPr="001C2BD1">
        <w:rPr>
          <w:sz w:val="16"/>
          <w:szCs w:val="16"/>
        </w:rPr>
        <w:t xml:space="preserve">     4. Настоящее постановление вступает в силу со дня его опубликования.</w:t>
      </w:r>
    </w:p>
    <w:p w:rsidR="001C2BD1" w:rsidRPr="001C2BD1" w:rsidRDefault="001C2BD1" w:rsidP="001C2BD1">
      <w:pPr>
        <w:pStyle w:val="a3"/>
        <w:spacing w:before="0" w:beforeAutospacing="0" w:after="0"/>
        <w:rPr>
          <w:sz w:val="16"/>
          <w:szCs w:val="16"/>
        </w:rPr>
      </w:pPr>
    </w:p>
    <w:p w:rsidR="001C2BD1" w:rsidRPr="001C2BD1" w:rsidRDefault="001C2BD1" w:rsidP="001C2BD1">
      <w:pPr>
        <w:widowControl/>
        <w:ind w:firstLine="540"/>
        <w:jc w:val="both"/>
        <w:rPr>
          <w:sz w:val="16"/>
          <w:szCs w:val="16"/>
        </w:rPr>
      </w:pPr>
    </w:p>
    <w:p w:rsidR="001C2BD1" w:rsidRPr="001C2BD1" w:rsidRDefault="001C2BD1" w:rsidP="001C2BD1">
      <w:pPr>
        <w:pStyle w:val="af4"/>
        <w:jc w:val="both"/>
        <w:rPr>
          <w:sz w:val="16"/>
          <w:szCs w:val="16"/>
        </w:rPr>
      </w:pPr>
      <w:r w:rsidRPr="001C2BD1">
        <w:rPr>
          <w:sz w:val="16"/>
          <w:szCs w:val="16"/>
        </w:rPr>
        <w:t xml:space="preserve">    </w:t>
      </w:r>
    </w:p>
    <w:p w:rsidR="001C2BD1" w:rsidRPr="001C2BD1" w:rsidRDefault="001C2BD1" w:rsidP="001C2BD1">
      <w:pPr>
        <w:pStyle w:val="af4"/>
        <w:jc w:val="both"/>
        <w:rPr>
          <w:sz w:val="16"/>
          <w:szCs w:val="16"/>
        </w:rPr>
      </w:pPr>
      <w:r w:rsidRPr="001C2BD1">
        <w:rPr>
          <w:sz w:val="16"/>
          <w:szCs w:val="16"/>
        </w:rPr>
        <w:t xml:space="preserve">    Заместитель главы администрации</w:t>
      </w:r>
    </w:p>
    <w:p w:rsidR="001C2BD1" w:rsidRPr="001C2BD1" w:rsidRDefault="001C2BD1" w:rsidP="001C2BD1">
      <w:pPr>
        <w:pStyle w:val="af4"/>
        <w:jc w:val="both"/>
        <w:rPr>
          <w:sz w:val="16"/>
          <w:szCs w:val="16"/>
        </w:rPr>
      </w:pPr>
      <w:r w:rsidRPr="001C2BD1">
        <w:rPr>
          <w:sz w:val="16"/>
          <w:szCs w:val="16"/>
        </w:rPr>
        <w:t xml:space="preserve">    Островского муниципального района                                            Л.Н.Смирнова</w:t>
      </w:r>
    </w:p>
    <w:p w:rsidR="001C2BD1" w:rsidRPr="00C678F4" w:rsidRDefault="001C2BD1" w:rsidP="001C2BD1">
      <w:pPr>
        <w:pStyle w:val="af4"/>
        <w:jc w:val="both"/>
        <w:rPr>
          <w:rFonts w:ascii="Arial" w:hAnsi="Arial" w:cs="Arial"/>
          <w:sz w:val="24"/>
          <w:szCs w:val="24"/>
        </w:rPr>
      </w:pPr>
      <w:r w:rsidRPr="00C678F4">
        <w:rPr>
          <w:rFonts w:ascii="Arial" w:hAnsi="Arial" w:cs="Arial"/>
          <w:sz w:val="24"/>
          <w:szCs w:val="24"/>
        </w:rPr>
        <w:t xml:space="preserve">      </w:t>
      </w:r>
    </w:p>
    <w:p w:rsidR="001C2BD1" w:rsidRDefault="001C2BD1" w:rsidP="003C5D5F">
      <w:pPr>
        <w:jc w:val="both"/>
      </w:pPr>
    </w:p>
    <w:p w:rsidR="001C2BD1" w:rsidRDefault="001C2BD1" w:rsidP="001C2BD1">
      <w:pPr>
        <w:tabs>
          <w:tab w:val="left" w:pos="3796"/>
        </w:tabs>
        <w:jc w:val="center"/>
        <w:rPr>
          <w:sz w:val="16"/>
          <w:szCs w:val="16"/>
        </w:rPr>
      </w:pPr>
      <w:r w:rsidRPr="001378B8">
        <w:rPr>
          <w:sz w:val="16"/>
          <w:szCs w:val="16"/>
        </w:rPr>
        <w:t>*      *      *      *      *      *      *</w:t>
      </w:r>
    </w:p>
    <w:p w:rsidR="001C2BD1" w:rsidRPr="001C2BD1" w:rsidRDefault="001C2BD1" w:rsidP="001C2BD1">
      <w:pPr>
        <w:tabs>
          <w:tab w:val="left" w:pos="720"/>
          <w:tab w:val="left" w:pos="900"/>
          <w:tab w:val="left" w:pos="5040"/>
        </w:tabs>
        <w:jc w:val="center"/>
        <w:rPr>
          <w:sz w:val="16"/>
          <w:szCs w:val="16"/>
        </w:rPr>
      </w:pPr>
      <w:r w:rsidRPr="001C2BD1">
        <w:rPr>
          <w:noProof/>
          <w:sz w:val="16"/>
          <w:szCs w:val="16"/>
        </w:rPr>
        <w:drawing>
          <wp:inline distT="0" distB="0" distL="0" distR="0">
            <wp:extent cx="425607" cy="426413"/>
            <wp:effectExtent l="19050" t="0" r="0" b="0"/>
            <wp:docPr id="7"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10"/>
                    <a:srcRect/>
                    <a:stretch>
                      <a:fillRect/>
                    </a:stretch>
                  </pic:blipFill>
                  <pic:spPr bwMode="auto">
                    <a:xfrm>
                      <a:off x="0" y="0"/>
                      <a:ext cx="427844" cy="428654"/>
                    </a:xfrm>
                    <a:prstGeom prst="rect">
                      <a:avLst/>
                    </a:prstGeom>
                    <a:noFill/>
                    <a:ln w="9525">
                      <a:noFill/>
                      <a:miter lim="800000"/>
                      <a:headEnd/>
                      <a:tailEnd/>
                    </a:ln>
                  </pic:spPr>
                </pic:pic>
              </a:graphicData>
            </a:graphic>
          </wp:inline>
        </w:drawing>
      </w:r>
    </w:p>
    <w:p w:rsidR="001C2BD1" w:rsidRPr="001C2BD1" w:rsidRDefault="001C2BD1" w:rsidP="001C2BD1">
      <w:pPr>
        <w:tabs>
          <w:tab w:val="left" w:pos="5040"/>
        </w:tabs>
        <w:rPr>
          <w:sz w:val="16"/>
          <w:szCs w:val="16"/>
        </w:rPr>
      </w:pPr>
    </w:p>
    <w:p w:rsidR="001C2BD1" w:rsidRPr="001C2BD1" w:rsidRDefault="001C2BD1" w:rsidP="001C2BD1">
      <w:pPr>
        <w:jc w:val="center"/>
        <w:rPr>
          <w:b/>
          <w:sz w:val="16"/>
          <w:szCs w:val="16"/>
        </w:rPr>
      </w:pPr>
      <w:r w:rsidRPr="001C2BD1">
        <w:rPr>
          <w:b/>
          <w:sz w:val="16"/>
          <w:szCs w:val="16"/>
        </w:rPr>
        <w:t>ПОСТАНОВЛЕНИЕ</w:t>
      </w:r>
    </w:p>
    <w:p w:rsidR="001C2BD1" w:rsidRPr="001C2BD1" w:rsidRDefault="001C2BD1" w:rsidP="001C2BD1">
      <w:pPr>
        <w:jc w:val="center"/>
        <w:rPr>
          <w:b/>
          <w:sz w:val="16"/>
          <w:szCs w:val="16"/>
        </w:rPr>
      </w:pPr>
    </w:p>
    <w:p w:rsidR="001C2BD1" w:rsidRPr="001C2BD1" w:rsidRDefault="001C2BD1" w:rsidP="001C2BD1">
      <w:pPr>
        <w:jc w:val="center"/>
        <w:rPr>
          <w:b/>
          <w:sz w:val="16"/>
          <w:szCs w:val="16"/>
        </w:rPr>
      </w:pPr>
      <w:r w:rsidRPr="001C2BD1">
        <w:rPr>
          <w:b/>
          <w:sz w:val="16"/>
          <w:szCs w:val="16"/>
        </w:rPr>
        <w:t xml:space="preserve"> АДМИНИСТРАЦИЯ ОСТРОВСКОГО МУНИЦИПАЛЬНОГО РАЙОНА</w:t>
      </w:r>
    </w:p>
    <w:p w:rsidR="001C2BD1" w:rsidRPr="001C2BD1" w:rsidRDefault="001C2BD1" w:rsidP="001C2BD1">
      <w:pPr>
        <w:jc w:val="center"/>
        <w:rPr>
          <w:b/>
          <w:sz w:val="16"/>
          <w:szCs w:val="16"/>
        </w:rPr>
      </w:pPr>
      <w:r w:rsidRPr="001C2BD1">
        <w:rPr>
          <w:b/>
          <w:sz w:val="16"/>
          <w:szCs w:val="16"/>
        </w:rPr>
        <w:t>КОСТРОМСКОЙ ОБЛАСТИ</w:t>
      </w:r>
    </w:p>
    <w:p w:rsidR="001C2BD1" w:rsidRPr="001C2BD1" w:rsidRDefault="001C2BD1" w:rsidP="001C2BD1">
      <w:pPr>
        <w:rPr>
          <w:b/>
          <w:sz w:val="16"/>
          <w:szCs w:val="16"/>
        </w:rPr>
      </w:pPr>
    </w:p>
    <w:p w:rsidR="001C2BD1" w:rsidRPr="001C2BD1" w:rsidRDefault="001C2BD1" w:rsidP="001C2BD1">
      <w:pPr>
        <w:rPr>
          <w:sz w:val="16"/>
          <w:szCs w:val="16"/>
        </w:rPr>
      </w:pPr>
      <w:r w:rsidRPr="001C2BD1">
        <w:rPr>
          <w:sz w:val="16"/>
          <w:szCs w:val="16"/>
        </w:rPr>
        <w:t xml:space="preserve"> </w:t>
      </w:r>
    </w:p>
    <w:p w:rsidR="001C2BD1" w:rsidRPr="001C2BD1" w:rsidRDefault="001C2BD1" w:rsidP="001C2BD1">
      <w:pPr>
        <w:rPr>
          <w:sz w:val="16"/>
          <w:szCs w:val="16"/>
        </w:rPr>
      </w:pPr>
    </w:p>
    <w:p w:rsidR="001C2BD1" w:rsidRPr="001C2BD1" w:rsidRDefault="001C2BD1" w:rsidP="001C2BD1">
      <w:pPr>
        <w:rPr>
          <w:sz w:val="16"/>
          <w:szCs w:val="16"/>
        </w:rPr>
      </w:pPr>
      <w:r w:rsidRPr="001C2BD1">
        <w:rPr>
          <w:sz w:val="16"/>
          <w:szCs w:val="16"/>
        </w:rPr>
        <w:t xml:space="preserve"> «27»  06  2018 г.  №   396                                                                       п. Островское    </w:t>
      </w:r>
    </w:p>
    <w:p w:rsidR="001C2BD1" w:rsidRPr="001C2BD1" w:rsidRDefault="001C2BD1" w:rsidP="001C2BD1">
      <w:pPr>
        <w:pStyle w:val="ConsPlusTitle"/>
        <w:jc w:val="center"/>
        <w:rPr>
          <w:rFonts w:ascii="Times New Roman" w:hAnsi="Times New Roman" w:cs="Times New Roman"/>
          <w:sz w:val="16"/>
          <w:szCs w:val="16"/>
        </w:rPr>
      </w:pPr>
    </w:p>
    <w:p w:rsidR="001C2BD1" w:rsidRPr="001C2BD1" w:rsidRDefault="001C2BD1" w:rsidP="001C2BD1">
      <w:pPr>
        <w:pStyle w:val="ConsPlusTitle"/>
        <w:jc w:val="center"/>
        <w:rPr>
          <w:rFonts w:ascii="Times New Roman" w:hAnsi="Times New Roman" w:cs="Times New Roman"/>
          <w:sz w:val="16"/>
          <w:szCs w:val="16"/>
        </w:rPr>
      </w:pPr>
    </w:p>
    <w:p w:rsidR="001C2BD1" w:rsidRPr="001C2BD1" w:rsidRDefault="001C2BD1" w:rsidP="001C2BD1">
      <w:pPr>
        <w:pStyle w:val="ConsPlusTitle"/>
        <w:jc w:val="center"/>
        <w:rPr>
          <w:rFonts w:ascii="Times New Roman" w:hAnsi="Times New Roman" w:cs="Times New Roman"/>
          <w:bCs/>
          <w:sz w:val="16"/>
          <w:szCs w:val="16"/>
        </w:rPr>
      </w:pPr>
      <w:r w:rsidRPr="001C2BD1">
        <w:rPr>
          <w:rFonts w:ascii="Times New Roman" w:hAnsi="Times New Roman" w:cs="Times New Roman"/>
          <w:sz w:val="16"/>
          <w:szCs w:val="16"/>
        </w:rPr>
        <w:t xml:space="preserve">О  внесении изменений в </w:t>
      </w:r>
      <w:hyperlink w:anchor="P30" w:history="1">
        <w:r w:rsidRPr="001C2BD1">
          <w:rPr>
            <w:rFonts w:ascii="Times New Roman" w:hAnsi="Times New Roman" w:cs="Times New Roman"/>
            <w:sz w:val="16"/>
            <w:szCs w:val="16"/>
          </w:rPr>
          <w:t>порядок</w:t>
        </w:r>
      </w:hyperlink>
      <w:r w:rsidRPr="001C2BD1">
        <w:rPr>
          <w:rFonts w:ascii="Times New Roman" w:hAnsi="Times New Roman" w:cs="Times New Roman"/>
          <w:sz w:val="16"/>
          <w:szCs w:val="16"/>
        </w:rPr>
        <w:t xml:space="preserve"> формирования, утверждения и ведения планов-графиков закупок товаров, работ, услуг для обеспечения нужд Островского муниципального района Костромской области</w:t>
      </w:r>
    </w:p>
    <w:p w:rsidR="001C2BD1" w:rsidRPr="001C2BD1" w:rsidRDefault="001C2BD1" w:rsidP="001C2BD1">
      <w:pPr>
        <w:pStyle w:val="ConsPlusTitle"/>
        <w:jc w:val="center"/>
        <w:rPr>
          <w:rFonts w:ascii="Times New Roman" w:hAnsi="Times New Roman" w:cs="Times New Roman"/>
          <w:sz w:val="16"/>
          <w:szCs w:val="16"/>
          <w:u w:val="single"/>
        </w:rPr>
      </w:pPr>
    </w:p>
    <w:p w:rsidR="001C2BD1" w:rsidRPr="001C2BD1" w:rsidRDefault="001C2BD1" w:rsidP="001C2BD1">
      <w:pPr>
        <w:pStyle w:val="ConsPlusTitle"/>
        <w:widowControl/>
        <w:rPr>
          <w:rFonts w:ascii="Times New Roman" w:hAnsi="Times New Roman" w:cs="Times New Roman"/>
          <w:b w:val="0"/>
          <w:sz w:val="16"/>
          <w:szCs w:val="16"/>
        </w:rPr>
      </w:pPr>
      <w:r w:rsidRPr="001C2BD1">
        <w:rPr>
          <w:rFonts w:ascii="Times New Roman" w:hAnsi="Times New Roman" w:cs="Times New Roman"/>
          <w:b w:val="0"/>
          <w:sz w:val="16"/>
          <w:szCs w:val="16"/>
        </w:rPr>
        <w:t xml:space="preserve">    </w:t>
      </w:r>
    </w:p>
    <w:p w:rsidR="001C2BD1" w:rsidRPr="001C2BD1" w:rsidRDefault="001C2BD1" w:rsidP="001C2BD1">
      <w:pPr>
        <w:jc w:val="both"/>
        <w:rPr>
          <w:sz w:val="16"/>
          <w:szCs w:val="16"/>
        </w:rPr>
      </w:pPr>
      <w:r w:rsidRPr="001C2BD1">
        <w:rPr>
          <w:sz w:val="16"/>
          <w:szCs w:val="16"/>
        </w:rPr>
        <w:t xml:space="preserve">        </w:t>
      </w:r>
      <w:proofErr w:type="gramStart"/>
      <w:r w:rsidRPr="001C2BD1">
        <w:rPr>
          <w:sz w:val="16"/>
          <w:szCs w:val="16"/>
        </w:rPr>
        <w:t xml:space="preserve">В соответствии с Федеральным </w:t>
      </w:r>
      <w:hyperlink r:id="rId75" w:history="1">
        <w:r w:rsidRPr="001C2BD1">
          <w:rPr>
            <w:sz w:val="16"/>
            <w:szCs w:val="16"/>
          </w:rPr>
          <w:t>законом</w:t>
        </w:r>
      </w:hyperlink>
      <w:r w:rsidRPr="001C2BD1">
        <w:rPr>
          <w:sz w:val="16"/>
          <w:szCs w:val="16"/>
        </w:rPr>
        <w:t xml:space="preserve"> от 3 июля 2016 года N 321-ФЗ "О внесении изменений в отдельные законодательные акты Российской Федерации по вопросам закупок товаров, работ, услуг для обеспечения государственных и муниципальных нужд и нужд отдельных видов юридических лиц", </w:t>
      </w:r>
      <w:hyperlink r:id="rId76" w:history="1">
        <w:r w:rsidRPr="001C2BD1">
          <w:rPr>
            <w:sz w:val="16"/>
            <w:szCs w:val="16"/>
          </w:rPr>
          <w:t>Постановлением</w:t>
        </w:r>
      </w:hyperlink>
      <w:r w:rsidRPr="001C2BD1">
        <w:rPr>
          <w:sz w:val="16"/>
          <w:szCs w:val="16"/>
        </w:rPr>
        <w:t xml:space="preserve"> Правительства Российской Федерации от 25 января 2017 года N 73 "О внесении изменений в некоторые акты Правительства Российской Федерации", руководствуясь</w:t>
      </w:r>
      <w:proofErr w:type="gramEnd"/>
      <w:r w:rsidRPr="001C2BD1">
        <w:rPr>
          <w:sz w:val="16"/>
          <w:szCs w:val="16"/>
        </w:rPr>
        <w:t xml:space="preserve"> Уставом муниципального образования Островский муниципальный район, </w:t>
      </w:r>
      <w:r w:rsidRPr="001C2BD1">
        <w:rPr>
          <w:sz w:val="16"/>
          <w:szCs w:val="16"/>
        </w:rPr>
        <w:tab/>
        <w:t>администрация Островского муниципального района Костромской области ПОСТАНОВЛЯЕТ:</w:t>
      </w:r>
    </w:p>
    <w:p w:rsidR="001C2BD1" w:rsidRPr="001C2BD1" w:rsidRDefault="001C2BD1" w:rsidP="001C2BD1">
      <w:pPr>
        <w:pStyle w:val="ConsPlusNormal"/>
        <w:ind w:firstLine="540"/>
        <w:jc w:val="both"/>
        <w:rPr>
          <w:rFonts w:ascii="Times New Roman" w:hAnsi="Times New Roman" w:cs="Times New Roman"/>
          <w:sz w:val="16"/>
          <w:szCs w:val="16"/>
        </w:rPr>
      </w:pPr>
      <w:r w:rsidRPr="001C2BD1">
        <w:rPr>
          <w:rFonts w:ascii="Times New Roman" w:hAnsi="Times New Roman" w:cs="Times New Roman"/>
          <w:sz w:val="16"/>
          <w:szCs w:val="16"/>
        </w:rPr>
        <w:tab/>
      </w:r>
    </w:p>
    <w:p w:rsidR="001C2BD1" w:rsidRPr="001C2BD1" w:rsidRDefault="001C2BD1" w:rsidP="001C2BD1">
      <w:pPr>
        <w:pStyle w:val="ConsPlusTitle"/>
        <w:jc w:val="both"/>
        <w:rPr>
          <w:rFonts w:ascii="Times New Roman" w:hAnsi="Times New Roman" w:cs="Times New Roman"/>
          <w:b w:val="0"/>
          <w:bCs/>
          <w:sz w:val="16"/>
          <w:szCs w:val="16"/>
        </w:rPr>
      </w:pPr>
      <w:r w:rsidRPr="001C2BD1">
        <w:rPr>
          <w:rFonts w:ascii="Times New Roman" w:hAnsi="Times New Roman" w:cs="Times New Roman"/>
          <w:b w:val="0"/>
          <w:sz w:val="16"/>
          <w:szCs w:val="16"/>
        </w:rPr>
        <w:t xml:space="preserve">1. </w:t>
      </w:r>
      <w:proofErr w:type="gramStart"/>
      <w:r w:rsidRPr="001C2BD1">
        <w:rPr>
          <w:rFonts w:ascii="Times New Roman" w:hAnsi="Times New Roman" w:cs="Times New Roman"/>
          <w:b w:val="0"/>
          <w:sz w:val="16"/>
          <w:szCs w:val="16"/>
        </w:rPr>
        <w:t xml:space="preserve">Внести в  </w:t>
      </w:r>
      <w:hyperlink w:anchor="P30" w:history="1">
        <w:r w:rsidRPr="001C2BD1">
          <w:rPr>
            <w:rFonts w:ascii="Times New Roman" w:hAnsi="Times New Roman" w:cs="Times New Roman"/>
            <w:b w:val="0"/>
            <w:sz w:val="16"/>
            <w:szCs w:val="16"/>
          </w:rPr>
          <w:t>порядок</w:t>
        </w:r>
      </w:hyperlink>
      <w:r w:rsidRPr="001C2BD1">
        <w:rPr>
          <w:rFonts w:ascii="Times New Roman" w:hAnsi="Times New Roman" w:cs="Times New Roman"/>
          <w:b w:val="0"/>
          <w:sz w:val="16"/>
          <w:szCs w:val="16"/>
        </w:rPr>
        <w:t xml:space="preserve"> формирования, утверждения и ведения планов-графиков закупок товаров, работ, услуг для обеспечения нужд Островского муниципального района Костромской области, утвержденный постановлением администрации Островского муниципального района от 14.12.2016г. № 354 «Об  утверждении порядка формирования, утверждения и ведения планов-графиков закупок товаров, работ, услуг для обеспечения нужд  Островского муниципального района Костромской области»</w:t>
      </w:r>
      <w:r w:rsidRPr="001C2BD1">
        <w:rPr>
          <w:rFonts w:ascii="Times New Roman" w:hAnsi="Times New Roman" w:cs="Times New Roman"/>
          <w:sz w:val="16"/>
          <w:szCs w:val="16"/>
        </w:rPr>
        <w:t xml:space="preserve">, </w:t>
      </w:r>
      <w:r w:rsidRPr="001C2BD1">
        <w:rPr>
          <w:rFonts w:ascii="Times New Roman" w:hAnsi="Times New Roman" w:cs="Times New Roman"/>
          <w:b w:val="0"/>
          <w:sz w:val="16"/>
          <w:szCs w:val="16"/>
        </w:rPr>
        <w:t>(далее – Порядок) следующие изменения:</w:t>
      </w:r>
      <w:proofErr w:type="gramEnd"/>
    </w:p>
    <w:p w:rsidR="001C2BD1" w:rsidRPr="001C2BD1" w:rsidRDefault="001C2BD1" w:rsidP="001C2BD1">
      <w:pPr>
        <w:pStyle w:val="ConsPlusNormal"/>
        <w:ind w:firstLine="540"/>
        <w:jc w:val="both"/>
        <w:rPr>
          <w:rFonts w:ascii="Times New Roman" w:hAnsi="Times New Roman" w:cs="Times New Roman"/>
          <w:sz w:val="16"/>
          <w:szCs w:val="16"/>
        </w:rPr>
      </w:pPr>
      <w:r w:rsidRPr="001C2BD1">
        <w:rPr>
          <w:rFonts w:ascii="Times New Roman" w:hAnsi="Times New Roman" w:cs="Times New Roman"/>
          <w:sz w:val="16"/>
          <w:szCs w:val="16"/>
        </w:rPr>
        <w:t>1.1. пункт 2 Порядка дополнить подпунктами «б»  и «в» следующего содержания:</w:t>
      </w:r>
    </w:p>
    <w:p w:rsidR="001C2BD1" w:rsidRPr="001C2BD1" w:rsidRDefault="001C2BD1" w:rsidP="001C2BD1">
      <w:pPr>
        <w:pStyle w:val="ConsPlusNormal"/>
        <w:ind w:firstLine="540"/>
        <w:jc w:val="both"/>
        <w:rPr>
          <w:rFonts w:ascii="Times New Roman" w:hAnsi="Times New Roman" w:cs="Times New Roman"/>
          <w:sz w:val="16"/>
          <w:szCs w:val="16"/>
        </w:rPr>
      </w:pPr>
      <w:proofErr w:type="gramStart"/>
      <w:r w:rsidRPr="001C2BD1">
        <w:rPr>
          <w:rFonts w:ascii="Times New Roman" w:hAnsi="Times New Roman" w:cs="Times New Roman"/>
          <w:sz w:val="16"/>
          <w:szCs w:val="16"/>
        </w:rPr>
        <w:t xml:space="preserve">б)  муниципальными унитарными предприятиями Островского муниципального района Костромской области, осуществляющими закупки в рамках переданных им муниципальными органами Островского муниципального района, полномочий муниципального заказчика по заключению и исполнению от имени Островского муниципального района муниципальных контрактов от лица указанных органов, в случаях, предусмотренных </w:t>
      </w:r>
      <w:hyperlink r:id="rId77" w:history="1">
        <w:r w:rsidRPr="001C2BD1">
          <w:rPr>
            <w:rFonts w:ascii="Times New Roman" w:hAnsi="Times New Roman" w:cs="Times New Roman"/>
            <w:sz w:val="16"/>
            <w:szCs w:val="16"/>
          </w:rPr>
          <w:t>частью 6 статьи 15</w:t>
        </w:r>
      </w:hyperlink>
      <w:r w:rsidRPr="001C2BD1">
        <w:rPr>
          <w:rFonts w:ascii="Times New Roman" w:hAnsi="Times New Roman" w:cs="Times New Roman"/>
          <w:sz w:val="16"/>
          <w:szCs w:val="16"/>
        </w:rPr>
        <w:t xml:space="preserve"> Федерального закона;</w:t>
      </w:r>
      <w:proofErr w:type="gramEnd"/>
    </w:p>
    <w:p w:rsidR="001C2BD1" w:rsidRPr="001C2BD1" w:rsidRDefault="001C2BD1" w:rsidP="001C2BD1">
      <w:pPr>
        <w:pStyle w:val="ConsPlusNormal"/>
        <w:ind w:firstLine="540"/>
        <w:jc w:val="both"/>
        <w:rPr>
          <w:rFonts w:ascii="Times New Roman" w:hAnsi="Times New Roman" w:cs="Times New Roman"/>
          <w:sz w:val="16"/>
          <w:szCs w:val="16"/>
        </w:rPr>
      </w:pPr>
      <w:r w:rsidRPr="001C2BD1">
        <w:rPr>
          <w:rFonts w:ascii="Times New Roman" w:hAnsi="Times New Roman" w:cs="Times New Roman"/>
          <w:sz w:val="16"/>
          <w:szCs w:val="16"/>
        </w:rPr>
        <w:t xml:space="preserve"> в) унитарными предприятиями Островского муниципального района  - при планировании в соответствии с законодательством Российской Федерации их финансово-хозяйственной деятельности не позднее срока, установленного </w:t>
      </w:r>
      <w:hyperlink w:anchor="P42" w:history="1">
        <w:r w:rsidRPr="001C2BD1">
          <w:rPr>
            <w:rFonts w:ascii="Times New Roman" w:hAnsi="Times New Roman" w:cs="Times New Roman"/>
            <w:sz w:val="16"/>
            <w:szCs w:val="16"/>
          </w:rPr>
          <w:t>абзацем первым</w:t>
        </w:r>
      </w:hyperlink>
      <w:r w:rsidRPr="001C2BD1">
        <w:rPr>
          <w:rFonts w:ascii="Times New Roman" w:hAnsi="Times New Roman" w:cs="Times New Roman"/>
          <w:sz w:val="16"/>
          <w:szCs w:val="16"/>
        </w:rPr>
        <w:t xml:space="preserve"> настоящего пункта.</w:t>
      </w:r>
    </w:p>
    <w:p w:rsidR="001C2BD1" w:rsidRPr="001C2BD1" w:rsidRDefault="001C2BD1" w:rsidP="001C2BD1">
      <w:pPr>
        <w:pStyle w:val="ConsPlusNormal"/>
        <w:ind w:firstLine="540"/>
        <w:jc w:val="both"/>
        <w:rPr>
          <w:rFonts w:ascii="Times New Roman" w:hAnsi="Times New Roman" w:cs="Times New Roman"/>
          <w:sz w:val="16"/>
          <w:szCs w:val="16"/>
        </w:rPr>
      </w:pPr>
      <w:r w:rsidRPr="001C2BD1">
        <w:rPr>
          <w:rFonts w:ascii="Times New Roman" w:hAnsi="Times New Roman" w:cs="Times New Roman"/>
          <w:sz w:val="16"/>
          <w:szCs w:val="16"/>
        </w:rPr>
        <w:t>1.2. пункт 3 Порядка читать в новой редакции:</w:t>
      </w:r>
    </w:p>
    <w:p w:rsidR="001C2BD1" w:rsidRPr="001C2BD1" w:rsidRDefault="001C2BD1" w:rsidP="001C2BD1">
      <w:pPr>
        <w:spacing w:after="1" w:line="200" w:lineRule="atLeast"/>
        <w:ind w:firstLine="540"/>
        <w:jc w:val="both"/>
        <w:rPr>
          <w:sz w:val="16"/>
          <w:szCs w:val="16"/>
        </w:rPr>
      </w:pPr>
      <w:r w:rsidRPr="001C2BD1">
        <w:rPr>
          <w:sz w:val="16"/>
          <w:szCs w:val="16"/>
        </w:rPr>
        <w:t xml:space="preserve">«3. Планы-графики закупок формируются ежегодно на очередной финансовый год в соответствии с планами закупок  в течение 10 рабочих дней после внесения проекта  бюджета Островского муниципального района Костромской области на рассмотрение Собранию депутатов Островского муниципального района с учетом следующих положений: </w:t>
      </w:r>
    </w:p>
    <w:p w:rsidR="001C2BD1" w:rsidRPr="001C2BD1" w:rsidRDefault="001C2BD1" w:rsidP="001C2BD1">
      <w:pPr>
        <w:spacing w:after="1" w:line="200" w:lineRule="atLeast"/>
        <w:ind w:firstLine="540"/>
        <w:jc w:val="both"/>
        <w:rPr>
          <w:sz w:val="16"/>
          <w:szCs w:val="16"/>
        </w:rPr>
      </w:pPr>
      <w:r w:rsidRPr="001C2BD1">
        <w:rPr>
          <w:sz w:val="16"/>
          <w:szCs w:val="16"/>
        </w:rPr>
        <w:t xml:space="preserve">а) заказчиками, указанными в </w:t>
      </w:r>
      <w:hyperlink w:anchor="P37" w:history="1">
        <w:r w:rsidRPr="001C2BD1">
          <w:rPr>
            <w:sz w:val="16"/>
            <w:szCs w:val="16"/>
          </w:rPr>
          <w:t>подпункте "а" пункта 2</w:t>
        </w:r>
      </w:hyperlink>
      <w:r w:rsidRPr="001C2BD1">
        <w:rPr>
          <w:sz w:val="16"/>
          <w:szCs w:val="16"/>
        </w:rPr>
        <w:t xml:space="preserve"> настоящего Порядка формируют планы- графики закупок не позднее срока, установленного </w:t>
      </w:r>
      <w:hyperlink w:anchor="P36" w:history="1">
        <w:r w:rsidRPr="001C2BD1">
          <w:rPr>
            <w:sz w:val="16"/>
            <w:szCs w:val="16"/>
          </w:rPr>
          <w:t>абзацем первым</w:t>
        </w:r>
      </w:hyperlink>
      <w:r w:rsidRPr="001C2BD1">
        <w:rPr>
          <w:sz w:val="16"/>
          <w:szCs w:val="16"/>
        </w:rPr>
        <w:t xml:space="preserve"> настоящего пункта;</w:t>
      </w:r>
    </w:p>
    <w:p w:rsidR="001C2BD1" w:rsidRPr="001C2BD1" w:rsidRDefault="001C2BD1" w:rsidP="001C2BD1">
      <w:pPr>
        <w:spacing w:after="1" w:line="200" w:lineRule="atLeast"/>
        <w:ind w:firstLine="540"/>
        <w:jc w:val="both"/>
        <w:rPr>
          <w:sz w:val="16"/>
          <w:szCs w:val="16"/>
        </w:rPr>
      </w:pPr>
      <w:r w:rsidRPr="001C2BD1">
        <w:rPr>
          <w:sz w:val="16"/>
          <w:szCs w:val="16"/>
        </w:rPr>
        <w:t xml:space="preserve">утверждают сформированные планы-графики закупок после их уточнения (при необходимости) и доведения до соответствующего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в срок, установленный </w:t>
      </w:r>
      <w:hyperlink w:anchor="P36" w:history="1">
        <w:r w:rsidRPr="001C2BD1">
          <w:rPr>
            <w:sz w:val="16"/>
            <w:szCs w:val="16"/>
          </w:rPr>
          <w:t>пунктом 2</w:t>
        </w:r>
      </w:hyperlink>
      <w:r w:rsidRPr="001C2BD1">
        <w:rPr>
          <w:sz w:val="16"/>
          <w:szCs w:val="16"/>
        </w:rPr>
        <w:t xml:space="preserve"> настоящего Порядка;</w:t>
      </w:r>
    </w:p>
    <w:p w:rsidR="001C2BD1" w:rsidRPr="001C2BD1" w:rsidRDefault="001C2BD1" w:rsidP="001C2BD1">
      <w:pPr>
        <w:pStyle w:val="ConsPlusNormal"/>
        <w:ind w:firstLine="539"/>
        <w:jc w:val="both"/>
        <w:rPr>
          <w:rFonts w:ascii="Times New Roman" w:hAnsi="Times New Roman" w:cs="Times New Roman"/>
          <w:sz w:val="16"/>
          <w:szCs w:val="16"/>
        </w:rPr>
      </w:pPr>
      <w:proofErr w:type="gramStart"/>
      <w:r w:rsidRPr="001C2BD1">
        <w:rPr>
          <w:rFonts w:ascii="Times New Roman" w:hAnsi="Times New Roman" w:cs="Times New Roman"/>
          <w:sz w:val="16"/>
          <w:szCs w:val="16"/>
        </w:rPr>
        <w:t xml:space="preserve">б) юридическими лицами, указанными в </w:t>
      </w:r>
      <w:hyperlink w:anchor="P49" w:history="1">
        <w:r w:rsidRPr="001C2BD1">
          <w:rPr>
            <w:rFonts w:ascii="Times New Roman" w:hAnsi="Times New Roman" w:cs="Times New Roman"/>
            <w:sz w:val="16"/>
            <w:szCs w:val="16"/>
          </w:rPr>
          <w:t>подпункте б пункта 2</w:t>
        </w:r>
      </w:hyperlink>
      <w:r w:rsidRPr="001C2BD1">
        <w:rPr>
          <w:rFonts w:ascii="Times New Roman" w:hAnsi="Times New Roman" w:cs="Times New Roman"/>
          <w:sz w:val="16"/>
          <w:szCs w:val="16"/>
        </w:rPr>
        <w:t xml:space="preserve"> настоящего Порядка, - со дня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 и после заключения соглашений о передаче указанным юридическим лицам соответствующими муниципальными органами Островского муниципального района Костромской области, являющимися муниципальными заказчиками, полномочий</w:t>
      </w:r>
      <w:proofErr w:type="gramEnd"/>
      <w:r w:rsidRPr="001C2BD1">
        <w:rPr>
          <w:rFonts w:ascii="Times New Roman" w:hAnsi="Times New Roman" w:cs="Times New Roman"/>
          <w:sz w:val="16"/>
          <w:szCs w:val="16"/>
        </w:rPr>
        <w:t xml:space="preserve"> муниципального заказчика на заключение и исполнение муниципальных контрактов от лица указанных органов;</w:t>
      </w:r>
    </w:p>
    <w:p w:rsidR="001C2BD1" w:rsidRPr="001C2BD1" w:rsidRDefault="001C2BD1" w:rsidP="001C2BD1">
      <w:pPr>
        <w:pStyle w:val="ConsPlusNormal"/>
        <w:ind w:firstLine="539"/>
        <w:jc w:val="both"/>
        <w:rPr>
          <w:rFonts w:ascii="Times New Roman" w:hAnsi="Times New Roman" w:cs="Times New Roman"/>
          <w:sz w:val="16"/>
          <w:szCs w:val="16"/>
        </w:rPr>
      </w:pPr>
      <w:r w:rsidRPr="001C2BD1">
        <w:rPr>
          <w:rFonts w:ascii="Times New Roman" w:hAnsi="Times New Roman" w:cs="Times New Roman"/>
          <w:sz w:val="16"/>
          <w:szCs w:val="16"/>
        </w:rPr>
        <w:t xml:space="preserve">в) унитарными предприятиями Островского муниципального района, за исключением закупок, осуществляемых в соответствии с </w:t>
      </w:r>
      <w:hyperlink r:id="rId78" w:history="1">
        <w:r w:rsidRPr="001C2BD1">
          <w:rPr>
            <w:rFonts w:ascii="Times New Roman" w:hAnsi="Times New Roman" w:cs="Times New Roman"/>
            <w:sz w:val="16"/>
            <w:szCs w:val="16"/>
          </w:rPr>
          <w:t>частями 2.1</w:t>
        </w:r>
      </w:hyperlink>
      <w:r w:rsidRPr="001C2BD1">
        <w:rPr>
          <w:rFonts w:ascii="Times New Roman" w:hAnsi="Times New Roman" w:cs="Times New Roman"/>
          <w:sz w:val="16"/>
          <w:szCs w:val="16"/>
        </w:rPr>
        <w:t xml:space="preserve"> и </w:t>
      </w:r>
      <w:hyperlink r:id="rId79" w:history="1">
        <w:r w:rsidRPr="001C2BD1">
          <w:rPr>
            <w:rFonts w:ascii="Times New Roman" w:hAnsi="Times New Roman" w:cs="Times New Roman"/>
            <w:sz w:val="16"/>
            <w:szCs w:val="16"/>
          </w:rPr>
          <w:t>6 статьи 15</w:t>
        </w:r>
      </w:hyperlink>
      <w:r w:rsidRPr="001C2BD1">
        <w:rPr>
          <w:rFonts w:ascii="Times New Roman" w:hAnsi="Times New Roman" w:cs="Times New Roman"/>
          <w:sz w:val="16"/>
          <w:szCs w:val="16"/>
        </w:rPr>
        <w:t xml:space="preserve"> Федерального закона, - со дня утверждения плана (программы) финансово-хозяйственной деятельности предприятия</w:t>
      </w:r>
    </w:p>
    <w:p w:rsidR="001C2BD1" w:rsidRPr="001C2BD1" w:rsidRDefault="001C2BD1" w:rsidP="001C2BD1">
      <w:pPr>
        <w:pStyle w:val="ConsPlusNormal"/>
        <w:ind w:firstLine="540"/>
        <w:jc w:val="both"/>
        <w:rPr>
          <w:rFonts w:ascii="Times New Roman" w:hAnsi="Times New Roman" w:cs="Times New Roman"/>
          <w:sz w:val="16"/>
          <w:szCs w:val="16"/>
        </w:rPr>
      </w:pPr>
      <w:r w:rsidRPr="001C2BD1">
        <w:rPr>
          <w:rFonts w:ascii="Times New Roman" w:hAnsi="Times New Roman" w:cs="Times New Roman"/>
          <w:sz w:val="16"/>
          <w:szCs w:val="16"/>
        </w:rPr>
        <w:t xml:space="preserve">1.3. </w:t>
      </w:r>
      <w:hyperlink r:id="rId80" w:history="1">
        <w:r w:rsidRPr="001C2BD1">
          <w:rPr>
            <w:rFonts w:ascii="Times New Roman" w:hAnsi="Times New Roman" w:cs="Times New Roman"/>
            <w:sz w:val="16"/>
            <w:szCs w:val="16"/>
          </w:rPr>
          <w:t>абзац первый пункта 1</w:t>
        </w:r>
      </w:hyperlink>
      <w:r w:rsidRPr="001C2BD1">
        <w:rPr>
          <w:rFonts w:ascii="Times New Roman" w:hAnsi="Times New Roman" w:cs="Times New Roman"/>
          <w:sz w:val="16"/>
          <w:szCs w:val="16"/>
        </w:rPr>
        <w:t>1 дополнить словами ", с указанием включенных в объект закупки количества и единиц измерения товаров, работ, услуг (при наличии)".</w:t>
      </w:r>
    </w:p>
    <w:p w:rsidR="001C2BD1" w:rsidRPr="001C2BD1" w:rsidRDefault="001C2BD1" w:rsidP="001C2BD1">
      <w:pPr>
        <w:jc w:val="both"/>
        <w:rPr>
          <w:sz w:val="16"/>
          <w:szCs w:val="16"/>
        </w:rPr>
      </w:pPr>
      <w:r w:rsidRPr="001C2BD1">
        <w:rPr>
          <w:sz w:val="16"/>
          <w:szCs w:val="16"/>
        </w:rPr>
        <w:tab/>
        <w:t xml:space="preserve">2. Настоящее постановление вступает в силу со дня официального опубликования в информационном бюллетене «Районные новости» и распространяет действие на правоотношения, возникшие с 1 января 2018 года. </w:t>
      </w:r>
    </w:p>
    <w:p w:rsidR="001C2BD1" w:rsidRPr="001C2BD1" w:rsidRDefault="001C2BD1" w:rsidP="001C2BD1">
      <w:pPr>
        <w:jc w:val="both"/>
        <w:rPr>
          <w:sz w:val="16"/>
          <w:szCs w:val="16"/>
        </w:rPr>
      </w:pPr>
    </w:p>
    <w:p w:rsidR="001C2BD1" w:rsidRPr="001C2BD1" w:rsidRDefault="001C2BD1" w:rsidP="001C2BD1">
      <w:pPr>
        <w:jc w:val="both"/>
        <w:rPr>
          <w:sz w:val="16"/>
          <w:szCs w:val="16"/>
        </w:rPr>
      </w:pPr>
    </w:p>
    <w:p w:rsidR="001C2BD1" w:rsidRPr="001C2BD1" w:rsidRDefault="001C2BD1" w:rsidP="001C2BD1">
      <w:pPr>
        <w:jc w:val="both"/>
        <w:rPr>
          <w:sz w:val="16"/>
          <w:szCs w:val="16"/>
        </w:rPr>
      </w:pPr>
      <w:r w:rsidRPr="001C2BD1">
        <w:rPr>
          <w:sz w:val="16"/>
          <w:szCs w:val="16"/>
        </w:rPr>
        <w:t>Глава Островского муниципального</w:t>
      </w:r>
    </w:p>
    <w:p w:rsidR="001C2BD1" w:rsidRPr="001C2BD1" w:rsidRDefault="001C2BD1" w:rsidP="001C2BD1">
      <w:pPr>
        <w:jc w:val="both"/>
        <w:rPr>
          <w:sz w:val="16"/>
          <w:szCs w:val="16"/>
        </w:rPr>
      </w:pPr>
      <w:r w:rsidRPr="001C2BD1">
        <w:rPr>
          <w:sz w:val="16"/>
          <w:szCs w:val="16"/>
        </w:rPr>
        <w:t xml:space="preserve"> района Костромской области                                                              Г.А. Полякова</w:t>
      </w:r>
    </w:p>
    <w:p w:rsidR="001C2BD1" w:rsidRDefault="001C2BD1" w:rsidP="001C2BD1"/>
    <w:p w:rsidR="001C2BD1" w:rsidRDefault="001C2BD1" w:rsidP="001C2BD1">
      <w:pPr>
        <w:jc w:val="center"/>
        <w:rPr>
          <w:sz w:val="16"/>
          <w:szCs w:val="16"/>
        </w:rPr>
      </w:pPr>
      <w:r w:rsidRPr="001378B8">
        <w:rPr>
          <w:sz w:val="16"/>
          <w:szCs w:val="16"/>
        </w:rPr>
        <w:t>*      *      *      *      *      *      *</w:t>
      </w:r>
    </w:p>
    <w:p w:rsidR="001C2BD1" w:rsidRPr="001C2BD1" w:rsidRDefault="001C2BD1" w:rsidP="001C2BD1">
      <w:pPr>
        <w:jc w:val="center"/>
        <w:rPr>
          <w:sz w:val="16"/>
          <w:szCs w:val="16"/>
        </w:rPr>
      </w:pPr>
    </w:p>
    <w:p w:rsidR="001C2BD1" w:rsidRPr="001C2BD1" w:rsidRDefault="001C2BD1" w:rsidP="001C2BD1">
      <w:pPr>
        <w:jc w:val="center"/>
        <w:rPr>
          <w:sz w:val="16"/>
          <w:szCs w:val="16"/>
        </w:rPr>
      </w:pPr>
      <w:r w:rsidRPr="001C2BD1">
        <w:rPr>
          <w:noProof/>
          <w:sz w:val="16"/>
          <w:szCs w:val="16"/>
        </w:rPr>
        <w:drawing>
          <wp:anchor distT="0" distB="0" distL="114300" distR="114300" simplePos="0" relativeHeight="251689984" behindDoc="0" locked="0" layoutInCell="1" allowOverlap="1">
            <wp:simplePos x="0" y="0"/>
            <wp:positionH relativeFrom="column">
              <wp:posOffset>3682365</wp:posOffset>
            </wp:positionH>
            <wp:positionV relativeFrom="paragraph">
              <wp:posOffset>61595</wp:posOffset>
            </wp:positionV>
            <wp:extent cx="344170" cy="436880"/>
            <wp:effectExtent l="19050" t="0" r="0" b="0"/>
            <wp:wrapSquare wrapText="right"/>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1"/>
                    <a:srcRect/>
                    <a:stretch>
                      <a:fillRect/>
                    </a:stretch>
                  </pic:blipFill>
                  <pic:spPr bwMode="auto">
                    <a:xfrm>
                      <a:off x="0" y="0"/>
                      <a:ext cx="344170" cy="436880"/>
                    </a:xfrm>
                    <a:prstGeom prst="rect">
                      <a:avLst/>
                    </a:prstGeom>
                    <a:noFill/>
                  </pic:spPr>
                </pic:pic>
              </a:graphicData>
            </a:graphic>
          </wp:anchor>
        </w:drawing>
      </w:r>
    </w:p>
    <w:p w:rsidR="001C2BD1" w:rsidRPr="001C2BD1" w:rsidRDefault="001C2BD1" w:rsidP="001C2BD1">
      <w:pPr>
        <w:pStyle w:val="a3"/>
        <w:spacing w:after="0"/>
        <w:jc w:val="center"/>
        <w:rPr>
          <w:sz w:val="16"/>
          <w:szCs w:val="16"/>
        </w:rPr>
      </w:pPr>
    </w:p>
    <w:p w:rsidR="001C2BD1" w:rsidRPr="001C2BD1" w:rsidRDefault="001C2BD1" w:rsidP="001C2BD1">
      <w:pPr>
        <w:pStyle w:val="a3"/>
        <w:spacing w:before="0" w:beforeAutospacing="0" w:after="0"/>
        <w:jc w:val="center"/>
        <w:rPr>
          <w:sz w:val="16"/>
          <w:szCs w:val="16"/>
        </w:rPr>
      </w:pPr>
      <w:r w:rsidRPr="001C2BD1">
        <w:rPr>
          <w:sz w:val="16"/>
          <w:szCs w:val="16"/>
        </w:rPr>
        <w:br w:type="textWrapping" w:clear="all"/>
      </w:r>
      <w:r w:rsidRPr="001C2BD1">
        <w:rPr>
          <w:color w:val="000000"/>
          <w:sz w:val="16"/>
          <w:szCs w:val="16"/>
        </w:rPr>
        <w:t>ПОСТАНОВЛЕНИЕ</w:t>
      </w:r>
    </w:p>
    <w:p w:rsidR="001C2BD1" w:rsidRPr="001C2BD1" w:rsidRDefault="001C2BD1" w:rsidP="001C2BD1">
      <w:pPr>
        <w:pStyle w:val="a3"/>
        <w:spacing w:before="0" w:beforeAutospacing="0" w:after="0"/>
        <w:jc w:val="center"/>
        <w:rPr>
          <w:sz w:val="16"/>
          <w:szCs w:val="16"/>
        </w:rPr>
      </w:pPr>
      <w:r w:rsidRPr="001C2BD1">
        <w:rPr>
          <w:color w:val="000000"/>
          <w:sz w:val="16"/>
          <w:szCs w:val="16"/>
        </w:rPr>
        <w:t>АДМИНИСТРАЦИЯ ОСТРОВСКОГО МУНИЦИПАЛЬНОГО РАЙОНА</w:t>
      </w:r>
    </w:p>
    <w:p w:rsidR="001C2BD1" w:rsidRPr="001C2BD1" w:rsidRDefault="001C2BD1" w:rsidP="001C2BD1">
      <w:pPr>
        <w:pStyle w:val="a3"/>
        <w:spacing w:before="0" w:beforeAutospacing="0" w:after="0"/>
        <w:jc w:val="center"/>
        <w:rPr>
          <w:sz w:val="16"/>
          <w:szCs w:val="16"/>
        </w:rPr>
      </w:pPr>
      <w:r w:rsidRPr="001C2BD1">
        <w:rPr>
          <w:color w:val="000000"/>
          <w:sz w:val="16"/>
          <w:szCs w:val="16"/>
        </w:rPr>
        <w:t>КОСТРОМСКОЙ ОБЛАСТИ</w:t>
      </w:r>
    </w:p>
    <w:p w:rsidR="001C2BD1" w:rsidRPr="001C2BD1" w:rsidRDefault="001C2BD1" w:rsidP="001C2BD1">
      <w:pPr>
        <w:rPr>
          <w:b/>
          <w:sz w:val="16"/>
          <w:szCs w:val="16"/>
        </w:rPr>
      </w:pPr>
    </w:p>
    <w:p w:rsidR="001C2BD1" w:rsidRPr="001C2BD1" w:rsidRDefault="001C2BD1" w:rsidP="001C2BD1">
      <w:pPr>
        <w:rPr>
          <w:sz w:val="16"/>
          <w:szCs w:val="16"/>
        </w:rPr>
      </w:pPr>
    </w:p>
    <w:p w:rsidR="001C2BD1" w:rsidRPr="001C2BD1" w:rsidRDefault="001C2BD1" w:rsidP="001C2BD1">
      <w:pPr>
        <w:rPr>
          <w:sz w:val="16"/>
          <w:szCs w:val="16"/>
        </w:rPr>
      </w:pPr>
    </w:p>
    <w:p w:rsidR="001C2BD1" w:rsidRPr="001C2BD1" w:rsidRDefault="001C2BD1" w:rsidP="001C2BD1">
      <w:pPr>
        <w:ind w:left="284"/>
        <w:rPr>
          <w:sz w:val="16"/>
          <w:szCs w:val="16"/>
        </w:rPr>
      </w:pPr>
      <w:r w:rsidRPr="001C2BD1">
        <w:rPr>
          <w:sz w:val="16"/>
          <w:szCs w:val="16"/>
        </w:rPr>
        <w:t>« 27 » июня  2018 г. № 397                                                          п</w:t>
      </w:r>
      <w:proofErr w:type="gramStart"/>
      <w:r w:rsidRPr="001C2BD1">
        <w:rPr>
          <w:sz w:val="16"/>
          <w:szCs w:val="16"/>
        </w:rPr>
        <w:t>.О</w:t>
      </w:r>
      <w:proofErr w:type="gramEnd"/>
      <w:r w:rsidRPr="001C2BD1">
        <w:rPr>
          <w:sz w:val="16"/>
          <w:szCs w:val="16"/>
        </w:rPr>
        <w:t>стровское</w:t>
      </w:r>
    </w:p>
    <w:p w:rsidR="001C2BD1" w:rsidRPr="001C2BD1" w:rsidRDefault="001C2BD1" w:rsidP="001C2BD1">
      <w:pPr>
        <w:ind w:left="284"/>
        <w:rPr>
          <w:sz w:val="16"/>
          <w:szCs w:val="16"/>
        </w:rPr>
      </w:pPr>
    </w:p>
    <w:p w:rsidR="001C2BD1" w:rsidRPr="001C2BD1" w:rsidRDefault="001C2BD1" w:rsidP="001C2BD1">
      <w:pPr>
        <w:rPr>
          <w:sz w:val="16"/>
          <w:szCs w:val="16"/>
        </w:rPr>
      </w:pPr>
    </w:p>
    <w:p w:rsidR="001C2BD1" w:rsidRPr="001C2BD1" w:rsidRDefault="001C2BD1" w:rsidP="001C2BD1">
      <w:pPr>
        <w:jc w:val="both"/>
        <w:outlineLvl w:val="0"/>
        <w:rPr>
          <w:bCs/>
          <w:sz w:val="16"/>
          <w:szCs w:val="16"/>
        </w:rPr>
      </w:pPr>
      <w:r w:rsidRPr="001C2BD1">
        <w:rPr>
          <w:sz w:val="16"/>
          <w:szCs w:val="16"/>
        </w:rPr>
        <w:t>Об утверждении п</w:t>
      </w:r>
      <w:r w:rsidRPr="001C2BD1">
        <w:rPr>
          <w:bCs/>
          <w:sz w:val="16"/>
          <w:szCs w:val="16"/>
        </w:rPr>
        <w:t xml:space="preserve">лана мероприятий  </w:t>
      </w:r>
      <w:r w:rsidRPr="001C2BD1">
        <w:rPr>
          <w:noProof/>
          <w:color w:val="000000"/>
          <w:sz w:val="16"/>
          <w:szCs w:val="16"/>
        </w:rPr>
        <w:t xml:space="preserve"> по реализации Стратегии социально-экономического развития</w:t>
      </w:r>
      <w:r w:rsidRPr="001C2BD1">
        <w:rPr>
          <w:bCs/>
          <w:sz w:val="16"/>
          <w:szCs w:val="16"/>
        </w:rPr>
        <w:t xml:space="preserve"> Островского муниципального района</w:t>
      </w:r>
      <w:r w:rsidRPr="001C2BD1">
        <w:rPr>
          <w:noProof/>
          <w:color w:val="000000"/>
          <w:sz w:val="16"/>
          <w:szCs w:val="16"/>
        </w:rPr>
        <w:t xml:space="preserve"> Костромской области на период до 2025 года</w:t>
      </w:r>
    </w:p>
    <w:p w:rsidR="001C2BD1" w:rsidRPr="001C2BD1" w:rsidRDefault="001C2BD1" w:rsidP="001C2BD1">
      <w:pPr>
        <w:pStyle w:val="ae"/>
        <w:spacing w:after="0"/>
        <w:jc w:val="center"/>
        <w:rPr>
          <w:b/>
          <w:sz w:val="16"/>
          <w:szCs w:val="16"/>
        </w:rPr>
      </w:pPr>
    </w:p>
    <w:p w:rsidR="001C2BD1" w:rsidRPr="001C2BD1" w:rsidRDefault="001C2BD1" w:rsidP="001C2BD1">
      <w:pPr>
        <w:pStyle w:val="ae"/>
        <w:spacing w:after="0"/>
        <w:rPr>
          <w:b/>
          <w:sz w:val="16"/>
          <w:szCs w:val="16"/>
        </w:rPr>
      </w:pPr>
    </w:p>
    <w:p w:rsidR="001C2BD1" w:rsidRPr="001C2BD1" w:rsidRDefault="001C2BD1" w:rsidP="001C2BD1">
      <w:pPr>
        <w:tabs>
          <w:tab w:val="left" w:pos="0"/>
        </w:tabs>
        <w:jc w:val="both"/>
        <w:rPr>
          <w:sz w:val="16"/>
          <w:szCs w:val="16"/>
        </w:rPr>
      </w:pPr>
      <w:proofErr w:type="gramStart"/>
      <w:r w:rsidRPr="001C2BD1">
        <w:rPr>
          <w:sz w:val="16"/>
          <w:szCs w:val="16"/>
          <w:shd w:val="clear" w:color="auto" w:fill="FFFFFF"/>
        </w:rPr>
        <w:t>Во исполнение Федерального закона от 28 июня 2014 года N 172-ФЗ "О стратегическом планировании в Российской Федерации",  в соответствии с постановлением администрации Островского муниципального района от 22 декабря 2017г. № 650 «</w:t>
      </w:r>
      <w:r w:rsidRPr="001C2BD1">
        <w:rPr>
          <w:sz w:val="16"/>
          <w:szCs w:val="16"/>
        </w:rPr>
        <w:t xml:space="preserve">О Порядке разработки, корректировки, осуществления мониторинга и контроля реализации Стратегии социально-экономического развития Островского муниципального района Костромской области» </w:t>
      </w:r>
      <w:r w:rsidRPr="001C2BD1">
        <w:rPr>
          <w:sz w:val="16"/>
          <w:szCs w:val="16"/>
          <w:shd w:val="clear" w:color="auto" w:fill="FFFFFF"/>
        </w:rPr>
        <w:t xml:space="preserve"> и в целях реализации Стратегии социально-экономического развития Островского муниципального района Костромской области на</w:t>
      </w:r>
      <w:proofErr w:type="gramEnd"/>
      <w:r w:rsidRPr="001C2BD1">
        <w:rPr>
          <w:sz w:val="16"/>
          <w:szCs w:val="16"/>
          <w:shd w:val="clear" w:color="auto" w:fill="FFFFFF"/>
        </w:rPr>
        <w:t xml:space="preserve"> период до 2025 года</w:t>
      </w:r>
      <w:r w:rsidRPr="001C2BD1">
        <w:rPr>
          <w:sz w:val="16"/>
          <w:szCs w:val="16"/>
        </w:rPr>
        <w:t>, администрация Островского муниципального района Костромской области ПОСТАНОВЛЯЕТ:</w:t>
      </w:r>
    </w:p>
    <w:p w:rsidR="001C2BD1" w:rsidRPr="001C2BD1" w:rsidRDefault="001C2BD1" w:rsidP="001C2BD1">
      <w:pPr>
        <w:pStyle w:val="ae"/>
        <w:spacing w:after="0"/>
        <w:jc w:val="both"/>
        <w:rPr>
          <w:sz w:val="16"/>
          <w:szCs w:val="16"/>
        </w:rPr>
      </w:pPr>
    </w:p>
    <w:p w:rsidR="001C2BD1" w:rsidRPr="001C2BD1" w:rsidRDefault="001C2BD1" w:rsidP="001C2BD1">
      <w:pPr>
        <w:jc w:val="both"/>
        <w:outlineLvl w:val="0"/>
        <w:rPr>
          <w:bCs/>
          <w:sz w:val="16"/>
          <w:szCs w:val="16"/>
        </w:rPr>
      </w:pPr>
      <w:r w:rsidRPr="001C2BD1">
        <w:rPr>
          <w:sz w:val="16"/>
          <w:szCs w:val="16"/>
        </w:rPr>
        <w:t xml:space="preserve">    1.Утвердить прилагаемый план </w:t>
      </w:r>
      <w:r w:rsidRPr="001C2BD1">
        <w:rPr>
          <w:bCs/>
          <w:sz w:val="16"/>
          <w:szCs w:val="16"/>
        </w:rPr>
        <w:t xml:space="preserve">мероприятий   </w:t>
      </w:r>
      <w:r w:rsidRPr="001C2BD1">
        <w:rPr>
          <w:noProof/>
          <w:color w:val="000000"/>
          <w:sz w:val="16"/>
          <w:szCs w:val="16"/>
        </w:rPr>
        <w:t>по реализации Стратегии социально-экономического развития</w:t>
      </w:r>
      <w:r w:rsidRPr="001C2BD1">
        <w:rPr>
          <w:bCs/>
          <w:sz w:val="16"/>
          <w:szCs w:val="16"/>
        </w:rPr>
        <w:t xml:space="preserve"> Островского муниципального района</w:t>
      </w:r>
      <w:r w:rsidRPr="001C2BD1">
        <w:rPr>
          <w:noProof/>
          <w:color w:val="000000"/>
          <w:sz w:val="16"/>
          <w:szCs w:val="16"/>
        </w:rPr>
        <w:t xml:space="preserve"> Костромской области на период до 2025 года.</w:t>
      </w:r>
    </w:p>
    <w:p w:rsidR="001C2BD1" w:rsidRPr="001C2BD1" w:rsidRDefault="001C2BD1" w:rsidP="001C2BD1">
      <w:pPr>
        <w:pStyle w:val="ae"/>
        <w:spacing w:after="0"/>
        <w:jc w:val="both"/>
        <w:rPr>
          <w:sz w:val="16"/>
          <w:szCs w:val="16"/>
        </w:rPr>
      </w:pPr>
      <w:r w:rsidRPr="001C2BD1">
        <w:rPr>
          <w:sz w:val="16"/>
          <w:szCs w:val="16"/>
        </w:rPr>
        <w:t xml:space="preserve">   2.Настоящее постановление подлежит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w:t>
      </w:r>
      <w:proofErr w:type="spellStart"/>
      <w:r w:rsidRPr="001C2BD1">
        <w:rPr>
          <w:sz w:val="16"/>
          <w:szCs w:val="16"/>
        </w:rPr>
        <w:t>www</w:t>
      </w:r>
      <w:proofErr w:type="spellEnd"/>
      <w:r w:rsidRPr="001C2BD1">
        <w:rPr>
          <w:sz w:val="16"/>
          <w:szCs w:val="16"/>
        </w:rPr>
        <w:t>.</w:t>
      </w:r>
      <w:proofErr w:type="spellStart"/>
      <w:r w:rsidRPr="001C2BD1">
        <w:rPr>
          <w:sz w:val="16"/>
          <w:szCs w:val="16"/>
          <w:lang w:val="en-US"/>
        </w:rPr>
        <w:t>ostrovskoe</w:t>
      </w:r>
      <w:proofErr w:type="spellEnd"/>
      <w:r w:rsidRPr="001C2BD1">
        <w:rPr>
          <w:sz w:val="16"/>
          <w:szCs w:val="16"/>
        </w:rPr>
        <w:t>.</w:t>
      </w:r>
      <w:proofErr w:type="spellStart"/>
      <w:r w:rsidRPr="001C2BD1">
        <w:rPr>
          <w:sz w:val="16"/>
          <w:szCs w:val="16"/>
          <w:lang w:val="en-US"/>
        </w:rPr>
        <w:t>ru</w:t>
      </w:r>
      <w:proofErr w:type="spellEnd"/>
      <w:r w:rsidRPr="001C2BD1">
        <w:rPr>
          <w:sz w:val="16"/>
          <w:szCs w:val="16"/>
        </w:rPr>
        <w:t>.</w:t>
      </w:r>
    </w:p>
    <w:p w:rsidR="001C2BD1" w:rsidRPr="001C2BD1" w:rsidRDefault="001C2BD1" w:rsidP="001C2BD1">
      <w:pPr>
        <w:jc w:val="both"/>
        <w:rPr>
          <w:sz w:val="16"/>
          <w:szCs w:val="16"/>
        </w:rPr>
      </w:pPr>
      <w:r w:rsidRPr="001C2BD1">
        <w:rPr>
          <w:sz w:val="16"/>
          <w:szCs w:val="16"/>
        </w:rPr>
        <w:t xml:space="preserve">    3.Настоящее постановление вступает в силу со дня подписания.</w:t>
      </w:r>
    </w:p>
    <w:p w:rsidR="001C2BD1" w:rsidRPr="001C2BD1" w:rsidRDefault="001C2BD1" w:rsidP="001C2BD1">
      <w:pPr>
        <w:jc w:val="both"/>
        <w:rPr>
          <w:sz w:val="16"/>
          <w:szCs w:val="16"/>
        </w:rPr>
      </w:pPr>
    </w:p>
    <w:p w:rsidR="001C2BD1" w:rsidRPr="001C2BD1" w:rsidRDefault="001C2BD1" w:rsidP="001C2BD1">
      <w:pPr>
        <w:jc w:val="both"/>
        <w:rPr>
          <w:sz w:val="16"/>
          <w:szCs w:val="16"/>
        </w:rPr>
      </w:pPr>
    </w:p>
    <w:p w:rsidR="001C2BD1" w:rsidRPr="001C2BD1" w:rsidRDefault="001C2BD1" w:rsidP="001C2BD1">
      <w:pPr>
        <w:rPr>
          <w:sz w:val="16"/>
          <w:szCs w:val="16"/>
        </w:rPr>
      </w:pPr>
    </w:p>
    <w:p w:rsidR="001C2BD1" w:rsidRPr="001C2BD1" w:rsidRDefault="001C2BD1" w:rsidP="001C2BD1">
      <w:pPr>
        <w:tabs>
          <w:tab w:val="left" w:pos="-150"/>
        </w:tabs>
        <w:spacing w:before="28" w:after="28" w:line="100" w:lineRule="atLeast"/>
        <w:jc w:val="both"/>
        <w:rPr>
          <w:rStyle w:val="FontStyle12"/>
          <w:sz w:val="16"/>
          <w:szCs w:val="16"/>
        </w:rPr>
      </w:pPr>
      <w:r w:rsidRPr="001C2BD1">
        <w:rPr>
          <w:rStyle w:val="FontStyle12"/>
          <w:sz w:val="16"/>
          <w:szCs w:val="16"/>
        </w:rPr>
        <w:t xml:space="preserve">Глава Островского муниципального района  </w:t>
      </w:r>
    </w:p>
    <w:p w:rsidR="001C2BD1" w:rsidRPr="001C2BD1" w:rsidRDefault="001C2BD1" w:rsidP="00C616D8">
      <w:pPr>
        <w:tabs>
          <w:tab w:val="left" w:pos="-150"/>
        </w:tabs>
        <w:spacing w:before="28" w:after="28" w:line="100" w:lineRule="atLeast"/>
        <w:jc w:val="both"/>
        <w:rPr>
          <w:sz w:val="16"/>
          <w:szCs w:val="16"/>
        </w:rPr>
      </w:pPr>
      <w:r w:rsidRPr="001C2BD1">
        <w:rPr>
          <w:rStyle w:val="FontStyle12"/>
          <w:sz w:val="16"/>
          <w:szCs w:val="16"/>
        </w:rPr>
        <w:t>Костромской области:                                                                    Г.А.Полякова</w:t>
      </w:r>
    </w:p>
    <w:p w:rsidR="001C2BD1" w:rsidRDefault="001C2BD1" w:rsidP="001C2BD1">
      <w:pPr>
        <w:jc w:val="center"/>
        <w:rPr>
          <w:sz w:val="16"/>
          <w:szCs w:val="16"/>
        </w:rPr>
        <w:sectPr w:rsidR="001C2BD1" w:rsidSect="00C616D8">
          <w:pgSz w:w="11907" w:h="16840" w:code="9"/>
          <w:pgMar w:top="426" w:right="283" w:bottom="426" w:left="709" w:header="0" w:footer="0" w:gutter="0"/>
          <w:cols w:space="720"/>
          <w:docGrid w:linePitch="272"/>
        </w:sectPr>
      </w:pPr>
    </w:p>
    <w:p w:rsidR="001C2BD1" w:rsidRPr="001C2BD1" w:rsidRDefault="001C2BD1" w:rsidP="001C2BD1">
      <w:pPr>
        <w:jc w:val="right"/>
        <w:outlineLvl w:val="0"/>
        <w:rPr>
          <w:bCs/>
          <w:sz w:val="16"/>
          <w:szCs w:val="16"/>
        </w:rPr>
      </w:pPr>
      <w:r w:rsidRPr="001C2BD1">
        <w:rPr>
          <w:bCs/>
          <w:sz w:val="16"/>
          <w:szCs w:val="16"/>
        </w:rPr>
        <w:lastRenderedPageBreak/>
        <w:t xml:space="preserve">Приложение </w:t>
      </w:r>
    </w:p>
    <w:p w:rsidR="001C2BD1" w:rsidRPr="001C2BD1" w:rsidRDefault="001C2BD1" w:rsidP="001C2BD1">
      <w:pPr>
        <w:jc w:val="right"/>
        <w:outlineLvl w:val="0"/>
        <w:rPr>
          <w:bCs/>
          <w:sz w:val="16"/>
          <w:szCs w:val="16"/>
        </w:rPr>
      </w:pPr>
      <w:r w:rsidRPr="001C2BD1">
        <w:rPr>
          <w:bCs/>
          <w:sz w:val="16"/>
          <w:szCs w:val="16"/>
        </w:rPr>
        <w:t xml:space="preserve">к постановлению </w:t>
      </w:r>
    </w:p>
    <w:p w:rsidR="001C2BD1" w:rsidRPr="001C2BD1" w:rsidRDefault="001C2BD1" w:rsidP="001C2BD1">
      <w:pPr>
        <w:jc w:val="right"/>
        <w:outlineLvl w:val="0"/>
        <w:rPr>
          <w:bCs/>
          <w:sz w:val="16"/>
          <w:szCs w:val="16"/>
        </w:rPr>
      </w:pPr>
      <w:r w:rsidRPr="001C2BD1">
        <w:rPr>
          <w:bCs/>
          <w:sz w:val="16"/>
          <w:szCs w:val="16"/>
        </w:rPr>
        <w:t xml:space="preserve">администрации Островского муниципального района </w:t>
      </w:r>
    </w:p>
    <w:p w:rsidR="001C2BD1" w:rsidRPr="001C2BD1" w:rsidRDefault="001C2BD1" w:rsidP="001C2BD1">
      <w:pPr>
        <w:jc w:val="right"/>
        <w:outlineLvl w:val="0"/>
        <w:rPr>
          <w:bCs/>
          <w:sz w:val="16"/>
          <w:szCs w:val="16"/>
        </w:rPr>
      </w:pPr>
      <w:r w:rsidRPr="001C2BD1">
        <w:rPr>
          <w:bCs/>
          <w:sz w:val="16"/>
          <w:szCs w:val="16"/>
        </w:rPr>
        <w:t>от «27 »   06  2018г. № 397</w:t>
      </w:r>
    </w:p>
    <w:p w:rsidR="001C2BD1" w:rsidRPr="001C2BD1" w:rsidRDefault="001C2BD1" w:rsidP="001C2BD1">
      <w:pPr>
        <w:jc w:val="center"/>
        <w:outlineLvl w:val="0"/>
        <w:rPr>
          <w:b/>
          <w:bCs/>
          <w:sz w:val="16"/>
          <w:szCs w:val="16"/>
        </w:rPr>
      </w:pPr>
    </w:p>
    <w:p w:rsidR="001C2BD1" w:rsidRPr="001C2BD1" w:rsidRDefault="001C2BD1" w:rsidP="001C2BD1">
      <w:pPr>
        <w:jc w:val="center"/>
        <w:outlineLvl w:val="0"/>
        <w:rPr>
          <w:b/>
          <w:bCs/>
          <w:sz w:val="16"/>
          <w:szCs w:val="16"/>
        </w:rPr>
      </w:pPr>
    </w:p>
    <w:p w:rsidR="001C2BD1" w:rsidRPr="001C2BD1" w:rsidRDefault="001C2BD1" w:rsidP="001C2BD1">
      <w:pPr>
        <w:jc w:val="center"/>
        <w:outlineLvl w:val="0"/>
        <w:rPr>
          <w:b/>
          <w:bCs/>
          <w:sz w:val="16"/>
          <w:szCs w:val="16"/>
        </w:rPr>
      </w:pPr>
      <w:r w:rsidRPr="001C2BD1">
        <w:rPr>
          <w:b/>
          <w:bCs/>
          <w:sz w:val="16"/>
          <w:szCs w:val="16"/>
        </w:rPr>
        <w:t xml:space="preserve">План мероприятий  </w:t>
      </w:r>
    </w:p>
    <w:p w:rsidR="001C2BD1" w:rsidRPr="001C2BD1" w:rsidRDefault="001C2BD1" w:rsidP="001C2BD1">
      <w:pPr>
        <w:jc w:val="center"/>
        <w:rPr>
          <w:b/>
          <w:noProof/>
          <w:color w:val="000000"/>
          <w:sz w:val="16"/>
          <w:szCs w:val="16"/>
        </w:rPr>
      </w:pPr>
      <w:r w:rsidRPr="001C2BD1">
        <w:rPr>
          <w:b/>
          <w:noProof/>
          <w:color w:val="000000"/>
          <w:sz w:val="16"/>
          <w:szCs w:val="16"/>
        </w:rPr>
        <w:t xml:space="preserve"> по реализации Стратегии социально-экономического развития</w:t>
      </w:r>
    </w:p>
    <w:p w:rsidR="001C2BD1" w:rsidRPr="001C2BD1" w:rsidRDefault="001C2BD1" w:rsidP="001C2BD1">
      <w:pPr>
        <w:jc w:val="center"/>
        <w:rPr>
          <w:b/>
          <w:noProof/>
          <w:color w:val="000000"/>
          <w:sz w:val="16"/>
          <w:szCs w:val="16"/>
        </w:rPr>
      </w:pPr>
      <w:r w:rsidRPr="001C2BD1">
        <w:rPr>
          <w:b/>
          <w:noProof/>
          <w:color w:val="000000"/>
          <w:sz w:val="16"/>
          <w:szCs w:val="16"/>
        </w:rPr>
        <w:t xml:space="preserve"> </w:t>
      </w:r>
      <w:r w:rsidRPr="001C2BD1">
        <w:rPr>
          <w:b/>
          <w:bCs/>
          <w:sz w:val="16"/>
          <w:szCs w:val="16"/>
        </w:rPr>
        <w:t>Островского муниципального района</w:t>
      </w:r>
      <w:r w:rsidRPr="001C2BD1">
        <w:rPr>
          <w:b/>
          <w:noProof/>
          <w:color w:val="000000"/>
          <w:sz w:val="16"/>
          <w:szCs w:val="16"/>
        </w:rPr>
        <w:t xml:space="preserve"> Костромской области на период до 2025 года</w:t>
      </w:r>
    </w:p>
    <w:tbl>
      <w:tblPr>
        <w:tblStyle w:val="a4"/>
        <w:tblW w:w="0" w:type="auto"/>
        <w:tblLayout w:type="fixed"/>
        <w:tblLook w:val="04A0"/>
      </w:tblPr>
      <w:tblGrid>
        <w:gridCol w:w="675"/>
        <w:gridCol w:w="2552"/>
        <w:gridCol w:w="2552"/>
        <w:gridCol w:w="2551"/>
        <w:gridCol w:w="851"/>
        <w:gridCol w:w="120"/>
        <w:gridCol w:w="15"/>
        <w:gridCol w:w="45"/>
        <w:gridCol w:w="30"/>
        <w:gridCol w:w="45"/>
        <w:gridCol w:w="595"/>
        <w:gridCol w:w="75"/>
        <w:gridCol w:w="30"/>
        <w:gridCol w:w="120"/>
        <w:gridCol w:w="625"/>
        <w:gridCol w:w="45"/>
        <w:gridCol w:w="11"/>
        <w:gridCol w:w="19"/>
        <w:gridCol w:w="667"/>
        <w:gridCol w:w="15"/>
        <w:gridCol w:w="15"/>
        <w:gridCol w:w="2804"/>
        <w:gridCol w:w="15"/>
        <w:gridCol w:w="15"/>
      </w:tblGrid>
      <w:tr w:rsidR="001C2BD1" w:rsidRPr="001C2BD1" w:rsidTr="001C2BD1">
        <w:trPr>
          <w:trHeight w:val="285"/>
        </w:trPr>
        <w:tc>
          <w:tcPr>
            <w:tcW w:w="675" w:type="dxa"/>
            <w:vMerge w:val="restart"/>
          </w:tcPr>
          <w:p w:rsidR="001C2BD1" w:rsidRPr="001C2BD1" w:rsidRDefault="001C2BD1" w:rsidP="001C2BD1">
            <w:pPr>
              <w:jc w:val="center"/>
              <w:rPr>
                <w:sz w:val="16"/>
                <w:szCs w:val="16"/>
              </w:rPr>
            </w:pPr>
            <w:r w:rsidRPr="001C2BD1">
              <w:rPr>
                <w:sz w:val="16"/>
                <w:szCs w:val="16"/>
              </w:rPr>
              <w:t>№</w:t>
            </w:r>
          </w:p>
          <w:p w:rsidR="001C2BD1" w:rsidRPr="001C2BD1" w:rsidRDefault="001C2BD1" w:rsidP="001C2BD1">
            <w:pPr>
              <w:jc w:val="center"/>
              <w:rPr>
                <w:sz w:val="16"/>
                <w:szCs w:val="16"/>
              </w:rPr>
            </w:pPr>
            <w:r w:rsidRPr="001C2BD1">
              <w:rPr>
                <w:sz w:val="16"/>
                <w:szCs w:val="16"/>
              </w:rPr>
              <w:t xml:space="preserve"> </w:t>
            </w:r>
            <w:proofErr w:type="spellStart"/>
            <w:proofErr w:type="gramStart"/>
            <w:r w:rsidRPr="001C2BD1">
              <w:rPr>
                <w:sz w:val="16"/>
                <w:szCs w:val="16"/>
              </w:rPr>
              <w:t>п</w:t>
            </w:r>
            <w:proofErr w:type="spellEnd"/>
            <w:proofErr w:type="gramEnd"/>
            <w:r w:rsidRPr="001C2BD1">
              <w:rPr>
                <w:sz w:val="16"/>
                <w:szCs w:val="16"/>
              </w:rPr>
              <w:t>/</w:t>
            </w:r>
            <w:proofErr w:type="spellStart"/>
            <w:r w:rsidRPr="001C2BD1">
              <w:rPr>
                <w:sz w:val="16"/>
                <w:szCs w:val="16"/>
              </w:rPr>
              <w:t>п</w:t>
            </w:r>
            <w:proofErr w:type="spellEnd"/>
          </w:p>
        </w:tc>
        <w:tc>
          <w:tcPr>
            <w:tcW w:w="2552" w:type="dxa"/>
            <w:vMerge w:val="restart"/>
          </w:tcPr>
          <w:p w:rsidR="001C2BD1" w:rsidRPr="001C2BD1" w:rsidRDefault="001C2BD1" w:rsidP="001C2BD1">
            <w:pPr>
              <w:jc w:val="center"/>
              <w:rPr>
                <w:sz w:val="16"/>
                <w:szCs w:val="16"/>
              </w:rPr>
            </w:pPr>
            <w:r w:rsidRPr="001C2BD1">
              <w:rPr>
                <w:sz w:val="16"/>
                <w:szCs w:val="16"/>
              </w:rPr>
              <w:t>Содержание мероприятия</w:t>
            </w:r>
          </w:p>
        </w:tc>
        <w:tc>
          <w:tcPr>
            <w:tcW w:w="2552" w:type="dxa"/>
            <w:vMerge w:val="restart"/>
          </w:tcPr>
          <w:p w:rsidR="001C2BD1" w:rsidRPr="001C2BD1" w:rsidRDefault="001C2BD1" w:rsidP="001C2BD1">
            <w:pPr>
              <w:jc w:val="center"/>
              <w:rPr>
                <w:sz w:val="16"/>
                <w:szCs w:val="16"/>
              </w:rPr>
            </w:pPr>
            <w:r w:rsidRPr="001C2BD1">
              <w:rPr>
                <w:sz w:val="16"/>
                <w:szCs w:val="16"/>
              </w:rPr>
              <w:t>Форма исполнения</w:t>
            </w:r>
          </w:p>
        </w:tc>
        <w:tc>
          <w:tcPr>
            <w:tcW w:w="2551" w:type="dxa"/>
            <w:vMerge w:val="restart"/>
          </w:tcPr>
          <w:p w:rsidR="001C2BD1" w:rsidRPr="001C2BD1" w:rsidRDefault="001C2BD1" w:rsidP="001C2BD1">
            <w:pPr>
              <w:jc w:val="center"/>
              <w:rPr>
                <w:sz w:val="16"/>
                <w:szCs w:val="16"/>
              </w:rPr>
            </w:pPr>
            <w:r w:rsidRPr="001C2BD1">
              <w:rPr>
                <w:sz w:val="16"/>
                <w:szCs w:val="16"/>
              </w:rPr>
              <w:t>Ожидаемый результат, целевой показатель</w:t>
            </w:r>
          </w:p>
        </w:tc>
        <w:tc>
          <w:tcPr>
            <w:tcW w:w="3323" w:type="dxa"/>
            <w:gridSpan w:val="17"/>
            <w:tcBorders>
              <w:bottom w:val="single" w:sz="4" w:space="0" w:color="auto"/>
            </w:tcBorders>
          </w:tcPr>
          <w:p w:rsidR="001C2BD1" w:rsidRPr="001C2BD1" w:rsidRDefault="001C2BD1" w:rsidP="001C2BD1">
            <w:pPr>
              <w:jc w:val="center"/>
              <w:rPr>
                <w:sz w:val="16"/>
                <w:szCs w:val="16"/>
              </w:rPr>
            </w:pPr>
            <w:r w:rsidRPr="001C2BD1">
              <w:rPr>
                <w:sz w:val="16"/>
                <w:szCs w:val="16"/>
              </w:rPr>
              <w:t>Срок исполнения</w:t>
            </w:r>
          </w:p>
        </w:tc>
        <w:tc>
          <w:tcPr>
            <w:tcW w:w="2834" w:type="dxa"/>
            <w:gridSpan w:val="3"/>
          </w:tcPr>
          <w:p w:rsidR="001C2BD1" w:rsidRPr="001C2BD1" w:rsidRDefault="001C2BD1" w:rsidP="001C2BD1">
            <w:pPr>
              <w:jc w:val="center"/>
              <w:rPr>
                <w:sz w:val="16"/>
                <w:szCs w:val="16"/>
              </w:rPr>
            </w:pPr>
            <w:r w:rsidRPr="001C2BD1">
              <w:rPr>
                <w:sz w:val="16"/>
                <w:szCs w:val="16"/>
              </w:rPr>
              <w:t>Ответственный исполнитель</w:t>
            </w:r>
          </w:p>
        </w:tc>
      </w:tr>
      <w:tr w:rsidR="001C2BD1" w:rsidRPr="001C2BD1" w:rsidTr="001C2BD1">
        <w:trPr>
          <w:trHeight w:val="290"/>
        </w:trPr>
        <w:tc>
          <w:tcPr>
            <w:tcW w:w="675" w:type="dxa"/>
            <w:vMerge/>
          </w:tcPr>
          <w:p w:rsidR="001C2BD1" w:rsidRPr="001C2BD1" w:rsidRDefault="001C2BD1" w:rsidP="001C2BD1">
            <w:pPr>
              <w:jc w:val="center"/>
              <w:rPr>
                <w:sz w:val="16"/>
                <w:szCs w:val="16"/>
              </w:rPr>
            </w:pPr>
          </w:p>
        </w:tc>
        <w:tc>
          <w:tcPr>
            <w:tcW w:w="2552" w:type="dxa"/>
            <w:vMerge/>
          </w:tcPr>
          <w:p w:rsidR="001C2BD1" w:rsidRPr="001C2BD1" w:rsidRDefault="001C2BD1" w:rsidP="001C2BD1">
            <w:pPr>
              <w:jc w:val="center"/>
              <w:rPr>
                <w:sz w:val="16"/>
                <w:szCs w:val="16"/>
              </w:rPr>
            </w:pPr>
          </w:p>
        </w:tc>
        <w:tc>
          <w:tcPr>
            <w:tcW w:w="2552" w:type="dxa"/>
            <w:vMerge/>
          </w:tcPr>
          <w:p w:rsidR="001C2BD1" w:rsidRPr="001C2BD1" w:rsidRDefault="001C2BD1" w:rsidP="001C2BD1">
            <w:pPr>
              <w:jc w:val="center"/>
              <w:rPr>
                <w:sz w:val="16"/>
                <w:szCs w:val="16"/>
              </w:rPr>
            </w:pPr>
          </w:p>
        </w:tc>
        <w:tc>
          <w:tcPr>
            <w:tcW w:w="2551" w:type="dxa"/>
            <w:vMerge/>
          </w:tcPr>
          <w:p w:rsidR="001C2BD1" w:rsidRPr="001C2BD1" w:rsidRDefault="001C2BD1" w:rsidP="001C2BD1">
            <w:pPr>
              <w:jc w:val="center"/>
              <w:rPr>
                <w:sz w:val="16"/>
                <w:szCs w:val="16"/>
              </w:rPr>
            </w:pPr>
          </w:p>
        </w:tc>
        <w:tc>
          <w:tcPr>
            <w:tcW w:w="851" w:type="dxa"/>
            <w:tcBorders>
              <w:top w:val="single" w:sz="4" w:space="0" w:color="auto"/>
              <w:right w:val="single" w:sz="4" w:space="0" w:color="auto"/>
            </w:tcBorders>
          </w:tcPr>
          <w:p w:rsidR="001C2BD1" w:rsidRPr="001C2BD1" w:rsidRDefault="001C2BD1" w:rsidP="001C2BD1">
            <w:pPr>
              <w:jc w:val="center"/>
              <w:rPr>
                <w:sz w:val="16"/>
                <w:szCs w:val="16"/>
              </w:rPr>
            </w:pPr>
            <w:r w:rsidRPr="001C2BD1">
              <w:rPr>
                <w:sz w:val="16"/>
                <w:szCs w:val="16"/>
              </w:rPr>
              <w:t>2018</w:t>
            </w:r>
          </w:p>
        </w:tc>
        <w:tc>
          <w:tcPr>
            <w:tcW w:w="850" w:type="dxa"/>
            <w:gridSpan w:val="6"/>
            <w:tcBorders>
              <w:top w:val="single" w:sz="4" w:space="0" w:color="auto"/>
              <w:left w:val="single" w:sz="4" w:space="0" w:color="auto"/>
              <w:right w:val="single" w:sz="4" w:space="0" w:color="auto"/>
            </w:tcBorders>
          </w:tcPr>
          <w:p w:rsidR="001C2BD1" w:rsidRPr="001C2BD1" w:rsidRDefault="001C2BD1" w:rsidP="001C2BD1">
            <w:pPr>
              <w:jc w:val="center"/>
              <w:rPr>
                <w:sz w:val="16"/>
                <w:szCs w:val="16"/>
              </w:rPr>
            </w:pPr>
            <w:r w:rsidRPr="001C2BD1">
              <w:rPr>
                <w:sz w:val="16"/>
                <w:szCs w:val="16"/>
              </w:rPr>
              <w:t>2019</w:t>
            </w:r>
          </w:p>
        </w:tc>
        <w:tc>
          <w:tcPr>
            <w:tcW w:w="925" w:type="dxa"/>
            <w:gridSpan w:val="7"/>
            <w:tcBorders>
              <w:top w:val="single" w:sz="4" w:space="0" w:color="auto"/>
              <w:left w:val="single" w:sz="4" w:space="0" w:color="auto"/>
              <w:right w:val="single" w:sz="4" w:space="0" w:color="auto"/>
            </w:tcBorders>
          </w:tcPr>
          <w:p w:rsidR="001C2BD1" w:rsidRPr="001C2BD1" w:rsidRDefault="001C2BD1" w:rsidP="001C2BD1">
            <w:pPr>
              <w:jc w:val="center"/>
              <w:rPr>
                <w:sz w:val="16"/>
                <w:szCs w:val="16"/>
              </w:rPr>
            </w:pPr>
            <w:r w:rsidRPr="001C2BD1">
              <w:rPr>
                <w:sz w:val="16"/>
                <w:szCs w:val="16"/>
              </w:rPr>
              <w:t>2020</w:t>
            </w:r>
          </w:p>
        </w:tc>
        <w:tc>
          <w:tcPr>
            <w:tcW w:w="697" w:type="dxa"/>
            <w:gridSpan w:val="3"/>
            <w:tcBorders>
              <w:top w:val="single" w:sz="4" w:space="0" w:color="auto"/>
              <w:left w:val="single" w:sz="4" w:space="0" w:color="auto"/>
            </w:tcBorders>
          </w:tcPr>
          <w:p w:rsidR="001C2BD1" w:rsidRPr="001C2BD1" w:rsidRDefault="001C2BD1" w:rsidP="001C2BD1">
            <w:pPr>
              <w:jc w:val="center"/>
              <w:rPr>
                <w:sz w:val="16"/>
                <w:szCs w:val="16"/>
              </w:rPr>
            </w:pPr>
            <w:r w:rsidRPr="001C2BD1">
              <w:rPr>
                <w:sz w:val="16"/>
                <w:szCs w:val="16"/>
              </w:rPr>
              <w:t>2025</w:t>
            </w:r>
          </w:p>
        </w:tc>
        <w:tc>
          <w:tcPr>
            <w:tcW w:w="2834" w:type="dxa"/>
            <w:gridSpan w:val="3"/>
          </w:tcPr>
          <w:p w:rsidR="001C2BD1" w:rsidRPr="001C2BD1" w:rsidRDefault="001C2BD1" w:rsidP="001C2BD1">
            <w:pPr>
              <w:jc w:val="center"/>
              <w:rPr>
                <w:sz w:val="16"/>
                <w:szCs w:val="16"/>
              </w:rPr>
            </w:pPr>
          </w:p>
        </w:tc>
      </w:tr>
      <w:tr w:rsidR="001C2BD1" w:rsidRPr="001C2BD1" w:rsidTr="001C2BD1">
        <w:tc>
          <w:tcPr>
            <w:tcW w:w="14487" w:type="dxa"/>
            <w:gridSpan w:val="24"/>
          </w:tcPr>
          <w:p w:rsidR="001C2BD1" w:rsidRPr="001C2BD1" w:rsidRDefault="001C2BD1" w:rsidP="001C2BD1">
            <w:pPr>
              <w:jc w:val="center"/>
              <w:rPr>
                <w:b/>
                <w:sz w:val="16"/>
                <w:szCs w:val="16"/>
              </w:rPr>
            </w:pPr>
            <w:r w:rsidRPr="001C2BD1">
              <w:rPr>
                <w:b/>
                <w:sz w:val="16"/>
                <w:szCs w:val="16"/>
              </w:rPr>
              <w:t xml:space="preserve">Сохранение и развитие в районе традиционных производств </w:t>
            </w:r>
          </w:p>
        </w:tc>
      </w:tr>
      <w:tr w:rsidR="001C2BD1" w:rsidRPr="001C2BD1" w:rsidTr="001C2BD1">
        <w:tc>
          <w:tcPr>
            <w:tcW w:w="675" w:type="dxa"/>
          </w:tcPr>
          <w:p w:rsidR="001C2BD1" w:rsidRPr="001C2BD1" w:rsidRDefault="001C2BD1" w:rsidP="001C2BD1">
            <w:pPr>
              <w:jc w:val="center"/>
              <w:rPr>
                <w:noProof/>
                <w:color w:val="000000"/>
                <w:sz w:val="16"/>
                <w:szCs w:val="16"/>
              </w:rPr>
            </w:pPr>
            <w:r w:rsidRPr="001C2BD1">
              <w:rPr>
                <w:noProof/>
                <w:color w:val="000000"/>
                <w:sz w:val="16"/>
                <w:szCs w:val="16"/>
              </w:rPr>
              <w:t>1.</w:t>
            </w:r>
          </w:p>
        </w:tc>
        <w:tc>
          <w:tcPr>
            <w:tcW w:w="2552" w:type="dxa"/>
          </w:tcPr>
          <w:p w:rsidR="001C2BD1" w:rsidRPr="001C2BD1" w:rsidRDefault="001C2BD1" w:rsidP="001C2BD1">
            <w:pPr>
              <w:pStyle w:val="23"/>
              <w:shd w:val="clear" w:color="auto" w:fill="auto"/>
              <w:spacing w:before="0" w:line="254" w:lineRule="exact"/>
              <w:jc w:val="left"/>
              <w:rPr>
                <w:sz w:val="16"/>
                <w:szCs w:val="16"/>
              </w:rPr>
            </w:pPr>
            <w:r w:rsidRPr="001C2BD1">
              <w:rPr>
                <w:rStyle w:val="210pt"/>
                <w:rFonts w:eastAsia="Calibri"/>
                <w:sz w:val="16"/>
                <w:szCs w:val="16"/>
              </w:rPr>
              <w:t>Развитие</w:t>
            </w:r>
          </w:p>
          <w:p w:rsidR="001C2BD1" w:rsidRPr="001C2BD1" w:rsidRDefault="001C2BD1" w:rsidP="001C2BD1">
            <w:pPr>
              <w:pStyle w:val="23"/>
              <w:shd w:val="clear" w:color="auto" w:fill="auto"/>
              <w:spacing w:before="0" w:line="254" w:lineRule="exact"/>
              <w:rPr>
                <w:sz w:val="16"/>
                <w:szCs w:val="16"/>
              </w:rPr>
            </w:pPr>
            <w:r w:rsidRPr="001C2BD1">
              <w:rPr>
                <w:rStyle w:val="210pt"/>
                <w:rFonts w:eastAsia="Calibri"/>
                <w:sz w:val="16"/>
                <w:szCs w:val="16"/>
              </w:rPr>
              <w:t>лесопромышленного</w:t>
            </w:r>
          </w:p>
          <w:p w:rsidR="001C2BD1" w:rsidRPr="001C2BD1" w:rsidRDefault="001C2BD1" w:rsidP="001C2BD1">
            <w:pPr>
              <w:jc w:val="both"/>
              <w:rPr>
                <w:noProof/>
                <w:color w:val="000000"/>
                <w:sz w:val="16"/>
                <w:szCs w:val="16"/>
              </w:rPr>
            </w:pPr>
            <w:r w:rsidRPr="001C2BD1">
              <w:rPr>
                <w:rStyle w:val="210pt"/>
                <w:rFonts w:eastAsia="SimSun"/>
                <w:sz w:val="16"/>
                <w:szCs w:val="16"/>
              </w:rPr>
              <w:t>комплекса</w:t>
            </w:r>
          </w:p>
        </w:tc>
        <w:tc>
          <w:tcPr>
            <w:tcW w:w="2552" w:type="dxa"/>
          </w:tcPr>
          <w:p w:rsidR="001C2BD1" w:rsidRPr="001C2BD1" w:rsidRDefault="001C2BD1" w:rsidP="001C2BD1">
            <w:pPr>
              <w:pStyle w:val="a3"/>
              <w:spacing w:after="0"/>
              <w:jc w:val="both"/>
              <w:rPr>
                <w:sz w:val="16"/>
                <w:szCs w:val="16"/>
              </w:rPr>
            </w:pPr>
            <w:r w:rsidRPr="001C2BD1">
              <w:rPr>
                <w:sz w:val="16"/>
                <w:szCs w:val="16"/>
              </w:rPr>
              <w:t>Мониторинг социально-экономического развития  Островского муниципального района</w:t>
            </w:r>
          </w:p>
        </w:tc>
        <w:tc>
          <w:tcPr>
            <w:tcW w:w="2551" w:type="dxa"/>
          </w:tcPr>
          <w:p w:rsidR="001C2BD1" w:rsidRPr="001C2BD1" w:rsidRDefault="001C2BD1" w:rsidP="001C2BD1">
            <w:pPr>
              <w:jc w:val="both"/>
              <w:rPr>
                <w:noProof/>
                <w:color w:val="000000"/>
                <w:sz w:val="16"/>
                <w:szCs w:val="16"/>
              </w:rPr>
            </w:pPr>
            <w:r w:rsidRPr="001C2BD1">
              <w:rPr>
                <w:noProof/>
                <w:color w:val="000000"/>
                <w:sz w:val="16"/>
                <w:szCs w:val="16"/>
              </w:rPr>
              <w:t>Отгружено товаров собственного производства, выполнено работ и услуг собственными силами (без НДС и акцизов)*, млн. руб.</w:t>
            </w:r>
          </w:p>
        </w:tc>
        <w:tc>
          <w:tcPr>
            <w:tcW w:w="851" w:type="dxa"/>
            <w:tcBorders>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288,8</w:t>
            </w:r>
          </w:p>
        </w:tc>
        <w:tc>
          <w:tcPr>
            <w:tcW w:w="850" w:type="dxa"/>
            <w:gridSpan w:val="6"/>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302</w:t>
            </w:r>
          </w:p>
        </w:tc>
        <w:tc>
          <w:tcPr>
            <w:tcW w:w="925" w:type="dxa"/>
            <w:gridSpan w:val="7"/>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319,3</w:t>
            </w:r>
          </w:p>
        </w:tc>
        <w:tc>
          <w:tcPr>
            <w:tcW w:w="697" w:type="dxa"/>
            <w:gridSpan w:val="3"/>
            <w:tcBorders>
              <w:lef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320</w:t>
            </w:r>
          </w:p>
        </w:tc>
        <w:tc>
          <w:tcPr>
            <w:tcW w:w="2834" w:type="dxa"/>
            <w:gridSpan w:val="3"/>
          </w:tcPr>
          <w:p w:rsidR="001C2BD1" w:rsidRPr="001C2BD1" w:rsidRDefault="001C2BD1" w:rsidP="001C2BD1">
            <w:pPr>
              <w:jc w:val="both"/>
              <w:rPr>
                <w:noProof/>
                <w:color w:val="000000"/>
                <w:sz w:val="16"/>
                <w:szCs w:val="16"/>
              </w:rPr>
            </w:pPr>
            <w:r w:rsidRPr="001C2BD1">
              <w:rPr>
                <w:noProof/>
                <w:color w:val="000000"/>
                <w:sz w:val="16"/>
                <w:szCs w:val="16"/>
              </w:rPr>
              <w:t xml:space="preserve">Отдел по экономике, имущественно-земельным отношениям и сельскому хозяйству администрации Островского муниципального района </w:t>
            </w:r>
          </w:p>
        </w:tc>
      </w:tr>
      <w:tr w:rsidR="001C2BD1" w:rsidRPr="001C2BD1" w:rsidTr="001C2BD1">
        <w:tc>
          <w:tcPr>
            <w:tcW w:w="675" w:type="dxa"/>
          </w:tcPr>
          <w:p w:rsidR="001C2BD1" w:rsidRPr="001C2BD1" w:rsidRDefault="001C2BD1" w:rsidP="001C2BD1">
            <w:pPr>
              <w:jc w:val="center"/>
              <w:rPr>
                <w:noProof/>
                <w:color w:val="000000"/>
                <w:sz w:val="16"/>
                <w:szCs w:val="16"/>
              </w:rPr>
            </w:pPr>
            <w:r w:rsidRPr="001C2BD1">
              <w:rPr>
                <w:noProof/>
                <w:color w:val="000000"/>
                <w:sz w:val="16"/>
                <w:szCs w:val="16"/>
              </w:rPr>
              <w:t>2.</w:t>
            </w:r>
          </w:p>
        </w:tc>
        <w:tc>
          <w:tcPr>
            <w:tcW w:w="2552" w:type="dxa"/>
          </w:tcPr>
          <w:p w:rsidR="001C2BD1" w:rsidRPr="001C2BD1" w:rsidRDefault="001C2BD1" w:rsidP="001C2BD1">
            <w:pPr>
              <w:pStyle w:val="a3"/>
              <w:spacing w:before="28" w:beforeAutospacing="0" w:after="0"/>
              <w:jc w:val="both"/>
              <w:rPr>
                <w:sz w:val="16"/>
                <w:szCs w:val="16"/>
              </w:rPr>
            </w:pPr>
            <w:r w:rsidRPr="001C2BD1">
              <w:rPr>
                <w:sz w:val="16"/>
                <w:szCs w:val="16"/>
              </w:rPr>
              <w:t>Создание условий для развития субъектов малого и среднего предпринимательства</w:t>
            </w:r>
          </w:p>
          <w:p w:rsidR="001C2BD1" w:rsidRPr="001C2BD1" w:rsidRDefault="001C2BD1" w:rsidP="001C2BD1">
            <w:pPr>
              <w:jc w:val="both"/>
              <w:rPr>
                <w:noProof/>
                <w:color w:val="000000"/>
                <w:sz w:val="16"/>
                <w:szCs w:val="16"/>
              </w:rPr>
            </w:pPr>
          </w:p>
        </w:tc>
        <w:tc>
          <w:tcPr>
            <w:tcW w:w="2552" w:type="dxa"/>
          </w:tcPr>
          <w:p w:rsidR="001C2BD1" w:rsidRPr="001C2BD1" w:rsidRDefault="001C2BD1" w:rsidP="001C2BD1">
            <w:pPr>
              <w:pStyle w:val="ConsPlusCell"/>
              <w:jc w:val="both"/>
              <w:rPr>
                <w:rFonts w:ascii="Times New Roman" w:hAnsi="Times New Roman" w:cs="Times New Roman"/>
                <w:sz w:val="16"/>
                <w:szCs w:val="16"/>
              </w:rPr>
            </w:pPr>
            <w:r w:rsidRPr="001C2BD1">
              <w:rPr>
                <w:rFonts w:ascii="Times New Roman" w:hAnsi="Times New Roman" w:cs="Times New Roman"/>
                <w:sz w:val="16"/>
                <w:szCs w:val="16"/>
              </w:rPr>
              <w:t>Реализация мероприятий подпрограммы «Поддержка субъектов малого и среднего предпринимательства в Островском муниципальном районе на 2018-2020 годы» муниципальной программы «Поддержка субъектов малого и среднего предпринимательства и социально ориентированных некоммерческих организаций в Островском муниципальном районе Костромской области  на 2018-2020годы»</w:t>
            </w:r>
          </w:p>
        </w:tc>
        <w:tc>
          <w:tcPr>
            <w:tcW w:w="2551" w:type="dxa"/>
          </w:tcPr>
          <w:p w:rsidR="001C2BD1" w:rsidRPr="001C2BD1" w:rsidRDefault="001C2BD1" w:rsidP="001C2BD1">
            <w:pPr>
              <w:pStyle w:val="a3"/>
              <w:spacing w:after="0"/>
              <w:jc w:val="both"/>
              <w:rPr>
                <w:sz w:val="16"/>
                <w:szCs w:val="16"/>
              </w:rPr>
            </w:pPr>
            <w:r w:rsidRPr="001C2BD1">
              <w:rPr>
                <w:sz w:val="16"/>
                <w:szCs w:val="16"/>
              </w:rPr>
              <w:t xml:space="preserve">Число субъектов малого и среднего предпринимательства в расчете на 10 тыс. человек населения, </w:t>
            </w:r>
            <w:proofErr w:type="spellStart"/>
            <w:proofErr w:type="gramStart"/>
            <w:r w:rsidRPr="001C2BD1">
              <w:rPr>
                <w:sz w:val="16"/>
                <w:szCs w:val="16"/>
              </w:rPr>
              <w:t>ед</w:t>
            </w:r>
            <w:proofErr w:type="spellEnd"/>
            <w:proofErr w:type="gramEnd"/>
          </w:p>
          <w:p w:rsidR="001C2BD1" w:rsidRPr="001C2BD1" w:rsidRDefault="001C2BD1" w:rsidP="001C2BD1">
            <w:pPr>
              <w:jc w:val="center"/>
              <w:rPr>
                <w:noProof/>
                <w:color w:val="000000"/>
                <w:sz w:val="16"/>
                <w:szCs w:val="16"/>
              </w:rPr>
            </w:pPr>
          </w:p>
        </w:tc>
        <w:tc>
          <w:tcPr>
            <w:tcW w:w="851" w:type="dxa"/>
            <w:tcBorders>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232</w:t>
            </w:r>
          </w:p>
        </w:tc>
        <w:tc>
          <w:tcPr>
            <w:tcW w:w="850" w:type="dxa"/>
            <w:gridSpan w:val="6"/>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233</w:t>
            </w:r>
          </w:p>
        </w:tc>
        <w:tc>
          <w:tcPr>
            <w:tcW w:w="925" w:type="dxa"/>
            <w:gridSpan w:val="7"/>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235</w:t>
            </w:r>
          </w:p>
        </w:tc>
        <w:tc>
          <w:tcPr>
            <w:tcW w:w="697" w:type="dxa"/>
            <w:gridSpan w:val="3"/>
            <w:tcBorders>
              <w:lef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236</w:t>
            </w:r>
          </w:p>
        </w:tc>
        <w:tc>
          <w:tcPr>
            <w:tcW w:w="2834" w:type="dxa"/>
            <w:gridSpan w:val="3"/>
          </w:tcPr>
          <w:p w:rsidR="001C2BD1" w:rsidRPr="001C2BD1" w:rsidRDefault="001C2BD1" w:rsidP="001C2BD1">
            <w:pPr>
              <w:jc w:val="both"/>
              <w:rPr>
                <w:noProof/>
                <w:color w:val="000000"/>
                <w:sz w:val="16"/>
                <w:szCs w:val="16"/>
              </w:rPr>
            </w:pPr>
            <w:r w:rsidRPr="001C2BD1">
              <w:rPr>
                <w:noProof/>
                <w:color w:val="000000"/>
                <w:sz w:val="16"/>
                <w:szCs w:val="16"/>
              </w:rPr>
              <w:t>Отдел по экономике, имущественно-земельным отношениям и сельскому хозяйству администрации Островского муниципального района</w:t>
            </w:r>
          </w:p>
        </w:tc>
      </w:tr>
      <w:tr w:rsidR="001C2BD1" w:rsidRPr="001C2BD1" w:rsidTr="001C2BD1">
        <w:tc>
          <w:tcPr>
            <w:tcW w:w="675" w:type="dxa"/>
          </w:tcPr>
          <w:p w:rsidR="001C2BD1" w:rsidRPr="001C2BD1" w:rsidRDefault="001C2BD1" w:rsidP="001C2BD1">
            <w:pPr>
              <w:jc w:val="center"/>
              <w:rPr>
                <w:noProof/>
                <w:color w:val="000000"/>
                <w:sz w:val="16"/>
                <w:szCs w:val="16"/>
              </w:rPr>
            </w:pPr>
            <w:r w:rsidRPr="001C2BD1">
              <w:rPr>
                <w:noProof/>
                <w:color w:val="000000"/>
                <w:sz w:val="16"/>
                <w:szCs w:val="16"/>
              </w:rPr>
              <w:t>3.</w:t>
            </w:r>
          </w:p>
        </w:tc>
        <w:tc>
          <w:tcPr>
            <w:tcW w:w="2552" w:type="dxa"/>
          </w:tcPr>
          <w:p w:rsidR="001C2BD1" w:rsidRPr="001C2BD1" w:rsidRDefault="001C2BD1" w:rsidP="001C2BD1">
            <w:pPr>
              <w:pStyle w:val="a3"/>
              <w:spacing w:before="28" w:beforeAutospacing="0" w:after="0"/>
              <w:jc w:val="both"/>
              <w:rPr>
                <w:sz w:val="16"/>
                <w:szCs w:val="16"/>
              </w:rPr>
            </w:pPr>
            <w:r w:rsidRPr="001C2BD1">
              <w:rPr>
                <w:rFonts w:eastAsia="Arial"/>
                <w:sz w:val="16"/>
                <w:szCs w:val="16"/>
              </w:rPr>
              <w:t>Формирование системы поддержки социально ориентированных некоммерческих организаций, осуществляющих деятельность в Островском муниципальном районе</w:t>
            </w:r>
          </w:p>
        </w:tc>
        <w:tc>
          <w:tcPr>
            <w:tcW w:w="2552" w:type="dxa"/>
          </w:tcPr>
          <w:p w:rsidR="001C2BD1" w:rsidRPr="001C2BD1" w:rsidRDefault="001C2BD1" w:rsidP="001C2BD1">
            <w:pPr>
              <w:ind w:right="-107"/>
              <w:jc w:val="both"/>
              <w:rPr>
                <w:rFonts w:eastAsia="Arial"/>
                <w:sz w:val="16"/>
                <w:szCs w:val="16"/>
              </w:rPr>
            </w:pPr>
            <w:r w:rsidRPr="001C2BD1">
              <w:rPr>
                <w:sz w:val="16"/>
                <w:szCs w:val="16"/>
              </w:rPr>
              <w:t xml:space="preserve">Реализация мероприятий подпрограммы </w:t>
            </w:r>
            <w:r w:rsidRPr="001C2BD1">
              <w:rPr>
                <w:rFonts w:eastAsia="Arial"/>
                <w:bCs/>
                <w:sz w:val="16"/>
                <w:szCs w:val="16"/>
              </w:rPr>
              <w:t>«</w:t>
            </w:r>
            <w:r w:rsidRPr="001C2BD1">
              <w:rPr>
                <w:sz w:val="16"/>
                <w:szCs w:val="16"/>
              </w:rPr>
              <w:t>Поддержка социально ориентированных некоммерческих организаций в  Островском муниципальном районе на 2018-2020 годы»</w:t>
            </w:r>
          </w:p>
          <w:p w:rsidR="001C2BD1" w:rsidRPr="001C2BD1" w:rsidRDefault="001C2BD1" w:rsidP="001C2BD1">
            <w:pPr>
              <w:pStyle w:val="ConsPlusCell"/>
              <w:jc w:val="both"/>
              <w:rPr>
                <w:rFonts w:ascii="Times New Roman" w:hAnsi="Times New Roman" w:cs="Times New Roman"/>
                <w:sz w:val="16"/>
                <w:szCs w:val="16"/>
              </w:rPr>
            </w:pPr>
            <w:r w:rsidRPr="001C2BD1">
              <w:rPr>
                <w:rFonts w:ascii="Times New Roman" w:hAnsi="Times New Roman" w:cs="Times New Roman"/>
                <w:sz w:val="16"/>
                <w:szCs w:val="16"/>
              </w:rPr>
              <w:t>муниципальной программы «Поддержка субъектов малого и среднего предпринимательства и социально ориентированных некоммерческих организаций в Островском муниципальном районе Костромской области  на 2018-2020годы»</w:t>
            </w:r>
          </w:p>
        </w:tc>
        <w:tc>
          <w:tcPr>
            <w:tcW w:w="2551" w:type="dxa"/>
          </w:tcPr>
          <w:p w:rsidR="001C2BD1" w:rsidRPr="001C2BD1" w:rsidRDefault="001C2BD1" w:rsidP="001C2BD1">
            <w:pPr>
              <w:pStyle w:val="a3"/>
              <w:spacing w:after="0"/>
              <w:jc w:val="both"/>
              <w:rPr>
                <w:sz w:val="16"/>
                <w:szCs w:val="16"/>
              </w:rPr>
            </w:pPr>
            <w:r w:rsidRPr="001C2BD1">
              <w:rPr>
                <w:sz w:val="16"/>
                <w:szCs w:val="16"/>
              </w:rPr>
              <w:t>Охват участников мероприятиями, проводимыми социально ориентированными некоммерческими организациями</w:t>
            </w:r>
          </w:p>
        </w:tc>
        <w:tc>
          <w:tcPr>
            <w:tcW w:w="851" w:type="dxa"/>
            <w:tcBorders>
              <w:right w:val="single" w:sz="4" w:space="0" w:color="auto"/>
            </w:tcBorders>
          </w:tcPr>
          <w:p w:rsidR="001C2BD1" w:rsidRPr="001C2BD1" w:rsidRDefault="001C2BD1" w:rsidP="001C2BD1">
            <w:pPr>
              <w:pStyle w:val="ConsPlusCell"/>
              <w:jc w:val="center"/>
              <w:rPr>
                <w:rFonts w:ascii="Times New Roman" w:hAnsi="Times New Roman" w:cs="Times New Roman"/>
                <w:sz w:val="16"/>
                <w:szCs w:val="16"/>
              </w:rPr>
            </w:pPr>
            <w:r w:rsidRPr="001C2BD1">
              <w:rPr>
                <w:rFonts w:ascii="Times New Roman" w:hAnsi="Times New Roman" w:cs="Times New Roman"/>
                <w:sz w:val="16"/>
                <w:szCs w:val="16"/>
              </w:rPr>
              <w:t>1250</w:t>
            </w:r>
          </w:p>
        </w:tc>
        <w:tc>
          <w:tcPr>
            <w:tcW w:w="850" w:type="dxa"/>
            <w:gridSpan w:val="6"/>
            <w:tcBorders>
              <w:left w:val="single" w:sz="4" w:space="0" w:color="auto"/>
              <w:right w:val="single" w:sz="4" w:space="0" w:color="auto"/>
            </w:tcBorders>
          </w:tcPr>
          <w:p w:rsidR="001C2BD1" w:rsidRPr="001C2BD1" w:rsidRDefault="001C2BD1" w:rsidP="001C2BD1">
            <w:pPr>
              <w:pStyle w:val="ConsPlusCell"/>
              <w:jc w:val="center"/>
              <w:rPr>
                <w:rFonts w:ascii="Times New Roman" w:hAnsi="Times New Roman" w:cs="Times New Roman"/>
                <w:sz w:val="16"/>
                <w:szCs w:val="16"/>
              </w:rPr>
            </w:pPr>
            <w:r w:rsidRPr="001C2BD1">
              <w:rPr>
                <w:rFonts w:ascii="Times New Roman" w:hAnsi="Times New Roman" w:cs="Times New Roman"/>
                <w:sz w:val="16"/>
                <w:szCs w:val="16"/>
              </w:rPr>
              <w:t>1300</w:t>
            </w:r>
          </w:p>
        </w:tc>
        <w:tc>
          <w:tcPr>
            <w:tcW w:w="895" w:type="dxa"/>
            <w:gridSpan w:val="5"/>
            <w:tcBorders>
              <w:left w:val="single" w:sz="4" w:space="0" w:color="auto"/>
              <w:right w:val="single" w:sz="4" w:space="0" w:color="auto"/>
            </w:tcBorders>
          </w:tcPr>
          <w:p w:rsidR="001C2BD1" w:rsidRPr="001C2BD1" w:rsidRDefault="001C2BD1" w:rsidP="001C2BD1">
            <w:pPr>
              <w:pStyle w:val="ConsPlusCell"/>
              <w:jc w:val="center"/>
              <w:rPr>
                <w:rFonts w:ascii="Times New Roman" w:hAnsi="Times New Roman" w:cs="Times New Roman"/>
                <w:sz w:val="16"/>
                <w:szCs w:val="16"/>
              </w:rPr>
            </w:pPr>
            <w:r w:rsidRPr="001C2BD1">
              <w:rPr>
                <w:rFonts w:ascii="Times New Roman" w:hAnsi="Times New Roman" w:cs="Times New Roman"/>
                <w:sz w:val="16"/>
                <w:szCs w:val="16"/>
              </w:rPr>
              <w:t>1350</w:t>
            </w:r>
          </w:p>
        </w:tc>
        <w:tc>
          <w:tcPr>
            <w:tcW w:w="727" w:type="dxa"/>
            <w:gridSpan w:val="5"/>
            <w:tcBorders>
              <w:left w:val="single" w:sz="4" w:space="0" w:color="auto"/>
            </w:tcBorders>
          </w:tcPr>
          <w:p w:rsidR="001C2BD1" w:rsidRPr="001C2BD1" w:rsidRDefault="001C2BD1" w:rsidP="001C2BD1">
            <w:pPr>
              <w:pStyle w:val="ConsPlusCell"/>
              <w:jc w:val="center"/>
              <w:rPr>
                <w:rFonts w:ascii="Times New Roman" w:hAnsi="Times New Roman" w:cs="Times New Roman"/>
                <w:sz w:val="16"/>
                <w:szCs w:val="16"/>
              </w:rPr>
            </w:pPr>
            <w:r w:rsidRPr="001C2BD1">
              <w:rPr>
                <w:rFonts w:ascii="Times New Roman" w:hAnsi="Times New Roman" w:cs="Times New Roman"/>
                <w:sz w:val="16"/>
                <w:szCs w:val="16"/>
              </w:rPr>
              <w:t>1360</w:t>
            </w:r>
          </w:p>
        </w:tc>
        <w:tc>
          <w:tcPr>
            <w:tcW w:w="2834" w:type="dxa"/>
            <w:gridSpan w:val="3"/>
          </w:tcPr>
          <w:p w:rsidR="001C2BD1" w:rsidRPr="001C2BD1" w:rsidRDefault="001C2BD1" w:rsidP="001C2BD1">
            <w:pPr>
              <w:ind w:left="-107" w:right="-109"/>
              <w:jc w:val="both"/>
              <w:rPr>
                <w:sz w:val="16"/>
                <w:szCs w:val="16"/>
              </w:rPr>
            </w:pPr>
            <w:r w:rsidRPr="001C2BD1">
              <w:rPr>
                <w:sz w:val="16"/>
                <w:szCs w:val="16"/>
              </w:rPr>
              <w:t>Отдел культуры, по делам молодежи, туризма, физкультуры и спорта администрации Островского муниципального района,</w:t>
            </w:r>
          </w:p>
          <w:p w:rsidR="001C2BD1" w:rsidRPr="001C2BD1" w:rsidRDefault="001C2BD1" w:rsidP="001C2BD1">
            <w:pPr>
              <w:ind w:left="-107"/>
              <w:jc w:val="both"/>
              <w:rPr>
                <w:noProof/>
                <w:color w:val="000000"/>
                <w:sz w:val="16"/>
                <w:szCs w:val="16"/>
              </w:rPr>
            </w:pPr>
            <w:r w:rsidRPr="001C2BD1">
              <w:rPr>
                <w:sz w:val="16"/>
                <w:szCs w:val="16"/>
              </w:rPr>
              <w:t>муниципальные учреждения</w:t>
            </w:r>
          </w:p>
        </w:tc>
      </w:tr>
      <w:tr w:rsidR="001C2BD1" w:rsidRPr="001C2BD1" w:rsidTr="001C2BD1">
        <w:tc>
          <w:tcPr>
            <w:tcW w:w="14487" w:type="dxa"/>
            <w:gridSpan w:val="24"/>
          </w:tcPr>
          <w:p w:rsidR="001C2BD1" w:rsidRPr="001C2BD1" w:rsidRDefault="001C2BD1" w:rsidP="001C2BD1">
            <w:pPr>
              <w:ind w:firstLine="708"/>
              <w:jc w:val="center"/>
              <w:rPr>
                <w:b/>
                <w:sz w:val="16"/>
                <w:szCs w:val="16"/>
              </w:rPr>
            </w:pPr>
            <w:r w:rsidRPr="001C2BD1">
              <w:rPr>
                <w:b/>
                <w:sz w:val="16"/>
                <w:szCs w:val="16"/>
              </w:rPr>
              <w:t>Инфраструктурное развитие</w:t>
            </w:r>
          </w:p>
        </w:tc>
      </w:tr>
      <w:tr w:rsidR="001C2BD1" w:rsidRPr="001C2BD1" w:rsidTr="001C2BD1">
        <w:tc>
          <w:tcPr>
            <w:tcW w:w="675" w:type="dxa"/>
          </w:tcPr>
          <w:p w:rsidR="001C2BD1" w:rsidRPr="001C2BD1" w:rsidRDefault="001C2BD1" w:rsidP="001C2BD1">
            <w:pPr>
              <w:jc w:val="center"/>
              <w:rPr>
                <w:noProof/>
                <w:color w:val="000000"/>
                <w:sz w:val="16"/>
                <w:szCs w:val="16"/>
              </w:rPr>
            </w:pPr>
            <w:r w:rsidRPr="001C2BD1">
              <w:rPr>
                <w:noProof/>
                <w:color w:val="000000"/>
                <w:sz w:val="16"/>
                <w:szCs w:val="16"/>
              </w:rPr>
              <w:t>4.</w:t>
            </w:r>
          </w:p>
        </w:tc>
        <w:tc>
          <w:tcPr>
            <w:tcW w:w="2552" w:type="dxa"/>
          </w:tcPr>
          <w:p w:rsidR="001C2BD1" w:rsidRPr="001C2BD1" w:rsidRDefault="001C2BD1" w:rsidP="001C2BD1">
            <w:pPr>
              <w:snapToGrid w:val="0"/>
              <w:jc w:val="both"/>
              <w:rPr>
                <w:sz w:val="16"/>
                <w:szCs w:val="16"/>
              </w:rPr>
            </w:pPr>
            <w:r w:rsidRPr="001C2BD1">
              <w:rPr>
                <w:sz w:val="16"/>
                <w:szCs w:val="16"/>
              </w:rPr>
              <w:t>Обеспечение доступности транспортного сообщения на территории Островского муниципального района</w:t>
            </w:r>
          </w:p>
          <w:p w:rsidR="001C2BD1" w:rsidRPr="001C2BD1" w:rsidRDefault="001C2BD1" w:rsidP="001C2BD1">
            <w:pPr>
              <w:jc w:val="center"/>
              <w:rPr>
                <w:noProof/>
                <w:color w:val="000000"/>
                <w:sz w:val="16"/>
                <w:szCs w:val="16"/>
              </w:rPr>
            </w:pPr>
          </w:p>
        </w:tc>
        <w:tc>
          <w:tcPr>
            <w:tcW w:w="2552" w:type="dxa"/>
          </w:tcPr>
          <w:p w:rsidR="001C2BD1" w:rsidRPr="001C2BD1" w:rsidRDefault="001C2BD1" w:rsidP="001C2BD1">
            <w:pPr>
              <w:shd w:val="clear" w:color="auto" w:fill="FFFFFF"/>
              <w:spacing w:line="252" w:lineRule="exact"/>
              <w:jc w:val="both"/>
              <w:rPr>
                <w:sz w:val="16"/>
                <w:szCs w:val="16"/>
              </w:rPr>
            </w:pPr>
            <w:r w:rsidRPr="001C2BD1">
              <w:rPr>
                <w:sz w:val="16"/>
                <w:szCs w:val="16"/>
              </w:rPr>
              <w:t xml:space="preserve">Реализация мероприятий муниципальной программы </w:t>
            </w:r>
          </w:p>
          <w:p w:rsidR="001C2BD1" w:rsidRPr="001C2BD1" w:rsidRDefault="001C2BD1" w:rsidP="001C2BD1">
            <w:pPr>
              <w:jc w:val="both"/>
              <w:rPr>
                <w:noProof/>
                <w:color w:val="000000"/>
                <w:sz w:val="16"/>
                <w:szCs w:val="16"/>
              </w:rPr>
            </w:pPr>
            <w:r w:rsidRPr="001C2BD1">
              <w:rPr>
                <w:sz w:val="16"/>
                <w:szCs w:val="16"/>
              </w:rPr>
              <w:t>«</w:t>
            </w:r>
            <w:r w:rsidRPr="001C2BD1">
              <w:rPr>
                <w:bCs/>
                <w:sz w:val="16"/>
                <w:szCs w:val="16"/>
              </w:rPr>
              <w:t>Развитие транспортной системы Островского муниципального района на 2018-2020 гг.»</w:t>
            </w:r>
          </w:p>
        </w:tc>
        <w:tc>
          <w:tcPr>
            <w:tcW w:w="2551" w:type="dxa"/>
          </w:tcPr>
          <w:p w:rsidR="001C2BD1" w:rsidRPr="001C2BD1" w:rsidRDefault="001C2BD1" w:rsidP="001C2BD1">
            <w:pPr>
              <w:jc w:val="both"/>
              <w:rPr>
                <w:noProof/>
                <w:color w:val="000000"/>
                <w:sz w:val="16"/>
                <w:szCs w:val="16"/>
              </w:rPr>
            </w:pPr>
            <w:r w:rsidRPr="001C2BD1">
              <w:rPr>
                <w:sz w:val="16"/>
                <w:szCs w:val="16"/>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851" w:type="dxa"/>
            <w:tcBorders>
              <w:right w:val="single" w:sz="4" w:space="0" w:color="auto"/>
            </w:tcBorders>
          </w:tcPr>
          <w:p w:rsidR="001C2BD1" w:rsidRPr="001C2BD1" w:rsidRDefault="001C2BD1" w:rsidP="001C2BD1">
            <w:pPr>
              <w:snapToGrid w:val="0"/>
              <w:jc w:val="center"/>
              <w:rPr>
                <w:sz w:val="16"/>
                <w:szCs w:val="16"/>
              </w:rPr>
            </w:pPr>
            <w:r w:rsidRPr="001C2BD1">
              <w:rPr>
                <w:sz w:val="16"/>
                <w:szCs w:val="16"/>
              </w:rPr>
              <w:t>66,7</w:t>
            </w:r>
          </w:p>
        </w:tc>
        <w:tc>
          <w:tcPr>
            <w:tcW w:w="850" w:type="dxa"/>
            <w:gridSpan w:val="6"/>
            <w:tcBorders>
              <w:left w:val="single" w:sz="4" w:space="0" w:color="auto"/>
              <w:right w:val="single" w:sz="4" w:space="0" w:color="auto"/>
            </w:tcBorders>
          </w:tcPr>
          <w:p w:rsidR="001C2BD1" w:rsidRPr="001C2BD1" w:rsidRDefault="001C2BD1" w:rsidP="001C2BD1">
            <w:pPr>
              <w:snapToGrid w:val="0"/>
              <w:jc w:val="center"/>
              <w:rPr>
                <w:sz w:val="16"/>
                <w:szCs w:val="16"/>
              </w:rPr>
            </w:pPr>
            <w:r w:rsidRPr="001C2BD1">
              <w:rPr>
                <w:sz w:val="16"/>
                <w:szCs w:val="16"/>
              </w:rPr>
              <w:t>66,5</w:t>
            </w:r>
          </w:p>
        </w:tc>
        <w:tc>
          <w:tcPr>
            <w:tcW w:w="925" w:type="dxa"/>
            <w:gridSpan w:val="7"/>
            <w:tcBorders>
              <w:left w:val="single" w:sz="4" w:space="0" w:color="auto"/>
              <w:right w:val="single" w:sz="4" w:space="0" w:color="auto"/>
            </w:tcBorders>
          </w:tcPr>
          <w:p w:rsidR="001C2BD1" w:rsidRPr="001C2BD1" w:rsidRDefault="001C2BD1" w:rsidP="001C2BD1">
            <w:pPr>
              <w:snapToGrid w:val="0"/>
              <w:jc w:val="center"/>
              <w:rPr>
                <w:sz w:val="16"/>
                <w:szCs w:val="16"/>
              </w:rPr>
            </w:pPr>
            <w:r w:rsidRPr="001C2BD1">
              <w:rPr>
                <w:sz w:val="16"/>
                <w:szCs w:val="16"/>
              </w:rPr>
              <w:t>66,3</w:t>
            </w:r>
          </w:p>
        </w:tc>
        <w:tc>
          <w:tcPr>
            <w:tcW w:w="697" w:type="dxa"/>
            <w:gridSpan w:val="3"/>
            <w:tcBorders>
              <w:left w:val="single" w:sz="4" w:space="0" w:color="auto"/>
            </w:tcBorders>
          </w:tcPr>
          <w:p w:rsidR="001C2BD1" w:rsidRPr="001C2BD1" w:rsidRDefault="001C2BD1" w:rsidP="001C2BD1">
            <w:pPr>
              <w:snapToGrid w:val="0"/>
              <w:jc w:val="center"/>
              <w:rPr>
                <w:sz w:val="16"/>
                <w:szCs w:val="16"/>
              </w:rPr>
            </w:pPr>
            <w:r w:rsidRPr="001C2BD1">
              <w:rPr>
                <w:sz w:val="16"/>
                <w:szCs w:val="16"/>
              </w:rPr>
              <w:t>66,2</w:t>
            </w:r>
          </w:p>
        </w:tc>
        <w:tc>
          <w:tcPr>
            <w:tcW w:w="2834" w:type="dxa"/>
            <w:gridSpan w:val="3"/>
          </w:tcPr>
          <w:p w:rsidR="001C2BD1" w:rsidRPr="001C2BD1" w:rsidRDefault="001C2BD1" w:rsidP="001C2BD1">
            <w:pPr>
              <w:jc w:val="both"/>
              <w:rPr>
                <w:noProof/>
                <w:color w:val="000000"/>
                <w:sz w:val="16"/>
                <w:szCs w:val="16"/>
              </w:rPr>
            </w:pPr>
            <w:r w:rsidRPr="001C2BD1">
              <w:rPr>
                <w:noProof/>
                <w:color w:val="000000"/>
                <w:sz w:val="16"/>
                <w:szCs w:val="16"/>
              </w:rPr>
              <w:t xml:space="preserve">Отдел строительства, архитектуры, ЖКХ, природных ресурсов и дорожного хозяйства </w:t>
            </w:r>
            <w:r w:rsidRPr="001C2BD1">
              <w:rPr>
                <w:sz w:val="16"/>
                <w:szCs w:val="16"/>
              </w:rPr>
              <w:t>администрации Островского муниципального района</w:t>
            </w:r>
          </w:p>
        </w:tc>
      </w:tr>
      <w:tr w:rsidR="001C2BD1" w:rsidRPr="001C2BD1" w:rsidTr="001C2BD1">
        <w:tc>
          <w:tcPr>
            <w:tcW w:w="675" w:type="dxa"/>
          </w:tcPr>
          <w:p w:rsidR="001C2BD1" w:rsidRPr="001C2BD1" w:rsidRDefault="001C2BD1" w:rsidP="001C2BD1">
            <w:pPr>
              <w:jc w:val="center"/>
              <w:rPr>
                <w:noProof/>
                <w:color w:val="000000"/>
                <w:sz w:val="16"/>
                <w:szCs w:val="16"/>
              </w:rPr>
            </w:pPr>
            <w:r w:rsidRPr="001C2BD1">
              <w:rPr>
                <w:noProof/>
                <w:color w:val="000000"/>
                <w:sz w:val="16"/>
                <w:szCs w:val="16"/>
              </w:rPr>
              <w:t>5.</w:t>
            </w:r>
          </w:p>
        </w:tc>
        <w:tc>
          <w:tcPr>
            <w:tcW w:w="2552" w:type="dxa"/>
          </w:tcPr>
          <w:p w:rsidR="001C2BD1" w:rsidRPr="001C2BD1" w:rsidRDefault="001C2BD1" w:rsidP="001C2BD1">
            <w:pPr>
              <w:jc w:val="both"/>
              <w:rPr>
                <w:noProof/>
                <w:color w:val="000000"/>
                <w:sz w:val="16"/>
                <w:szCs w:val="16"/>
              </w:rPr>
            </w:pPr>
            <w:r w:rsidRPr="001C2BD1">
              <w:rPr>
                <w:sz w:val="16"/>
                <w:szCs w:val="16"/>
              </w:rPr>
              <w:t xml:space="preserve">Создание условий для безопасности дорожного </w:t>
            </w:r>
            <w:r w:rsidRPr="001C2BD1">
              <w:rPr>
                <w:sz w:val="16"/>
                <w:szCs w:val="16"/>
              </w:rPr>
              <w:lastRenderedPageBreak/>
              <w:t>движения на территории Островского района</w:t>
            </w:r>
          </w:p>
        </w:tc>
        <w:tc>
          <w:tcPr>
            <w:tcW w:w="2552" w:type="dxa"/>
          </w:tcPr>
          <w:p w:rsidR="001C2BD1" w:rsidRPr="001C2BD1" w:rsidRDefault="001C2BD1" w:rsidP="001C2BD1">
            <w:pPr>
              <w:jc w:val="both"/>
              <w:rPr>
                <w:sz w:val="16"/>
                <w:szCs w:val="16"/>
              </w:rPr>
            </w:pPr>
            <w:r w:rsidRPr="001C2BD1">
              <w:rPr>
                <w:sz w:val="16"/>
                <w:szCs w:val="16"/>
              </w:rPr>
              <w:lastRenderedPageBreak/>
              <w:t xml:space="preserve">Реализация мероприятий  муниципальной программы </w:t>
            </w:r>
            <w:r w:rsidRPr="001C2BD1">
              <w:rPr>
                <w:sz w:val="16"/>
                <w:szCs w:val="16"/>
              </w:rPr>
              <w:lastRenderedPageBreak/>
              <w:t>«Повышение безопасности дорожного движения на территории Островского муниципального района в 2018 – 2020 годах»</w:t>
            </w:r>
          </w:p>
        </w:tc>
        <w:tc>
          <w:tcPr>
            <w:tcW w:w="2551" w:type="dxa"/>
          </w:tcPr>
          <w:p w:rsidR="001C2BD1" w:rsidRPr="001C2BD1" w:rsidRDefault="001C2BD1" w:rsidP="001C2BD1">
            <w:pPr>
              <w:ind w:hanging="108"/>
              <w:jc w:val="both"/>
              <w:rPr>
                <w:noProof/>
                <w:color w:val="000000"/>
                <w:sz w:val="16"/>
                <w:szCs w:val="16"/>
              </w:rPr>
            </w:pPr>
            <w:r w:rsidRPr="001C2BD1">
              <w:rPr>
                <w:sz w:val="16"/>
                <w:szCs w:val="16"/>
              </w:rPr>
              <w:lastRenderedPageBreak/>
              <w:t>проведение пропагандистских кампаний</w:t>
            </w:r>
          </w:p>
        </w:tc>
        <w:tc>
          <w:tcPr>
            <w:tcW w:w="851" w:type="dxa"/>
            <w:tcBorders>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5</w:t>
            </w:r>
          </w:p>
        </w:tc>
        <w:tc>
          <w:tcPr>
            <w:tcW w:w="850" w:type="dxa"/>
            <w:gridSpan w:val="6"/>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5</w:t>
            </w:r>
          </w:p>
        </w:tc>
        <w:tc>
          <w:tcPr>
            <w:tcW w:w="895" w:type="dxa"/>
            <w:gridSpan w:val="5"/>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5</w:t>
            </w:r>
          </w:p>
        </w:tc>
        <w:tc>
          <w:tcPr>
            <w:tcW w:w="727" w:type="dxa"/>
            <w:gridSpan w:val="5"/>
            <w:tcBorders>
              <w:lef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5</w:t>
            </w:r>
          </w:p>
        </w:tc>
        <w:tc>
          <w:tcPr>
            <w:tcW w:w="2834" w:type="dxa"/>
            <w:gridSpan w:val="3"/>
          </w:tcPr>
          <w:p w:rsidR="001C2BD1" w:rsidRPr="001C2BD1" w:rsidRDefault="001C2BD1" w:rsidP="001C2BD1">
            <w:pPr>
              <w:jc w:val="both"/>
              <w:rPr>
                <w:noProof/>
                <w:color w:val="000000"/>
                <w:sz w:val="16"/>
                <w:szCs w:val="16"/>
              </w:rPr>
            </w:pPr>
            <w:r w:rsidRPr="001C2BD1">
              <w:rPr>
                <w:noProof/>
                <w:color w:val="000000"/>
                <w:sz w:val="16"/>
                <w:szCs w:val="16"/>
              </w:rPr>
              <w:t xml:space="preserve">Отдел строительства, архитектуры, ЖКХ, природных ресурсов и </w:t>
            </w:r>
            <w:r w:rsidRPr="001C2BD1">
              <w:rPr>
                <w:noProof/>
                <w:color w:val="000000"/>
                <w:sz w:val="16"/>
                <w:szCs w:val="16"/>
              </w:rPr>
              <w:lastRenderedPageBreak/>
              <w:t xml:space="preserve">дорожного хозяйства </w:t>
            </w:r>
            <w:r w:rsidRPr="001C2BD1">
              <w:rPr>
                <w:sz w:val="16"/>
                <w:szCs w:val="16"/>
              </w:rPr>
              <w:t>администрации Островского муниципального района</w:t>
            </w:r>
          </w:p>
        </w:tc>
      </w:tr>
      <w:tr w:rsidR="001C2BD1" w:rsidRPr="001C2BD1" w:rsidTr="001C2BD1">
        <w:tc>
          <w:tcPr>
            <w:tcW w:w="14487" w:type="dxa"/>
            <w:gridSpan w:val="24"/>
          </w:tcPr>
          <w:p w:rsidR="001C2BD1" w:rsidRPr="001C2BD1" w:rsidRDefault="001C2BD1" w:rsidP="001C2BD1">
            <w:pPr>
              <w:jc w:val="center"/>
              <w:rPr>
                <w:noProof/>
                <w:color w:val="000000"/>
                <w:sz w:val="16"/>
                <w:szCs w:val="16"/>
              </w:rPr>
            </w:pPr>
            <w:r w:rsidRPr="001C2BD1">
              <w:rPr>
                <w:b/>
                <w:sz w:val="16"/>
                <w:szCs w:val="16"/>
              </w:rPr>
              <w:lastRenderedPageBreak/>
              <w:t>Инвестиционное развитие</w:t>
            </w:r>
            <w:r w:rsidRPr="001C2BD1">
              <w:rPr>
                <w:noProof/>
                <w:color w:val="000000"/>
                <w:sz w:val="16"/>
                <w:szCs w:val="16"/>
              </w:rPr>
              <w:t xml:space="preserve"> </w:t>
            </w:r>
          </w:p>
        </w:tc>
      </w:tr>
      <w:tr w:rsidR="001C2BD1" w:rsidRPr="001C2BD1" w:rsidTr="001C2BD1">
        <w:trPr>
          <w:gridAfter w:val="2"/>
          <w:wAfter w:w="30" w:type="dxa"/>
        </w:trPr>
        <w:tc>
          <w:tcPr>
            <w:tcW w:w="675" w:type="dxa"/>
          </w:tcPr>
          <w:p w:rsidR="001C2BD1" w:rsidRPr="001C2BD1" w:rsidRDefault="001C2BD1" w:rsidP="001C2BD1">
            <w:pPr>
              <w:jc w:val="center"/>
              <w:rPr>
                <w:noProof/>
                <w:color w:val="000000"/>
                <w:sz w:val="16"/>
                <w:szCs w:val="16"/>
              </w:rPr>
            </w:pPr>
            <w:r w:rsidRPr="001C2BD1">
              <w:rPr>
                <w:noProof/>
                <w:color w:val="000000"/>
                <w:sz w:val="16"/>
                <w:szCs w:val="16"/>
              </w:rPr>
              <w:t>6.</w:t>
            </w:r>
          </w:p>
        </w:tc>
        <w:tc>
          <w:tcPr>
            <w:tcW w:w="2552" w:type="dxa"/>
          </w:tcPr>
          <w:p w:rsidR="001C2BD1" w:rsidRPr="001C2BD1" w:rsidRDefault="001C2BD1" w:rsidP="001C2BD1">
            <w:pPr>
              <w:jc w:val="both"/>
              <w:rPr>
                <w:noProof/>
                <w:color w:val="000000"/>
                <w:sz w:val="16"/>
                <w:szCs w:val="16"/>
              </w:rPr>
            </w:pPr>
            <w:r w:rsidRPr="001C2BD1">
              <w:rPr>
                <w:sz w:val="16"/>
                <w:szCs w:val="16"/>
              </w:rPr>
              <w:t xml:space="preserve">Формирование, актуализация и размещение на официальном сайте  перечня свободных инвестиционных площадок  </w:t>
            </w:r>
          </w:p>
        </w:tc>
        <w:tc>
          <w:tcPr>
            <w:tcW w:w="2552" w:type="dxa"/>
          </w:tcPr>
          <w:p w:rsidR="001C2BD1" w:rsidRPr="001C2BD1" w:rsidRDefault="001C2BD1" w:rsidP="001C2BD1">
            <w:pPr>
              <w:jc w:val="center"/>
              <w:rPr>
                <w:noProof/>
                <w:color w:val="000000"/>
                <w:sz w:val="16"/>
                <w:szCs w:val="16"/>
              </w:rPr>
            </w:pPr>
            <w:r w:rsidRPr="001C2BD1">
              <w:rPr>
                <w:noProof/>
                <w:color w:val="000000"/>
                <w:sz w:val="16"/>
                <w:szCs w:val="16"/>
              </w:rPr>
              <w:t>-</w:t>
            </w:r>
          </w:p>
        </w:tc>
        <w:tc>
          <w:tcPr>
            <w:tcW w:w="2551" w:type="dxa"/>
          </w:tcPr>
          <w:p w:rsidR="001C2BD1" w:rsidRPr="001C2BD1" w:rsidRDefault="001C2BD1" w:rsidP="001C2BD1">
            <w:pPr>
              <w:jc w:val="center"/>
              <w:rPr>
                <w:noProof/>
                <w:color w:val="000000"/>
                <w:sz w:val="16"/>
                <w:szCs w:val="16"/>
              </w:rPr>
            </w:pPr>
            <w:r w:rsidRPr="001C2BD1">
              <w:rPr>
                <w:noProof/>
                <w:color w:val="000000"/>
                <w:sz w:val="16"/>
                <w:szCs w:val="16"/>
              </w:rPr>
              <w:t>Ежегодное наличие в перечне  инвестиционных площадок не менее</w:t>
            </w:r>
          </w:p>
        </w:tc>
        <w:tc>
          <w:tcPr>
            <w:tcW w:w="851" w:type="dxa"/>
            <w:tcBorders>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37</w:t>
            </w:r>
          </w:p>
        </w:tc>
        <w:tc>
          <w:tcPr>
            <w:tcW w:w="850" w:type="dxa"/>
            <w:gridSpan w:val="6"/>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37</w:t>
            </w:r>
          </w:p>
        </w:tc>
        <w:tc>
          <w:tcPr>
            <w:tcW w:w="850" w:type="dxa"/>
            <w:gridSpan w:val="4"/>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37</w:t>
            </w:r>
          </w:p>
        </w:tc>
        <w:tc>
          <w:tcPr>
            <w:tcW w:w="742" w:type="dxa"/>
            <w:gridSpan w:val="4"/>
            <w:tcBorders>
              <w:lef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37</w:t>
            </w:r>
          </w:p>
        </w:tc>
        <w:tc>
          <w:tcPr>
            <w:tcW w:w="2834" w:type="dxa"/>
            <w:gridSpan w:val="3"/>
          </w:tcPr>
          <w:p w:rsidR="001C2BD1" w:rsidRPr="001C2BD1" w:rsidRDefault="001C2BD1" w:rsidP="001C2BD1">
            <w:pPr>
              <w:jc w:val="both"/>
              <w:rPr>
                <w:noProof/>
                <w:color w:val="000000"/>
                <w:sz w:val="16"/>
                <w:szCs w:val="16"/>
              </w:rPr>
            </w:pPr>
            <w:r w:rsidRPr="001C2BD1">
              <w:rPr>
                <w:noProof/>
                <w:color w:val="000000"/>
                <w:sz w:val="16"/>
                <w:szCs w:val="16"/>
              </w:rPr>
              <w:t xml:space="preserve">Отдел по экономике, имущественно-земельным отношениям и сельскому хозяйству </w:t>
            </w:r>
            <w:r w:rsidRPr="001C2BD1">
              <w:rPr>
                <w:sz w:val="16"/>
                <w:szCs w:val="16"/>
              </w:rPr>
              <w:t>администрации Островского муниципального района</w:t>
            </w:r>
          </w:p>
        </w:tc>
      </w:tr>
      <w:tr w:rsidR="001C2BD1" w:rsidRPr="001C2BD1" w:rsidTr="001C2BD1">
        <w:tc>
          <w:tcPr>
            <w:tcW w:w="14487" w:type="dxa"/>
            <w:gridSpan w:val="24"/>
          </w:tcPr>
          <w:p w:rsidR="001C2BD1" w:rsidRPr="001C2BD1" w:rsidRDefault="001C2BD1" w:rsidP="001C2BD1">
            <w:pPr>
              <w:jc w:val="both"/>
              <w:rPr>
                <w:b/>
                <w:sz w:val="16"/>
                <w:szCs w:val="16"/>
              </w:rPr>
            </w:pPr>
            <w:r w:rsidRPr="001C2BD1">
              <w:rPr>
                <w:b/>
                <w:bCs/>
                <w:sz w:val="16"/>
                <w:szCs w:val="16"/>
              </w:rPr>
              <w:t xml:space="preserve"> </w:t>
            </w:r>
            <w:r w:rsidRPr="001C2BD1">
              <w:rPr>
                <w:b/>
                <w:sz w:val="16"/>
                <w:szCs w:val="16"/>
              </w:rPr>
              <w:t>Обеспечение эффективности и качества предоставления услуг в сфере дошкольного, общего и дополнительного образования</w:t>
            </w:r>
          </w:p>
          <w:p w:rsidR="001C2BD1" w:rsidRPr="001C2BD1" w:rsidRDefault="001C2BD1" w:rsidP="001C2BD1">
            <w:pPr>
              <w:jc w:val="center"/>
              <w:rPr>
                <w:noProof/>
                <w:color w:val="000000"/>
                <w:sz w:val="16"/>
                <w:szCs w:val="16"/>
              </w:rPr>
            </w:pPr>
          </w:p>
        </w:tc>
      </w:tr>
      <w:tr w:rsidR="001C2BD1" w:rsidRPr="001C2BD1" w:rsidTr="001C2BD1">
        <w:tc>
          <w:tcPr>
            <w:tcW w:w="675" w:type="dxa"/>
            <w:vMerge w:val="restart"/>
          </w:tcPr>
          <w:p w:rsidR="001C2BD1" w:rsidRPr="001C2BD1" w:rsidRDefault="001C2BD1" w:rsidP="001C2BD1">
            <w:pPr>
              <w:jc w:val="center"/>
              <w:rPr>
                <w:noProof/>
                <w:color w:val="000000"/>
                <w:sz w:val="16"/>
                <w:szCs w:val="16"/>
              </w:rPr>
            </w:pPr>
            <w:r w:rsidRPr="001C2BD1">
              <w:rPr>
                <w:noProof/>
                <w:color w:val="000000"/>
                <w:sz w:val="16"/>
                <w:szCs w:val="16"/>
              </w:rPr>
              <w:t>7.</w:t>
            </w:r>
          </w:p>
        </w:tc>
        <w:tc>
          <w:tcPr>
            <w:tcW w:w="2552" w:type="dxa"/>
            <w:vMerge w:val="restart"/>
          </w:tcPr>
          <w:p w:rsidR="001C2BD1" w:rsidRPr="001C2BD1" w:rsidRDefault="001C2BD1" w:rsidP="001C2BD1">
            <w:pPr>
              <w:jc w:val="both"/>
              <w:rPr>
                <w:noProof/>
                <w:color w:val="000000"/>
                <w:sz w:val="16"/>
                <w:szCs w:val="16"/>
              </w:rPr>
            </w:pPr>
            <w:r w:rsidRPr="001C2BD1">
              <w:rPr>
                <w:sz w:val="16"/>
                <w:szCs w:val="16"/>
              </w:rPr>
              <w:t>Обеспечение эффективности и качества предоставления услуг в сфере дошкольного, общего и дополнительного образования в Островском муниципальном районе Костромской области</w:t>
            </w:r>
          </w:p>
        </w:tc>
        <w:tc>
          <w:tcPr>
            <w:tcW w:w="2552" w:type="dxa"/>
            <w:vMerge w:val="restart"/>
          </w:tcPr>
          <w:p w:rsidR="001C2BD1" w:rsidRPr="001C2BD1" w:rsidRDefault="001C2BD1" w:rsidP="001C2BD1">
            <w:pPr>
              <w:jc w:val="both"/>
              <w:outlineLvl w:val="1"/>
              <w:rPr>
                <w:sz w:val="16"/>
                <w:szCs w:val="16"/>
              </w:rPr>
            </w:pPr>
            <w:r w:rsidRPr="001C2BD1">
              <w:rPr>
                <w:sz w:val="16"/>
                <w:szCs w:val="16"/>
              </w:rPr>
              <w:t>Реализация муниципальной программы</w:t>
            </w:r>
          </w:p>
          <w:p w:rsidR="001C2BD1" w:rsidRPr="001C2BD1" w:rsidRDefault="001C2BD1" w:rsidP="001C2BD1">
            <w:pPr>
              <w:jc w:val="both"/>
              <w:outlineLvl w:val="1"/>
              <w:rPr>
                <w:sz w:val="16"/>
                <w:szCs w:val="16"/>
              </w:rPr>
            </w:pPr>
            <w:r w:rsidRPr="001C2BD1">
              <w:rPr>
                <w:sz w:val="16"/>
                <w:szCs w:val="16"/>
              </w:rPr>
              <w:t>«Развитие системы образования Островского муниципального района на 2018-2020 годы»</w:t>
            </w:r>
          </w:p>
          <w:p w:rsidR="001C2BD1" w:rsidRPr="001C2BD1" w:rsidRDefault="001C2BD1" w:rsidP="001C2BD1">
            <w:pPr>
              <w:jc w:val="both"/>
              <w:rPr>
                <w:noProof/>
                <w:color w:val="000000"/>
                <w:sz w:val="16"/>
                <w:szCs w:val="16"/>
              </w:rPr>
            </w:pPr>
          </w:p>
        </w:tc>
        <w:tc>
          <w:tcPr>
            <w:tcW w:w="2551" w:type="dxa"/>
          </w:tcPr>
          <w:p w:rsidR="001C2BD1" w:rsidRPr="001C2BD1" w:rsidRDefault="001C2BD1" w:rsidP="001C2BD1">
            <w:pPr>
              <w:ind w:left="-108"/>
              <w:jc w:val="both"/>
              <w:rPr>
                <w:noProof/>
                <w:color w:val="000000"/>
                <w:sz w:val="16"/>
                <w:szCs w:val="16"/>
              </w:rPr>
            </w:pPr>
            <w:r w:rsidRPr="001C2BD1">
              <w:rPr>
                <w:bCs/>
                <w:sz w:val="16"/>
                <w:szCs w:val="16"/>
              </w:rPr>
              <w:t xml:space="preserve">Доля школьников, которым предоставлена возможность обучаться в соответствии с основными современными требованиями, в общей численности школьников, % </w:t>
            </w:r>
          </w:p>
        </w:tc>
        <w:tc>
          <w:tcPr>
            <w:tcW w:w="986" w:type="dxa"/>
            <w:gridSpan w:val="3"/>
            <w:tcBorders>
              <w:right w:val="single" w:sz="4" w:space="0" w:color="auto"/>
            </w:tcBorders>
          </w:tcPr>
          <w:p w:rsidR="001C2BD1" w:rsidRPr="001C2BD1" w:rsidRDefault="001C2BD1" w:rsidP="001C2BD1">
            <w:pPr>
              <w:jc w:val="center"/>
              <w:rPr>
                <w:sz w:val="16"/>
                <w:szCs w:val="16"/>
              </w:rPr>
            </w:pPr>
            <w:r w:rsidRPr="001C2BD1">
              <w:rPr>
                <w:sz w:val="16"/>
                <w:szCs w:val="16"/>
              </w:rPr>
              <w:t>80</w:t>
            </w:r>
          </w:p>
        </w:tc>
        <w:tc>
          <w:tcPr>
            <w:tcW w:w="715" w:type="dxa"/>
            <w:gridSpan w:val="4"/>
            <w:tcBorders>
              <w:left w:val="single" w:sz="4" w:space="0" w:color="auto"/>
              <w:right w:val="single" w:sz="4" w:space="0" w:color="auto"/>
            </w:tcBorders>
          </w:tcPr>
          <w:p w:rsidR="001C2BD1" w:rsidRPr="001C2BD1" w:rsidRDefault="001C2BD1" w:rsidP="001C2BD1">
            <w:pPr>
              <w:jc w:val="center"/>
              <w:rPr>
                <w:sz w:val="16"/>
                <w:szCs w:val="16"/>
              </w:rPr>
            </w:pPr>
            <w:r w:rsidRPr="001C2BD1">
              <w:rPr>
                <w:sz w:val="16"/>
                <w:szCs w:val="16"/>
              </w:rPr>
              <w:t>90</w:t>
            </w:r>
          </w:p>
        </w:tc>
        <w:tc>
          <w:tcPr>
            <w:tcW w:w="850" w:type="dxa"/>
            <w:gridSpan w:val="4"/>
            <w:tcBorders>
              <w:left w:val="single" w:sz="4" w:space="0" w:color="auto"/>
              <w:right w:val="single" w:sz="4" w:space="0" w:color="auto"/>
            </w:tcBorders>
          </w:tcPr>
          <w:p w:rsidR="001C2BD1" w:rsidRPr="001C2BD1" w:rsidRDefault="001C2BD1" w:rsidP="001C2BD1">
            <w:pPr>
              <w:jc w:val="center"/>
              <w:rPr>
                <w:sz w:val="16"/>
                <w:szCs w:val="16"/>
              </w:rPr>
            </w:pPr>
            <w:r w:rsidRPr="001C2BD1">
              <w:rPr>
                <w:sz w:val="16"/>
                <w:szCs w:val="16"/>
              </w:rPr>
              <w:t>95</w:t>
            </w:r>
          </w:p>
        </w:tc>
        <w:tc>
          <w:tcPr>
            <w:tcW w:w="772" w:type="dxa"/>
            <w:gridSpan w:val="6"/>
            <w:tcBorders>
              <w:left w:val="single" w:sz="4" w:space="0" w:color="auto"/>
            </w:tcBorders>
          </w:tcPr>
          <w:p w:rsidR="001C2BD1" w:rsidRPr="001C2BD1" w:rsidRDefault="001C2BD1" w:rsidP="001C2BD1">
            <w:pPr>
              <w:jc w:val="center"/>
              <w:rPr>
                <w:sz w:val="16"/>
                <w:szCs w:val="16"/>
              </w:rPr>
            </w:pPr>
            <w:r w:rsidRPr="001C2BD1">
              <w:rPr>
                <w:sz w:val="16"/>
                <w:szCs w:val="16"/>
              </w:rPr>
              <w:t>95,5</w:t>
            </w:r>
          </w:p>
        </w:tc>
        <w:tc>
          <w:tcPr>
            <w:tcW w:w="2834" w:type="dxa"/>
            <w:gridSpan w:val="3"/>
          </w:tcPr>
          <w:p w:rsidR="001C2BD1" w:rsidRPr="001C2BD1" w:rsidRDefault="001C2BD1" w:rsidP="001C2BD1">
            <w:pPr>
              <w:jc w:val="both"/>
              <w:rPr>
                <w:noProof/>
                <w:color w:val="000000"/>
                <w:sz w:val="16"/>
                <w:szCs w:val="16"/>
              </w:rPr>
            </w:pPr>
            <w:r w:rsidRPr="001C2BD1">
              <w:rPr>
                <w:noProof/>
                <w:color w:val="000000"/>
                <w:sz w:val="16"/>
                <w:szCs w:val="16"/>
              </w:rPr>
              <w:t>Отдел образования администрации Островского муниципального района</w:t>
            </w:r>
          </w:p>
        </w:tc>
      </w:tr>
      <w:tr w:rsidR="001C2BD1" w:rsidRPr="001C2BD1" w:rsidTr="001C2BD1">
        <w:tc>
          <w:tcPr>
            <w:tcW w:w="675" w:type="dxa"/>
            <w:vMerge/>
          </w:tcPr>
          <w:p w:rsidR="001C2BD1" w:rsidRPr="001C2BD1" w:rsidRDefault="001C2BD1" w:rsidP="001C2BD1">
            <w:pPr>
              <w:jc w:val="center"/>
              <w:rPr>
                <w:noProof/>
                <w:color w:val="000000"/>
                <w:sz w:val="16"/>
                <w:szCs w:val="16"/>
              </w:rPr>
            </w:pPr>
          </w:p>
        </w:tc>
        <w:tc>
          <w:tcPr>
            <w:tcW w:w="2552" w:type="dxa"/>
            <w:vMerge/>
          </w:tcPr>
          <w:p w:rsidR="001C2BD1" w:rsidRPr="001C2BD1" w:rsidRDefault="001C2BD1" w:rsidP="001C2BD1">
            <w:pPr>
              <w:jc w:val="center"/>
              <w:rPr>
                <w:noProof/>
                <w:color w:val="000000"/>
                <w:sz w:val="16"/>
                <w:szCs w:val="16"/>
              </w:rPr>
            </w:pPr>
          </w:p>
        </w:tc>
        <w:tc>
          <w:tcPr>
            <w:tcW w:w="2552" w:type="dxa"/>
            <w:vMerge/>
          </w:tcPr>
          <w:p w:rsidR="001C2BD1" w:rsidRPr="001C2BD1" w:rsidRDefault="001C2BD1" w:rsidP="001C2BD1">
            <w:pPr>
              <w:jc w:val="center"/>
              <w:rPr>
                <w:noProof/>
                <w:color w:val="000000"/>
                <w:sz w:val="16"/>
                <w:szCs w:val="16"/>
              </w:rPr>
            </w:pPr>
          </w:p>
        </w:tc>
        <w:tc>
          <w:tcPr>
            <w:tcW w:w="2551" w:type="dxa"/>
          </w:tcPr>
          <w:p w:rsidR="001C2BD1" w:rsidRPr="001C2BD1" w:rsidRDefault="001C2BD1" w:rsidP="001C2BD1">
            <w:pPr>
              <w:ind w:left="-108"/>
              <w:jc w:val="both"/>
              <w:rPr>
                <w:noProof/>
                <w:color w:val="000000"/>
                <w:sz w:val="16"/>
                <w:szCs w:val="16"/>
              </w:rPr>
            </w:pPr>
            <w:r w:rsidRPr="001C2BD1">
              <w:rPr>
                <w:bCs/>
                <w:sz w:val="16"/>
                <w:szCs w:val="16"/>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проживающих на территории района</w:t>
            </w:r>
            <w:proofErr w:type="gramStart"/>
            <w:r w:rsidRPr="001C2BD1">
              <w:rPr>
                <w:bCs/>
                <w:sz w:val="16"/>
                <w:szCs w:val="16"/>
              </w:rPr>
              <w:t xml:space="preserve"> ,</w:t>
            </w:r>
            <w:proofErr w:type="gramEnd"/>
            <w:r w:rsidRPr="001C2BD1">
              <w:rPr>
                <w:bCs/>
                <w:sz w:val="16"/>
                <w:szCs w:val="16"/>
              </w:rPr>
              <w:t xml:space="preserve"> %</w:t>
            </w:r>
          </w:p>
        </w:tc>
        <w:tc>
          <w:tcPr>
            <w:tcW w:w="986" w:type="dxa"/>
            <w:gridSpan w:val="3"/>
            <w:tcBorders>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70</w:t>
            </w:r>
          </w:p>
        </w:tc>
        <w:tc>
          <w:tcPr>
            <w:tcW w:w="715" w:type="dxa"/>
            <w:gridSpan w:val="4"/>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75</w:t>
            </w:r>
          </w:p>
        </w:tc>
        <w:tc>
          <w:tcPr>
            <w:tcW w:w="850" w:type="dxa"/>
            <w:gridSpan w:val="4"/>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80</w:t>
            </w:r>
          </w:p>
        </w:tc>
        <w:tc>
          <w:tcPr>
            <w:tcW w:w="772" w:type="dxa"/>
            <w:gridSpan w:val="6"/>
            <w:tcBorders>
              <w:lef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83</w:t>
            </w:r>
          </w:p>
        </w:tc>
        <w:tc>
          <w:tcPr>
            <w:tcW w:w="2834" w:type="dxa"/>
            <w:gridSpan w:val="3"/>
          </w:tcPr>
          <w:p w:rsidR="001C2BD1" w:rsidRPr="001C2BD1" w:rsidRDefault="001C2BD1" w:rsidP="001C2BD1">
            <w:pPr>
              <w:jc w:val="both"/>
              <w:rPr>
                <w:noProof/>
                <w:color w:val="000000"/>
                <w:sz w:val="16"/>
                <w:szCs w:val="16"/>
              </w:rPr>
            </w:pPr>
            <w:r w:rsidRPr="001C2BD1">
              <w:rPr>
                <w:noProof/>
                <w:color w:val="000000"/>
                <w:sz w:val="16"/>
                <w:szCs w:val="16"/>
              </w:rPr>
              <w:t>Отдел образования администрации Островского муниципального района</w:t>
            </w:r>
          </w:p>
        </w:tc>
      </w:tr>
      <w:tr w:rsidR="001C2BD1" w:rsidRPr="001C2BD1" w:rsidTr="001C2BD1">
        <w:tc>
          <w:tcPr>
            <w:tcW w:w="675" w:type="dxa"/>
            <w:vMerge/>
          </w:tcPr>
          <w:p w:rsidR="001C2BD1" w:rsidRPr="001C2BD1" w:rsidRDefault="001C2BD1" w:rsidP="001C2BD1">
            <w:pPr>
              <w:jc w:val="center"/>
              <w:rPr>
                <w:noProof/>
                <w:color w:val="000000"/>
                <w:sz w:val="16"/>
                <w:szCs w:val="16"/>
              </w:rPr>
            </w:pPr>
          </w:p>
        </w:tc>
        <w:tc>
          <w:tcPr>
            <w:tcW w:w="2552" w:type="dxa"/>
            <w:vMerge/>
          </w:tcPr>
          <w:p w:rsidR="001C2BD1" w:rsidRPr="001C2BD1" w:rsidRDefault="001C2BD1" w:rsidP="001C2BD1">
            <w:pPr>
              <w:jc w:val="center"/>
              <w:rPr>
                <w:noProof/>
                <w:color w:val="000000"/>
                <w:sz w:val="16"/>
                <w:szCs w:val="16"/>
              </w:rPr>
            </w:pPr>
          </w:p>
        </w:tc>
        <w:tc>
          <w:tcPr>
            <w:tcW w:w="2552" w:type="dxa"/>
            <w:vMerge/>
          </w:tcPr>
          <w:p w:rsidR="001C2BD1" w:rsidRPr="001C2BD1" w:rsidRDefault="001C2BD1" w:rsidP="001C2BD1">
            <w:pPr>
              <w:jc w:val="center"/>
              <w:rPr>
                <w:noProof/>
                <w:color w:val="000000"/>
                <w:sz w:val="16"/>
                <w:szCs w:val="16"/>
              </w:rPr>
            </w:pPr>
          </w:p>
        </w:tc>
        <w:tc>
          <w:tcPr>
            <w:tcW w:w="2551" w:type="dxa"/>
          </w:tcPr>
          <w:p w:rsidR="001C2BD1" w:rsidRPr="001C2BD1" w:rsidRDefault="001C2BD1" w:rsidP="001C2BD1">
            <w:pPr>
              <w:ind w:left="-108" w:firstLine="108"/>
              <w:jc w:val="both"/>
              <w:rPr>
                <w:noProof/>
                <w:color w:val="000000"/>
                <w:sz w:val="16"/>
                <w:szCs w:val="16"/>
              </w:rPr>
            </w:pPr>
            <w:r w:rsidRPr="001C2BD1">
              <w:rPr>
                <w:sz w:val="16"/>
                <w:szCs w:val="16"/>
              </w:rPr>
              <w:t>Доля детей в возрасте 5-18 лет, получающих услуги по дополнительному образованию в организациях различной организационно- правовой формы и формы собственности, в общей численности детей данной возрастной группы</w:t>
            </w:r>
          </w:p>
        </w:tc>
        <w:tc>
          <w:tcPr>
            <w:tcW w:w="986" w:type="dxa"/>
            <w:gridSpan w:val="3"/>
            <w:tcBorders>
              <w:right w:val="single" w:sz="4" w:space="0" w:color="auto"/>
            </w:tcBorders>
          </w:tcPr>
          <w:p w:rsidR="001C2BD1" w:rsidRPr="001C2BD1" w:rsidRDefault="001C2BD1" w:rsidP="001C2BD1">
            <w:pPr>
              <w:jc w:val="center"/>
              <w:rPr>
                <w:sz w:val="16"/>
                <w:szCs w:val="16"/>
              </w:rPr>
            </w:pPr>
            <w:r w:rsidRPr="001C2BD1">
              <w:rPr>
                <w:sz w:val="16"/>
                <w:szCs w:val="16"/>
              </w:rPr>
              <w:t>57</w:t>
            </w:r>
          </w:p>
        </w:tc>
        <w:tc>
          <w:tcPr>
            <w:tcW w:w="715" w:type="dxa"/>
            <w:gridSpan w:val="4"/>
            <w:tcBorders>
              <w:left w:val="single" w:sz="4" w:space="0" w:color="auto"/>
              <w:right w:val="single" w:sz="4" w:space="0" w:color="auto"/>
            </w:tcBorders>
          </w:tcPr>
          <w:p w:rsidR="001C2BD1" w:rsidRPr="001C2BD1" w:rsidRDefault="001C2BD1" w:rsidP="001C2BD1">
            <w:pPr>
              <w:jc w:val="center"/>
              <w:rPr>
                <w:sz w:val="16"/>
                <w:szCs w:val="16"/>
              </w:rPr>
            </w:pPr>
            <w:r w:rsidRPr="001C2BD1">
              <w:rPr>
                <w:sz w:val="16"/>
                <w:szCs w:val="16"/>
              </w:rPr>
              <w:t>61</w:t>
            </w:r>
          </w:p>
        </w:tc>
        <w:tc>
          <w:tcPr>
            <w:tcW w:w="850" w:type="dxa"/>
            <w:gridSpan w:val="4"/>
            <w:tcBorders>
              <w:left w:val="single" w:sz="4" w:space="0" w:color="auto"/>
              <w:right w:val="single" w:sz="4" w:space="0" w:color="auto"/>
            </w:tcBorders>
          </w:tcPr>
          <w:p w:rsidR="001C2BD1" w:rsidRPr="001C2BD1" w:rsidRDefault="001C2BD1" w:rsidP="001C2BD1">
            <w:pPr>
              <w:jc w:val="center"/>
              <w:rPr>
                <w:sz w:val="16"/>
                <w:szCs w:val="16"/>
              </w:rPr>
            </w:pPr>
            <w:r w:rsidRPr="001C2BD1">
              <w:rPr>
                <w:sz w:val="16"/>
                <w:szCs w:val="16"/>
              </w:rPr>
              <w:t>65</w:t>
            </w:r>
          </w:p>
        </w:tc>
        <w:tc>
          <w:tcPr>
            <w:tcW w:w="772" w:type="dxa"/>
            <w:gridSpan w:val="6"/>
            <w:tcBorders>
              <w:left w:val="single" w:sz="4" w:space="0" w:color="auto"/>
            </w:tcBorders>
          </w:tcPr>
          <w:p w:rsidR="001C2BD1" w:rsidRPr="001C2BD1" w:rsidRDefault="001C2BD1" w:rsidP="001C2BD1">
            <w:pPr>
              <w:jc w:val="center"/>
              <w:rPr>
                <w:sz w:val="16"/>
                <w:szCs w:val="16"/>
              </w:rPr>
            </w:pPr>
            <w:r w:rsidRPr="001C2BD1">
              <w:rPr>
                <w:sz w:val="16"/>
                <w:szCs w:val="16"/>
              </w:rPr>
              <w:t>66</w:t>
            </w:r>
          </w:p>
        </w:tc>
        <w:tc>
          <w:tcPr>
            <w:tcW w:w="2834" w:type="dxa"/>
            <w:gridSpan w:val="3"/>
          </w:tcPr>
          <w:p w:rsidR="001C2BD1" w:rsidRPr="001C2BD1" w:rsidRDefault="001C2BD1" w:rsidP="001C2BD1">
            <w:pPr>
              <w:jc w:val="both"/>
              <w:rPr>
                <w:noProof/>
                <w:color w:val="000000"/>
                <w:sz w:val="16"/>
                <w:szCs w:val="16"/>
              </w:rPr>
            </w:pPr>
            <w:r w:rsidRPr="001C2BD1">
              <w:rPr>
                <w:noProof/>
                <w:color w:val="000000"/>
                <w:sz w:val="16"/>
                <w:szCs w:val="16"/>
              </w:rPr>
              <w:t>Отдел образования администрации Островского муниципального района</w:t>
            </w:r>
          </w:p>
        </w:tc>
      </w:tr>
      <w:tr w:rsidR="001C2BD1" w:rsidRPr="001C2BD1" w:rsidTr="001C2BD1">
        <w:tc>
          <w:tcPr>
            <w:tcW w:w="14487" w:type="dxa"/>
            <w:gridSpan w:val="24"/>
          </w:tcPr>
          <w:p w:rsidR="001C2BD1" w:rsidRPr="001C2BD1" w:rsidRDefault="001C2BD1" w:rsidP="001C2BD1">
            <w:pPr>
              <w:jc w:val="both"/>
              <w:rPr>
                <w:b/>
                <w:sz w:val="16"/>
                <w:szCs w:val="16"/>
              </w:rPr>
            </w:pPr>
            <w:r w:rsidRPr="001C2BD1">
              <w:rPr>
                <w:b/>
                <w:bCs/>
                <w:sz w:val="16"/>
                <w:szCs w:val="16"/>
              </w:rPr>
              <w:t xml:space="preserve">Развитие </w:t>
            </w:r>
            <w:proofErr w:type="spellStart"/>
            <w:r w:rsidRPr="001C2BD1">
              <w:rPr>
                <w:b/>
                <w:bCs/>
                <w:sz w:val="16"/>
                <w:szCs w:val="16"/>
              </w:rPr>
              <w:t>социо-культурного</w:t>
            </w:r>
            <w:proofErr w:type="spellEnd"/>
            <w:r w:rsidRPr="001C2BD1">
              <w:rPr>
                <w:b/>
                <w:bCs/>
                <w:sz w:val="16"/>
                <w:szCs w:val="16"/>
              </w:rPr>
              <w:t xml:space="preserve"> потенциала (культурного, духовного потенциала, развитие спорта и спортивной инфраструктуры) </w:t>
            </w:r>
          </w:p>
          <w:p w:rsidR="001C2BD1" w:rsidRPr="001C2BD1" w:rsidRDefault="001C2BD1" w:rsidP="001C2BD1">
            <w:pPr>
              <w:jc w:val="center"/>
              <w:rPr>
                <w:noProof/>
                <w:color w:val="000000"/>
                <w:sz w:val="16"/>
                <w:szCs w:val="16"/>
              </w:rPr>
            </w:pPr>
          </w:p>
        </w:tc>
      </w:tr>
      <w:tr w:rsidR="001C2BD1" w:rsidRPr="001C2BD1" w:rsidTr="001C2BD1">
        <w:tc>
          <w:tcPr>
            <w:tcW w:w="675" w:type="dxa"/>
          </w:tcPr>
          <w:p w:rsidR="001C2BD1" w:rsidRPr="001C2BD1" w:rsidRDefault="001C2BD1" w:rsidP="001C2BD1">
            <w:pPr>
              <w:jc w:val="center"/>
              <w:rPr>
                <w:noProof/>
                <w:color w:val="000000"/>
                <w:sz w:val="16"/>
                <w:szCs w:val="16"/>
              </w:rPr>
            </w:pPr>
            <w:r w:rsidRPr="001C2BD1">
              <w:rPr>
                <w:noProof/>
                <w:color w:val="000000"/>
                <w:sz w:val="16"/>
                <w:szCs w:val="16"/>
              </w:rPr>
              <w:t>8.</w:t>
            </w:r>
          </w:p>
        </w:tc>
        <w:tc>
          <w:tcPr>
            <w:tcW w:w="2552" w:type="dxa"/>
          </w:tcPr>
          <w:p w:rsidR="001C2BD1" w:rsidRPr="001C2BD1" w:rsidRDefault="001C2BD1" w:rsidP="001C2BD1">
            <w:pPr>
              <w:pStyle w:val="a3"/>
              <w:spacing w:after="0"/>
              <w:rPr>
                <w:sz w:val="16"/>
                <w:szCs w:val="16"/>
              </w:rPr>
            </w:pPr>
            <w:r w:rsidRPr="001C2BD1">
              <w:rPr>
                <w:sz w:val="16"/>
                <w:szCs w:val="16"/>
              </w:rPr>
              <w:t>Формирование гармонично развитой личности, укрепление единства российского общества посредством приоритетного культурного и гуманитарного развития, укрепление гражданской идентичности граждан Островского муниципального района</w:t>
            </w:r>
          </w:p>
        </w:tc>
        <w:tc>
          <w:tcPr>
            <w:tcW w:w="2552" w:type="dxa"/>
          </w:tcPr>
          <w:p w:rsidR="001C2BD1" w:rsidRPr="001C2BD1" w:rsidRDefault="001C2BD1" w:rsidP="001C2BD1">
            <w:pPr>
              <w:pStyle w:val="a3"/>
              <w:spacing w:after="0"/>
              <w:jc w:val="both"/>
              <w:rPr>
                <w:sz w:val="16"/>
                <w:szCs w:val="16"/>
              </w:rPr>
            </w:pPr>
            <w:r w:rsidRPr="001C2BD1">
              <w:rPr>
                <w:sz w:val="16"/>
                <w:szCs w:val="16"/>
              </w:rPr>
              <w:t>реализации муниципальной программы «Развитие сферы культуры и спорта в Островском муниципальном районе на 2018-2020 годы»</w:t>
            </w:r>
          </w:p>
          <w:p w:rsidR="001C2BD1" w:rsidRPr="001C2BD1" w:rsidRDefault="001C2BD1" w:rsidP="001C2BD1">
            <w:pPr>
              <w:jc w:val="center"/>
              <w:rPr>
                <w:noProof/>
                <w:color w:val="000000"/>
                <w:sz w:val="16"/>
                <w:szCs w:val="16"/>
              </w:rPr>
            </w:pPr>
          </w:p>
        </w:tc>
        <w:tc>
          <w:tcPr>
            <w:tcW w:w="2551" w:type="dxa"/>
          </w:tcPr>
          <w:p w:rsidR="001C2BD1" w:rsidRPr="001C2BD1" w:rsidRDefault="001C2BD1" w:rsidP="001C2BD1">
            <w:pPr>
              <w:pStyle w:val="a3"/>
              <w:spacing w:after="0"/>
              <w:jc w:val="both"/>
              <w:rPr>
                <w:sz w:val="16"/>
                <w:szCs w:val="16"/>
              </w:rPr>
            </w:pPr>
            <w:r w:rsidRPr="001C2BD1">
              <w:rPr>
                <w:sz w:val="16"/>
                <w:szCs w:val="16"/>
              </w:rPr>
              <w:t xml:space="preserve">Уровень удовлетворенности граждан Островского муниципального района Костромской области качеством предоставления муниципальных услуг в сфере </w:t>
            </w:r>
            <w:proofErr w:type="spellStart"/>
            <w:r w:rsidRPr="001C2BD1">
              <w:rPr>
                <w:sz w:val="16"/>
                <w:szCs w:val="16"/>
              </w:rPr>
              <w:t>культуры,%</w:t>
            </w:r>
            <w:proofErr w:type="spellEnd"/>
          </w:p>
          <w:p w:rsidR="001C2BD1" w:rsidRPr="001C2BD1" w:rsidRDefault="001C2BD1" w:rsidP="001C2BD1">
            <w:pPr>
              <w:jc w:val="center"/>
              <w:rPr>
                <w:noProof/>
                <w:color w:val="000000"/>
                <w:sz w:val="16"/>
                <w:szCs w:val="16"/>
              </w:rPr>
            </w:pPr>
          </w:p>
        </w:tc>
        <w:tc>
          <w:tcPr>
            <w:tcW w:w="971" w:type="dxa"/>
            <w:gridSpan w:val="2"/>
            <w:tcBorders>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83</w:t>
            </w:r>
          </w:p>
        </w:tc>
        <w:tc>
          <w:tcPr>
            <w:tcW w:w="730" w:type="dxa"/>
            <w:gridSpan w:val="5"/>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86</w:t>
            </w:r>
          </w:p>
        </w:tc>
        <w:tc>
          <w:tcPr>
            <w:tcW w:w="906" w:type="dxa"/>
            <w:gridSpan w:val="6"/>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90</w:t>
            </w:r>
          </w:p>
        </w:tc>
        <w:tc>
          <w:tcPr>
            <w:tcW w:w="716" w:type="dxa"/>
            <w:gridSpan w:val="4"/>
            <w:tcBorders>
              <w:lef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90</w:t>
            </w:r>
          </w:p>
        </w:tc>
        <w:tc>
          <w:tcPr>
            <w:tcW w:w="2834" w:type="dxa"/>
            <w:gridSpan w:val="3"/>
          </w:tcPr>
          <w:p w:rsidR="001C2BD1" w:rsidRPr="001C2BD1" w:rsidRDefault="001C2BD1" w:rsidP="001C2BD1">
            <w:pPr>
              <w:jc w:val="both"/>
              <w:rPr>
                <w:sz w:val="16"/>
                <w:szCs w:val="16"/>
              </w:rPr>
            </w:pPr>
            <w:r w:rsidRPr="001C2BD1">
              <w:rPr>
                <w:sz w:val="16"/>
                <w:szCs w:val="16"/>
              </w:rPr>
              <w:t>Отдел культуры, по делам молодежи, туризма, физкультуры и спорта администрации Островского муниципального района,</w:t>
            </w:r>
          </w:p>
          <w:p w:rsidR="001C2BD1" w:rsidRPr="001C2BD1" w:rsidRDefault="001C2BD1" w:rsidP="001C2BD1">
            <w:pPr>
              <w:jc w:val="both"/>
              <w:rPr>
                <w:noProof/>
                <w:color w:val="000000"/>
                <w:sz w:val="16"/>
                <w:szCs w:val="16"/>
              </w:rPr>
            </w:pPr>
            <w:r w:rsidRPr="001C2BD1">
              <w:rPr>
                <w:sz w:val="16"/>
                <w:szCs w:val="16"/>
              </w:rPr>
              <w:t>муниципальные учреждения</w:t>
            </w:r>
          </w:p>
        </w:tc>
      </w:tr>
      <w:tr w:rsidR="001C2BD1" w:rsidRPr="001C2BD1" w:rsidTr="001C2BD1">
        <w:tc>
          <w:tcPr>
            <w:tcW w:w="675" w:type="dxa"/>
          </w:tcPr>
          <w:p w:rsidR="001C2BD1" w:rsidRPr="001C2BD1" w:rsidRDefault="001C2BD1" w:rsidP="001C2BD1">
            <w:pPr>
              <w:jc w:val="center"/>
              <w:rPr>
                <w:noProof/>
                <w:color w:val="000000"/>
                <w:sz w:val="16"/>
                <w:szCs w:val="16"/>
              </w:rPr>
            </w:pPr>
            <w:r w:rsidRPr="001C2BD1">
              <w:rPr>
                <w:noProof/>
                <w:color w:val="000000"/>
                <w:sz w:val="16"/>
                <w:szCs w:val="16"/>
              </w:rPr>
              <w:t>9.</w:t>
            </w:r>
          </w:p>
        </w:tc>
        <w:tc>
          <w:tcPr>
            <w:tcW w:w="2552" w:type="dxa"/>
          </w:tcPr>
          <w:p w:rsidR="001C2BD1" w:rsidRPr="001C2BD1" w:rsidRDefault="001C2BD1" w:rsidP="001C2BD1">
            <w:pPr>
              <w:pStyle w:val="a3"/>
              <w:spacing w:after="0"/>
              <w:rPr>
                <w:sz w:val="16"/>
                <w:szCs w:val="16"/>
              </w:rPr>
            </w:pPr>
            <w:r w:rsidRPr="001C2BD1">
              <w:rPr>
                <w:sz w:val="16"/>
                <w:szCs w:val="16"/>
              </w:rPr>
              <w:t>Создание условий, обеспечивающих возможность гражданам Островского муниципального района систематически заниматься физической культурой и массовым спортом, вести здоровый образ жизни</w:t>
            </w:r>
          </w:p>
        </w:tc>
        <w:tc>
          <w:tcPr>
            <w:tcW w:w="2552" w:type="dxa"/>
          </w:tcPr>
          <w:p w:rsidR="001C2BD1" w:rsidRPr="001C2BD1" w:rsidRDefault="001C2BD1" w:rsidP="001C2BD1">
            <w:pPr>
              <w:pStyle w:val="a3"/>
              <w:spacing w:after="0"/>
              <w:jc w:val="both"/>
              <w:rPr>
                <w:sz w:val="16"/>
                <w:szCs w:val="16"/>
              </w:rPr>
            </w:pPr>
            <w:r w:rsidRPr="001C2BD1">
              <w:rPr>
                <w:sz w:val="16"/>
                <w:szCs w:val="16"/>
              </w:rPr>
              <w:t>реализации муниципальной программы «Развитие сферы культуры и спорта в Островском муниципальном районе на 2018-2020 годы»</w:t>
            </w:r>
          </w:p>
          <w:p w:rsidR="001C2BD1" w:rsidRPr="001C2BD1" w:rsidRDefault="001C2BD1" w:rsidP="001C2BD1">
            <w:pPr>
              <w:jc w:val="center"/>
              <w:rPr>
                <w:noProof/>
                <w:color w:val="000000"/>
                <w:sz w:val="16"/>
                <w:szCs w:val="16"/>
              </w:rPr>
            </w:pPr>
          </w:p>
        </w:tc>
        <w:tc>
          <w:tcPr>
            <w:tcW w:w="2551" w:type="dxa"/>
          </w:tcPr>
          <w:p w:rsidR="001C2BD1" w:rsidRPr="001C2BD1" w:rsidRDefault="001C2BD1" w:rsidP="001C2BD1">
            <w:pPr>
              <w:pStyle w:val="a3"/>
              <w:spacing w:after="0"/>
              <w:rPr>
                <w:sz w:val="16"/>
                <w:szCs w:val="16"/>
              </w:rPr>
            </w:pPr>
            <w:r w:rsidRPr="001C2BD1">
              <w:rPr>
                <w:sz w:val="16"/>
                <w:szCs w:val="16"/>
              </w:rPr>
              <w:t>доля граждан Островского муниципального района Костромской области, систематически занимающихся физической культурой и спортом, в общей численности населения, %</w:t>
            </w:r>
          </w:p>
        </w:tc>
        <w:tc>
          <w:tcPr>
            <w:tcW w:w="971" w:type="dxa"/>
            <w:gridSpan w:val="2"/>
            <w:tcBorders>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39,5</w:t>
            </w:r>
          </w:p>
        </w:tc>
        <w:tc>
          <w:tcPr>
            <w:tcW w:w="730" w:type="dxa"/>
            <w:gridSpan w:val="5"/>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42,5</w:t>
            </w:r>
          </w:p>
        </w:tc>
        <w:tc>
          <w:tcPr>
            <w:tcW w:w="906" w:type="dxa"/>
            <w:gridSpan w:val="6"/>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43,6</w:t>
            </w:r>
          </w:p>
        </w:tc>
        <w:tc>
          <w:tcPr>
            <w:tcW w:w="716" w:type="dxa"/>
            <w:gridSpan w:val="4"/>
            <w:tcBorders>
              <w:lef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45</w:t>
            </w:r>
          </w:p>
        </w:tc>
        <w:tc>
          <w:tcPr>
            <w:tcW w:w="2834" w:type="dxa"/>
            <w:gridSpan w:val="3"/>
          </w:tcPr>
          <w:p w:rsidR="001C2BD1" w:rsidRPr="001C2BD1" w:rsidRDefault="001C2BD1" w:rsidP="001C2BD1">
            <w:pPr>
              <w:jc w:val="both"/>
              <w:rPr>
                <w:sz w:val="16"/>
                <w:szCs w:val="16"/>
              </w:rPr>
            </w:pPr>
            <w:r w:rsidRPr="001C2BD1">
              <w:rPr>
                <w:sz w:val="16"/>
                <w:szCs w:val="16"/>
              </w:rPr>
              <w:t>Отдел культуры, по делам молодежи, туризма, физкультуры и спорта администрации Островского муниципального района,</w:t>
            </w:r>
          </w:p>
          <w:p w:rsidR="001C2BD1" w:rsidRPr="001C2BD1" w:rsidRDefault="001C2BD1" w:rsidP="001C2BD1">
            <w:pPr>
              <w:jc w:val="both"/>
              <w:rPr>
                <w:noProof/>
                <w:color w:val="000000"/>
                <w:sz w:val="16"/>
                <w:szCs w:val="16"/>
              </w:rPr>
            </w:pPr>
            <w:r w:rsidRPr="001C2BD1">
              <w:rPr>
                <w:sz w:val="16"/>
                <w:szCs w:val="16"/>
              </w:rPr>
              <w:t>муниципальные учреждения</w:t>
            </w:r>
          </w:p>
        </w:tc>
      </w:tr>
      <w:tr w:rsidR="001C2BD1" w:rsidRPr="001C2BD1" w:rsidTr="001C2BD1">
        <w:tc>
          <w:tcPr>
            <w:tcW w:w="14487" w:type="dxa"/>
            <w:gridSpan w:val="24"/>
          </w:tcPr>
          <w:p w:rsidR="001C2BD1" w:rsidRPr="001C2BD1" w:rsidRDefault="001C2BD1" w:rsidP="001C2BD1">
            <w:pPr>
              <w:jc w:val="center"/>
              <w:rPr>
                <w:noProof/>
                <w:color w:val="000000"/>
                <w:sz w:val="16"/>
                <w:szCs w:val="16"/>
              </w:rPr>
            </w:pPr>
            <w:r w:rsidRPr="001C2BD1">
              <w:rPr>
                <w:b/>
                <w:color w:val="000000"/>
                <w:sz w:val="16"/>
                <w:szCs w:val="16"/>
              </w:rPr>
              <w:t>Доступность  муниципальных услуг</w:t>
            </w:r>
          </w:p>
        </w:tc>
      </w:tr>
      <w:tr w:rsidR="001C2BD1" w:rsidRPr="001C2BD1" w:rsidTr="001C2BD1">
        <w:trPr>
          <w:gridAfter w:val="1"/>
          <w:wAfter w:w="15" w:type="dxa"/>
        </w:trPr>
        <w:tc>
          <w:tcPr>
            <w:tcW w:w="675" w:type="dxa"/>
          </w:tcPr>
          <w:p w:rsidR="001C2BD1" w:rsidRPr="001C2BD1" w:rsidRDefault="001C2BD1" w:rsidP="001C2BD1">
            <w:pPr>
              <w:jc w:val="center"/>
              <w:rPr>
                <w:noProof/>
                <w:color w:val="000000"/>
                <w:sz w:val="16"/>
                <w:szCs w:val="16"/>
              </w:rPr>
            </w:pPr>
            <w:r w:rsidRPr="001C2BD1">
              <w:rPr>
                <w:noProof/>
                <w:color w:val="000000"/>
                <w:sz w:val="16"/>
                <w:szCs w:val="16"/>
              </w:rPr>
              <w:t>10</w:t>
            </w:r>
          </w:p>
        </w:tc>
        <w:tc>
          <w:tcPr>
            <w:tcW w:w="2552" w:type="dxa"/>
          </w:tcPr>
          <w:p w:rsidR="001C2BD1" w:rsidRPr="001C2BD1" w:rsidRDefault="001C2BD1" w:rsidP="001C2BD1">
            <w:pPr>
              <w:jc w:val="both"/>
              <w:rPr>
                <w:noProof/>
                <w:color w:val="000000"/>
                <w:sz w:val="16"/>
                <w:szCs w:val="16"/>
              </w:rPr>
            </w:pPr>
            <w:r w:rsidRPr="001C2BD1">
              <w:rPr>
                <w:sz w:val="16"/>
                <w:szCs w:val="16"/>
              </w:rPr>
              <w:t xml:space="preserve">Обеспечение беспрепятственного доступа (далее – доступность) к приоритетным объектам и </w:t>
            </w:r>
            <w:r w:rsidRPr="001C2BD1">
              <w:rPr>
                <w:sz w:val="16"/>
                <w:szCs w:val="16"/>
              </w:rPr>
              <w:lastRenderedPageBreak/>
              <w:t xml:space="preserve">услугам в приоритетных сферах жизнедеятельности инвалидов и других </w:t>
            </w:r>
            <w:proofErr w:type="spellStart"/>
            <w:r w:rsidRPr="001C2BD1">
              <w:rPr>
                <w:sz w:val="16"/>
                <w:szCs w:val="16"/>
              </w:rPr>
              <w:t>маломобильных</w:t>
            </w:r>
            <w:proofErr w:type="spellEnd"/>
            <w:r w:rsidRPr="001C2BD1">
              <w:rPr>
                <w:sz w:val="16"/>
                <w:szCs w:val="16"/>
              </w:rPr>
              <w:t xml:space="preserve"> групп населения (далее – МГН) в Островском муниципальном районе.</w:t>
            </w:r>
          </w:p>
        </w:tc>
        <w:tc>
          <w:tcPr>
            <w:tcW w:w="2552" w:type="dxa"/>
          </w:tcPr>
          <w:p w:rsidR="001C2BD1" w:rsidRPr="001C2BD1" w:rsidRDefault="001C2BD1" w:rsidP="001C2BD1">
            <w:pPr>
              <w:jc w:val="both"/>
              <w:rPr>
                <w:noProof/>
                <w:color w:val="000000"/>
                <w:sz w:val="16"/>
                <w:szCs w:val="16"/>
              </w:rPr>
            </w:pPr>
            <w:r w:rsidRPr="001C2BD1">
              <w:rPr>
                <w:noProof/>
                <w:color w:val="000000"/>
                <w:sz w:val="16"/>
                <w:szCs w:val="16"/>
              </w:rPr>
              <w:lastRenderedPageBreak/>
              <w:t>Реализация муниципальной программы «</w:t>
            </w:r>
            <w:r w:rsidRPr="001C2BD1">
              <w:rPr>
                <w:sz w:val="16"/>
                <w:szCs w:val="16"/>
              </w:rPr>
              <w:t xml:space="preserve">Доступная среда» Островского муниципального </w:t>
            </w:r>
            <w:r w:rsidRPr="001C2BD1">
              <w:rPr>
                <w:sz w:val="16"/>
                <w:szCs w:val="16"/>
              </w:rPr>
              <w:lastRenderedPageBreak/>
              <w:t>района на 2018-2020 годы»</w:t>
            </w:r>
          </w:p>
        </w:tc>
        <w:tc>
          <w:tcPr>
            <w:tcW w:w="2551" w:type="dxa"/>
          </w:tcPr>
          <w:p w:rsidR="001C2BD1" w:rsidRPr="001C2BD1" w:rsidRDefault="001C2BD1" w:rsidP="001C2BD1">
            <w:pPr>
              <w:jc w:val="both"/>
              <w:rPr>
                <w:noProof/>
                <w:color w:val="000000"/>
                <w:sz w:val="16"/>
                <w:szCs w:val="16"/>
              </w:rPr>
            </w:pPr>
            <w:r w:rsidRPr="001C2BD1">
              <w:rPr>
                <w:sz w:val="16"/>
                <w:szCs w:val="16"/>
              </w:rPr>
              <w:lastRenderedPageBreak/>
              <w:t xml:space="preserve">количество доступных для инвалидов и других МГН приоритетных объектов </w:t>
            </w:r>
            <w:r w:rsidRPr="001C2BD1">
              <w:rPr>
                <w:sz w:val="16"/>
                <w:szCs w:val="16"/>
              </w:rPr>
              <w:lastRenderedPageBreak/>
              <w:t>социальной инфраструктуры в Островском муниципальном районе</w:t>
            </w:r>
          </w:p>
        </w:tc>
        <w:tc>
          <w:tcPr>
            <w:tcW w:w="1031" w:type="dxa"/>
            <w:gridSpan w:val="4"/>
            <w:tcBorders>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lastRenderedPageBreak/>
              <w:t>7</w:t>
            </w:r>
          </w:p>
        </w:tc>
        <w:tc>
          <w:tcPr>
            <w:tcW w:w="745" w:type="dxa"/>
            <w:gridSpan w:val="4"/>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8</w:t>
            </w:r>
          </w:p>
        </w:tc>
        <w:tc>
          <w:tcPr>
            <w:tcW w:w="831" w:type="dxa"/>
            <w:gridSpan w:val="5"/>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9</w:t>
            </w:r>
          </w:p>
        </w:tc>
        <w:tc>
          <w:tcPr>
            <w:tcW w:w="701" w:type="dxa"/>
            <w:gridSpan w:val="3"/>
            <w:tcBorders>
              <w:lef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10</w:t>
            </w:r>
          </w:p>
        </w:tc>
        <w:tc>
          <w:tcPr>
            <w:tcW w:w="2834" w:type="dxa"/>
            <w:gridSpan w:val="3"/>
          </w:tcPr>
          <w:p w:rsidR="001C2BD1" w:rsidRPr="001C2BD1" w:rsidRDefault="001C2BD1" w:rsidP="001C2BD1">
            <w:pPr>
              <w:jc w:val="both"/>
              <w:rPr>
                <w:noProof/>
                <w:color w:val="000000"/>
                <w:sz w:val="16"/>
                <w:szCs w:val="16"/>
              </w:rPr>
            </w:pPr>
            <w:r w:rsidRPr="001C2BD1">
              <w:rPr>
                <w:noProof/>
                <w:color w:val="000000"/>
                <w:sz w:val="16"/>
                <w:szCs w:val="16"/>
              </w:rPr>
              <w:t>Муниципальные учреждения Островского муниципального района</w:t>
            </w:r>
          </w:p>
        </w:tc>
      </w:tr>
      <w:tr w:rsidR="001C2BD1" w:rsidRPr="001C2BD1" w:rsidTr="001C2BD1">
        <w:tc>
          <w:tcPr>
            <w:tcW w:w="14487" w:type="dxa"/>
            <w:gridSpan w:val="24"/>
          </w:tcPr>
          <w:p w:rsidR="001C2BD1" w:rsidRPr="001C2BD1" w:rsidRDefault="001C2BD1" w:rsidP="001C2BD1">
            <w:pPr>
              <w:jc w:val="center"/>
              <w:rPr>
                <w:b/>
                <w:sz w:val="16"/>
                <w:szCs w:val="16"/>
              </w:rPr>
            </w:pPr>
            <w:r w:rsidRPr="001C2BD1">
              <w:rPr>
                <w:b/>
                <w:sz w:val="16"/>
                <w:szCs w:val="16"/>
              </w:rPr>
              <w:lastRenderedPageBreak/>
              <w:t>Молодежная политика</w:t>
            </w:r>
          </w:p>
          <w:p w:rsidR="001C2BD1" w:rsidRPr="001C2BD1" w:rsidRDefault="001C2BD1" w:rsidP="001C2BD1">
            <w:pPr>
              <w:jc w:val="center"/>
              <w:rPr>
                <w:noProof/>
                <w:color w:val="000000"/>
                <w:sz w:val="16"/>
                <w:szCs w:val="16"/>
              </w:rPr>
            </w:pPr>
          </w:p>
        </w:tc>
      </w:tr>
      <w:tr w:rsidR="001C2BD1" w:rsidRPr="001C2BD1" w:rsidTr="001C2BD1">
        <w:trPr>
          <w:gridAfter w:val="2"/>
          <w:wAfter w:w="30" w:type="dxa"/>
        </w:trPr>
        <w:tc>
          <w:tcPr>
            <w:tcW w:w="675" w:type="dxa"/>
          </w:tcPr>
          <w:p w:rsidR="001C2BD1" w:rsidRPr="001C2BD1" w:rsidRDefault="001C2BD1" w:rsidP="001C2BD1">
            <w:pPr>
              <w:jc w:val="center"/>
              <w:rPr>
                <w:noProof/>
                <w:color w:val="000000"/>
                <w:sz w:val="16"/>
                <w:szCs w:val="16"/>
              </w:rPr>
            </w:pPr>
            <w:r w:rsidRPr="001C2BD1">
              <w:rPr>
                <w:noProof/>
                <w:color w:val="000000"/>
                <w:sz w:val="16"/>
                <w:szCs w:val="16"/>
              </w:rPr>
              <w:t>11</w:t>
            </w:r>
          </w:p>
        </w:tc>
        <w:tc>
          <w:tcPr>
            <w:tcW w:w="2552" w:type="dxa"/>
          </w:tcPr>
          <w:p w:rsidR="001C2BD1" w:rsidRPr="001C2BD1" w:rsidRDefault="001C2BD1" w:rsidP="001C2BD1">
            <w:pPr>
              <w:jc w:val="both"/>
              <w:rPr>
                <w:noProof/>
                <w:color w:val="000000"/>
                <w:sz w:val="16"/>
                <w:szCs w:val="16"/>
              </w:rPr>
            </w:pPr>
            <w:r w:rsidRPr="001C2BD1">
              <w:rPr>
                <w:sz w:val="16"/>
                <w:szCs w:val="16"/>
              </w:rPr>
              <w:t>Создание комфортных условий жизнедеятельности в сельской местности</w:t>
            </w:r>
          </w:p>
        </w:tc>
        <w:tc>
          <w:tcPr>
            <w:tcW w:w="2552" w:type="dxa"/>
          </w:tcPr>
          <w:p w:rsidR="001C2BD1" w:rsidRPr="001C2BD1" w:rsidRDefault="001C2BD1" w:rsidP="001C2BD1">
            <w:pPr>
              <w:widowControl/>
              <w:ind w:firstLine="708"/>
              <w:jc w:val="both"/>
              <w:rPr>
                <w:bCs/>
                <w:sz w:val="16"/>
                <w:szCs w:val="16"/>
              </w:rPr>
            </w:pPr>
            <w:r w:rsidRPr="001C2BD1">
              <w:rPr>
                <w:bCs/>
                <w:sz w:val="16"/>
                <w:szCs w:val="16"/>
              </w:rPr>
              <w:t>Реализация мероприятий  муниципальной  программы</w:t>
            </w:r>
            <w:proofErr w:type="gramStart"/>
            <w:r w:rsidRPr="001C2BD1">
              <w:rPr>
                <w:bCs/>
                <w:sz w:val="16"/>
                <w:szCs w:val="16"/>
              </w:rPr>
              <w:t>«О</w:t>
            </w:r>
            <w:proofErr w:type="gramEnd"/>
            <w:r w:rsidRPr="001C2BD1">
              <w:rPr>
                <w:bCs/>
                <w:sz w:val="16"/>
                <w:szCs w:val="16"/>
              </w:rPr>
              <w:t>беспечение жильем молодых семей Островского муниципального района  на 2018-2020 годы»</w:t>
            </w:r>
          </w:p>
          <w:p w:rsidR="001C2BD1" w:rsidRPr="001C2BD1" w:rsidRDefault="001C2BD1" w:rsidP="001C2BD1">
            <w:pPr>
              <w:jc w:val="both"/>
              <w:rPr>
                <w:sz w:val="16"/>
                <w:szCs w:val="16"/>
              </w:rPr>
            </w:pPr>
          </w:p>
        </w:tc>
        <w:tc>
          <w:tcPr>
            <w:tcW w:w="2551" w:type="dxa"/>
          </w:tcPr>
          <w:p w:rsidR="001C2BD1" w:rsidRPr="001C2BD1" w:rsidRDefault="001C2BD1" w:rsidP="001C2BD1">
            <w:pPr>
              <w:jc w:val="both"/>
              <w:rPr>
                <w:noProof/>
                <w:color w:val="000000"/>
                <w:sz w:val="16"/>
                <w:szCs w:val="16"/>
              </w:rPr>
            </w:pPr>
            <w:r w:rsidRPr="001C2BD1">
              <w:rPr>
                <w:sz w:val="16"/>
                <w:szCs w:val="16"/>
              </w:rPr>
              <w:t>строительство (приобретение) жилых помещений для молодых семей</w:t>
            </w:r>
          </w:p>
        </w:tc>
        <w:tc>
          <w:tcPr>
            <w:tcW w:w="1061" w:type="dxa"/>
            <w:gridSpan w:val="5"/>
            <w:tcBorders>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270</w:t>
            </w:r>
          </w:p>
        </w:tc>
        <w:tc>
          <w:tcPr>
            <w:tcW w:w="745" w:type="dxa"/>
            <w:gridSpan w:val="4"/>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270</w:t>
            </w:r>
          </w:p>
        </w:tc>
        <w:tc>
          <w:tcPr>
            <w:tcW w:w="801" w:type="dxa"/>
            <w:gridSpan w:val="4"/>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270</w:t>
            </w:r>
          </w:p>
        </w:tc>
        <w:tc>
          <w:tcPr>
            <w:tcW w:w="686" w:type="dxa"/>
            <w:gridSpan w:val="2"/>
            <w:tcBorders>
              <w:lef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270</w:t>
            </w:r>
          </w:p>
        </w:tc>
        <w:tc>
          <w:tcPr>
            <w:tcW w:w="2834" w:type="dxa"/>
            <w:gridSpan w:val="3"/>
          </w:tcPr>
          <w:p w:rsidR="001C2BD1" w:rsidRPr="001C2BD1" w:rsidRDefault="001C2BD1" w:rsidP="001C2BD1">
            <w:pPr>
              <w:jc w:val="both"/>
              <w:rPr>
                <w:noProof/>
                <w:color w:val="000000"/>
                <w:sz w:val="16"/>
                <w:szCs w:val="16"/>
              </w:rPr>
            </w:pPr>
            <w:r w:rsidRPr="001C2BD1">
              <w:rPr>
                <w:noProof/>
                <w:color w:val="000000"/>
                <w:sz w:val="16"/>
                <w:szCs w:val="16"/>
              </w:rPr>
              <w:t xml:space="preserve">Отдел строительства, архитектуры, ЖКХ, природных ресурсов и дорожного хозяйства </w:t>
            </w:r>
            <w:r w:rsidRPr="001C2BD1">
              <w:rPr>
                <w:sz w:val="16"/>
                <w:szCs w:val="16"/>
              </w:rPr>
              <w:t>администрации Островского муниципального района</w:t>
            </w:r>
          </w:p>
        </w:tc>
      </w:tr>
      <w:tr w:rsidR="001C2BD1" w:rsidRPr="001C2BD1" w:rsidTr="001C2BD1">
        <w:trPr>
          <w:gridAfter w:val="2"/>
          <w:wAfter w:w="30" w:type="dxa"/>
        </w:trPr>
        <w:tc>
          <w:tcPr>
            <w:tcW w:w="675" w:type="dxa"/>
          </w:tcPr>
          <w:p w:rsidR="001C2BD1" w:rsidRPr="001C2BD1" w:rsidRDefault="001C2BD1" w:rsidP="001C2BD1">
            <w:pPr>
              <w:jc w:val="center"/>
              <w:rPr>
                <w:noProof/>
                <w:color w:val="000000"/>
                <w:sz w:val="16"/>
                <w:szCs w:val="16"/>
              </w:rPr>
            </w:pPr>
            <w:r w:rsidRPr="001C2BD1">
              <w:rPr>
                <w:noProof/>
                <w:color w:val="000000"/>
                <w:sz w:val="16"/>
                <w:szCs w:val="16"/>
              </w:rPr>
              <w:t>12</w:t>
            </w:r>
          </w:p>
        </w:tc>
        <w:tc>
          <w:tcPr>
            <w:tcW w:w="2552" w:type="dxa"/>
          </w:tcPr>
          <w:p w:rsidR="001C2BD1" w:rsidRPr="001C2BD1" w:rsidRDefault="001C2BD1" w:rsidP="001C2BD1">
            <w:pPr>
              <w:widowControl/>
              <w:snapToGrid w:val="0"/>
              <w:rPr>
                <w:bCs/>
                <w:sz w:val="16"/>
                <w:szCs w:val="16"/>
              </w:rPr>
            </w:pPr>
            <w:r w:rsidRPr="001C2BD1">
              <w:rPr>
                <w:bCs/>
                <w:sz w:val="16"/>
                <w:szCs w:val="16"/>
              </w:rPr>
              <w:t xml:space="preserve">Государственная поддержка в решении жилищной проблемы молодых семей, признанных в установленном </w:t>
            </w:r>
            <w:proofErr w:type="gramStart"/>
            <w:r w:rsidRPr="001C2BD1">
              <w:rPr>
                <w:bCs/>
                <w:sz w:val="16"/>
                <w:szCs w:val="16"/>
              </w:rPr>
              <w:t>порядке</w:t>
            </w:r>
            <w:proofErr w:type="gramEnd"/>
            <w:r w:rsidRPr="001C2BD1">
              <w:rPr>
                <w:bCs/>
                <w:sz w:val="16"/>
                <w:szCs w:val="16"/>
              </w:rPr>
              <w:t xml:space="preserve"> нуждающимися в улучшении жилищных условий</w:t>
            </w:r>
          </w:p>
        </w:tc>
        <w:tc>
          <w:tcPr>
            <w:tcW w:w="2552" w:type="dxa"/>
          </w:tcPr>
          <w:p w:rsidR="001C2BD1" w:rsidRPr="001C2BD1" w:rsidRDefault="001C2BD1" w:rsidP="001C2BD1">
            <w:pPr>
              <w:widowControl/>
              <w:ind w:left="-108" w:right="-107" w:firstLine="708"/>
              <w:jc w:val="both"/>
              <w:rPr>
                <w:bCs/>
                <w:sz w:val="16"/>
                <w:szCs w:val="16"/>
              </w:rPr>
            </w:pPr>
            <w:r w:rsidRPr="001C2BD1">
              <w:rPr>
                <w:bCs/>
                <w:sz w:val="16"/>
                <w:szCs w:val="16"/>
              </w:rPr>
              <w:t>Реализация мероприятий муниципальной программы «Обеспечение жильем молодых семей Островского муниципального района  на 2018-2020 годы»</w:t>
            </w:r>
          </w:p>
          <w:p w:rsidR="001C2BD1" w:rsidRPr="001C2BD1" w:rsidRDefault="001C2BD1" w:rsidP="001C2BD1">
            <w:pPr>
              <w:widowControl/>
              <w:ind w:firstLine="708"/>
              <w:jc w:val="both"/>
              <w:rPr>
                <w:bCs/>
                <w:sz w:val="16"/>
                <w:szCs w:val="16"/>
              </w:rPr>
            </w:pPr>
          </w:p>
        </w:tc>
        <w:tc>
          <w:tcPr>
            <w:tcW w:w="2551" w:type="dxa"/>
          </w:tcPr>
          <w:p w:rsidR="001C2BD1" w:rsidRPr="001C2BD1" w:rsidRDefault="001C2BD1" w:rsidP="001C2BD1">
            <w:pPr>
              <w:jc w:val="both"/>
              <w:rPr>
                <w:sz w:val="16"/>
                <w:szCs w:val="16"/>
              </w:rPr>
            </w:pPr>
            <w:r w:rsidRPr="001C2BD1">
              <w:rPr>
                <w:bCs/>
                <w:sz w:val="16"/>
                <w:szCs w:val="16"/>
              </w:rPr>
              <w:t>Строительство (приобретение) жилых помещений</w:t>
            </w:r>
          </w:p>
        </w:tc>
        <w:tc>
          <w:tcPr>
            <w:tcW w:w="1061" w:type="dxa"/>
            <w:gridSpan w:val="5"/>
            <w:tcBorders>
              <w:right w:val="single" w:sz="4" w:space="0" w:color="auto"/>
            </w:tcBorders>
          </w:tcPr>
          <w:p w:rsidR="001C2BD1" w:rsidRPr="001C2BD1" w:rsidRDefault="001C2BD1" w:rsidP="001C2BD1">
            <w:pPr>
              <w:widowControl/>
              <w:snapToGrid w:val="0"/>
              <w:jc w:val="center"/>
              <w:rPr>
                <w:bCs/>
                <w:sz w:val="16"/>
                <w:szCs w:val="16"/>
              </w:rPr>
            </w:pPr>
            <w:r w:rsidRPr="001C2BD1">
              <w:rPr>
                <w:bCs/>
                <w:sz w:val="16"/>
                <w:szCs w:val="16"/>
              </w:rPr>
              <w:t>144</w:t>
            </w:r>
          </w:p>
        </w:tc>
        <w:tc>
          <w:tcPr>
            <w:tcW w:w="745" w:type="dxa"/>
            <w:gridSpan w:val="4"/>
            <w:tcBorders>
              <w:left w:val="single" w:sz="4" w:space="0" w:color="auto"/>
              <w:right w:val="single" w:sz="4" w:space="0" w:color="auto"/>
            </w:tcBorders>
          </w:tcPr>
          <w:p w:rsidR="001C2BD1" w:rsidRPr="001C2BD1" w:rsidRDefault="001C2BD1" w:rsidP="001C2BD1">
            <w:pPr>
              <w:widowControl/>
              <w:snapToGrid w:val="0"/>
              <w:jc w:val="center"/>
              <w:rPr>
                <w:bCs/>
                <w:sz w:val="16"/>
                <w:szCs w:val="16"/>
              </w:rPr>
            </w:pPr>
            <w:r w:rsidRPr="001C2BD1">
              <w:rPr>
                <w:bCs/>
                <w:sz w:val="16"/>
                <w:szCs w:val="16"/>
              </w:rPr>
              <w:t>144</w:t>
            </w:r>
          </w:p>
        </w:tc>
        <w:tc>
          <w:tcPr>
            <w:tcW w:w="801" w:type="dxa"/>
            <w:gridSpan w:val="4"/>
            <w:tcBorders>
              <w:left w:val="single" w:sz="4" w:space="0" w:color="auto"/>
              <w:right w:val="single" w:sz="4" w:space="0" w:color="auto"/>
            </w:tcBorders>
          </w:tcPr>
          <w:p w:rsidR="001C2BD1" w:rsidRPr="001C2BD1" w:rsidRDefault="001C2BD1" w:rsidP="001C2BD1">
            <w:pPr>
              <w:widowControl/>
              <w:snapToGrid w:val="0"/>
              <w:jc w:val="center"/>
              <w:rPr>
                <w:bCs/>
                <w:sz w:val="16"/>
                <w:szCs w:val="16"/>
              </w:rPr>
            </w:pPr>
            <w:r w:rsidRPr="001C2BD1">
              <w:rPr>
                <w:bCs/>
                <w:sz w:val="16"/>
                <w:szCs w:val="16"/>
              </w:rPr>
              <w:t>144</w:t>
            </w:r>
          </w:p>
        </w:tc>
        <w:tc>
          <w:tcPr>
            <w:tcW w:w="686" w:type="dxa"/>
            <w:gridSpan w:val="2"/>
            <w:tcBorders>
              <w:left w:val="single" w:sz="4" w:space="0" w:color="auto"/>
            </w:tcBorders>
          </w:tcPr>
          <w:p w:rsidR="001C2BD1" w:rsidRPr="001C2BD1" w:rsidRDefault="001C2BD1" w:rsidP="001C2BD1">
            <w:pPr>
              <w:widowControl/>
              <w:snapToGrid w:val="0"/>
              <w:jc w:val="center"/>
              <w:rPr>
                <w:bCs/>
                <w:sz w:val="16"/>
                <w:szCs w:val="16"/>
              </w:rPr>
            </w:pPr>
            <w:r w:rsidRPr="001C2BD1">
              <w:rPr>
                <w:bCs/>
                <w:sz w:val="16"/>
                <w:szCs w:val="16"/>
              </w:rPr>
              <w:t>144</w:t>
            </w:r>
          </w:p>
        </w:tc>
        <w:tc>
          <w:tcPr>
            <w:tcW w:w="2834" w:type="dxa"/>
            <w:gridSpan w:val="3"/>
          </w:tcPr>
          <w:p w:rsidR="001C2BD1" w:rsidRPr="001C2BD1" w:rsidRDefault="001C2BD1" w:rsidP="001C2BD1">
            <w:pPr>
              <w:jc w:val="both"/>
              <w:rPr>
                <w:noProof/>
                <w:color w:val="000000"/>
                <w:sz w:val="16"/>
                <w:szCs w:val="16"/>
              </w:rPr>
            </w:pPr>
            <w:r w:rsidRPr="001C2BD1">
              <w:rPr>
                <w:noProof/>
                <w:color w:val="000000"/>
                <w:sz w:val="16"/>
                <w:szCs w:val="16"/>
              </w:rPr>
              <w:t xml:space="preserve">Отдел строительства, архитектуры, ЖКХ, природных ресурсов и дорожного хозяйства </w:t>
            </w:r>
            <w:r w:rsidRPr="001C2BD1">
              <w:rPr>
                <w:sz w:val="16"/>
                <w:szCs w:val="16"/>
              </w:rPr>
              <w:t>администрации Островского муниципального района</w:t>
            </w:r>
          </w:p>
        </w:tc>
      </w:tr>
      <w:tr w:rsidR="001C2BD1" w:rsidRPr="001C2BD1" w:rsidTr="001C2BD1">
        <w:tc>
          <w:tcPr>
            <w:tcW w:w="14487" w:type="dxa"/>
            <w:gridSpan w:val="24"/>
          </w:tcPr>
          <w:p w:rsidR="001C2BD1" w:rsidRPr="001C2BD1" w:rsidRDefault="001C2BD1" w:rsidP="001C2BD1">
            <w:pPr>
              <w:pStyle w:val="31"/>
              <w:shd w:val="clear" w:color="auto" w:fill="auto"/>
              <w:spacing w:line="240" w:lineRule="auto"/>
              <w:ind w:right="20" w:firstLine="720"/>
              <w:rPr>
                <w:b/>
                <w:sz w:val="16"/>
                <w:szCs w:val="16"/>
              </w:rPr>
            </w:pPr>
            <w:r w:rsidRPr="001C2BD1">
              <w:rPr>
                <w:b/>
                <w:sz w:val="16"/>
                <w:szCs w:val="16"/>
              </w:rPr>
              <w:t>Безопасность</w:t>
            </w:r>
          </w:p>
          <w:p w:rsidR="001C2BD1" w:rsidRPr="001C2BD1" w:rsidRDefault="001C2BD1" w:rsidP="001C2BD1">
            <w:pPr>
              <w:jc w:val="center"/>
              <w:rPr>
                <w:noProof/>
                <w:color w:val="000000"/>
                <w:sz w:val="16"/>
                <w:szCs w:val="16"/>
              </w:rPr>
            </w:pPr>
          </w:p>
        </w:tc>
      </w:tr>
      <w:tr w:rsidR="001C2BD1" w:rsidRPr="001C2BD1" w:rsidTr="001C2BD1">
        <w:trPr>
          <w:gridAfter w:val="1"/>
          <w:wAfter w:w="15" w:type="dxa"/>
        </w:trPr>
        <w:tc>
          <w:tcPr>
            <w:tcW w:w="675" w:type="dxa"/>
          </w:tcPr>
          <w:p w:rsidR="001C2BD1" w:rsidRPr="001C2BD1" w:rsidRDefault="001C2BD1" w:rsidP="001C2BD1">
            <w:pPr>
              <w:jc w:val="center"/>
              <w:rPr>
                <w:noProof/>
                <w:color w:val="000000"/>
                <w:sz w:val="16"/>
                <w:szCs w:val="16"/>
              </w:rPr>
            </w:pPr>
            <w:r w:rsidRPr="001C2BD1">
              <w:rPr>
                <w:noProof/>
                <w:color w:val="000000"/>
                <w:sz w:val="16"/>
                <w:szCs w:val="16"/>
              </w:rPr>
              <w:t>13.</w:t>
            </w:r>
          </w:p>
        </w:tc>
        <w:tc>
          <w:tcPr>
            <w:tcW w:w="2552" w:type="dxa"/>
          </w:tcPr>
          <w:p w:rsidR="001C2BD1" w:rsidRPr="001C2BD1" w:rsidRDefault="001C2BD1" w:rsidP="001C2BD1">
            <w:pPr>
              <w:jc w:val="both"/>
              <w:rPr>
                <w:noProof/>
                <w:color w:val="000000"/>
                <w:sz w:val="16"/>
                <w:szCs w:val="16"/>
              </w:rPr>
            </w:pPr>
            <w:r w:rsidRPr="001C2BD1">
              <w:rPr>
                <w:sz w:val="16"/>
                <w:szCs w:val="16"/>
              </w:rPr>
              <w:t>Совершенствование системы профилактики правонарушений в Островском муниципальном районе</w:t>
            </w:r>
          </w:p>
        </w:tc>
        <w:tc>
          <w:tcPr>
            <w:tcW w:w="2552" w:type="dxa"/>
          </w:tcPr>
          <w:p w:rsidR="001C2BD1" w:rsidRPr="001C2BD1" w:rsidRDefault="001C2BD1" w:rsidP="001C2BD1">
            <w:pPr>
              <w:ind w:left="-108"/>
              <w:jc w:val="both"/>
              <w:rPr>
                <w:sz w:val="16"/>
                <w:szCs w:val="16"/>
              </w:rPr>
            </w:pPr>
            <w:r w:rsidRPr="001C2BD1">
              <w:rPr>
                <w:sz w:val="16"/>
                <w:szCs w:val="16"/>
              </w:rPr>
              <w:t>Реализация муниципальной программы «Профилактика правонарушений в Островском муниципальном районе на 2017-2020 годы»</w:t>
            </w:r>
          </w:p>
        </w:tc>
        <w:tc>
          <w:tcPr>
            <w:tcW w:w="2551" w:type="dxa"/>
          </w:tcPr>
          <w:p w:rsidR="001C2BD1" w:rsidRPr="001C2BD1" w:rsidRDefault="001C2BD1" w:rsidP="001C2BD1">
            <w:pPr>
              <w:ind w:right="-108"/>
              <w:jc w:val="both"/>
              <w:rPr>
                <w:noProof/>
                <w:color w:val="000000"/>
                <w:sz w:val="16"/>
                <w:szCs w:val="16"/>
              </w:rPr>
            </w:pPr>
            <w:r w:rsidRPr="001C2BD1">
              <w:rPr>
                <w:sz w:val="16"/>
                <w:szCs w:val="16"/>
              </w:rPr>
              <w:t>Количество преступлений, зарегистрированных на территории Островского муниципального района</w:t>
            </w:r>
          </w:p>
        </w:tc>
        <w:tc>
          <w:tcPr>
            <w:tcW w:w="1106" w:type="dxa"/>
            <w:gridSpan w:val="6"/>
            <w:tcBorders>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96</w:t>
            </w:r>
          </w:p>
        </w:tc>
        <w:tc>
          <w:tcPr>
            <w:tcW w:w="820" w:type="dxa"/>
            <w:gridSpan w:val="4"/>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92</w:t>
            </w:r>
          </w:p>
        </w:tc>
        <w:tc>
          <w:tcPr>
            <w:tcW w:w="625" w:type="dxa"/>
            <w:tcBorders>
              <w:left w:val="single" w:sz="4" w:space="0" w:color="auto"/>
              <w:righ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89</w:t>
            </w:r>
          </w:p>
        </w:tc>
        <w:tc>
          <w:tcPr>
            <w:tcW w:w="757" w:type="dxa"/>
            <w:gridSpan w:val="5"/>
            <w:tcBorders>
              <w:left w:val="single" w:sz="4" w:space="0" w:color="auto"/>
            </w:tcBorders>
          </w:tcPr>
          <w:p w:rsidR="001C2BD1" w:rsidRPr="001C2BD1" w:rsidRDefault="001C2BD1" w:rsidP="001C2BD1">
            <w:pPr>
              <w:jc w:val="center"/>
              <w:rPr>
                <w:noProof/>
                <w:color w:val="000000"/>
                <w:sz w:val="16"/>
                <w:szCs w:val="16"/>
              </w:rPr>
            </w:pPr>
            <w:r w:rsidRPr="001C2BD1">
              <w:rPr>
                <w:noProof/>
                <w:color w:val="000000"/>
                <w:sz w:val="16"/>
                <w:szCs w:val="16"/>
              </w:rPr>
              <w:t>88</w:t>
            </w:r>
          </w:p>
        </w:tc>
        <w:tc>
          <w:tcPr>
            <w:tcW w:w="2834" w:type="dxa"/>
            <w:gridSpan w:val="3"/>
          </w:tcPr>
          <w:p w:rsidR="001C2BD1" w:rsidRPr="001C2BD1" w:rsidRDefault="001C2BD1" w:rsidP="001C2BD1">
            <w:pPr>
              <w:jc w:val="both"/>
              <w:rPr>
                <w:noProof/>
                <w:color w:val="000000"/>
                <w:sz w:val="16"/>
                <w:szCs w:val="16"/>
              </w:rPr>
            </w:pPr>
            <w:r w:rsidRPr="001C2BD1">
              <w:rPr>
                <w:sz w:val="16"/>
                <w:szCs w:val="16"/>
              </w:rPr>
              <w:t xml:space="preserve">МКОУ ДО ДЮЦ «Импульс», образовательные учреждения, учреждения культуры МО МВД России «Островский» </w:t>
            </w:r>
          </w:p>
        </w:tc>
      </w:tr>
      <w:tr w:rsidR="001C2BD1" w:rsidRPr="001C2BD1" w:rsidTr="001C2BD1">
        <w:trPr>
          <w:gridAfter w:val="1"/>
          <w:wAfter w:w="15" w:type="dxa"/>
        </w:trPr>
        <w:tc>
          <w:tcPr>
            <w:tcW w:w="675" w:type="dxa"/>
          </w:tcPr>
          <w:p w:rsidR="001C2BD1" w:rsidRPr="001C2BD1" w:rsidRDefault="001C2BD1" w:rsidP="001C2BD1">
            <w:pPr>
              <w:jc w:val="center"/>
              <w:rPr>
                <w:noProof/>
                <w:color w:val="000000"/>
                <w:sz w:val="16"/>
                <w:szCs w:val="16"/>
              </w:rPr>
            </w:pPr>
            <w:r w:rsidRPr="001C2BD1">
              <w:rPr>
                <w:noProof/>
                <w:color w:val="000000"/>
                <w:sz w:val="16"/>
                <w:szCs w:val="16"/>
              </w:rPr>
              <w:t>14.</w:t>
            </w:r>
          </w:p>
        </w:tc>
        <w:tc>
          <w:tcPr>
            <w:tcW w:w="2552" w:type="dxa"/>
          </w:tcPr>
          <w:p w:rsidR="001C2BD1" w:rsidRPr="001C2BD1" w:rsidRDefault="001C2BD1" w:rsidP="001C2BD1">
            <w:pPr>
              <w:pStyle w:val="a3"/>
              <w:spacing w:after="0"/>
              <w:rPr>
                <w:sz w:val="16"/>
                <w:szCs w:val="16"/>
              </w:rPr>
            </w:pPr>
            <w:r w:rsidRPr="001C2BD1">
              <w:rPr>
                <w:color w:val="000000"/>
                <w:sz w:val="16"/>
                <w:szCs w:val="16"/>
              </w:rPr>
              <w:t xml:space="preserve">Предупреждение и пресечение террористической и экстремистской деятельности на территории Островского </w:t>
            </w:r>
            <w:r w:rsidRPr="001C2BD1">
              <w:rPr>
                <w:sz w:val="16"/>
                <w:szCs w:val="16"/>
              </w:rPr>
              <w:t>муниципального района</w:t>
            </w:r>
          </w:p>
        </w:tc>
        <w:tc>
          <w:tcPr>
            <w:tcW w:w="2552" w:type="dxa"/>
          </w:tcPr>
          <w:p w:rsidR="001C2BD1" w:rsidRPr="001C2BD1" w:rsidRDefault="001C2BD1" w:rsidP="001C2BD1">
            <w:pPr>
              <w:pStyle w:val="a3"/>
              <w:spacing w:before="0" w:beforeAutospacing="0" w:after="0"/>
              <w:jc w:val="both"/>
              <w:rPr>
                <w:sz w:val="16"/>
                <w:szCs w:val="16"/>
              </w:rPr>
            </w:pPr>
            <w:r w:rsidRPr="001C2BD1">
              <w:rPr>
                <w:bCs/>
                <w:sz w:val="16"/>
                <w:szCs w:val="16"/>
              </w:rPr>
              <w:t>реализация муниципальной программы «Профилактика терроризма, минимизация и</w:t>
            </w:r>
          </w:p>
          <w:p w:rsidR="001C2BD1" w:rsidRPr="001C2BD1" w:rsidRDefault="001C2BD1" w:rsidP="001C2BD1">
            <w:pPr>
              <w:pStyle w:val="a3"/>
              <w:spacing w:before="0" w:beforeAutospacing="0" w:after="0"/>
              <w:jc w:val="both"/>
              <w:rPr>
                <w:sz w:val="16"/>
                <w:szCs w:val="16"/>
              </w:rPr>
            </w:pPr>
            <w:r w:rsidRPr="001C2BD1">
              <w:rPr>
                <w:bCs/>
                <w:sz w:val="16"/>
                <w:szCs w:val="16"/>
              </w:rPr>
              <w:t>(или) ликвидация его последствий на территории Островского муниципального района</w:t>
            </w:r>
          </w:p>
          <w:p w:rsidR="001C2BD1" w:rsidRPr="001C2BD1" w:rsidRDefault="001C2BD1" w:rsidP="001C2BD1">
            <w:pPr>
              <w:pStyle w:val="a3"/>
              <w:spacing w:before="0" w:beforeAutospacing="0" w:after="0"/>
              <w:jc w:val="both"/>
              <w:rPr>
                <w:sz w:val="16"/>
                <w:szCs w:val="16"/>
              </w:rPr>
            </w:pPr>
            <w:r w:rsidRPr="001C2BD1">
              <w:rPr>
                <w:bCs/>
                <w:sz w:val="16"/>
                <w:szCs w:val="16"/>
              </w:rPr>
              <w:t>Костромской области на 2018-2020 годы»</w:t>
            </w:r>
          </w:p>
          <w:p w:rsidR="001C2BD1" w:rsidRPr="001C2BD1" w:rsidRDefault="001C2BD1" w:rsidP="001C2BD1">
            <w:pPr>
              <w:jc w:val="center"/>
              <w:rPr>
                <w:noProof/>
                <w:color w:val="000000"/>
                <w:sz w:val="16"/>
                <w:szCs w:val="16"/>
              </w:rPr>
            </w:pPr>
          </w:p>
        </w:tc>
        <w:tc>
          <w:tcPr>
            <w:tcW w:w="2551" w:type="dxa"/>
          </w:tcPr>
          <w:p w:rsidR="001C2BD1" w:rsidRPr="001C2BD1" w:rsidRDefault="001C2BD1" w:rsidP="001C2BD1">
            <w:pPr>
              <w:rPr>
                <w:noProof/>
                <w:color w:val="000000"/>
                <w:sz w:val="16"/>
                <w:szCs w:val="16"/>
              </w:rPr>
            </w:pPr>
            <w:r w:rsidRPr="001C2BD1">
              <w:rPr>
                <w:sz w:val="16"/>
                <w:szCs w:val="16"/>
              </w:rPr>
              <w:t xml:space="preserve">Количество мероприятий,  проведенные  совместно с правоохранительными органами  по профилактике терроризма  и минимизации его последствий, </w:t>
            </w:r>
            <w:proofErr w:type="spellStart"/>
            <w:proofErr w:type="gramStart"/>
            <w:r w:rsidRPr="001C2BD1">
              <w:rPr>
                <w:sz w:val="16"/>
                <w:szCs w:val="16"/>
              </w:rPr>
              <w:t>ед</w:t>
            </w:r>
            <w:proofErr w:type="spellEnd"/>
            <w:proofErr w:type="gramEnd"/>
          </w:p>
        </w:tc>
        <w:tc>
          <w:tcPr>
            <w:tcW w:w="1106" w:type="dxa"/>
            <w:gridSpan w:val="6"/>
            <w:tcBorders>
              <w:right w:val="single" w:sz="4" w:space="0" w:color="auto"/>
            </w:tcBorders>
          </w:tcPr>
          <w:p w:rsidR="001C2BD1" w:rsidRPr="001C2BD1" w:rsidRDefault="001C2BD1" w:rsidP="001C2BD1">
            <w:pPr>
              <w:pStyle w:val="ConsPlusCell"/>
              <w:jc w:val="center"/>
              <w:rPr>
                <w:rFonts w:ascii="Times New Roman" w:hAnsi="Times New Roman" w:cs="Times New Roman"/>
                <w:sz w:val="16"/>
                <w:szCs w:val="16"/>
              </w:rPr>
            </w:pPr>
            <w:r w:rsidRPr="001C2BD1">
              <w:rPr>
                <w:rFonts w:ascii="Times New Roman" w:hAnsi="Times New Roman" w:cs="Times New Roman"/>
                <w:sz w:val="16"/>
                <w:szCs w:val="16"/>
              </w:rPr>
              <w:t>6</w:t>
            </w:r>
          </w:p>
        </w:tc>
        <w:tc>
          <w:tcPr>
            <w:tcW w:w="820" w:type="dxa"/>
            <w:gridSpan w:val="4"/>
            <w:tcBorders>
              <w:left w:val="single" w:sz="4" w:space="0" w:color="auto"/>
              <w:right w:val="single" w:sz="4" w:space="0" w:color="auto"/>
            </w:tcBorders>
          </w:tcPr>
          <w:p w:rsidR="001C2BD1" w:rsidRPr="001C2BD1" w:rsidRDefault="001C2BD1" w:rsidP="001C2BD1">
            <w:pPr>
              <w:pStyle w:val="ConsPlusCell"/>
              <w:jc w:val="center"/>
              <w:rPr>
                <w:rFonts w:ascii="Times New Roman" w:hAnsi="Times New Roman" w:cs="Times New Roman"/>
                <w:sz w:val="16"/>
                <w:szCs w:val="16"/>
              </w:rPr>
            </w:pPr>
            <w:r w:rsidRPr="001C2BD1">
              <w:rPr>
                <w:rFonts w:ascii="Times New Roman" w:hAnsi="Times New Roman" w:cs="Times New Roman"/>
                <w:sz w:val="16"/>
                <w:szCs w:val="16"/>
              </w:rPr>
              <w:t>6</w:t>
            </w:r>
          </w:p>
        </w:tc>
        <w:tc>
          <w:tcPr>
            <w:tcW w:w="625" w:type="dxa"/>
            <w:tcBorders>
              <w:left w:val="single" w:sz="4" w:space="0" w:color="auto"/>
              <w:right w:val="single" w:sz="4" w:space="0" w:color="auto"/>
            </w:tcBorders>
          </w:tcPr>
          <w:p w:rsidR="001C2BD1" w:rsidRPr="001C2BD1" w:rsidRDefault="001C2BD1" w:rsidP="001C2BD1">
            <w:pPr>
              <w:pStyle w:val="ConsPlusCell"/>
              <w:jc w:val="center"/>
              <w:rPr>
                <w:rFonts w:ascii="Times New Roman" w:hAnsi="Times New Roman" w:cs="Times New Roman"/>
                <w:sz w:val="16"/>
                <w:szCs w:val="16"/>
              </w:rPr>
            </w:pPr>
            <w:r w:rsidRPr="001C2BD1">
              <w:rPr>
                <w:rFonts w:ascii="Times New Roman" w:hAnsi="Times New Roman" w:cs="Times New Roman"/>
                <w:sz w:val="16"/>
                <w:szCs w:val="16"/>
              </w:rPr>
              <w:t>6</w:t>
            </w:r>
          </w:p>
        </w:tc>
        <w:tc>
          <w:tcPr>
            <w:tcW w:w="757" w:type="dxa"/>
            <w:gridSpan w:val="5"/>
            <w:tcBorders>
              <w:left w:val="single" w:sz="4" w:space="0" w:color="auto"/>
            </w:tcBorders>
          </w:tcPr>
          <w:p w:rsidR="001C2BD1" w:rsidRPr="001C2BD1" w:rsidRDefault="001C2BD1" w:rsidP="001C2BD1">
            <w:pPr>
              <w:pStyle w:val="ConsPlusCell"/>
              <w:jc w:val="center"/>
              <w:rPr>
                <w:rFonts w:ascii="Times New Roman" w:hAnsi="Times New Roman" w:cs="Times New Roman"/>
                <w:sz w:val="16"/>
                <w:szCs w:val="16"/>
              </w:rPr>
            </w:pPr>
            <w:r w:rsidRPr="001C2BD1">
              <w:rPr>
                <w:rFonts w:ascii="Times New Roman" w:hAnsi="Times New Roman" w:cs="Times New Roman"/>
                <w:sz w:val="16"/>
                <w:szCs w:val="16"/>
              </w:rPr>
              <w:t>6</w:t>
            </w:r>
          </w:p>
        </w:tc>
        <w:tc>
          <w:tcPr>
            <w:tcW w:w="2834" w:type="dxa"/>
            <w:gridSpan w:val="3"/>
          </w:tcPr>
          <w:p w:rsidR="001C2BD1" w:rsidRPr="001C2BD1" w:rsidRDefault="001C2BD1" w:rsidP="001C2BD1">
            <w:pPr>
              <w:jc w:val="both"/>
              <w:rPr>
                <w:sz w:val="16"/>
                <w:szCs w:val="16"/>
              </w:rPr>
            </w:pPr>
            <w:r w:rsidRPr="001C2BD1">
              <w:rPr>
                <w:sz w:val="16"/>
                <w:szCs w:val="16"/>
              </w:rPr>
              <w:t>отдел образования администрации Островского муниципального района;</w:t>
            </w:r>
          </w:p>
          <w:p w:rsidR="001C2BD1" w:rsidRPr="001C2BD1" w:rsidRDefault="001C2BD1" w:rsidP="001C2BD1">
            <w:pPr>
              <w:jc w:val="both"/>
              <w:rPr>
                <w:sz w:val="16"/>
                <w:szCs w:val="16"/>
              </w:rPr>
            </w:pPr>
            <w:r w:rsidRPr="001C2BD1">
              <w:rPr>
                <w:sz w:val="16"/>
                <w:szCs w:val="16"/>
              </w:rPr>
              <w:t>-отдел по делам культуры, туризма, молодежи и спорта администрации Островского  муниципального района;</w:t>
            </w:r>
          </w:p>
          <w:p w:rsidR="001C2BD1" w:rsidRPr="001C2BD1" w:rsidRDefault="001C2BD1" w:rsidP="001C2BD1">
            <w:pPr>
              <w:jc w:val="both"/>
              <w:rPr>
                <w:noProof/>
                <w:color w:val="000000"/>
                <w:sz w:val="16"/>
                <w:szCs w:val="16"/>
              </w:rPr>
            </w:pPr>
            <w:r w:rsidRPr="001C2BD1">
              <w:rPr>
                <w:sz w:val="16"/>
                <w:szCs w:val="16"/>
              </w:rPr>
              <w:t>-отдел по мобилизационной работе, делам гражданской обороны и чрезвычайным ситуациям администрации Островского муниципального  района</w:t>
            </w:r>
          </w:p>
        </w:tc>
      </w:tr>
    </w:tbl>
    <w:p w:rsidR="001C2BD1" w:rsidRPr="00CD524D" w:rsidRDefault="001C2BD1" w:rsidP="001C2BD1">
      <w:pPr>
        <w:jc w:val="center"/>
        <w:rPr>
          <w:noProof/>
          <w:color w:val="000000"/>
        </w:rPr>
      </w:pPr>
    </w:p>
    <w:p w:rsidR="001C2BD1" w:rsidRPr="001C2BD1" w:rsidRDefault="001C2BD1" w:rsidP="001C2BD1">
      <w:pPr>
        <w:jc w:val="center"/>
        <w:rPr>
          <w:sz w:val="16"/>
          <w:szCs w:val="16"/>
        </w:rPr>
      </w:pPr>
    </w:p>
    <w:p w:rsidR="001C2BD1" w:rsidRPr="001C2BD1" w:rsidRDefault="001C2BD1" w:rsidP="003C5D5F">
      <w:pPr>
        <w:jc w:val="both"/>
        <w:rPr>
          <w:sz w:val="16"/>
          <w:szCs w:val="16"/>
        </w:rPr>
      </w:pPr>
    </w:p>
    <w:p w:rsidR="004330A0" w:rsidRDefault="004330A0" w:rsidP="004330A0">
      <w:pPr>
        <w:jc w:val="center"/>
        <w:rPr>
          <w:sz w:val="16"/>
          <w:szCs w:val="16"/>
        </w:rPr>
      </w:pPr>
      <w:r w:rsidRPr="001378B8">
        <w:rPr>
          <w:sz w:val="16"/>
          <w:szCs w:val="16"/>
        </w:rPr>
        <w:t>*      *      *      *      *      *      *</w:t>
      </w:r>
    </w:p>
    <w:p w:rsidR="003C5D5F" w:rsidRDefault="003C5D5F" w:rsidP="003C5D5F">
      <w:pPr>
        <w:jc w:val="both"/>
      </w:pPr>
    </w:p>
    <w:p w:rsidR="003C5D5F" w:rsidRDefault="003C5D5F" w:rsidP="003C5D5F">
      <w:pPr>
        <w:jc w:val="both"/>
      </w:pPr>
    </w:p>
    <w:p w:rsidR="003C5D5F" w:rsidRDefault="003C5D5F" w:rsidP="003C5D5F">
      <w:pPr>
        <w:jc w:val="both"/>
      </w:pPr>
    </w:p>
    <w:p w:rsidR="003C5D5F" w:rsidRDefault="003C5D5F" w:rsidP="003C5D5F">
      <w:pPr>
        <w:jc w:val="both"/>
      </w:pPr>
    </w:p>
    <w:p w:rsidR="003C5D5F" w:rsidRDefault="003C5D5F" w:rsidP="003C5D5F">
      <w:pPr>
        <w:jc w:val="both"/>
      </w:pPr>
    </w:p>
    <w:p w:rsidR="003C5D5F" w:rsidRDefault="003C5D5F" w:rsidP="003C5D5F">
      <w:pPr>
        <w:jc w:val="both"/>
      </w:pPr>
    </w:p>
    <w:p w:rsidR="004330A0" w:rsidRDefault="004330A0" w:rsidP="003C5D5F">
      <w:pPr>
        <w:jc w:val="both"/>
        <w:sectPr w:rsidR="004330A0" w:rsidSect="001C2BD1">
          <w:pgSz w:w="16840" w:h="11907" w:orient="landscape" w:code="9"/>
          <w:pgMar w:top="709" w:right="568" w:bottom="283" w:left="851" w:header="0" w:footer="0" w:gutter="0"/>
          <w:cols w:space="720"/>
          <w:docGrid w:linePitch="272"/>
        </w:sectPr>
      </w:pPr>
    </w:p>
    <w:p w:rsidR="00C616D8" w:rsidRDefault="0011428D" w:rsidP="00C616D8">
      <w:pPr>
        <w:widowControl/>
        <w:autoSpaceDE/>
        <w:autoSpaceDN/>
        <w:adjustRightInd/>
        <w:spacing w:before="100" w:beforeAutospacing="1"/>
        <w:jc w:val="center"/>
        <w:rPr>
          <w:b/>
          <w:bCs/>
          <w:sz w:val="16"/>
          <w:szCs w:val="16"/>
        </w:rPr>
      </w:pPr>
      <w:r w:rsidRPr="0011428D">
        <w:rPr>
          <w:noProof/>
          <w:sz w:val="24"/>
          <w:szCs w:val="24"/>
        </w:rPr>
        <w:lastRenderedPageBreak/>
        <w:drawing>
          <wp:anchor distT="0" distB="0" distL="114300" distR="114300" simplePos="0" relativeHeight="251692032" behindDoc="0" locked="0" layoutInCell="1" allowOverlap="1">
            <wp:simplePos x="0" y="0"/>
            <wp:positionH relativeFrom="column">
              <wp:posOffset>3091815</wp:posOffset>
            </wp:positionH>
            <wp:positionV relativeFrom="paragraph">
              <wp:posOffset>-255905</wp:posOffset>
            </wp:positionV>
            <wp:extent cx="360680" cy="474980"/>
            <wp:effectExtent l="19050" t="0" r="1270" b="0"/>
            <wp:wrapSquare wrapText="right"/>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1"/>
                    <a:srcRect/>
                    <a:stretch>
                      <a:fillRect/>
                    </a:stretch>
                  </pic:blipFill>
                  <pic:spPr bwMode="auto">
                    <a:xfrm>
                      <a:off x="0" y="0"/>
                      <a:ext cx="360680" cy="474980"/>
                    </a:xfrm>
                    <a:prstGeom prst="rect">
                      <a:avLst/>
                    </a:prstGeom>
                    <a:noFill/>
                  </pic:spPr>
                </pic:pic>
              </a:graphicData>
            </a:graphic>
          </wp:anchor>
        </w:drawing>
      </w:r>
    </w:p>
    <w:p w:rsidR="00C616D8" w:rsidRDefault="00C616D8" w:rsidP="0011428D">
      <w:pPr>
        <w:widowControl/>
        <w:autoSpaceDE/>
        <w:autoSpaceDN/>
        <w:adjustRightInd/>
        <w:jc w:val="center"/>
        <w:rPr>
          <w:b/>
          <w:bCs/>
          <w:sz w:val="16"/>
          <w:szCs w:val="16"/>
        </w:rPr>
      </w:pPr>
    </w:p>
    <w:p w:rsidR="00C616D8" w:rsidRDefault="00C616D8" w:rsidP="0011428D">
      <w:pPr>
        <w:widowControl/>
        <w:autoSpaceDE/>
        <w:autoSpaceDN/>
        <w:adjustRightInd/>
        <w:jc w:val="center"/>
        <w:rPr>
          <w:b/>
          <w:bCs/>
          <w:sz w:val="16"/>
          <w:szCs w:val="16"/>
        </w:rPr>
      </w:pPr>
    </w:p>
    <w:p w:rsidR="00C616D8" w:rsidRDefault="00C616D8" w:rsidP="0011428D">
      <w:pPr>
        <w:widowControl/>
        <w:autoSpaceDE/>
        <w:autoSpaceDN/>
        <w:adjustRightInd/>
        <w:jc w:val="center"/>
        <w:rPr>
          <w:b/>
          <w:bCs/>
          <w:sz w:val="16"/>
          <w:szCs w:val="16"/>
        </w:rPr>
      </w:pPr>
    </w:p>
    <w:p w:rsidR="00C616D8" w:rsidRDefault="00C616D8" w:rsidP="0011428D">
      <w:pPr>
        <w:widowControl/>
        <w:autoSpaceDE/>
        <w:autoSpaceDN/>
        <w:adjustRightInd/>
        <w:jc w:val="center"/>
        <w:rPr>
          <w:b/>
          <w:bCs/>
          <w:sz w:val="16"/>
          <w:szCs w:val="16"/>
        </w:rPr>
      </w:pPr>
    </w:p>
    <w:p w:rsidR="0011428D" w:rsidRPr="0011428D" w:rsidRDefault="0011428D" w:rsidP="0011428D">
      <w:pPr>
        <w:widowControl/>
        <w:autoSpaceDE/>
        <w:autoSpaceDN/>
        <w:adjustRightInd/>
        <w:jc w:val="center"/>
        <w:rPr>
          <w:sz w:val="16"/>
          <w:szCs w:val="16"/>
        </w:rPr>
      </w:pPr>
      <w:r w:rsidRPr="0011428D">
        <w:rPr>
          <w:b/>
          <w:bCs/>
          <w:sz w:val="16"/>
          <w:szCs w:val="16"/>
        </w:rPr>
        <w:t>ПОСТАНОВЛЕНИЕ</w:t>
      </w:r>
    </w:p>
    <w:p w:rsidR="0011428D" w:rsidRPr="0011428D" w:rsidRDefault="0011428D" w:rsidP="0011428D">
      <w:pPr>
        <w:widowControl/>
        <w:autoSpaceDE/>
        <w:autoSpaceDN/>
        <w:adjustRightInd/>
        <w:jc w:val="center"/>
        <w:rPr>
          <w:sz w:val="16"/>
          <w:szCs w:val="16"/>
        </w:rPr>
      </w:pPr>
      <w:r w:rsidRPr="0011428D">
        <w:rPr>
          <w:sz w:val="16"/>
          <w:szCs w:val="16"/>
        </w:rPr>
        <w:t>АДМИНИСТРАЦИЯ ОСТРОВСКОГО МУНИЦИПАЛЬНОГО РАЙОНА</w:t>
      </w:r>
    </w:p>
    <w:p w:rsidR="0011428D" w:rsidRPr="0011428D" w:rsidRDefault="0011428D" w:rsidP="0011428D">
      <w:pPr>
        <w:widowControl/>
        <w:autoSpaceDE/>
        <w:autoSpaceDN/>
        <w:adjustRightInd/>
        <w:jc w:val="center"/>
        <w:rPr>
          <w:sz w:val="16"/>
          <w:szCs w:val="16"/>
        </w:rPr>
      </w:pPr>
      <w:r w:rsidRPr="0011428D">
        <w:rPr>
          <w:sz w:val="16"/>
          <w:szCs w:val="16"/>
        </w:rPr>
        <w:t>КОСТРОМСКОЙ ОБЛАСТИ</w:t>
      </w:r>
    </w:p>
    <w:p w:rsidR="0011428D" w:rsidRPr="0011428D" w:rsidRDefault="0011428D" w:rsidP="0011428D">
      <w:pPr>
        <w:widowControl/>
        <w:autoSpaceDE/>
        <w:autoSpaceDN/>
        <w:adjustRightInd/>
        <w:spacing w:before="100" w:beforeAutospacing="1" w:after="119"/>
        <w:rPr>
          <w:sz w:val="16"/>
          <w:szCs w:val="16"/>
        </w:rPr>
      </w:pPr>
      <w:r w:rsidRPr="0011428D">
        <w:rPr>
          <w:sz w:val="16"/>
          <w:szCs w:val="16"/>
        </w:rPr>
        <w:t>от «02</w:t>
      </w:r>
      <w:r>
        <w:rPr>
          <w:sz w:val="16"/>
          <w:szCs w:val="16"/>
        </w:rPr>
        <w:t xml:space="preserve">   </w:t>
      </w:r>
      <w:r w:rsidRPr="0011428D">
        <w:rPr>
          <w:sz w:val="16"/>
          <w:szCs w:val="16"/>
        </w:rPr>
        <w:t>»</w:t>
      </w:r>
      <w:r>
        <w:rPr>
          <w:sz w:val="16"/>
          <w:szCs w:val="16"/>
        </w:rPr>
        <w:t xml:space="preserve">      </w:t>
      </w:r>
      <w:proofErr w:type="spellStart"/>
      <w:r w:rsidRPr="0011428D">
        <w:rPr>
          <w:sz w:val="16"/>
          <w:szCs w:val="16"/>
        </w:rPr>
        <w:t>_июля</w:t>
      </w:r>
      <w:proofErr w:type="spellEnd"/>
      <w:r w:rsidRPr="0011428D">
        <w:rPr>
          <w:sz w:val="16"/>
          <w:szCs w:val="16"/>
        </w:rPr>
        <w:t xml:space="preserve"> </w:t>
      </w:r>
      <w:r>
        <w:rPr>
          <w:sz w:val="16"/>
          <w:szCs w:val="16"/>
        </w:rPr>
        <w:t xml:space="preserve">                   </w:t>
      </w:r>
      <w:r w:rsidRPr="0011428D">
        <w:rPr>
          <w:sz w:val="16"/>
          <w:szCs w:val="16"/>
        </w:rPr>
        <w:t>20</w:t>
      </w:r>
      <w:r w:rsidRPr="0011428D">
        <w:rPr>
          <w:sz w:val="16"/>
          <w:szCs w:val="16"/>
          <w:u w:val="single"/>
        </w:rPr>
        <w:t>18</w:t>
      </w:r>
      <w:r w:rsidRPr="0011428D">
        <w:rPr>
          <w:sz w:val="16"/>
          <w:szCs w:val="16"/>
        </w:rPr>
        <w:t xml:space="preserve"> г. </w:t>
      </w:r>
      <w:r>
        <w:rPr>
          <w:sz w:val="16"/>
          <w:szCs w:val="16"/>
        </w:rPr>
        <w:t xml:space="preserve">                          </w:t>
      </w:r>
      <w:r w:rsidRPr="0011428D">
        <w:rPr>
          <w:sz w:val="16"/>
          <w:szCs w:val="16"/>
        </w:rPr>
        <w:t xml:space="preserve">№ _402 </w:t>
      </w:r>
    </w:p>
    <w:p w:rsidR="0011428D" w:rsidRPr="0011428D" w:rsidRDefault="0011428D" w:rsidP="0011428D">
      <w:pPr>
        <w:widowControl/>
        <w:autoSpaceDE/>
        <w:autoSpaceDN/>
        <w:adjustRightInd/>
        <w:spacing w:before="100" w:beforeAutospacing="1"/>
        <w:rPr>
          <w:sz w:val="16"/>
          <w:szCs w:val="16"/>
        </w:rPr>
      </w:pPr>
      <w:r w:rsidRPr="0011428D">
        <w:rPr>
          <w:sz w:val="16"/>
          <w:szCs w:val="16"/>
        </w:rPr>
        <w:t>О внесении дополнений в</w:t>
      </w:r>
      <w:r>
        <w:rPr>
          <w:sz w:val="16"/>
          <w:szCs w:val="16"/>
        </w:rPr>
        <w:t xml:space="preserve"> </w:t>
      </w:r>
      <w:r w:rsidRPr="0011428D">
        <w:rPr>
          <w:sz w:val="16"/>
          <w:szCs w:val="16"/>
        </w:rPr>
        <w:t>постановление администрации</w:t>
      </w:r>
    </w:p>
    <w:p w:rsidR="0011428D" w:rsidRPr="0011428D" w:rsidRDefault="0011428D" w:rsidP="0011428D">
      <w:pPr>
        <w:widowControl/>
        <w:autoSpaceDE/>
        <w:autoSpaceDN/>
        <w:adjustRightInd/>
        <w:spacing w:before="100" w:beforeAutospacing="1"/>
        <w:rPr>
          <w:sz w:val="16"/>
          <w:szCs w:val="16"/>
        </w:rPr>
      </w:pPr>
      <w:r w:rsidRPr="0011428D">
        <w:rPr>
          <w:color w:val="000000"/>
          <w:sz w:val="16"/>
          <w:szCs w:val="16"/>
        </w:rPr>
        <w:t>Островского муниципального района от 23.04.2018г. № 222</w:t>
      </w:r>
    </w:p>
    <w:p w:rsidR="0011428D" w:rsidRPr="0011428D" w:rsidRDefault="0011428D" w:rsidP="0011428D">
      <w:pPr>
        <w:widowControl/>
        <w:autoSpaceDE/>
        <w:autoSpaceDN/>
        <w:adjustRightInd/>
        <w:spacing w:before="100" w:beforeAutospacing="1"/>
        <w:rPr>
          <w:sz w:val="16"/>
          <w:szCs w:val="16"/>
        </w:rPr>
      </w:pPr>
    </w:p>
    <w:p w:rsidR="0011428D" w:rsidRPr="0011428D" w:rsidRDefault="0011428D" w:rsidP="0011428D">
      <w:pPr>
        <w:widowControl/>
        <w:autoSpaceDE/>
        <w:autoSpaceDN/>
        <w:adjustRightInd/>
        <w:spacing w:before="100" w:beforeAutospacing="1" w:after="119"/>
        <w:rPr>
          <w:sz w:val="16"/>
          <w:szCs w:val="16"/>
        </w:rPr>
      </w:pPr>
      <w:r w:rsidRPr="0011428D">
        <w:rPr>
          <w:sz w:val="16"/>
          <w:szCs w:val="16"/>
        </w:rPr>
        <w:t>В соответствии с решением Собрания депутатов Островского муниципального района от 28.06.2018 № 236 «О внесении изменений в Решение Собрания депутатов Островского муниципального района от 15.12.2017г. № 193» администрация Островского муниципального района ПОСТАНОВЛЯЕТ:</w:t>
      </w:r>
    </w:p>
    <w:p w:rsidR="0011428D" w:rsidRPr="0011428D" w:rsidRDefault="0011428D" w:rsidP="0011428D">
      <w:pPr>
        <w:widowControl/>
        <w:autoSpaceDE/>
        <w:autoSpaceDN/>
        <w:adjustRightInd/>
        <w:spacing w:before="100" w:beforeAutospacing="1" w:after="119"/>
        <w:rPr>
          <w:sz w:val="16"/>
          <w:szCs w:val="16"/>
        </w:rPr>
      </w:pPr>
      <w:r w:rsidRPr="0011428D">
        <w:rPr>
          <w:sz w:val="16"/>
          <w:szCs w:val="16"/>
        </w:rPr>
        <w:t>1.Внести следующие дополнения в постановление администрации Островского муниципального района от 23.04.2018г. № 222 « О порядке осуществления полномочий администраторов доходов» (дале</w:t>
      </w:r>
      <w:proofErr w:type="gramStart"/>
      <w:r w:rsidRPr="0011428D">
        <w:rPr>
          <w:sz w:val="16"/>
          <w:szCs w:val="16"/>
        </w:rPr>
        <w:t>е-</w:t>
      </w:r>
      <w:proofErr w:type="gramEnd"/>
      <w:r w:rsidRPr="0011428D">
        <w:rPr>
          <w:sz w:val="16"/>
          <w:szCs w:val="16"/>
        </w:rPr>
        <w:t xml:space="preserve"> Постановление) :</w:t>
      </w:r>
    </w:p>
    <w:p w:rsidR="0011428D" w:rsidRPr="0011428D" w:rsidRDefault="0011428D" w:rsidP="0011428D">
      <w:pPr>
        <w:widowControl/>
        <w:autoSpaceDE/>
        <w:autoSpaceDN/>
        <w:adjustRightInd/>
        <w:spacing w:before="100" w:beforeAutospacing="1" w:after="119"/>
        <w:rPr>
          <w:sz w:val="16"/>
          <w:szCs w:val="16"/>
        </w:rPr>
      </w:pPr>
      <w:r w:rsidRPr="0011428D">
        <w:rPr>
          <w:sz w:val="16"/>
          <w:szCs w:val="16"/>
        </w:rPr>
        <w:t xml:space="preserve">Приложение №1 к Постановлению «Перечень доходов бюджета Островского муниципального района, </w:t>
      </w:r>
      <w:proofErr w:type="gramStart"/>
      <w:r w:rsidRPr="0011428D">
        <w:rPr>
          <w:sz w:val="16"/>
          <w:szCs w:val="16"/>
        </w:rPr>
        <w:t>полномочия</w:t>
      </w:r>
      <w:proofErr w:type="gramEnd"/>
      <w:r w:rsidRPr="0011428D">
        <w:rPr>
          <w:sz w:val="16"/>
          <w:szCs w:val="16"/>
        </w:rPr>
        <w:t xml:space="preserve"> по администрированию которых возлагаются на администрацию Островского муниципального района Костромской области» дополнить  пунктами  следующего содержания:</w:t>
      </w:r>
    </w:p>
    <w:tbl>
      <w:tblPr>
        <w:tblW w:w="9075"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30"/>
        <w:gridCol w:w="5236"/>
        <w:gridCol w:w="3409"/>
      </w:tblGrid>
      <w:tr w:rsidR="0011428D" w:rsidRPr="0011428D" w:rsidTr="0011428D">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11428D" w:rsidRPr="0011428D" w:rsidRDefault="0011428D" w:rsidP="0011428D">
            <w:pPr>
              <w:widowControl/>
              <w:autoSpaceDE/>
              <w:autoSpaceDN/>
              <w:adjustRightInd/>
              <w:rPr>
                <w:sz w:val="16"/>
                <w:szCs w:val="16"/>
              </w:rPr>
            </w:pPr>
          </w:p>
        </w:tc>
        <w:tc>
          <w:tcPr>
            <w:tcW w:w="5115" w:type="dxa"/>
            <w:tcBorders>
              <w:top w:val="outset" w:sz="6" w:space="0" w:color="auto"/>
              <w:left w:val="outset" w:sz="6" w:space="0" w:color="auto"/>
              <w:bottom w:val="outset" w:sz="6" w:space="0" w:color="auto"/>
              <w:right w:val="outset" w:sz="6" w:space="0" w:color="auto"/>
            </w:tcBorders>
            <w:hideMark/>
          </w:tcPr>
          <w:p w:rsidR="0011428D" w:rsidRPr="0011428D" w:rsidRDefault="0011428D" w:rsidP="0011428D">
            <w:pPr>
              <w:widowControl/>
              <w:pBdr>
                <w:top w:val="single" w:sz="8" w:space="1" w:color="000000"/>
                <w:left w:val="single" w:sz="8" w:space="1" w:color="000000"/>
                <w:bottom w:val="single" w:sz="8" w:space="1" w:color="000000"/>
                <w:right w:val="single" w:sz="8" w:space="1" w:color="000000"/>
              </w:pBdr>
              <w:autoSpaceDE/>
              <w:autoSpaceDN/>
              <w:adjustRightInd/>
              <w:spacing w:before="100" w:beforeAutospacing="1" w:after="119"/>
              <w:jc w:val="center"/>
              <w:rPr>
                <w:sz w:val="16"/>
                <w:szCs w:val="16"/>
              </w:rPr>
            </w:pPr>
            <w:r w:rsidRPr="0011428D">
              <w:rPr>
                <w:sz w:val="16"/>
                <w:szCs w:val="16"/>
              </w:rPr>
              <w:t>Наименование доходов</w:t>
            </w:r>
          </w:p>
        </w:tc>
        <w:tc>
          <w:tcPr>
            <w:tcW w:w="3330" w:type="dxa"/>
            <w:tcBorders>
              <w:top w:val="outset" w:sz="6" w:space="0" w:color="auto"/>
              <w:left w:val="outset" w:sz="6" w:space="0" w:color="auto"/>
              <w:bottom w:val="outset" w:sz="6" w:space="0" w:color="auto"/>
              <w:right w:val="outset" w:sz="6" w:space="0" w:color="auto"/>
            </w:tcBorders>
            <w:hideMark/>
          </w:tcPr>
          <w:p w:rsidR="0011428D" w:rsidRPr="0011428D" w:rsidRDefault="0011428D" w:rsidP="0011428D">
            <w:pPr>
              <w:widowControl/>
              <w:pBdr>
                <w:top w:val="single" w:sz="8" w:space="1" w:color="000000"/>
                <w:left w:val="single" w:sz="8" w:space="1" w:color="000000"/>
                <w:bottom w:val="single" w:sz="8" w:space="1" w:color="000000"/>
                <w:right w:val="single" w:sz="8" w:space="1" w:color="000000"/>
              </w:pBdr>
              <w:autoSpaceDE/>
              <w:autoSpaceDN/>
              <w:adjustRightInd/>
              <w:spacing w:before="100" w:beforeAutospacing="1" w:after="119"/>
              <w:jc w:val="center"/>
              <w:rPr>
                <w:sz w:val="16"/>
                <w:szCs w:val="16"/>
              </w:rPr>
            </w:pPr>
            <w:r w:rsidRPr="0011428D">
              <w:rPr>
                <w:sz w:val="16"/>
                <w:szCs w:val="16"/>
              </w:rPr>
              <w:t>Коды бюджетной классификации</w:t>
            </w:r>
          </w:p>
        </w:tc>
      </w:tr>
      <w:tr w:rsidR="0011428D" w:rsidRPr="0011428D" w:rsidTr="0011428D">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11428D" w:rsidRPr="0011428D" w:rsidRDefault="0011428D" w:rsidP="0011428D">
            <w:pPr>
              <w:widowControl/>
              <w:autoSpaceDE/>
              <w:autoSpaceDN/>
              <w:adjustRightInd/>
              <w:rPr>
                <w:sz w:val="16"/>
                <w:szCs w:val="16"/>
              </w:rPr>
            </w:pPr>
          </w:p>
        </w:tc>
        <w:tc>
          <w:tcPr>
            <w:tcW w:w="5115" w:type="dxa"/>
            <w:tcBorders>
              <w:top w:val="outset" w:sz="6" w:space="0" w:color="auto"/>
              <w:left w:val="outset" w:sz="6" w:space="0" w:color="auto"/>
              <w:bottom w:val="outset" w:sz="6" w:space="0" w:color="auto"/>
              <w:right w:val="outset" w:sz="6" w:space="0" w:color="auto"/>
            </w:tcBorders>
            <w:hideMark/>
          </w:tcPr>
          <w:p w:rsidR="0011428D" w:rsidRPr="0011428D" w:rsidRDefault="0011428D" w:rsidP="0011428D">
            <w:pPr>
              <w:widowControl/>
              <w:pBdr>
                <w:top w:val="single" w:sz="8" w:space="1" w:color="000000"/>
                <w:left w:val="single" w:sz="8" w:space="1" w:color="000000"/>
                <w:bottom w:val="single" w:sz="8" w:space="1" w:color="000000"/>
                <w:right w:val="single" w:sz="8" w:space="1" w:color="000000"/>
              </w:pBdr>
              <w:autoSpaceDE/>
              <w:autoSpaceDN/>
              <w:adjustRightInd/>
              <w:spacing w:before="100" w:beforeAutospacing="1" w:after="119"/>
              <w:rPr>
                <w:sz w:val="16"/>
                <w:szCs w:val="16"/>
              </w:rPr>
            </w:pPr>
            <w:r w:rsidRPr="0011428D">
              <w:rPr>
                <w:sz w:val="16"/>
                <w:szCs w:val="16"/>
              </w:rPr>
              <w:t>Субсидии бюджетам муниципальных районов на реализацию мероприятий по устойчивому развитию сельских территорий</w:t>
            </w:r>
          </w:p>
        </w:tc>
        <w:tc>
          <w:tcPr>
            <w:tcW w:w="3330" w:type="dxa"/>
            <w:tcBorders>
              <w:top w:val="outset" w:sz="6" w:space="0" w:color="auto"/>
              <w:left w:val="outset" w:sz="6" w:space="0" w:color="auto"/>
              <w:bottom w:val="outset" w:sz="6" w:space="0" w:color="auto"/>
              <w:right w:val="outset" w:sz="6" w:space="0" w:color="auto"/>
            </w:tcBorders>
            <w:hideMark/>
          </w:tcPr>
          <w:p w:rsidR="0011428D" w:rsidRPr="0011428D" w:rsidRDefault="0011428D" w:rsidP="0011428D">
            <w:pPr>
              <w:widowControl/>
              <w:pBdr>
                <w:top w:val="single" w:sz="8" w:space="1" w:color="000000"/>
                <w:left w:val="single" w:sz="8" w:space="1" w:color="000000"/>
                <w:bottom w:val="single" w:sz="8" w:space="1" w:color="000000"/>
                <w:right w:val="single" w:sz="8" w:space="1" w:color="000000"/>
              </w:pBdr>
              <w:autoSpaceDE/>
              <w:autoSpaceDN/>
              <w:adjustRightInd/>
              <w:spacing w:before="100" w:beforeAutospacing="1" w:after="119"/>
              <w:rPr>
                <w:sz w:val="16"/>
                <w:szCs w:val="16"/>
              </w:rPr>
            </w:pPr>
            <w:r w:rsidRPr="0011428D">
              <w:rPr>
                <w:sz w:val="16"/>
                <w:szCs w:val="16"/>
              </w:rPr>
              <w:t>901 202 2556705 0000 151</w:t>
            </w:r>
          </w:p>
        </w:tc>
      </w:tr>
      <w:tr w:rsidR="0011428D" w:rsidRPr="0011428D" w:rsidTr="0011428D">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11428D" w:rsidRPr="0011428D" w:rsidRDefault="0011428D" w:rsidP="0011428D">
            <w:pPr>
              <w:widowControl/>
              <w:autoSpaceDE/>
              <w:autoSpaceDN/>
              <w:adjustRightInd/>
              <w:rPr>
                <w:sz w:val="16"/>
                <w:szCs w:val="16"/>
              </w:rPr>
            </w:pPr>
          </w:p>
        </w:tc>
        <w:tc>
          <w:tcPr>
            <w:tcW w:w="5115" w:type="dxa"/>
            <w:tcBorders>
              <w:top w:val="outset" w:sz="6" w:space="0" w:color="auto"/>
              <w:left w:val="outset" w:sz="6" w:space="0" w:color="auto"/>
              <w:bottom w:val="outset" w:sz="6" w:space="0" w:color="auto"/>
              <w:right w:val="outset" w:sz="6" w:space="0" w:color="auto"/>
            </w:tcBorders>
            <w:hideMark/>
          </w:tcPr>
          <w:p w:rsidR="0011428D" w:rsidRPr="0011428D" w:rsidRDefault="0011428D" w:rsidP="0011428D">
            <w:pPr>
              <w:widowControl/>
              <w:pBdr>
                <w:top w:val="single" w:sz="8" w:space="1" w:color="000000"/>
                <w:left w:val="single" w:sz="8" w:space="1" w:color="000000"/>
                <w:bottom w:val="single" w:sz="8" w:space="1" w:color="000000"/>
                <w:right w:val="single" w:sz="8" w:space="1" w:color="000000"/>
              </w:pBdr>
              <w:autoSpaceDE/>
              <w:autoSpaceDN/>
              <w:adjustRightInd/>
              <w:spacing w:before="100" w:beforeAutospacing="1" w:after="119"/>
              <w:rPr>
                <w:sz w:val="16"/>
                <w:szCs w:val="16"/>
              </w:rPr>
            </w:pPr>
            <w:r w:rsidRPr="0011428D">
              <w:rPr>
                <w:sz w:val="16"/>
                <w:szCs w:val="16"/>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330" w:type="dxa"/>
            <w:tcBorders>
              <w:top w:val="outset" w:sz="6" w:space="0" w:color="auto"/>
              <w:left w:val="outset" w:sz="6" w:space="0" w:color="auto"/>
              <w:bottom w:val="outset" w:sz="6" w:space="0" w:color="auto"/>
              <w:right w:val="outset" w:sz="6" w:space="0" w:color="auto"/>
            </w:tcBorders>
            <w:hideMark/>
          </w:tcPr>
          <w:p w:rsidR="0011428D" w:rsidRPr="0011428D" w:rsidRDefault="0011428D" w:rsidP="0011428D">
            <w:pPr>
              <w:widowControl/>
              <w:pBdr>
                <w:top w:val="single" w:sz="8" w:space="1" w:color="000000"/>
                <w:left w:val="single" w:sz="8" w:space="1" w:color="000000"/>
                <w:bottom w:val="single" w:sz="8" w:space="1" w:color="000000"/>
                <w:right w:val="single" w:sz="8" w:space="1" w:color="000000"/>
              </w:pBdr>
              <w:autoSpaceDE/>
              <w:autoSpaceDN/>
              <w:adjustRightInd/>
              <w:spacing w:before="100" w:beforeAutospacing="1" w:after="119"/>
              <w:rPr>
                <w:sz w:val="16"/>
                <w:szCs w:val="16"/>
              </w:rPr>
            </w:pPr>
            <w:r w:rsidRPr="0011428D">
              <w:rPr>
                <w:sz w:val="16"/>
                <w:szCs w:val="16"/>
              </w:rPr>
              <w:t>901 202 3508205 0000 151</w:t>
            </w:r>
          </w:p>
        </w:tc>
      </w:tr>
    </w:tbl>
    <w:p w:rsidR="0011428D" w:rsidRPr="0011428D" w:rsidRDefault="0011428D" w:rsidP="0011428D">
      <w:pPr>
        <w:widowControl/>
        <w:autoSpaceDE/>
        <w:autoSpaceDN/>
        <w:adjustRightInd/>
        <w:spacing w:before="100" w:beforeAutospacing="1" w:after="119"/>
        <w:ind w:left="720"/>
        <w:rPr>
          <w:sz w:val="16"/>
          <w:szCs w:val="16"/>
        </w:rPr>
      </w:pPr>
      <w:r w:rsidRPr="0011428D">
        <w:rPr>
          <w:sz w:val="16"/>
          <w:szCs w:val="16"/>
        </w:rPr>
        <w:t xml:space="preserve">2.Контроль исполнения настоящего постановления возложить на </w:t>
      </w:r>
      <w:proofErr w:type="spellStart"/>
      <w:r w:rsidRPr="0011428D">
        <w:rPr>
          <w:sz w:val="16"/>
          <w:szCs w:val="16"/>
        </w:rPr>
        <w:t>заведующго</w:t>
      </w:r>
      <w:proofErr w:type="spellEnd"/>
      <w:r w:rsidRPr="0011428D">
        <w:rPr>
          <w:sz w:val="16"/>
          <w:szCs w:val="16"/>
        </w:rPr>
        <w:t xml:space="preserve"> отделом по бухгалтерскому учету и отчетности администрации (Сироткина Н.Н.) </w:t>
      </w:r>
    </w:p>
    <w:p w:rsidR="0011428D" w:rsidRDefault="0011428D" w:rsidP="0011428D">
      <w:pPr>
        <w:widowControl/>
        <w:autoSpaceDE/>
        <w:autoSpaceDN/>
        <w:adjustRightInd/>
        <w:spacing w:before="100" w:beforeAutospacing="1" w:after="119"/>
        <w:ind w:left="720"/>
        <w:rPr>
          <w:sz w:val="16"/>
          <w:szCs w:val="16"/>
        </w:rPr>
      </w:pPr>
      <w:r w:rsidRPr="0011428D">
        <w:rPr>
          <w:sz w:val="16"/>
          <w:szCs w:val="16"/>
        </w:rPr>
        <w:t>3.Настоящее постановление вступает в силу со дня официального опубликования</w:t>
      </w:r>
      <w:proofErr w:type="gramStart"/>
      <w:r w:rsidRPr="0011428D">
        <w:rPr>
          <w:sz w:val="16"/>
          <w:szCs w:val="16"/>
        </w:rPr>
        <w:t xml:space="preserve"> .</w:t>
      </w:r>
      <w:proofErr w:type="gramEnd"/>
      <w:r w:rsidRPr="0011428D">
        <w:rPr>
          <w:sz w:val="16"/>
          <w:szCs w:val="16"/>
        </w:rPr>
        <w:t> </w:t>
      </w:r>
    </w:p>
    <w:p w:rsidR="0011428D" w:rsidRPr="0011428D" w:rsidRDefault="0011428D" w:rsidP="0011428D">
      <w:pPr>
        <w:widowControl/>
        <w:autoSpaceDE/>
        <w:autoSpaceDN/>
        <w:adjustRightInd/>
        <w:spacing w:before="100" w:beforeAutospacing="1" w:after="119"/>
        <w:ind w:left="720"/>
        <w:rPr>
          <w:sz w:val="16"/>
          <w:szCs w:val="16"/>
        </w:rPr>
      </w:pPr>
    </w:p>
    <w:p w:rsidR="0011428D" w:rsidRPr="0011428D" w:rsidRDefault="0011428D" w:rsidP="0011428D">
      <w:pPr>
        <w:widowControl/>
        <w:autoSpaceDE/>
        <w:autoSpaceDN/>
        <w:adjustRightInd/>
        <w:spacing w:before="100" w:beforeAutospacing="1" w:after="119"/>
        <w:rPr>
          <w:sz w:val="16"/>
          <w:szCs w:val="16"/>
        </w:rPr>
      </w:pPr>
      <w:r w:rsidRPr="0011428D">
        <w:rPr>
          <w:sz w:val="16"/>
          <w:szCs w:val="16"/>
        </w:rPr>
        <w:t>Глава Островского</w:t>
      </w:r>
      <w:r>
        <w:rPr>
          <w:sz w:val="16"/>
          <w:szCs w:val="16"/>
        </w:rPr>
        <w:t xml:space="preserve">  </w:t>
      </w:r>
      <w:r w:rsidRPr="0011428D">
        <w:rPr>
          <w:sz w:val="16"/>
          <w:szCs w:val="16"/>
        </w:rPr>
        <w:t>муниципального района</w:t>
      </w:r>
      <w:r>
        <w:rPr>
          <w:sz w:val="16"/>
          <w:szCs w:val="16"/>
        </w:rPr>
        <w:t xml:space="preserve">                                                                                              </w:t>
      </w:r>
      <w:r w:rsidRPr="0011428D">
        <w:rPr>
          <w:sz w:val="16"/>
          <w:szCs w:val="16"/>
        </w:rPr>
        <w:t xml:space="preserve"> Г.А. Полякова</w:t>
      </w:r>
    </w:p>
    <w:p w:rsidR="003C5D5F" w:rsidRPr="0011428D" w:rsidRDefault="003C5D5F" w:rsidP="003C5D5F">
      <w:pPr>
        <w:jc w:val="both"/>
        <w:rPr>
          <w:sz w:val="16"/>
          <w:szCs w:val="16"/>
        </w:rPr>
      </w:pPr>
    </w:p>
    <w:p w:rsidR="003C5D5F" w:rsidRPr="0011428D" w:rsidRDefault="003C5D5F" w:rsidP="003C5D5F">
      <w:pPr>
        <w:jc w:val="both"/>
        <w:rPr>
          <w:sz w:val="16"/>
          <w:szCs w:val="16"/>
        </w:rPr>
      </w:pPr>
    </w:p>
    <w:p w:rsidR="0011428D" w:rsidRDefault="0011428D" w:rsidP="0011428D">
      <w:pPr>
        <w:jc w:val="center"/>
        <w:rPr>
          <w:sz w:val="16"/>
          <w:szCs w:val="16"/>
        </w:rPr>
      </w:pPr>
      <w:r w:rsidRPr="001378B8">
        <w:rPr>
          <w:sz w:val="16"/>
          <w:szCs w:val="16"/>
        </w:rPr>
        <w:t>*      *      *      *      *      *      *</w:t>
      </w:r>
    </w:p>
    <w:p w:rsidR="0011428D" w:rsidRDefault="0011428D" w:rsidP="0011428D">
      <w:pPr>
        <w:jc w:val="center"/>
        <w:rPr>
          <w:sz w:val="16"/>
          <w:szCs w:val="16"/>
        </w:rPr>
      </w:pPr>
    </w:p>
    <w:p w:rsidR="0011428D" w:rsidRDefault="0011428D" w:rsidP="0011428D">
      <w:pPr>
        <w:jc w:val="center"/>
        <w:rPr>
          <w:sz w:val="16"/>
          <w:szCs w:val="16"/>
        </w:rPr>
      </w:pPr>
    </w:p>
    <w:p w:rsidR="0011428D" w:rsidRPr="0011428D" w:rsidRDefault="0011428D" w:rsidP="0011428D">
      <w:pPr>
        <w:pStyle w:val="1"/>
        <w:ind w:left="142"/>
        <w:jc w:val="center"/>
        <w:rPr>
          <w:sz w:val="16"/>
          <w:szCs w:val="16"/>
        </w:rPr>
      </w:pPr>
      <w:r w:rsidRPr="0011428D">
        <w:rPr>
          <w:noProof/>
          <w:sz w:val="16"/>
          <w:szCs w:val="16"/>
        </w:rPr>
        <w:drawing>
          <wp:inline distT="0" distB="0" distL="0" distR="0">
            <wp:extent cx="387071" cy="391886"/>
            <wp:effectExtent l="19050" t="0" r="0" b="0"/>
            <wp:docPr id="13"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82" cstate="print"/>
                    <a:srcRect/>
                    <a:stretch>
                      <a:fillRect/>
                    </a:stretch>
                  </pic:blipFill>
                  <pic:spPr bwMode="auto">
                    <a:xfrm>
                      <a:off x="0" y="0"/>
                      <a:ext cx="387070" cy="391885"/>
                    </a:xfrm>
                    <a:prstGeom prst="rect">
                      <a:avLst/>
                    </a:prstGeom>
                    <a:noFill/>
                    <a:ln w="9525">
                      <a:noFill/>
                      <a:miter lim="800000"/>
                      <a:headEnd/>
                      <a:tailEnd/>
                    </a:ln>
                  </pic:spPr>
                </pic:pic>
              </a:graphicData>
            </a:graphic>
          </wp:inline>
        </w:drawing>
      </w:r>
    </w:p>
    <w:p w:rsidR="0011428D" w:rsidRPr="0011428D" w:rsidRDefault="0011428D" w:rsidP="0011428D">
      <w:pPr>
        <w:ind w:firstLine="709"/>
        <w:jc w:val="center"/>
        <w:rPr>
          <w:b/>
          <w:sz w:val="16"/>
          <w:szCs w:val="16"/>
        </w:rPr>
      </w:pPr>
      <w:proofErr w:type="gramStart"/>
      <w:r w:rsidRPr="0011428D">
        <w:rPr>
          <w:b/>
          <w:sz w:val="16"/>
          <w:szCs w:val="16"/>
        </w:rPr>
        <w:t>П</w:t>
      </w:r>
      <w:proofErr w:type="gramEnd"/>
      <w:r w:rsidRPr="0011428D">
        <w:rPr>
          <w:b/>
          <w:sz w:val="16"/>
          <w:szCs w:val="16"/>
        </w:rPr>
        <w:t xml:space="preserve"> О С Т А Н О В Л Е Н И Е</w:t>
      </w:r>
    </w:p>
    <w:p w:rsidR="0011428D" w:rsidRPr="0011428D" w:rsidRDefault="0011428D" w:rsidP="0011428D">
      <w:pPr>
        <w:ind w:firstLine="709"/>
        <w:jc w:val="center"/>
        <w:rPr>
          <w:b/>
          <w:sz w:val="16"/>
          <w:szCs w:val="16"/>
        </w:rPr>
      </w:pPr>
      <w:r w:rsidRPr="0011428D">
        <w:rPr>
          <w:b/>
          <w:sz w:val="16"/>
          <w:szCs w:val="16"/>
        </w:rPr>
        <w:t>Администрация Островского  муниципального района</w:t>
      </w:r>
    </w:p>
    <w:p w:rsidR="0011428D" w:rsidRPr="0011428D" w:rsidRDefault="0011428D" w:rsidP="0011428D">
      <w:pPr>
        <w:ind w:firstLine="709"/>
        <w:jc w:val="center"/>
        <w:rPr>
          <w:b/>
          <w:sz w:val="16"/>
          <w:szCs w:val="16"/>
        </w:rPr>
      </w:pPr>
      <w:r w:rsidRPr="0011428D">
        <w:rPr>
          <w:b/>
          <w:sz w:val="16"/>
          <w:szCs w:val="16"/>
        </w:rPr>
        <w:t>Костромской области</w:t>
      </w:r>
    </w:p>
    <w:p w:rsidR="0011428D" w:rsidRPr="0011428D" w:rsidRDefault="0011428D" w:rsidP="0011428D">
      <w:pPr>
        <w:ind w:firstLine="709"/>
        <w:jc w:val="center"/>
        <w:rPr>
          <w:sz w:val="16"/>
          <w:szCs w:val="16"/>
        </w:rPr>
      </w:pPr>
    </w:p>
    <w:p w:rsidR="0011428D" w:rsidRPr="0011428D" w:rsidRDefault="0011428D" w:rsidP="0011428D">
      <w:pPr>
        <w:ind w:firstLine="709"/>
        <w:jc w:val="center"/>
        <w:rPr>
          <w:sz w:val="16"/>
          <w:szCs w:val="16"/>
        </w:rPr>
      </w:pPr>
    </w:p>
    <w:p w:rsidR="0011428D" w:rsidRPr="0011428D" w:rsidRDefault="0011428D" w:rsidP="0011428D">
      <w:pPr>
        <w:jc w:val="center"/>
        <w:rPr>
          <w:sz w:val="16"/>
          <w:szCs w:val="16"/>
        </w:rPr>
      </w:pPr>
      <w:r w:rsidRPr="0011428D">
        <w:rPr>
          <w:sz w:val="16"/>
          <w:szCs w:val="16"/>
        </w:rPr>
        <w:t>02.07.2018 г.      № 404                                                                          п</w:t>
      </w:r>
      <w:proofErr w:type="gramStart"/>
      <w:r w:rsidRPr="0011428D">
        <w:rPr>
          <w:sz w:val="16"/>
          <w:szCs w:val="16"/>
        </w:rPr>
        <w:t>.О</w:t>
      </w:r>
      <w:proofErr w:type="gramEnd"/>
      <w:r w:rsidRPr="0011428D">
        <w:rPr>
          <w:sz w:val="16"/>
          <w:szCs w:val="16"/>
        </w:rPr>
        <w:t>стровское</w:t>
      </w:r>
    </w:p>
    <w:p w:rsidR="0011428D" w:rsidRPr="0011428D" w:rsidRDefault="0011428D" w:rsidP="0011428D">
      <w:pPr>
        <w:ind w:firstLine="709"/>
        <w:jc w:val="both"/>
        <w:rPr>
          <w:sz w:val="16"/>
          <w:szCs w:val="16"/>
        </w:rPr>
      </w:pPr>
    </w:p>
    <w:p w:rsidR="0011428D" w:rsidRPr="0011428D" w:rsidRDefault="0011428D" w:rsidP="0011428D">
      <w:pPr>
        <w:rPr>
          <w:bCs/>
          <w:sz w:val="16"/>
          <w:szCs w:val="16"/>
        </w:rPr>
      </w:pPr>
    </w:p>
    <w:p w:rsidR="0011428D" w:rsidRPr="0011428D" w:rsidRDefault="0011428D" w:rsidP="0011428D">
      <w:pPr>
        <w:rPr>
          <w:bCs/>
          <w:sz w:val="16"/>
          <w:szCs w:val="16"/>
        </w:rPr>
      </w:pPr>
      <w:r w:rsidRPr="0011428D">
        <w:rPr>
          <w:bCs/>
          <w:sz w:val="16"/>
          <w:szCs w:val="16"/>
        </w:rPr>
        <w:t xml:space="preserve">О результатах проведения смотра-конкурса </w:t>
      </w:r>
    </w:p>
    <w:p w:rsidR="0011428D" w:rsidRPr="0011428D" w:rsidRDefault="0011428D" w:rsidP="0011428D">
      <w:pPr>
        <w:rPr>
          <w:bCs/>
          <w:sz w:val="16"/>
          <w:szCs w:val="16"/>
        </w:rPr>
      </w:pPr>
      <w:r w:rsidRPr="0011428D">
        <w:rPr>
          <w:bCs/>
          <w:sz w:val="16"/>
          <w:szCs w:val="16"/>
        </w:rPr>
        <w:t>на лучшую базу мобилизационного развертывания</w:t>
      </w:r>
    </w:p>
    <w:p w:rsidR="0011428D" w:rsidRPr="0011428D" w:rsidRDefault="0011428D" w:rsidP="0011428D">
      <w:pPr>
        <w:rPr>
          <w:bCs/>
          <w:sz w:val="16"/>
          <w:szCs w:val="16"/>
        </w:rPr>
      </w:pPr>
      <w:r w:rsidRPr="0011428D">
        <w:rPr>
          <w:bCs/>
          <w:sz w:val="16"/>
          <w:szCs w:val="16"/>
        </w:rPr>
        <w:t>в 2018 году</w:t>
      </w:r>
    </w:p>
    <w:p w:rsidR="0011428D" w:rsidRPr="0011428D" w:rsidRDefault="0011428D" w:rsidP="0011428D">
      <w:pPr>
        <w:rPr>
          <w:sz w:val="16"/>
          <w:szCs w:val="16"/>
        </w:rPr>
      </w:pPr>
    </w:p>
    <w:p w:rsidR="0011428D" w:rsidRPr="0011428D" w:rsidRDefault="0011428D" w:rsidP="0011428D">
      <w:pPr>
        <w:ind w:firstLine="748"/>
        <w:jc w:val="both"/>
        <w:rPr>
          <w:sz w:val="16"/>
          <w:szCs w:val="16"/>
        </w:rPr>
      </w:pPr>
      <w:proofErr w:type="gramStart"/>
      <w:r w:rsidRPr="0011428D">
        <w:rPr>
          <w:sz w:val="16"/>
          <w:szCs w:val="16"/>
        </w:rPr>
        <w:t>Выполняя требования Федерального закона от 31.05.1996 г. № 61-ФЗ «Об обороне», Федерального закона от 26.02.1997 г. № 31-ФЗ «О мобилизационной подготовке и мобилизации в Российской Федерации», Федерального закона от 28.03.1998 года № 53-ФЗ «О воинской обязанности и военной службе», постановления Суженного заседания Губернатора Костромской области от 23.03.2018 г. № 018 «О порядке проведения смотра-конкурса на лучшую базу мобилизационного развертывания, постановления администрации Островского муниципального района</w:t>
      </w:r>
      <w:proofErr w:type="gramEnd"/>
      <w:r w:rsidRPr="0011428D">
        <w:rPr>
          <w:sz w:val="16"/>
          <w:szCs w:val="16"/>
        </w:rPr>
        <w:t xml:space="preserve"> от 09.04.2018 г. № 177 «О порядке проведения смотра-конкурса на лучшую базу мобилизационного развертывания в 2018 году» во взаимодействии с военным комиссариатом (</w:t>
      </w:r>
      <w:proofErr w:type="spellStart"/>
      <w:r w:rsidRPr="0011428D">
        <w:rPr>
          <w:sz w:val="16"/>
          <w:szCs w:val="16"/>
        </w:rPr>
        <w:t>Судиславского</w:t>
      </w:r>
      <w:proofErr w:type="spellEnd"/>
      <w:r w:rsidRPr="0011428D">
        <w:rPr>
          <w:sz w:val="16"/>
          <w:szCs w:val="16"/>
        </w:rPr>
        <w:t xml:space="preserve"> и Островского районов Костромской области) проведен смотр-конкурс на лучшую базу мобилизационного развертывания.</w:t>
      </w:r>
    </w:p>
    <w:p w:rsidR="0011428D" w:rsidRPr="0011428D" w:rsidRDefault="0011428D" w:rsidP="0011428D">
      <w:pPr>
        <w:ind w:firstLine="748"/>
        <w:jc w:val="both"/>
        <w:rPr>
          <w:sz w:val="16"/>
          <w:szCs w:val="16"/>
        </w:rPr>
      </w:pPr>
      <w:r w:rsidRPr="0011428D">
        <w:rPr>
          <w:sz w:val="16"/>
          <w:szCs w:val="16"/>
        </w:rPr>
        <w:t>Всего в период проведения смотра-конкурса проверено 6 объектов базы мобилизационного развертывания. Проверенные объекты базы мобилизационного развертывания в целом способны осуществить оповещение и сбор мобилизационных ресурсов. В ходе проверки конкурсной комиссией отмечается повышение качества отработки документации объектов базы.</w:t>
      </w:r>
    </w:p>
    <w:p w:rsidR="0011428D" w:rsidRPr="0011428D" w:rsidRDefault="0011428D" w:rsidP="0011428D">
      <w:pPr>
        <w:ind w:firstLine="748"/>
        <w:jc w:val="both"/>
        <w:rPr>
          <w:sz w:val="16"/>
          <w:szCs w:val="16"/>
        </w:rPr>
      </w:pPr>
      <w:r w:rsidRPr="0011428D">
        <w:rPr>
          <w:sz w:val="16"/>
          <w:szCs w:val="16"/>
        </w:rPr>
        <w:t>Однако выявлены недостатки:</w:t>
      </w:r>
    </w:p>
    <w:p w:rsidR="0011428D" w:rsidRPr="0011428D" w:rsidRDefault="0011428D" w:rsidP="0011428D">
      <w:pPr>
        <w:ind w:firstLine="748"/>
        <w:jc w:val="both"/>
        <w:rPr>
          <w:sz w:val="16"/>
          <w:szCs w:val="16"/>
        </w:rPr>
      </w:pPr>
      <w:r w:rsidRPr="0011428D">
        <w:rPr>
          <w:sz w:val="16"/>
          <w:szCs w:val="16"/>
        </w:rPr>
        <w:t>- документы по проведению занятий с личным составом объектов отсутствуют,</w:t>
      </w:r>
    </w:p>
    <w:p w:rsidR="0011428D" w:rsidRPr="0011428D" w:rsidRDefault="0011428D" w:rsidP="0011428D">
      <w:pPr>
        <w:ind w:firstLine="748"/>
        <w:jc w:val="both"/>
        <w:rPr>
          <w:sz w:val="16"/>
          <w:szCs w:val="16"/>
        </w:rPr>
      </w:pPr>
      <w:r w:rsidRPr="0011428D">
        <w:rPr>
          <w:sz w:val="16"/>
          <w:szCs w:val="16"/>
        </w:rPr>
        <w:t>- личный состав объектов слабо подготовлен к практической работе, в заполнении документов не натренирован,</w:t>
      </w:r>
    </w:p>
    <w:p w:rsidR="0011428D" w:rsidRPr="0011428D" w:rsidRDefault="0011428D" w:rsidP="0011428D">
      <w:pPr>
        <w:ind w:firstLine="748"/>
        <w:jc w:val="both"/>
        <w:rPr>
          <w:sz w:val="16"/>
          <w:szCs w:val="16"/>
        </w:rPr>
      </w:pPr>
      <w:r w:rsidRPr="0011428D">
        <w:rPr>
          <w:sz w:val="16"/>
          <w:szCs w:val="16"/>
        </w:rPr>
        <w:t>- объекты базы мобилизационного развертывания не оборудованы всем необходимым.</w:t>
      </w:r>
    </w:p>
    <w:p w:rsidR="0011428D" w:rsidRPr="0011428D" w:rsidRDefault="0011428D" w:rsidP="0011428D">
      <w:pPr>
        <w:ind w:firstLine="748"/>
        <w:jc w:val="both"/>
        <w:rPr>
          <w:sz w:val="16"/>
          <w:szCs w:val="16"/>
        </w:rPr>
      </w:pPr>
      <w:r w:rsidRPr="0011428D">
        <w:rPr>
          <w:sz w:val="16"/>
          <w:szCs w:val="16"/>
        </w:rPr>
        <w:t>По результатам проведенного смотра-конкурса на лучшую базу проведения мобилизации</w:t>
      </w:r>
    </w:p>
    <w:p w:rsidR="0011428D" w:rsidRPr="0011428D" w:rsidRDefault="0011428D" w:rsidP="0011428D">
      <w:pPr>
        <w:ind w:firstLine="748"/>
        <w:jc w:val="both"/>
        <w:rPr>
          <w:b/>
          <w:bCs/>
          <w:sz w:val="16"/>
          <w:szCs w:val="16"/>
        </w:rPr>
      </w:pPr>
    </w:p>
    <w:p w:rsidR="0011428D" w:rsidRPr="0011428D" w:rsidRDefault="0011428D" w:rsidP="0011428D">
      <w:pPr>
        <w:ind w:firstLine="748"/>
        <w:jc w:val="both"/>
        <w:rPr>
          <w:sz w:val="16"/>
          <w:szCs w:val="16"/>
        </w:rPr>
      </w:pPr>
      <w:r w:rsidRPr="0011428D">
        <w:rPr>
          <w:sz w:val="16"/>
          <w:szCs w:val="16"/>
        </w:rPr>
        <w:t xml:space="preserve">Администрация Островского муниципального района </w:t>
      </w:r>
      <w:r w:rsidRPr="0011428D">
        <w:rPr>
          <w:b/>
          <w:sz w:val="16"/>
          <w:szCs w:val="16"/>
        </w:rPr>
        <w:t>постановляет:</w:t>
      </w:r>
      <w:r w:rsidRPr="0011428D">
        <w:rPr>
          <w:sz w:val="16"/>
          <w:szCs w:val="16"/>
        </w:rPr>
        <w:t xml:space="preserve"> </w:t>
      </w:r>
    </w:p>
    <w:p w:rsidR="0011428D" w:rsidRPr="0011428D" w:rsidRDefault="0011428D" w:rsidP="0011428D">
      <w:pPr>
        <w:ind w:firstLine="748"/>
        <w:jc w:val="both"/>
        <w:rPr>
          <w:sz w:val="16"/>
          <w:szCs w:val="16"/>
        </w:rPr>
      </w:pPr>
    </w:p>
    <w:p w:rsidR="0011428D" w:rsidRPr="0011428D" w:rsidRDefault="0011428D" w:rsidP="0011428D">
      <w:pPr>
        <w:ind w:firstLine="709"/>
        <w:jc w:val="both"/>
        <w:rPr>
          <w:sz w:val="16"/>
          <w:szCs w:val="16"/>
        </w:rPr>
      </w:pPr>
      <w:r w:rsidRPr="0011428D">
        <w:rPr>
          <w:sz w:val="16"/>
          <w:szCs w:val="16"/>
        </w:rPr>
        <w:t xml:space="preserve">1.  </w:t>
      </w:r>
      <w:proofErr w:type="gramStart"/>
      <w:r w:rsidRPr="0011428D">
        <w:rPr>
          <w:sz w:val="16"/>
          <w:szCs w:val="16"/>
        </w:rPr>
        <w:t xml:space="preserve">Рекомендовать главам администраций </w:t>
      </w:r>
      <w:proofErr w:type="spellStart"/>
      <w:r w:rsidRPr="0011428D">
        <w:rPr>
          <w:sz w:val="16"/>
          <w:szCs w:val="16"/>
        </w:rPr>
        <w:t>Адищевского</w:t>
      </w:r>
      <w:proofErr w:type="spellEnd"/>
      <w:r w:rsidRPr="0011428D">
        <w:rPr>
          <w:sz w:val="16"/>
          <w:szCs w:val="16"/>
        </w:rPr>
        <w:t xml:space="preserve"> сельского поселения (Орловой Т.А.), Александровского сельского поселения (</w:t>
      </w:r>
      <w:proofErr w:type="spellStart"/>
      <w:r w:rsidRPr="0011428D">
        <w:rPr>
          <w:sz w:val="16"/>
          <w:szCs w:val="16"/>
        </w:rPr>
        <w:t>Грузову</w:t>
      </w:r>
      <w:proofErr w:type="spellEnd"/>
      <w:r w:rsidRPr="0011428D">
        <w:rPr>
          <w:sz w:val="16"/>
          <w:szCs w:val="16"/>
        </w:rPr>
        <w:t xml:space="preserve"> Р.А.), </w:t>
      </w:r>
      <w:proofErr w:type="spellStart"/>
      <w:r w:rsidRPr="0011428D">
        <w:rPr>
          <w:sz w:val="16"/>
          <w:szCs w:val="16"/>
        </w:rPr>
        <w:t>Игодовского</w:t>
      </w:r>
      <w:proofErr w:type="spellEnd"/>
      <w:r w:rsidRPr="0011428D">
        <w:rPr>
          <w:sz w:val="16"/>
          <w:szCs w:val="16"/>
        </w:rPr>
        <w:t xml:space="preserve"> сельского поселения (</w:t>
      </w:r>
      <w:proofErr w:type="spellStart"/>
      <w:r w:rsidRPr="0011428D">
        <w:rPr>
          <w:sz w:val="16"/>
          <w:szCs w:val="16"/>
        </w:rPr>
        <w:t>Пигалову</w:t>
      </w:r>
      <w:proofErr w:type="spellEnd"/>
      <w:r w:rsidRPr="0011428D">
        <w:rPr>
          <w:sz w:val="16"/>
          <w:szCs w:val="16"/>
        </w:rPr>
        <w:t xml:space="preserve"> В.Н.), </w:t>
      </w:r>
      <w:proofErr w:type="spellStart"/>
      <w:r w:rsidRPr="0011428D">
        <w:rPr>
          <w:sz w:val="16"/>
          <w:szCs w:val="16"/>
        </w:rPr>
        <w:t>Клеванцовского</w:t>
      </w:r>
      <w:proofErr w:type="spellEnd"/>
      <w:r w:rsidRPr="0011428D">
        <w:rPr>
          <w:sz w:val="16"/>
          <w:szCs w:val="16"/>
        </w:rPr>
        <w:t xml:space="preserve"> сельского поселения (Сапогову В.И.), Островского сельского поселения (Панкратовой Е.К.), Островского (центрального) сельского поселения (Диденко Н.А.) проанализировать недостатки, выявленные в ходе работы конкурсной комиссии, дооборудовать объекты базы мобилизационного развертывания необходимым инвентарем в соответствии с имеющимися методическими</w:t>
      </w:r>
      <w:proofErr w:type="gramEnd"/>
      <w:r w:rsidRPr="0011428D">
        <w:rPr>
          <w:sz w:val="16"/>
          <w:szCs w:val="16"/>
        </w:rPr>
        <w:t xml:space="preserve"> рекомендациями в срок до 1 сентября 2018 года;</w:t>
      </w:r>
    </w:p>
    <w:p w:rsidR="0011428D" w:rsidRPr="0011428D" w:rsidRDefault="0011428D" w:rsidP="0011428D">
      <w:pPr>
        <w:ind w:firstLine="720"/>
        <w:jc w:val="both"/>
        <w:rPr>
          <w:sz w:val="16"/>
          <w:szCs w:val="16"/>
        </w:rPr>
      </w:pPr>
      <w:r w:rsidRPr="0011428D">
        <w:rPr>
          <w:sz w:val="16"/>
          <w:szCs w:val="16"/>
        </w:rPr>
        <w:t>военному комиссару (</w:t>
      </w:r>
      <w:proofErr w:type="spellStart"/>
      <w:r w:rsidRPr="0011428D">
        <w:rPr>
          <w:sz w:val="16"/>
          <w:szCs w:val="16"/>
        </w:rPr>
        <w:t>Судиславского</w:t>
      </w:r>
      <w:proofErr w:type="spellEnd"/>
      <w:r w:rsidRPr="0011428D">
        <w:rPr>
          <w:sz w:val="16"/>
          <w:szCs w:val="16"/>
        </w:rPr>
        <w:t xml:space="preserve"> и Островского районов Костромской области) </w:t>
      </w:r>
      <w:proofErr w:type="spellStart"/>
      <w:r w:rsidRPr="0011428D">
        <w:rPr>
          <w:sz w:val="16"/>
          <w:szCs w:val="16"/>
        </w:rPr>
        <w:t>Щербинину</w:t>
      </w:r>
      <w:proofErr w:type="spellEnd"/>
      <w:r w:rsidRPr="0011428D">
        <w:rPr>
          <w:sz w:val="16"/>
          <w:szCs w:val="16"/>
        </w:rPr>
        <w:t xml:space="preserve"> Д.А. спланировать и провести занятия по обучению личного состава объектов базы мобилизационного развертывания.</w:t>
      </w:r>
    </w:p>
    <w:p w:rsidR="0011428D" w:rsidRPr="0011428D" w:rsidRDefault="0011428D" w:rsidP="0011428D">
      <w:pPr>
        <w:ind w:firstLine="748"/>
        <w:jc w:val="both"/>
        <w:rPr>
          <w:sz w:val="16"/>
          <w:szCs w:val="16"/>
        </w:rPr>
      </w:pPr>
      <w:r w:rsidRPr="0011428D">
        <w:rPr>
          <w:sz w:val="16"/>
          <w:szCs w:val="16"/>
        </w:rPr>
        <w:t>2. Контроль выполнения настоящего постановления возложить на заместителя главы администрации Островского муниципального района (Смирнову Людмилу Николаевну) и военного комиссара (</w:t>
      </w:r>
      <w:proofErr w:type="spellStart"/>
      <w:r w:rsidRPr="0011428D">
        <w:rPr>
          <w:sz w:val="16"/>
          <w:szCs w:val="16"/>
        </w:rPr>
        <w:t>Судиславского</w:t>
      </w:r>
      <w:proofErr w:type="spellEnd"/>
      <w:r w:rsidRPr="0011428D">
        <w:rPr>
          <w:sz w:val="16"/>
          <w:szCs w:val="16"/>
        </w:rPr>
        <w:t xml:space="preserve"> и Островского районов Костромской области) (</w:t>
      </w:r>
      <w:proofErr w:type="spellStart"/>
      <w:r w:rsidRPr="0011428D">
        <w:rPr>
          <w:sz w:val="16"/>
          <w:szCs w:val="16"/>
        </w:rPr>
        <w:t>Щербинина</w:t>
      </w:r>
      <w:proofErr w:type="spellEnd"/>
      <w:r w:rsidRPr="0011428D">
        <w:rPr>
          <w:sz w:val="16"/>
          <w:szCs w:val="16"/>
        </w:rPr>
        <w:t xml:space="preserve"> Дениса Анатольевича).</w:t>
      </w:r>
    </w:p>
    <w:p w:rsidR="0011428D" w:rsidRPr="0011428D" w:rsidRDefault="0011428D" w:rsidP="0011428D">
      <w:pPr>
        <w:ind w:firstLine="748"/>
        <w:jc w:val="both"/>
        <w:rPr>
          <w:sz w:val="16"/>
          <w:szCs w:val="16"/>
        </w:rPr>
      </w:pPr>
      <w:r w:rsidRPr="0011428D">
        <w:rPr>
          <w:sz w:val="16"/>
          <w:szCs w:val="16"/>
        </w:rPr>
        <w:t>3. Постановление вступает в законную силу со дня его официального опубликования в информационном бюллетене «Районные новости».</w:t>
      </w:r>
    </w:p>
    <w:p w:rsidR="0011428D" w:rsidRPr="0011428D" w:rsidRDefault="0011428D" w:rsidP="0011428D">
      <w:pPr>
        <w:ind w:firstLine="748"/>
        <w:jc w:val="both"/>
        <w:rPr>
          <w:sz w:val="16"/>
          <w:szCs w:val="16"/>
        </w:rPr>
      </w:pPr>
    </w:p>
    <w:p w:rsidR="0011428D" w:rsidRPr="0011428D" w:rsidRDefault="0011428D" w:rsidP="0011428D">
      <w:pPr>
        <w:ind w:firstLine="748"/>
        <w:jc w:val="both"/>
        <w:rPr>
          <w:sz w:val="16"/>
          <w:szCs w:val="16"/>
        </w:rPr>
      </w:pPr>
    </w:p>
    <w:p w:rsidR="0011428D" w:rsidRPr="0011428D" w:rsidRDefault="0011428D" w:rsidP="0011428D">
      <w:pPr>
        <w:jc w:val="both"/>
        <w:rPr>
          <w:sz w:val="16"/>
          <w:szCs w:val="16"/>
        </w:rPr>
      </w:pPr>
      <w:r w:rsidRPr="0011428D">
        <w:rPr>
          <w:sz w:val="16"/>
          <w:szCs w:val="16"/>
        </w:rPr>
        <w:t>Глава Островского муниципального района                                       Г.А. Полякова</w:t>
      </w:r>
    </w:p>
    <w:p w:rsidR="003C5D5F" w:rsidRPr="0011428D" w:rsidRDefault="003C5D5F" w:rsidP="003C5D5F">
      <w:pPr>
        <w:jc w:val="both"/>
        <w:rPr>
          <w:sz w:val="16"/>
          <w:szCs w:val="16"/>
        </w:rPr>
      </w:pPr>
    </w:p>
    <w:p w:rsidR="003C5D5F" w:rsidRDefault="003C5D5F" w:rsidP="003C5D5F">
      <w:pPr>
        <w:jc w:val="both"/>
      </w:pPr>
    </w:p>
    <w:p w:rsidR="003C5D5F" w:rsidRDefault="003C5D5F" w:rsidP="003C5D5F">
      <w:pPr>
        <w:jc w:val="both"/>
      </w:pPr>
    </w:p>
    <w:p w:rsidR="0011428D" w:rsidRDefault="0011428D" w:rsidP="0011428D">
      <w:pPr>
        <w:jc w:val="center"/>
        <w:rPr>
          <w:sz w:val="16"/>
          <w:szCs w:val="16"/>
        </w:rPr>
      </w:pPr>
      <w:r w:rsidRPr="001378B8">
        <w:rPr>
          <w:sz w:val="16"/>
          <w:szCs w:val="16"/>
        </w:rPr>
        <w:t>*      *      *      *      *      *      *</w:t>
      </w:r>
    </w:p>
    <w:p w:rsidR="003C5D5F" w:rsidRDefault="003C5D5F" w:rsidP="003C5D5F">
      <w:pPr>
        <w:jc w:val="both"/>
      </w:pPr>
    </w:p>
    <w:p w:rsidR="0011428D" w:rsidRPr="0011428D" w:rsidRDefault="0011428D" w:rsidP="00C616D8">
      <w:pPr>
        <w:pStyle w:val="2e"/>
        <w:spacing w:before="28"/>
        <w:jc w:val="center"/>
        <w:rPr>
          <w:color w:val="000000"/>
          <w:sz w:val="16"/>
          <w:szCs w:val="16"/>
        </w:rPr>
      </w:pPr>
      <w:r>
        <w:br/>
      </w:r>
      <w:r w:rsidRPr="0011428D">
        <w:rPr>
          <w:color w:val="000000"/>
          <w:sz w:val="16"/>
          <w:szCs w:val="16"/>
        </w:rPr>
        <w:t>ПОСТАНОВЛЕНИЕ</w:t>
      </w:r>
    </w:p>
    <w:p w:rsidR="0011428D" w:rsidRPr="0011428D" w:rsidRDefault="0011428D" w:rsidP="00C616D8">
      <w:pPr>
        <w:pStyle w:val="2e"/>
        <w:spacing w:before="28"/>
        <w:jc w:val="center"/>
        <w:rPr>
          <w:color w:val="000000"/>
          <w:sz w:val="16"/>
          <w:szCs w:val="16"/>
        </w:rPr>
      </w:pPr>
      <w:r w:rsidRPr="0011428D">
        <w:rPr>
          <w:color w:val="000000"/>
          <w:sz w:val="16"/>
          <w:szCs w:val="16"/>
        </w:rPr>
        <w:t>АДМИНИСТРАЦИЯ ОСТРОВСКОГО МУНИЦИПАЛЬНОГО РАЙОНА</w:t>
      </w:r>
    </w:p>
    <w:p w:rsidR="0011428D" w:rsidRPr="0011428D" w:rsidRDefault="0011428D" w:rsidP="00C616D8">
      <w:pPr>
        <w:pStyle w:val="2e"/>
        <w:spacing w:before="28"/>
        <w:jc w:val="center"/>
        <w:rPr>
          <w:color w:val="000000"/>
          <w:sz w:val="16"/>
          <w:szCs w:val="16"/>
        </w:rPr>
      </w:pPr>
      <w:r w:rsidRPr="0011428D">
        <w:rPr>
          <w:color w:val="000000"/>
          <w:sz w:val="16"/>
          <w:szCs w:val="16"/>
        </w:rPr>
        <w:t>КОСТРОМСКОЙ ОБЛАСТИ</w:t>
      </w:r>
    </w:p>
    <w:p w:rsidR="0011428D" w:rsidRPr="0011428D" w:rsidRDefault="0011428D" w:rsidP="0011428D">
      <w:pPr>
        <w:pStyle w:val="2e"/>
        <w:spacing w:before="28"/>
        <w:ind w:left="-301"/>
        <w:jc w:val="both"/>
        <w:rPr>
          <w:color w:val="000000"/>
          <w:sz w:val="16"/>
          <w:szCs w:val="16"/>
        </w:rPr>
      </w:pPr>
    </w:p>
    <w:p w:rsidR="0011428D" w:rsidRPr="0011428D" w:rsidRDefault="0011428D" w:rsidP="0011428D">
      <w:pPr>
        <w:pStyle w:val="2e"/>
        <w:spacing w:before="28"/>
        <w:ind w:left="-301"/>
        <w:jc w:val="both"/>
        <w:rPr>
          <w:color w:val="000000"/>
          <w:sz w:val="16"/>
          <w:szCs w:val="16"/>
        </w:rPr>
      </w:pPr>
      <w:r w:rsidRPr="0011428D">
        <w:rPr>
          <w:color w:val="000000"/>
          <w:sz w:val="16"/>
          <w:szCs w:val="16"/>
        </w:rPr>
        <w:t xml:space="preserve">от  « 03 »       07       2018     г.           №     413                                            п. </w:t>
      </w:r>
      <w:proofErr w:type="gramStart"/>
      <w:r w:rsidRPr="0011428D">
        <w:rPr>
          <w:color w:val="000000"/>
          <w:sz w:val="16"/>
          <w:szCs w:val="16"/>
        </w:rPr>
        <w:t>Островское</w:t>
      </w:r>
      <w:proofErr w:type="gramEnd"/>
    </w:p>
    <w:p w:rsidR="0011428D" w:rsidRPr="0011428D" w:rsidRDefault="0011428D" w:rsidP="0011428D">
      <w:pPr>
        <w:pStyle w:val="2e"/>
        <w:spacing w:before="28"/>
        <w:ind w:left="-301"/>
        <w:jc w:val="both"/>
        <w:rPr>
          <w:color w:val="000000"/>
          <w:sz w:val="16"/>
          <w:szCs w:val="16"/>
        </w:rPr>
      </w:pPr>
    </w:p>
    <w:p w:rsidR="0011428D" w:rsidRPr="0011428D" w:rsidRDefault="0011428D" w:rsidP="0011428D">
      <w:pPr>
        <w:pStyle w:val="2e"/>
        <w:spacing w:before="28"/>
        <w:ind w:left="-301"/>
        <w:jc w:val="both"/>
        <w:rPr>
          <w:color w:val="000000"/>
          <w:sz w:val="16"/>
          <w:szCs w:val="16"/>
        </w:rPr>
      </w:pPr>
    </w:p>
    <w:p w:rsidR="0011428D" w:rsidRPr="0011428D" w:rsidRDefault="0011428D" w:rsidP="0011428D">
      <w:pPr>
        <w:pStyle w:val="Default"/>
        <w:jc w:val="both"/>
        <w:rPr>
          <w:sz w:val="16"/>
          <w:szCs w:val="16"/>
        </w:rPr>
      </w:pPr>
      <w:r w:rsidRPr="0011428D">
        <w:rPr>
          <w:sz w:val="16"/>
          <w:szCs w:val="16"/>
        </w:rPr>
        <w:t xml:space="preserve">Об утверждении Сводного доклада о результатах  оценки эффективности </w:t>
      </w:r>
    </w:p>
    <w:p w:rsidR="0011428D" w:rsidRPr="0011428D" w:rsidRDefault="0011428D" w:rsidP="0011428D">
      <w:pPr>
        <w:pStyle w:val="2e"/>
        <w:spacing w:line="240" w:lineRule="auto"/>
        <w:ind w:left="-301"/>
        <w:jc w:val="both"/>
        <w:rPr>
          <w:color w:val="000000"/>
          <w:sz w:val="16"/>
          <w:szCs w:val="16"/>
        </w:rPr>
      </w:pPr>
      <w:r w:rsidRPr="0011428D">
        <w:rPr>
          <w:sz w:val="16"/>
          <w:szCs w:val="16"/>
        </w:rPr>
        <w:t>реализации муниципальных программ Островского муниципального района  в 2017 году</w:t>
      </w:r>
    </w:p>
    <w:p w:rsidR="0011428D" w:rsidRPr="0011428D" w:rsidRDefault="0011428D" w:rsidP="0011428D">
      <w:pPr>
        <w:pStyle w:val="2e"/>
        <w:spacing w:before="28"/>
        <w:ind w:left="-301"/>
        <w:rPr>
          <w:sz w:val="16"/>
          <w:szCs w:val="16"/>
        </w:rPr>
      </w:pPr>
    </w:p>
    <w:p w:rsidR="0011428D" w:rsidRPr="0011428D" w:rsidRDefault="0011428D" w:rsidP="0011428D">
      <w:pPr>
        <w:rPr>
          <w:sz w:val="16"/>
          <w:szCs w:val="16"/>
        </w:rPr>
      </w:pPr>
    </w:p>
    <w:p w:rsidR="0011428D" w:rsidRPr="0011428D" w:rsidRDefault="0011428D" w:rsidP="0011428D">
      <w:pPr>
        <w:pStyle w:val="2e"/>
        <w:spacing w:line="240" w:lineRule="auto"/>
        <w:ind w:firstLine="720"/>
        <w:jc w:val="both"/>
        <w:rPr>
          <w:rFonts w:eastAsia="Arial"/>
          <w:sz w:val="16"/>
          <w:szCs w:val="16"/>
        </w:rPr>
      </w:pPr>
      <w:r w:rsidRPr="0011428D">
        <w:rPr>
          <w:sz w:val="16"/>
          <w:szCs w:val="16"/>
        </w:rPr>
        <w:t>В соответствии  с пунктом 3 статьи 179 Бюджетного кодекса Российской Федерации, в соответствии с  постановлением администрации Островского муниципального района  от 07.11.2016г. № 326 «</w:t>
      </w:r>
      <w:r w:rsidRPr="0011428D">
        <w:rPr>
          <w:bCs/>
          <w:sz w:val="16"/>
          <w:szCs w:val="16"/>
        </w:rPr>
        <w:t>Об утверждении Порядка разработки, формирования, реализации и оценки эффективности муниципальных программ Островского муниципального района</w:t>
      </w:r>
      <w:r w:rsidRPr="0011428D">
        <w:rPr>
          <w:sz w:val="16"/>
          <w:szCs w:val="16"/>
        </w:rPr>
        <w:t xml:space="preserve">», руководствуясь Уставом муниципального образования Островский муниципальный район, </w:t>
      </w:r>
      <w:r w:rsidRPr="0011428D">
        <w:rPr>
          <w:rFonts w:eastAsia="Arial"/>
          <w:sz w:val="16"/>
          <w:szCs w:val="16"/>
        </w:rPr>
        <w:t>администрация  Островского муниципального района ПОСТАНОВЛЯЕТ:</w:t>
      </w:r>
    </w:p>
    <w:p w:rsidR="0011428D" w:rsidRPr="0011428D" w:rsidRDefault="0011428D" w:rsidP="0011428D">
      <w:pPr>
        <w:jc w:val="both"/>
        <w:rPr>
          <w:rFonts w:eastAsia="Arial"/>
          <w:sz w:val="16"/>
          <w:szCs w:val="16"/>
        </w:rPr>
      </w:pPr>
    </w:p>
    <w:p w:rsidR="0011428D" w:rsidRPr="0011428D" w:rsidRDefault="0011428D" w:rsidP="0011428D">
      <w:pPr>
        <w:pStyle w:val="Default"/>
        <w:jc w:val="both"/>
        <w:rPr>
          <w:sz w:val="16"/>
          <w:szCs w:val="16"/>
        </w:rPr>
      </w:pPr>
      <w:r w:rsidRPr="0011428D">
        <w:rPr>
          <w:rFonts w:eastAsia="Arial"/>
          <w:sz w:val="16"/>
          <w:szCs w:val="16"/>
        </w:rPr>
        <w:t xml:space="preserve">1. </w:t>
      </w:r>
      <w:r w:rsidRPr="0011428D">
        <w:rPr>
          <w:sz w:val="16"/>
          <w:szCs w:val="16"/>
        </w:rPr>
        <w:t>Утвердить   прилагаемый Сводный доклад об оценке эффективности реализации муниципальных программ Островского муниципального района  в 2017 году.</w:t>
      </w:r>
    </w:p>
    <w:p w:rsidR="0011428D" w:rsidRPr="0011428D" w:rsidRDefault="0011428D" w:rsidP="0011428D">
      <w:pPr>
        <w:pStyle w:val="Default"/>
        <w:jc w:val="both"/>
        <w:rPr>
          <w:sz w:val="16"/>
          <w:szCs w:val="16"/>
        </w:rPr>
      </w:pPr>
      <w:r w:rsidRPr="0011428D">
        <w:rPr>
          <w:sz w:val="16"/>
          <w:szCs w:val="16"/>
        </w:rPr>
        <w:t>2. Ответственным исполнителям муниципальных программ:</w:t>
      </w:r>
    </w:p>
    <w:p w:rsidR="0011428D" w:rsidRPr="0011428D" w:rsidRDefault="0011428D" w:rsidP="0011428D">
      <w:pPr>
        <w:pStyle w:val="Default"/>
        <w:jc w:val="both"/>
        <w:rPr>
          <w:sz w:val="16"/>
          <w:szCs w:val="16"/>
        </w:rPr>
      </w:pPr>
      <w:r w:rsidRPr="0011428D">
        <w:rPr>
          <w:sz w:val="16"/>
          <w:szCs w:val="16"/>
        </w:rPr>
        <w:t xml:space="preserve"> - проводить мониторинг реализации муниципальных программ, своевременно вносить  предложения по изменению финансирования муниципальных программ и целевых показателей; </w:t>
      </w:r>
    </w:p>
    <w:p w:rsidR="0011428D" w:rsidRPr="0011428D" w:rsidRDefault="0011428D" w:rsidP="0011428D">
      <w:pPr>
        <w:pStyle w:val="Default"/>
        <w:jc w:val="both"/>
        <w:rPr>
          <w:sz w:val="16"/>
          <w:szCs w:val="16"/>
        </w:rPr>
      </w:pPr>
      <w:r w:rsidRPr="0011428D">
        <w:rPr>
          <w:sz w:val="16"/>
          <w:szCs w:val="16"/>
        </w:rPr>
        <w:t xml:space="preserve">3. </w:t>
      </w:r>
      <w:proofErr w:type="gramStart"/>
      <w:r w:rsidRPr="0011428D">
        <w:rPr>
          <w:sz w:val="16"/>
          <w:szCs w:val="16"/>
        </w:rPr>
        <w:t>Контроль за</w:t>
      </w:r>
      <w:proofErr w:type="gramEnd"/>
      <w:r w:rsidRPr="0011428D">
        <w:rPr>
          <w:sz w:val="16"/>
          <w:szCs w:val="16"/>
        </w:rPr>
        <w:t xml:space="preserve"> исполнением настоящего постановления возложить на заместителя главы администрации Островского муниципального района (Т.Н.Груздева).</w:t>
      </w:r>
    </w:p>
    <w:p w:rsidR="0011428D" w:rsidRPr="0011428D" w:rsidRDefault="0011428D" w:rsidP="0011428D">
      <w:pPr>
        <w:pStyle w:val="2e"/>
        <w:spacing w:line="240" w:lineRule="auto"/>
        <w:jc w:val="both"/>
        <w:rPr>
          <w:sz w:val="16"/>
          <w:szCs w:val="16"/>
        </w:rPr>
      </w:pPr>
      <w:r w:rsidRPr="0011428D">
        <w:rPr>
          <w:color w:val="000000"/>
          <w:sz w:val="16"/>
          <w:szCs w:val="16"/>
        </w:rPr>
        <w:t xml:space="preserve">4. Настоящее постановление вступает в силу с момента подписания и подлежит  опубликованию в информационном бюллетене «Районные новости» и размещению на официальном </w:t>
      </w:r>
      <w:r w:rsidRPr="0011428D">
        <w:rPr>
          <w:sz w:val="16"/>
          <w:szCs w:val="16"/>
        </w:rPr>
        <w:t>сайте Островского муниципального района  в        информационно-телекоммуникационной сети «Интернет»</w:t>
      </w:r>
    </w:p>
    <w:p w:rsidR="0011428D" w:rsidRPr="0011428D" w:rsidRDefault="0011428D" w:rsidP="0011428D">
      <w:pPr>
        <w:pStyle w:val="2e"/>
        <w:spacing w:before="28" w:line="360" w:lineRule="auto"/>
        <w:jc w:val="both"/>
        <w:rPr>
          <w:color w:val="000000"/>
          <w:sz w:val="16"/>
          <w:szCs w:val="16"/>
        </w:rPr>
      </w:pPr>
    </w:p>
    <w:p w:rsidR="0011428D" w:rsidRDefault="0011428D" w:rsidP="0011428D">
      <w:pPr>
        <w:pStyle w:val="2e"/>
        <w:spacing w:before="28" w:line="360" w:lineRule="auto"/>
        <w:rPr>
          <w:color w:val="000000"/>
          <w:sz w:val="16"/>
          <w:szCs w:val="16"/>
        </w:rPr>
      </w:pPr>
      <w:r w:rsidRPr="0011428D">
        <w:rPr>
          <w:color w:val="000000"/>
          <w:sz w:val="16"/>
          <w:szCs w:val="16"/>
        </w:rPr>
        <w:t>Глава</w:t>
      </w:r>
      <w:r>
        <w:rPr>
          <w:color w:val="000000"/>
          <w:sz w:val="16"/>
          <w:szCs w:val="16"/>
        </w:rPr>
        <w:t xml:space="preserve"> </w:t>
      </w:r>
      <w:r w:rsidRPr="0011428D">
        <w:rPr>
          <w:color w:val="000000"/>
          <w:sz w:val="16"/>
          <w:szCs w:val="16"/>
        </w:rPr>
        <w:t>Островского муниципального района:</w:t>
      </w:r>
      <w:r>
        <w:rPr>
          <w:color w:val="000000"/>
          <w:sz w:val="16"/>
          <w:szCs w:val="16"/>
        </w:rPr>
        <w:t xml:space="preserve">                                          </w:t>
      </w:r>
      <w:r w:rsidRPr="0011428D">
        <w:rPr>
          <w:color w:val="000000"/>
          <w:sz w:val="16"/>
          <w:szCs w:val="16"/>
        </w:rPr>
        <w:t xml:space="preserve"> Г.А.Полякова</w:t>
      </w:r>
    </w:p>
    <w:p w:rsidR="0011428D" w:rsidRDefault="0011428D" w:rsidP="0011428D">
      <w:pPr>
        <w:pStyle w:val="2e"/>
        <w:spacing w:before="28" w:line="360" w:lineRule="auto"/>
        <w:jc w:val="center"/>
        <w:rPr>
          <w:sz w:val="16"/>
          <w:szCs w:val="16"/>
        </w:rPr>
      </w:pPr>
    </w:p>
    <w:p w:rsidR="0011428D" w:rsidRPr="0011428D" w:rsidRDefault="0011428D" w:rsidP="0011428D">
      <w:pPr>
        <w:pStyle w:val="2e"/>
        <w:spacing w:before="28" w:line="360" w:lineRule="auto"/>
        <w:jc w:val="center"/>
        <w:rPr>
          <w:sz w:val="16"/>
          <w:szCs w:val="16"/>
        </w:rPr>
      </w:pPr>
      <w:r w:rsidRPr="0011428D">
        <w:rPr>
          <w:sz w:val="16"/>
          <w:szCs w:val="16"/>
        </w:rPr>
        <w:lastRenderedPageBreak/>
        <w:t>Сводный доклад</w:t>
      </w:r>
    </w:p>
    <w:p w:rsidR="0011428D" w:rsidRPr="0011428D" w:rsidRDefault="0011428D" w:rsidP="0011428D">
      <w:pPr>
        <w:jc w:val="center"/>
        <w:rPr>
          <w:sz w:val="16"/>
          <w:szCs w:val="16"/>
        </w:rPr>
      </w:pPr>
      <w:r w:rsidRPr="0011428D">
        <w:rPr>
          <w:sz w:val="16"/>
          <w:szCs w:val="16"/>
        </w:rPr>
        <w:t xml:space="preserve">о результатах </w:t>
      </w:r>
      <w:proofErr w:type="gramStart"/>
      <w:r w:rsidRPr="0011428D">
        <w:rPr>
          <w:sz w:val="16"/>
          <w:szCs w:val="16"/>
        </w:rPr>
        <w:t>оценки эффективности реализации муниципальных  программ Островского муниципального района</w:t>
      </w:r>
      <w:proofErr w:type="gramEnd"/>
      <w:r w:rsidRPr="0011428D">
        <w:rPr>
          <w:sz w:val="16"/>
          <w:szCs w:val="16"/>
        </w:rPr>
        <w:t xml:space="preserve"> в 2017 году</w:t>
      </w:r>
    </w:p>
    <w:p w:rsidR="0011428D" w:rsidRPr="0011428D" w:rsidRDefault="0011428D" w:rsidP="0011428D">
      <w:pPr>
        <w:jc w:val="center"/>
        <w:rPr>
          <w:sz w:val="16"/>
          <w:szCs w:val="16"/>
        </w:rPr>
      </w:pPr>
    </w:p>
    <w:p w:rsidR="0011428D" w:rsidRPr="0011428D" w:rsidRDefault="0011428D" w:rsidP="0011428D">
      <w:pPr>
        <w:jc w:val="center"/>
        <w:rPr>
          <w:b/>
          <w:sz w:val="16"/>
          <w:szCs w:val="16"/>
        </w:rPr>
      </w:pPr>
      <w:r w:rsidRPr="0011428D">
        <w:rPr>
          <w:b/>
          <w:sz w:val="16"/>
          <w:szCs w:val="16"/>
        </w:rPr>
        <w:t>1. Общие сведения</w:t>
      </w:r>
    </w:p>
    <w:p w:rsidR="0011428D" w:rsidRPr="0011428D" w:rsidRDefault="0011428D" w:rsidP="0011428D">
      <w:pPr>
        <w:ind w:firstLine="709"/>
        <w:jc w:val="both"/>
        <w:rPr>
          <w:sz w:val="16"/>
          <w:szCs w:val="16"/>
        </w:rPr>
      </w:pPr>
      <w:r w:rsidRPr="0011428D">
        <w:rPr>
          <w:sz w:val="16"/>
          <w:szCs w:val="16"/>
        </w:rPr>
        <w:t xml:space="preserve">Сводный отчёт подготовлен отделом по экономике, </w:t>
      </w:r>
      <w:proofErr w:type="spellStart"/>
      <w:r w:rsidRPr="0011428D">
        <w:rPr>
          <w:sz w:val="16"/>
          <w:szCs w:val="16"/>
        </w:rPr>
        <w:t>имущественно-земельным</w:t>
      </w:r>
      <w:proofErr w:type="spellEnd"/>
      <w:r w:rsidRPr="0011428D">
        <w:rPr>
          <w:sz w:val="16"/>
          <w:szCs w:val="16"/>
        </w:rPr>
        <w:t xml:space="preserve"> отношениям и сельскому хозяйству в соответствии с  постановлением администрации Островского муниципального района  от 07.11.2016г. № 326 «</w:t>
      </w:r>
      <w:r w:rsidRPr="0011428D">
        <w:rPr>
          <w:bCs/>
          <w:sz w:val="16"/>
          <w:szCs w:val="16"/>
        </w:rPr>
        <w:t>Об утверждении Порядка разработки, формирования, реализации и оценки эффективности муниципальных программ Островского муниципального района</w:t>
      </w:r>
      <w:r w:rsidRPr="0011428D">
        <w:rPr>
          <w:sz w:val="16"/>
          <w:szCs w:val="16"/>
        </w:rPr>
        <w:t xml:space="preserve">» и сформирован на основании годовых отчетов ответственных исполнителей о ходе реализации муниципальных программ. </w:t>
      </w:r>
    </w:p>
    <w:p w:rsidR="0011428D" w:rsidRPr="0011428D" w:rsidRDefault="0011428D" w:rsidP="0011428D">
      <w:pPr>
        <w:ind w:firstLine="709"/>
        <w:jc w:val="both"/>
        <w:rPr>
          <w:sz w:val="16"/>
          <w:szCs w:val="16"/>
        </w:rPr>
      </w:pPr>
      <w:r w:rsidRPr="0011428D">
        <w:rPr>
          <w:sz w:val="16"/>
          <w:szCs w:val="16"/>
        </w:rPr>
        <w:t xml:space="preserve">В течение 2017 года в районе осуществлялась реализация  9 муниципальных программ. В муниципальные программы района включены  объемы финансового обеспечения мероприятий, реализуемых не только за счет бюджета района, но и за счет средств федерального и регионального  бюджетов, внебюджетных источников </w:t>
      </w:r>
      <w:proofErr w:type="gramStart"/>
      <w:r w:rsidRPr="0011428D">
        <w:rPr>
          <w:sz w:val="16"/>
          <w:szCs w:val="16"/>
        </w:rPr>
        <w:t xml:space="preserve">( </w:t>
      </w:r>
      <w:proofErr w:type="gramEnd"/>
      <w:r w:rsidRPr="0011428D">
        <w:rPr>
          <w:sz w:val="16"/>
          <w:szCs w:val="16"/>
        </w:rPr>
        <w:t>средств физических лиц).  Суммарный объем направленных на реализацию программ средств в 2017 году составил 29,6 млн. рублей. Это было достигнуто за счет привлечения значительных объемов финансирования из бюджетов вышестоящих уровней.</w:t>
      </w:r>
    </w:p>
    <w:p w:rsidR="0011428D" w:rsidRPr="0011428D" w:rsidRDefault="0011428D" w:rsidP="0011428D">
      <w:pPr>
        <w:ind w:firstLine="709"/>
        <w:jc w:val="both"/>
        <w:rPr>
          <w:sz w:val="16"/>
          <w:szCs w:val="16"/>
        </w:rPr>
      </w:pPr>
      <w:r w:rsidRPr="0011428D">
        <w:rPr>
          <w:sz w:val="16"/>
          <w:szCs w:val="16"/>
        </w:rPr>
        <w:t>В рамках муниципальных программ профинансировано 46 программных мероприятий. Доля программных расходов в районном бюджете составила 3,1 % в общей сумме расходов  консолидированного бюджета или 8,4 млн. рублей.</w:t>
      </w:r>
    </w:p>
    <w:p w:rsidR="0011428D" w:rsidRDefault="0011428D" w:rsidP="0011428D">
      <w:pPr>
        <w:ind w:firstLine="567"/>
        <w:jc w:val="center"/>
        <w:rPr>
          <w:b/>
          <w:sz w:val="16"/>
          <w:szCs w:val="16"/>
        </w:rPr>
      </w:pPr>
    </w:p>
    <w:p w:rsidR="0011428D" w:rsidRPr="0011428D" w:rsidRDefault="0011428D" w:rsidP="0011428D">
      <w:pPr>
        <w:ind w:firstLine="567"/>
        <w:jc w:val="center"/>
        <w:rPr>
          <w:b/>
          <w:sz w:val="16"/>
          <w:szCs w:val="16"/>
        </w:rPr>
      </w:pPr>
      <w:r w:rsidRPr="0011428D">
        <w:rPr>
          <w:b/>
          <w:sz w:val="16"/>
          <w:szCs w:val="16"/>
        </w:rPr>
        <w:t>2. Финансирование целевых программ</w:t>
      </w:r>
    </w:p>
    <w:p w:rsidR="0011428D" w:rsidRPr="0011428D" w:rsidRDefault="0011428D" w:rsidP="0011428D">
      <w:pPr>
        <w:ind w:firstLine="708"/>
        <w:jc w:val="both"/>
        <w:rPr>
          <w:sz w:val="16"/>
          <w:szCs w:val="16"/>
        </w:rPr>
      </w:pPr>
      <w:r w:rsidRPr="0011428D">
        <w:rPr>
          <w:sz w:val="16"/>
          <w:szCs w:val="16"/>
        </w:rPr>
        <w:t xml:space="preserve">На реализацию 5 муниципальных  программ   были привлечены  средства федерального бюджета в объеме   3,66 млн. рублей  </w:t>
      </w:r>
    </w:p>
    <w:p w:rsidR="0011428D" w:rsidRPr="0011428D" w:rsidRDefault="0011428D" w:rsidP="0011428D">
      <w:pPr>
        <w:ind w:firstLine="708"/>
        <w:jc w:val="both"/>
        <w:rPr>
          <w:sz w:val="16"/>
          <w:szCs w:val="16"/>
        </w:rPr>
      </w:pPr>
      <w:r w:rsidRPr="0011428D">
        <w:rPr>
          <w:sz w:val="16"/>
          <w:szCs w:val="16"/>
        </w:rPr>
        <w:t xml:space="preserve">6 муниципальных программ выполнялись с участием средств  областного бюджета. Из  бюджета Костромской области   на реализацию программ выделено 8,2 млн. рублей </w:t>
      </w:r>
    </w:p>
    <w:p w:rsidR="0011428D" w:rsidRPr="0011428D" w:rsidRDefault="0011428D" w:rsidP="0011428D">
      <w:pPr>
        <w:ind w:firstLine="708"/>
        <w:jc w:val="both"/>
        <w:rPr>
          <w:sz w:val="16"/>
          <w:szCs w:val="16"/>
        </w:rPr>
      </w:pPr>
      <w:r w:rsidRPr="0011428D">
        <w:rPr>
          <w:sz w:val="16"/>
          <w:szCs w:val="16"/>
        </w:rPr>
        <w:t xml:space="preserve"> 3 муниципальные программы   реализовывались  только на средства местного бюджета.  Наибольший  объем средств районного бюджета  был выделен на  реализацию муниципальной программы  «Развитие транспортной системы Островского муниципального района на 2015-2017 гг.»   и составил 2,6 млн</w:t>
      </w:r>
      <w:proofErr w:type="gramStart"/>
      <w:r w:rsidRPr="0011428D">
        <w:rPr>
          <w:sz w:val="16"/>
          <w:szCs w:val="16"/>
        </w:rPr>
        <w:t>.р</w:t>
      </w:r>
      <w:proofErr w:type="gramEnd"/>
      <w:r w:rsidRPr="0011428D">
        <w:rPr>
          <w:sz w:val="16"/>
          <w:szCs w:val="16"/>
        </w:rPr>
        <w:t>уб.</w:t>
      </w:r>
    </w:p>
    <w:p w:rsidR="0011428D" w:rsidRPr="0011428D" w:rsidRDefault="0011428D" w:rsidP="0011428D">
      <w:pPr>
        <w:ind w:firstLine="708"/>
        <w:jc w:val="both"/>
        <w:rPr>
          <w:sz w:val="16"/>
          <w:szCs w:val="16"/>
        </w:rPr>
      </w:pPr>
      <w:r w:rsidRPr="0011428D">
        <w:rPr>
          <w:sz w:val="16"/>
          <w:szCs w:val="16"/>
        </w:rPr>
        <w:t xml:space="preserve"> Внебюджетные источники привлекались на реализацию 3 муниципальных программ в общей сумме  3,5 млн</w:t>
      </w:r>
      <w:proofErr w:type="gramStart"/>
      <w:r w:rsidRPr="0011428D">
        <w:rPr>
          <w:sz w:val="16"/>
          <w:szCs w:val="16"/>
        </w:rPr>
        <w:t>.р</w:t>
      </w:r>
      <w:proofErr w:type="gramEnd"/>
      <w:r w:rsidRPr="0011428D">
        <w:rPr>
          <w:sz w:val="16"/>
          <w:szCs w:val="16"/>
        </w:rPr>
        <w:t>уб.</w:t>
      </w:r>
    </w:p>
    <w:p w:rsidR="0011428D" w:rsidRPr="0011428D" w:rsidRDefault="0011428D" w:rsidP="0011428D">
      <w:pPr>
        <w:jc w:val="both"/>
        <w:rPr>
          <w:sz w:val="16"/>
          <w:szCs w:val="16"/>
        </w:rPr>
      </w:pPr>
      <w:r w:rsidRPr="0011428D">
        <w:rPr>
          <w:sz w:val="16"/>
          <w:szCs w:val="16"/>
        </w:rPr>
        <w:t xml:space="preserve">   </w:t>
      </w:r>
    </w:p>
    <w:p w:rsidR="0011428D" w:rsidRPr="0011428D" w:rsidRDefault="0011428D" w:rsidP="0011428D">
      <w:pPr>
        <w:jc w:val="both"/>
        <w:rPr>
          <w:b/>
          <w:sz w:val="16"/>
          <w:szCs w:val="16"/>
        </w:rPr>
      </w:pPr>
      <w:r w:rsidRPr="0011428D">
        <w:rPr>
          <w:b/>
          <w:sz w:val="16"/>
          <w:szCs w:val="16"/>
        </w:rPr>
        <w:t xml:space="preserve">     3. Краткая информация об эффективности реализации муниципальных программ Островского муниципального района и их подпрограмм </w:t>
      </w:r>
    </w:p>
    <w:p w:rsidR="0011428D" w:rsidRPr="0011428D" w:rsidRDefault="0011428D" w:rsidP="0011428D">
      <w:pPr>
        <w:jc w:val="both"/>
        <w:rPr>
          <w:b/>
          <w:sz w:val="16"/>
          <w:szCs w:val="16"/>
        </w:rPr>
      </w:pPr>
    </w:p>
    <w:p w:rsidR="0011428D" w:rsidRPr="0011428D" w:rsidRDefault="0011428D" w:rsidP="0011428D">
      <w:pPr>
        <w:ind w:firstLine="709"/>
        <w:jc w:val="both"/>
        <w:rPr>
          <w:b/>
          <w:sz w:val="16"/>
          <w:szCs w:val="16"/>
        </w:rPr>
      </w:pPr>
      <w:r w:rsidRPr="0011428D">
        <w:rPr>
          <w:b/>
          <w:sz w:val="16"/>
          <w:szCs w:val="16"/>
        </w:rPr>
        <w:t>3.1. Муниципальная программа "Устойчивое развитие сельских территорий  Островского муниципального  района на 2014 - 2017 годы и на период до 2020 года".</w:t>
      </w:r>
    </w:p>
    <w:p w:rsidR="0011428D" w:rsidRPr="0011428D" w:rsidRDefault="0011428D" w:rsidP="0011428D">
      <w:pPr>
        <w:jc w:val="both"/>
        <w:rPr>
          <w:color w:val="000000"/>
          <w:sz w:val="16"/>
          <w:szCs w:val="16"/>
        </w:rPr>
      </w:pPr>
      <w:r w:rsidRPr="0011428D">
        <w:rPr>
          <w:color w:val="000000"/>
          <w:sz w:val="16"/>
          <w:szCs w:val="16"/>
        </w:rPr>
        <w:t xml:space="preserve">  На реализацию программы в 2017 году  были запланированы  бюджетные средства в объеме 2,45 млн</w:t>
      </w:r>
      <w:proofErr w:type="gramStart"/>
      <w:r w:rsidRPr="0011428D">
        <w:rPr>
          <w:color w:val="000000"/>
          <w:sz w:val="16"/>
          <w:szCs w:val="16"/>
        </w:rPr>
        <w:t>.р</w:t>
      </w:r>
      <w:proofErr w:type="gramEnd"/>
      <w:r w:rsidRPr="0011428D">
        <w:rPr>
          <w:color w:val="000000"/>
          <w:sz w:val="16"/>
          <w:szCs w:val="16"/>
        </w:rPr>
        <w:t>уб., в том числе из местного бюджета в объеме 243,2 тыс. руб.  Освоение средств составило 100%.</w:t>
      </w:r>
    </w:p>
    <w:p w:rsidR="0011428D" w:rsidRPr="0011428D" w:rsidRDefault="0011428D" w:rsidP="0011428D">
      <w:pPr>
        <w:jc w:val="both"/>
        <w:rPr>
          <w:color w:val="000000"/>
          <w:sz w:val="16"/>
          <w:szCs w:val="16"/>
        </w:rPr>
      </w:pPr>
      <w:r w:rsidRPr="0011428D">
        <w:rPr>
          <w:color w:val="000000"/>
          <w:sz w:val="16"/>
          <w:szCs w:val="16"/>
        </w:rPr>
        <w:t xml:space="preserve">       </w:t>
      </w:r>
      <w:r w:rsidRPr="0011428D">
        <w:rPr>
          <w:sz w:val="16"/>
          <w:szCs w:val="16"/>
        </w:rPr>
        <w:t xml:space="preserve">Достижение цели программы - </w:t>
      </w:r>
      <w:r w:rsidRPr="0011428D">
        <w:rPr>
          <w:bCs/>
          <w:sz w:val="16"/>
          <w:szCs w:val="16"/>
        </w:rPr>
        <w:t>создания комфортных условий жизнедеятельности в сельской местности, активизации участия граждан, проживающих в сельской местности, в решении вопросов местного значения, формирования позитивного отношения к сельской местности и сельскому образу жизни</w:t>
      </w:r>
      <w:r w:rsidRPr="0011428D">
        <w:rPr>
          <w:sz w:val="16"/>
          <w:szCs w:val="16"/>
        </w:rPr>
        <w:t xml:space="preserve"> характеризуется выполнением 1 индикатора. </w:t>
      </w:r>
      <w:r w:rsidRPr="0011428D">
        <w:rPr>
          <w:color w:val="000000"/>
          <w:sz w:val="16"/>
          <w:szCs w:val="16"/>
        </w:rPr>
        <w:t>Индикатор программы выполнен на 100%.</w:t>
      </w:r>
    </w:p>
    <w:p w:rsidR="0011428D" w:rsidRPr="0011428D" w:rsidRDefault="0011428D" w:rsidP="0011428D">
      <w:pPr>
        <w:jc w:val="both"/>
        <w:rPr>
          <w:b/>
          <w:color w:val="000000"/>
          <w:sz w:val="16"/>
          <w:szCs w:val="16"/>
        </w:rPr>
      </w:pPr>
      <w:r w:rsidRPr="0011428D">
        <w:rPr>
          <w:color w:val="000000"/>
          <w:sz w:val="16"/>
          <w:szCs w:val="16"/>
        </w:rPr>
        <w:t xml:space="preserve">    Оценка эффективности муниципальной программы составила 5 балл. Уровень эффективности программы - высокий. </w:t>
      </w:r>
    </w:p>
    <w:p w:rsidR="0011428D" w:rsidRPr="0011428D" w:rsidRDefault="0011428D" w:rsidP="0011428D">
      <w:pPr>
        <w:jc w:val="both"/>
        <w:rPr>
          <w:b/>
          <w:color w:val="000000"/>
          <w:sz w:val="16"/>
          <w:szCs w:val="16"/>
        </w:rPr>
      </w:pPr>
    </w:p>
    <w:p w:rsidR="0011428D" w:rsidRPr="0011428D" w:rsidRDefault="0011428D" w:rsidP="0011428D">
      <w:pPr>
        <w:jc w:val="both"/>
        <w:rPr>
          <w:b/>
          <w:color w:val="000000"/>
          <w:sz w:val="16"/>
          <w:szCs w:val="16"/>
        </w:rPr>
      </w:pPr>
    </w:p>
    <w:p w:rsidR="0011428D" w:rsidRPr="0011428D" w:rsidRDefault="0011428D" w:rsidP="0011428D">
      <w:pPr>
        <w:jc w:val="both"/>
        <w:rPr>
          <w:b/>
          <w:color w:val="000000"/>
          <w:sz w:val="16"/>
          <w:szCs w:val="16"/>
        </w:rPr>
      </w:pPr>
      <w:r w:rsidRPr="0011428D">
        <w:rPr>
          <w:b/>
          <w:color w:val="000000"/>
          <w:sz w:val="16"/>
          <w:szCs w:val="16"/>
        </w:rPr>
        <w:t>3.2. Муниципальная программа «Развитие экономического потенциала и формирование благоприятного инвестиционного климата, развитие предпринимательства в Островском муниципальном районе на 2015-2017годы».</w:t>
      </w:r>
    </w:p>
    <w:p w:rsidR="0011428D" w:rsidRPr="0011428D" w:rsidRDefault="0011428D" w:rsidP="0011428D">
      <w:pPr>
        <w:ind w:right="-711"/>
        <w:jc w:val="both"/>
        <w:rPr>
          <w:sz w:val="16"/>
          <w:szCs w:val="16"/>
        </w:rPr>
      </w:pPr>
      <w:r w:rsidRPr="0011428D">
        <w:rPr>
          <w:sz w:val="16"/>
          <w:szCs w:val="16"/>
        </w:rPr>
        <w:t xml:space="preserve">     Мероприятия программы реализуются посредством выполнения 2 подпрограмм.</w:t>
      </w:r>
    </w:p>
    <w:p w:rsidR="0011428D" w:rsidRPr="0011428D" w:rsidRDefault="0011428D" w:rsidP="0011428D">
      <w:pPr>
        <w:ind w:left="142" w:right="-1" w:firstLine="709"/>
        <w:jc w:val="both"/>
        <w:rPr>
          <w:sz w:val="16"/>
          <w:szCs w:val="16"/>
        </w:rPr>
      </w:pPr>
      <w:r w:rsidRPr="0011428D">
        <w:rPr>
          <w:sz w:val="16"/>
          <w:szCs w:val="16"/>
        </w:rPr>
        <w:t xml:space="preserve"> Подпрограмма  «Повышение инвестиционной привлекательности Островского муниципального района на 2015-2017 годы» </w:t>
      </w:r>
    </w:p>
    <w:p w:rsidR="0011428D" w:rsidRPr="0011428D" w:rsidRDefault="0011428D" w:rsidP="0011428D">
      <w:pPr>
        <w:ind w:left="142" w:right="-1" w:firstLine="709"/>
        <w:jc w:val="both"/>
        <w:rPr>
          <w:sz w:val="16"/>
          <w:szCs w:val="16"/>
        </w:rPr>
      </w:pPr>
      <w:r w:rsidRPr="0011428D">
        <w:rPr>
          <w:sz w:val="16"/>
          <w:szCs w:val="16"/>
        </w:rPr>
        <w:t>Подпрограмма «Развитие малого и среднего предпринимательства на территории Островского муниципального района на 2015-2017 годы»</w:t>
      </w:r>
    </w:p>
    <w:p w:rsidR="0011428D" w:rsidRPr="0011428D" w:rsidRDefault="0011428D" w:rsidP="0011428D">
      <w:pPr>
        <w:tabs>
          <w:tab w:val="num" w:pos="-540"/>
        </w:tabs>
        <w:ind w:left="142" w:right="-144" w:firstLine="709"/>
        <w:jc w:val="both"/>
        <w:rPr>
          <w:sz w:val="16"/>
          <w:szCs w:val="16"/>
        </w:rPr>
      </w:pPr>
      <w:r w:rsidRPr="0011428D">
        <w:rPr>
          <w:sz w:val="16"/>
          <w:szCs w:val="16"/>
        </w:rPr>
        <w:t>В целом на реализацию муниципальной программы в отчетном году были запланированы средства в объеме 266 тыс</w:t>
      </w:r>
      <w:proofErr w:type="gramStart"/>
      <w:r w:rsidRPr="0011428D">
        <w:rPr>
          <w:sz w:val="16"/>
          <w:szCs w:val="16"/>
        </w:rPr>
        <w:t>.р</w:t>
      </w:r>
      <w:proofErr w:type="gramEnd"/>
      <w:r w:rsidRPr="0011428D">
        <w:rPr>
          <w:sz w:val="16"/>
          <w:szCs w:val="16"/>
        </w:rPr>
        <w:t>ублей, фактически израсходовано 55 тыс.рублей или 20,7%.</w:t>
      </w:r>
    </w:p>
    <w:p w:rsidR="0011428D" w:rsidRPr="0011428D" w:rsidRDefault="0011428D" w:rsidP="0011428D">
      <w:pPr>
        <w:tabs>
          <w:tab w:val="num" w:pos="-540"/>
        </w:tabs>
        <w:ind w:left="142" w:right="-144" w:firstLine="709"/>
        <w:jc w:val="both"/>
        <w:rPr>
          <w:sz w:val="16"/>
          <w:szCs w:val="16"/>
        </w:rPr>
      </w:pPr>
      <w:r w:rsidRPr="0011428D">
        <w:rPr>
          <w:sz w:val="16"/>
          <w:szCs w:val="16"/>
        </w:rPr>
        <w:t>Из-за отсутствия средств в бюджетах Александровского и Островского сельских поселений,  не профинансированы выполненные работы по постановке на кадастровый учет земель сельскохозяйственного назначения  из невостребованных долей, предусмотренные подпрограммой  «Повышение инвестиционной привлекательности Островского муниципального района на 2015-2017 годы»   в размере  211 тыс</w:t>
      </w:r>
      <w:proofErr w:type="gramStart"/>
      <w:r w:rsidRPr="0011428D">
        <w:rPr>
          <w:sz w:val="16"/>
          <w:szCs w:val="16"/>
        </w:rPr>
        <w:t>.р</w:t>
      </w:r>
      <w:proofErr w:type="gramEnd"/>
      <w:r w:rsidRPr="0011428D">
        <w:rPr>
          <w:sz w:val="16"/>
          <w:szCs w:val="16"/>
        </w:rPr>
        <w:t xml:space="preserve">уб. </w:t>
      </w:r>
    </w:p>
    <w:p w:rsidR="0011428D" w:rsidRPr="0011428D" w:rsidRDefault="0011428D" w:rsidP="0011428D">
      <w:pPr>
        <w:tabs>
          <w:tab w:val="num" w:pos="-540"/>
        </w:tabs>
        <w:ind w:left="142" w:right="-2" w:firstLine="709"/>
        <w:jc w:val="both"/>
        <w:rPr>
          <w:sz w:val="16"/>
          <w:szCs w:val="16"/>
        </w:rPr>
      </w:pPr>
      <w:r w:rsidRPr="0011428D">
        <w:rPr>
          <w:sz w:val="16"/>
          <w:szCs w:val="16"/>
        </w:rPr>
        <w:t>Объем средств районного бюджета реализован на 100% исходя из общего объема средств, заложенного на реализацию подпрограммы «Развитие малого и среднего предпринимательства на территории Островского муниципального района на 2015-2017 годы» в размере 55 тыс</w:t>
      </w:r>
      <w:proofErr w:type="gramStart"/>
      <w:r w:rsidRPr="0011428D">
        <w:rPr>
          <w:sz w:val="16"/>
          <w:szCs w:val="16"/>
        </w:rPr>
        <w:t>.р</w:t>
      </w:r>
      <w:proofErr w:type="gramEnd"/>
      <w:r w:rsidRPr="0011428D">
        <w:rPr>
          <w:sz w:val="16"/>
          <w:szCs w:val="16"/>
        </w:rPr>
        <w:t>уб.</w:t>
      </w:r>
    </w:p>
    <w:p w:rsidR="0011428D" w:rsidRPr="0011428D" w:rsidRDefault="0011428D" w:rsidP="0011428D">
      <w:pPr>
        <w:ind w:right="140"/>
        <w:jc w:val="both"/>
        <w:rPr>
          <w:sz w:val="16"/>
          <w:szCs w:val="16"/>
        </w:rPr>
      </w:pPr>
      <w:r w:rsidRPr="0011428D">
        <w:rPr>
          <w:sz w:val="16"/>
          <w:szCs w:val="16"/>
        </w:rPr>
        <w:t xml:space="preserve">        Результативность реализации программы оценивалась по достижению 11 показателей, из которых 4 перевыполнены, 2 выполнены на 100% и 5 недовыполнены. Уровень достижения плановых значений показателей результативности составил  0,7, что соответствует  среднему уровню результативности. </w:t>
      </w:r>
    </w:p>
    <w:p w:rsidR="0011428D" w:rsidRPr="0011428D" w:rsidRDefault="0011428D" w:rsidP="0011428D">
      <w:pPr>
        <w:jc w:val="both"/>
        <w:rPr>
          <w:sz w:val="16"/>
          <w:szCs w:val="16"/>
        </w:rPr>
      </w:pPr>
      <w:r w:rsidRPr="0011428D">
        <w:rPr>
          <w:sz w:val="16"/>
          <w:szCs w:val="16"/>
        </w:rPr>
        <w:t xml:space="preserve">          </w:t>
      </w:r>
      <w:r w:rsidRPr="0011428D">
        <w:rPr>
          <w:rFonts w:eastAsia="Calibri"/>
          <w:sz w:val="16"/>
          <w:szCs w:val="16"/>
        </w:rPr>
        <w:t xml:space="preserve"> </w:t>
      </w:r>
      <w:r w:rsidRPr="0011428D">
        <w:rPr>
          <w:color w:val="000000"/>
          <w:sz w:val="16"/>
          <w:szCs w:val="16"/>
        </w:rPr>
        <w:t>Оценка эффективности муниципальной программы составила 3 балла. В целом м</w:t>
      </w:r>
      <w:r w:rsidRPr="0011428D">
        <w:rPr>
          <w:sz w:val="16"/>
          <w:szCs w:val="16"/>
        </w:rPr>
        <w:t xml:space="preserve">униципальная программа по итогам 2017 года реализована со средним уровнем эффективности. </w:t>
      </w:r>
      <w:r w:rsidRPr="0011428D">
        <w:rPr>
          <w:color w:val="000000"/>
          <w:sz w:val="16"/>
          <w:szCs w:val="16"/>
        </w:rPr>
        <w:t>Необходима корректировка муниципальной программы в части пересмотра целевых показателей и финансирования</w:t>
      </w:r>
      <w:r w:rsidRPr="0011428D">
        <w:rPr>
          <w:sz w:val="16"/>
          <w:szCs w:val="16"/>
        </w:rPr>
        <w:t>.</w:t>
      </w:r>
    </w:p>
    <w:p w:rsidR="0011428D" w:rsidRPr="0011428D" w:rsidRDefault="0011428D" w:rsidP="0011428D">
      <w:pPr>
        <w:ind w:left="142" w:right="140" w:hanging="142"/>
        <w:jc w:val="both"/>
        <w:rPr>
          <w:b/>
          <w:sz w:val="16"/>
          <w:szCs w:val="16"/>
        </w:rPr>
      </w:pPr>
      <w:r w:rsidRPr="0011428D">
        <w:rPr>
          <w:b/>
          <w:sz w:val="16"/>
          <w:szCs w:val="16"/>
        </w:rPr>
        <w:t xml:space="preserve"> 3.3. «Развитие системы образования Островского муниципального района на 2015-2017годы»</w:t>
      </w:r>
    </w:p>
    <w:p w:rsidR="0011428D" w:rsidRPr="0011428D" w:rsidRDefault="0011428D" w:rsidP="0011428D">
      <w:pPr>
        <w:ind w:left="-108" w:right="140"/>
        <w:jc w:val="both"/>
        <w:rPr>
          <w:sz w:val="16"/>
          <w:szCs w:val="16"/>
        </w:rPr>
      </w:pPr>
      <w:r w:rsidRPr="0011428D">
        <w:rPr>
          <w:sz w:val="16"/>
          <w:szCs w:val="16"/>
        </w:rPr>
        <w:t xml:space="preserve">    Объем средств в 2017 году, предусмотренных на реализацию мероприятий муниципальной программы, составил 6282,0 тыс</w:t>
      </w:r>
      <w:proofErr w:type="gramStart"/>
      <w:r w:rsidRPr="0011428D">
        <w:rPr>
          <w:sz w:val="16"/>
          <w:szCs w:val="16"/>
        </w:rPr>
        <w:t>.р</w:t>
      </w:r>
      <w:proofErr w:type="gramEnd"/>
      <w:r w:rsidRPr="0011428D">
        <w:rPr>
          <w:sz w:val="16"/>
          <w:szCs w:val="16"/>
        </w:rPr>
        <w:t xml:space="preserve">ублей, из них 747 тыс.рублей – средства федерального бюджета, 1,2 млн.рублей – средства областного бюджета, 4,3 млн.рублей – средства муниципального бюджета и 14,6 тыс.рублей –средства внебюджетных источников. Освоение средств составило 99,5 %. </w:t>
      </w:r>
    </w:p>
    <w:p w:rsidR="0011428D" w:rsidRPr="0011428D" w:rsidRDefault="0011428D" w:rsidP="0011428D">
      <w:pPr>
        <w:pStyle w:val="31"/>
        <w:ind w:right="140" w:firstLine="567"/>
        <w:jc w:val="both"/>
        <w:rPr>
          <w:sz w:val="16"/>
          <w:szCs w:val="16"/>
        </w:rPr>
      </w:pPr>
      <w:r w:rsidRPr="0011428D">
        <w:rPr>
          <w:sz w:val="16"/>
          <w:szCs w:val="16"/>
        </w:rPr>
        <w:t>Цель программы - обеспечение эффективности и качества предоставления услуг в сфере дошкольного, общего и дополнительного образования в Островском муниципальном районе Костромской области.</w:t>
      </w:r>
    </w:p>
    <w:p w:rsidR="0011428D" w:rsidRPr="0011428D" w:rsidRDefault="0011428D" w:rsidP="0011428D">
      <w:pPr>
        <w:ind w:right="140" w:hanging="142"/>
        <w:jc w:val="both"/>
        <w:rPr>
          <w:color w:val="000000"/>
          <w:sz w:val="16"/>
          <w:szCs w:val="16"/>
        </w:rPr>
      </w:pPr>
      <w:r w:rsidRPr="0011428D">
        <w:rPr>
          <w:b/>
          <w:sz w:val="16"/>
          <w:szCs w:val="16"/>
        </w:rPr>
        <w:t xml:space="preserve">           </w:t>
      </w:r>
      <w:r w:rsidRPr="0011428D">
        <w:rPr>
          <w:sz w:val="16"/>
          <w:szCs w:val="16"/>
        </w:rPr>
        <w:t>Выполнение поставленной муниципальной программой  цели характеризуется достижением 7 ц</w:t>
      </w:r>
      <w:r w:rsidRPr="0011428D">
        <w:rPr>
          <w:color w:val="000000"/>
          <w:sz w:val="16"/>
          <w:szCs w:val="16"/>
        </w:rPr>
        <w:t xml:space="preserve">елевых показателей. Из которых: 4 выполнены на 100%, </w:t>
      </w:r>
      <w:r w:rsidRPr="0011428D">
        <w:rPr>
          <w:sz w:val="16"/>
          <w:szCs w:val="16"/>
        </w:rPr>
        <w:t xml:space="preserve">2 показателя  превышают плановые, по 1 показателю (доля детей первой и второй групп здоровья в общей </w:t>
      </w:r>
      <w:proofErr w:type="gramStart"/>
      <w:r w:rsidRPr="0011428D">
        <w:rPr>
          <w:sz w:val="16"/>
          <w:szCs w:val="16"/>
        </w:rPr>
        <w:t>численности</w:t>
      </w:r>
      <w:proofErr w:type="gramEnd"/>
      <w:r w:rsidRPr="0011428D">
        <w:rPr>
          <w:sz w:val="16"/>
          <w:szCs w:val="16"/>
        </w:rPr>
        <w:t xml:space="preserve"> обучающихся в муниципальных образовательных организациях) плановое значение  не достигнуто.</w:t>
      </w:r>
    </w:p>
    <w:p w:rsidR="0011428D" w:rsidRPr="0011428D" w:rsidRDefault="0011428D" w:rsidP="0011428D">
      <w:pPr>
        <w:ind w:right="140"/>
        <w:jc w:val="both"/>
        <w:rPr>
          <w:sz w:val="16"/>
          <w:szCs w:val="16"/>
        </w:rPr>
      </w:pPr>
      <w:r w:rsidRPr="0011428D">
        <w:rPr>
          <w:sz w:val="16"/>
          <w:szCs w:val="16"/>
        </w:rPr>
        <w:t xml:space="preserve">      По итогам реализации программы в 2017 году уровень достижения плановых значений показателей результативности составил  1,02, что соответствует  высокому</w:t>
      </w:r>
      <w:proofErr w:type="gramStart"/>
      <w:r w:rsidRPr="0011428D">
        <w:rPr>
          <w:sz w:val="16"/>
          <w:szCs w:val="16"/>
        </w:rPr>
        <w:t xml:space="preserve"> .</w:t>
      </w:r>
      <w:proofErr w:type="gramEnd"/>
      <w:r w:rsidRPr="0011428D">
        <w:rPr>
          <w:sz w:val="16"/>
          <w:szCs w:val="16"/>
        </w:rPr>
        <w:t xml:space="preserve"> </w:t>
      </w:r>
    </w:p>
    <w:p w:rsidR="0011428D" w:rsidRPr="0011428D" w:rsidRDefault="0011428D" w:rsidP="0011428D">
      <w:pPr>
        <w:ind w:right="140"/>
        <w:jc w:val="both"/>
        <w:rPr>
          <w:color w:val="000000"/>
          <w:sz w:val="16"/>
          <w:szCs w:val="16"/>
        </w:rPr>
      </w:pPr>
      <w:r w:rsidRPr="0011428D">
        <w:rPr>
          <w:sz w:val="16"/>
          <w:szCs w:val="16"/>
        </w:rPr>
        <w:t xml:space="preserve">     </w:t>
      </w:r>
      <w:r w:rsidRPr="0011428D">
        <w:rPr>
          <w:color w:val="000000"/>
          <w:sz w:val="16"/>
          <w:szCs w:val="16"/>
        </w:rPr>
        <w:t>Оценка эффективности муниципальной программы составила 5 баллов. Муниципальная программа признана высокого уровня эффективности.</w:t>
      </w:r>
    </w:p>
    <w:p w:rsidR="0011428D" w:rsidRPr="0011428D" w:rsidRDefault="0011428D" w:rsidP="0011428D">
      <w:pPr>
        <w:ind w:right="140"/>
        <w:jc w:val="both"/>
        <w:rPr>
          <w:sz w:val="16"/>
          <w:szCs w:val="16"/>
        </w:rPr>
      </w:pPr>
    </w:p>
    <w:p w:rsidR="0011428D" w:rsidRPr="0011428D" w:rsidRDefault="0011428D" w:rsidP="0011428D">
      <w:pPr>
        <w:ind w:right="140"/>
        <w:jc w:val="both"/>
        <w:rPr>
          <w:b/>
          <w:sz w:val="16"/>
          <w:szCs w:val="16"/>
        </w:rPr>
      </w:pPr>
      <w:r w:rsidRPr="0011428D">
        <w:rPr>
          <w:b/>
          <w:sz w:val="16"/>
          <w:szCs w:val="16"/>
        </w:rPr>
        <w:t>3.4. Муниципальная программа «Доступная среда» Островского муниципального района на 2015-2017годы».</w:t>
      </w:r>
    </w:p>
    <w:p w:rsidR="0011428D" w:rsidRPr="0011428D" w:rsidRDefault="0011428D" w:rsidP="0011428D">
      <w:pPr>
        <w:ind w:left="-108" w:right="140"/>
        <w:jc w:val="both"/>
        <w:rPr>
          <w:sz w:val="16"/>
          <w:szCs w:val="16"/>
        </w:rPr>
      </w:pPr>
      <w:r w:rsidRPr="0011428D">
        <w:rPr>
          <w:b/>
          <w:sz w:val="16"/>
          <w:szCs w:val="16"/>
        </w:rPr>
        <w:t xml:space="preserve">  </w:t>
      </w:r>
      <w:r w:rsidRPr="0011428D">
        <w:rPr>
          <w:color w:val="000000"/>
          <w:sz w:val="16"/>
          <w:szCs w:val="16"/>
        </w:rPr>
        <w:t xml:space="preserve">       </w:t>
      </w:r>
      <w:r w:rsidRPr="0011428D">
        <w:rPr>
          <w:sz w:val="16"/>
          <w:szCs w:val="16"/>
        </w:rPr>
        <w:t xml:space="preserve">    Результат достижения цели программы  характеризуется выполнением 5 целевых показателей,  которые по итогам отчетного года выполнены на 100%.</w:t>
      </w:r>
    </w:p>
    <w:p w:rsidR="0011428D" w:rsidRPr="0011428D" w:rsidRDefault="0011428D" w:rsidP="0011428D">
      <w:pPr>
        <w:jc w:val="both"/>
        <w:rPr>
          <w:sz w:val="16"/>
          <w:szCs w:val="16"/>
        </w:rPr>
      </w:pPr>
      <w:r w:rsidRPr="0011428D">
        <w:rPr>
          <w:sz w:val="16"/>
          <w:szCs w:val="16"/>
        </w:rPr>
        <w:tab/>
        <w:t xml:space="preserve">По итогам 2017г. предусмотренный программой объем финансирования освоен  на 100 %. На реализацию программы  направлено </w:t>
      </w:r>
      <w:r w:rsidRPr="0011428D">
        <w:rPr>
          <w:sz w:val="16"/>
          <w:szCs w:val="16"/>
        </w:rPr>
        <w:lastRenderedPageBreak/>
        <w:t xml:space="preserve">610,01 тыс. рублей, из них 140,1 тыс. – средства  местного бюджета. </w:t>
      </w:r>
    </w:p>
    <w:p w:rsidR="0011428D" w:rsidRPr="0011428D" w:rsidRDefault="0011428D" w:rsidP="0011428D">
      <w:pPr>
        <w:ind w:right="140"/>
        <w:jc w:val="both"/>
        <w:rPr>
          <w:sz w:val="16"/>
          <w:szCs w:val="16"/>
        </w:rPr>
      </w:pPr>
      <w:r w:rsidRPr="0011428D">
        <w:rPr>
          <w:sz w:val="16"/>
          <w:szCs w:val="16"/>
        </w:rPr>
        <w:t xml:space="preserve">       По итогам реализации программы в 2017 году  уровень достижения плановых значений показателей результативности составил 1 и  признан высоким. </w:t>
      </w:r>
    </w:p>
    <w:p w:rsidR="0011428D" w:rsidRPr="0011428D" w:rsidRDefault="0011428D" w:rsidP="0011428D">
      <w:pPr>
        <w:ind w:right="140"/>
        <w:jc w:val="both"/>
        <w:rPr>
          <w:sz w:val="16"/>
          <w:szCs w:val="16"/>
        </w:rPr>
      </w:pPr>
      <w:r w:rsidRPr="0011428D">
        <w:rPr>
          <w:sz w:val="16"/>
          <w:szCs w:val="16"/>
        </w:rPr>
        <w:t xml:space="preserve">    </w:t>
      </w:r>
      <w:r w:rsidRPr="0011428D">
        <w:rPr>
          <w:color w:val="000000"/>
          <w:sz w:val="16"/>
          <w:szCs w:val="16"/>
        </w:rPr>
        <w:t xml:space="preserve">Оценка эффективности муниципальной программы составила 5 баллов. </w:t>
      </w:r>
      <w:r w:rsidRPr="0011428D">
        <w:rPr>
          <w:sz w:val="16"/>
          <w:szCs w:val="16"/>
        </w:rPr>
        <w:t xml:space="preserve"> Эффективность реализации муниципальной программы признана высокой.</w:t>
      </w:r>
    </w:p>
    <w:p w:rsidR="0011428D" w:rsidRPr="0011428D" w:rsidRDefault="0011428D" w:rsidP="0011428D">
      <w:pPr>
        <w:ind w:right="140"/>
        <w:jc w:val="both"/>
        <w:rPr>
          <w:sz w:val="16"/>
          <w:szCs w:val="16"/>
        </w:rPr>
      </w:pPr>
    </w:p>
    <w:p w:rsidR="0011428D" w:rsidRPr="0011428D" w:rsidRDefault="0011428D" w:rsidP="0011428D">
      <w:pPr>
        <w:ind w:right="140"/>
        <w:jc w:val="both"/>
        <w:rPr>
          <w:b/>
          <w:sz w:val="16"/>
          <w:szCs w:val="16"/>
        </w:rPr>
      </w:pPr>
      <w:r w:rsidRPr="0011428D">
        <w:rPr>
          <w:b/>
          <w:sz w:val="16"/>
          <w:szCs w:val="16"/>
        </w:rPr>
        <w:t>3.5. «Развитие сферы культуры и спорта в Островском муниципальном районе на 2015-2017 годы».</w:t>
      </w:r>
    </w:p>
    <w:p w:rsidR="0011428D" w:rsidRPr="0011428D" w:rsidRDefault="0011428D" w:rsidP="0011428D">
      <w:pPr>
        <w:pStyle w:val="ConsPlusCell"/>
        <w:jc w:val="both"/>
        <w:rPr>
          <w:rFonts w:ascii="Times New Roman" w:hAnsi="Times New Roman" w:cs="Times New Roman"/>
          <w:sz w:val="16"/>
          <w:szCs w:val="16"/>
        </w:rPr>
      </w:pPr>
      <w:r w:rsidRPr="0011428D">
        <w:rPr>
          <w:rFonts w:ascii="Times New Roman" w:hAnsi="Times New Roman" w:cs="Times New Roman"/>
          <w:sz w:val="16"/>
          <w:szCs w:val="16"/>
        </w:rPr>
        <w:t xml:space="preserve"> В 2017 году  на реализацию муниципальной программы направлено из  бюджета района  477,2 тыс</w:t>
      </w:r>
      <w:proofErr w:type="gramStart"/>
      <w:r w:rsidRPr="0011428D">
        <w:rPr>
          <w:rFonts w:ascii="Times New Roman" w:hAnsi="Times New Roman" w:cs="Times New Roman"/>
          <w:sz w:val="16"/>
          <w:szCs w:val="16"/>
        </w:rPr>
        <w:t>.р</w:t>
      </w:r>
      <w:proofErr w:type="gramEnd"/>
      <w:r w:rsidRPr="0011428D">
        <w:rPr>
          <w:rFonts w:ascii="Times New Roman" w:hAnsi="Times New Roman" w:cs="Times New Roman"/>
          <w:sz w:val="16"/>
          <w:szCs w:val="16"/>
        </w:rPr>
        <w:t xml:space="preserve">уб. </w:t>
      </w:r>
    </w:p>
    <w:p w:rsidR="0011428D" w:rsidRPr="0011428D" w:rsidRDefault="0011428D" w:rsidP="0011428D">
      <w:pPr>
        <w:ind w:right="140" w:hanging="142"/>
        <w:jc w:val="both"/>
        <w:rPr>
          <w:color w:val="000000"/>
          <w:sz w:val="16"/>
          <w:szCs w:val="16"/>
        </w:rPr>
      </w:pPr>
      <w:r w:rsidRPr="0011428D">
        <w:rPr>
          <w:sz w:val="16"/>
          <w:szCs w:val="16"/>
        </w:rPr>
        <w:t xml:space="preserve">     План по финансированию выполнен на 100%.  По результатам реализации муниципальной программы  из 17 целевых показателей  </w:t>
      </w:r>
      <w:r w:rsidRPr="0011428D">
        <w:rPr>
          <w:color w:val="000000"/>
          <w:sz w:val="16"/>
          <w:szCs w:val="16"/>
        </w:rPr>
        <w:t xml:space="preserve">3 выполнены на 100%, </w:t>
      </w:r>
      <w:r w:rsidRPr="0011428D">
        <w:rPr>
          <w:sz w:val="16"/>
          <w:szCs w:val="16"/>
        </w:rPr>
        <w:t>6 показателей  превышают плановые, по 8 показателям плановые значения  не достигнуты. Основная причина -  отсутствие возможности точного прогнозирования</w:t>
      </w:r>
      <w:proofErr w:type="gramStart"/>
      <w:r w:rsidRPr="0011428D">
        <w:rPr>
          <w:sz w:val="16"/>
          <w:szCs w:val="16"/>
        </w:rPr>
        <w:t xml:space="preserve"> .</w:t>
      </w:r>
      <w:proofErr w:type="gramEnd"/>
      <w:r w:rsidRPr="0011428D">
        <w:rPr>
          <w:sz w:val="16"/>
          <w:szCs w:val="16"/>
        </w:rPr>
        <w:t xml:space="preserve"> В среднем, целевые показатели перевыполнены на 5,2%  Уровень достижения плановых значений признан средним.</w:t>
      </w:r>
    </w:p>
    <w:p w:rsidR="0011428D" w:rsidRPr="0011428D" w:rsidRDefault="0011428D" w:rsidP="0011428D">
      <w:pPr>
        <w:pStyle w:val="Default"/>
        <w:jc w:val="both"/>
        <w:rPr>
          <w:sz w:val="16"/>
          <w:szCs w:val="16"/>
        </w:rPr>
      </w:pPr>
      <w:r w:rsidRPr="0011428D">
        <w:rPr>
          <w:sz w:val="16"/>
          <w:szCs w:val="16"/>
        </w:rPr>
        <w:t xml:space="preserve">   Оценка эффективности реализации муниципальной программы  составила 3 балла. Программа признана  среднего уровня эффективности.  Необходима корректировка целевых показателей программы (уменьшение или увеличения плановых значений). </w:t>
      </w:r>
    </w:p>
    <w:p w:rsidR="0011428D" w:rsidRPr="0011428D" w:rsidRDefault="0011428D" w:rsidP="0011428D">
      <w:pPr>
        <w:pStyle w:val="43"/>
        <w:jc w:val="both"/>
        <w:rPr>
          <w:rFonts w:ascii="Times New Roman" w:hAnsi="Times New Roman" w:cs="Times New Roman"/>
          <w:b/>
          <w:sz w:val="16"/>
          <w:szCs w:val="16"/>
        </w:rPr>
      </w:pPr>
    </w:p>
    <w:p w:rsidR="0011428D" w:rsidRPr="0011428D" w:rsidRDefault="0011428D" w:rsidP="0011428D">
      <w:pPr>
        <w:pStyle w:val="43"/>
        <w:spacing w:after="0" w:line="240" w:lineRule="auto"/>
        <w:jc w:val="both"/>
        <w:rPr>
          <w:rFonts w:ascii="Times New Roman" w:hAnsi="Times New Roman" w:cs="Times New Roman"/>
          <w:b/>
          <w:sz w:val="16"/>
          <w:szCs w:val="16"/>
        </w:rPr>
      </w:pPr>
      <w:r w:rsidRPr="0011428D">
        <w:rPr>
          <w:rFonts w:ascii="Times New Roman" w:hAnsi="Times New Roman" w:cs="Times New Roman"/>
          <w:b/>
          <w:sz w:val="16"/>
          <w:szCs w:val="16"/>
        </w:rPr>
        <w:t>3.6. «Повышение безопасности дорожного движения в Островском муниципальном районе в 2015-2017 годах».</w:t>
      </w:r>
    </w:p>
    <w:p w:rsidR="0011428D" w:rsidRPr="0011428D" w:rsidRDefault="0011428D" w:rsidP="0011428D">
      <w:pPr>
        <w:pStyle w:val="Default"/>
        <w:jc w:val="both"/>
        <w:rPr>
          <w:sz w:val="16"/>
          <w:szCs w:val="16"/>
        </w:rPr>
      </w:pPr>
      <w:r w:rsidRPr="0011428D">
        <w:rPr>
          <w:sz w:val="16"/>
          <w:szCs w:val="16"/>
        </w:rPr>
        <w:t xml:space="preserve">       Для реализации программы в 2017 году  из  консолидированного бюджета района были направлены средства  в объеме 120 тыс</w:t>
      </w:r>
      <w:proofErr w:type="gramStart"/>
      <w:r w:rsidRPr="0011428D">
        <w:rPr>
          <w:sz w:val="16"/>
          <w:szCs w:val="16"/>
        </w:rPr>
        <w:t>.р</w:t>
      </w:r>
      <w:proofErr w:type="gramEnd"/>
      <w:r w:rsidRPr="0011428D">
        <w:rPr>
          <w:sz w:val="16"/>
          <w:szCs w:val="16"/>
        </w:rPr>
        <w:t>уб., в том числе из бюджета района   8 тыс. руб., бюджетов сельских поселений – 112 тыс.руб.</w:t>
      </w:r>
    </w:p>
    <w:p w:rsidR="0011428D" w:rsidRPr="0011428D" w:rsidRDefault="0011428D" w:rsidP="0011428D">
      <w:pPr>
        <w:pStyle w:val="Default"/>
        <w:jc w:val="both"/>
        <w:rPr>
          <w:sz w:val="16"/>
          <w:szCs w:val="16"/>
        </w:rPr>
      </w:pPr>
      <w:r w:rsidRPr="0011428D">
        <w:rPr>
          <w:kern w:val="0"/>
          <w:sz w:val="16"/>
          <w:szCs w:val="16"/>
          <w:lang w:eastAsia="ru-RU"/>
        </w:rPr>
        <w:t xml:space="preserve">Средняя степень достижения целевых показателей составила 100% (выполнены 3 показателя из 3), выполнение запланированных объемов финансирования  составило </w:t>
      </w:r>
      <w:r w:rsidRPr="0011428D">
        <w:rPr>
          <w:sz w:val="16"/>
          <w:szCs w:val="16"/>
        </w:rPr>
        <w:t xml:space="preserve">98,4%.    </w:t>
      </w:r>
    </w:p>
    <w:p w:rsidR="0011428D" w:rsidRPr="0011428D" w:rsidRDefault="0011428D" w:rsidP="0011428D">
      <w:pPr>
        <w:pStyle w:val="Default"/>
        <w:jc w:val="both"/>
        <w:rPr>
          <w:sz w:val="16"/>
          <w:szCs w:val="16"/>
        </w:rPr>
      </w:pPr>
      <w:r w:rsidRPr="0011428D">
        <w:rPr>
          <w:sz w:val="16"/>
          <w:szCs w:val="16"/>
        </w:rPr>
        <w:t xml:space="preserve">    </w:t>
      </w:r>
      <w:r w:rsidRPr="0011428D">
        <w:rPr>
          <w:rFonts w:eastAsia="Times New Roman"/>
          <w:kern w:val="0"/>
          <w:sz w:val="16"/>
          <w:szCs w:val="16"/>
          <w:lang w:eastAsia="ru-RU"/>
        </w:rPr>
        <w:t xml:space="preserve">По итогам реализации в 2017 году  </w:t>
      </w:r>
      <w:r w:rsidRPr="0011428D">
        <w:rPr>
          <w:sz w:val="16"/>
          <w:szCs w:val="16"/>
        </w:rPr>
        <w:t>эффективность муниципальной программы признана высокой.     Оценка эффективности муниципальной программы составила 5 баллов.</w:t>
      </w:r>
    </w:p>
    <w:p w:rsidR="0011428D" w:rsidRPr="0011428D" w:rsidRDefault="0011428D" w:rsidP="0011428D">
      <w:pPr>
        <w:pStyle w:val="Default"/>
        <w:jc w:val="both"/>
        <w:rPr>
          <w:sz w:val="16"/>
          <w:szCs w:val="16"/>
        </w:rPr>
      </w:pPr>
      <w:r w:rsidRPr="0011428D">
        <w:rPr>
          <w:kern w:val="0"/>
          <w:sz w:val="16"/>
          <w:szCs w:val="16"/>
          <w:lang w:eastAsia="ru-RU"/>
        </w:rPr>
        <w:t xml:space="preserve">       </w:t>
      </w:r>
    </w:p>
    <w:p w:rsidR="0011428D" w:rsidRPr="0011428D" w:rsidRDefault="0011428D" w:rsidP="0011428D">
      <w:pPr>
        <w:ind w:right="140"/>
        <w:jc w:val="both"/>
        <w:rPr>
          <w:b/>
          <w:sz w:val="16"/>
          <w:szCs w:val="16"/>
        </w:rPr>
      </w:pPr>
      <w:r w:rsidRPr="0011428D">
        <w:rPr>
          <w:b/>
          <w:sz w:val="16"/>
          <w:szCs w:val="16"/>
        </w:rPr>
        <w:t xml:space="preserve">  3.7. «Развитие транспортной системы Островского муниципального района на 2015-2017 гг.»</w:t>
      </w:r>
    </w:p>
    <w:p w:rsidR="0011428D" w:rsidRPr="0011428D" w:rsidRDefault="0011428D" w:rsidP="0011428D">
      <w:pPr>
        <w:jc w:val="both"/>
        <w:rPr>
          <w:sz w:val="16"/>
          <w:szCs w:val="16"/>
        </w:rPr>
      </w:pPr>
      <w:r w:rsidRPr="0011428D">
        <w:rPr>
          <w:color w:val="000000"/>
          <w:sz w:val="16"/>
          <w:szCs w:val="16"/>
        </w:rPr>
        <w:t xml:space="preserve">   На реализацию программы направлено 13,7 млн. руб., в том числе из консолидированного бюджета  в объеме 8,3 млн. руб.  Привлечено </w:t>
      </w:r>
      <w:proofErr w:type="spellStart"/>
      <w:r w:rsidRPr="0011428D">
        <w:rPr>
          <w:color w:val="000000"/>
          <w:sz w:val="16"/>
          <w:szCs w:val="16"/>
        </w:rPr>
        <w:t>софинансирование</w:t>
      </w:r>
      <w:proofErr w:type="spellEnd"/>
      <w:r w:rsidRPr="0011428D">
        <w:rPr>
          <w:color w:val="000000"/>
          <w:sz w:val="16"/>
          <w:szCs w:val="16"/>
        </w:rPr>
        <w:t xml:space="preserve">  из   регионального бюджета около 5,3 млн</w:t>
      </w:r>
      <w:proofErr w:type="gramStart"/>
      <w:r w:rsidRPr="0011428D">
        <w:rPr>
          <w:color w:val="000000"/>
          <w:sz w:val="16"/>
          <w:szCs w:val="16"/>
        </w:rPr>
        <w:t>.р</w:t>
      </w:r>
      <w:proofErr w:type="gramEnd"/>
      <w:r w:rsidRPr="0011428D">
        <w:rPr>
          <w:color w:val="000000"/>
          <w:sz w:val="16"/>
          <w:szCs w:val="16"/>
        </w:rPr>
        <w:t xml:space="preserve">уб. По итогам 2017г. </w:t>
      </w:r>
      <w:r w:rsidRPr="0011428D">
        <w:rPr>
          <w:sz w:val="16"/>
          <w:szCs w:val="16"/>
        </w:rPr>
        <w:t>финансовое обеспечение расходов произведено на уровне 100%   от запланированных  муниципальной  программой.</w:t>
      </w:r>
    </w:p>
    <w:p w:rsidR="0011428D" w:rsidRPr="0011428D" w:rsidRDefault="0011428D" w:rsidP="0011428D">
      <w:pPr>
        <w:jc w:val="both"/>
        <w:rPr>
          <w:color w:val="000000"/>
          <w:sz w:val="16"/>
          <w:szCs w:val="16"/>
        </w:rPr>
      </w:pPr>
      <w:r w:rsidRPr="0011428D">
        <w:rPr>
          <w:color w:val="000000"/>
          <w:sz w:val="16"/>
          <w:szCs w:val="16"/>
        </w:rPr>
        <w:t xml:space="preserve">   Целевые индикаторы программы выполнены на 100%.</w:t>
      </w:r>
    </w:p>
    <w:p w:rsidR="0011428D" w:rsidRPr="0011428D" w:rsidRDefault="0011428D" w:rsidP="0011428D">
      <w:pPr>
        <w:ind w:right="140"/>
        <w:jc w:val="both"/>
        <w:rPr>
          <w:sz w:val="16"/>
          <w:szCs w:val="16"/>
        </w:rPr>
      </w:pPr>
      <w:r w:rsidRPr="0011428D">
        <w:rPr>
          <w:color w:val="000000"/>
          <w:sz w:val="16"/>
          <w:szCs w:val="16"/>
        </w:rPr>
        <w:t xml:space="preserve">     Оценка эффективности муниципальной программы составила 5 баллов. </w:t>
      </w:r>
      <w:r w:rsidRPr="0011428D">
        <w:rPr>
          <w:sz w:val="16"/>
          <w:szCs w:val="16"/>
        </w:rPr>
        <w:t xml:space="preserve"> Эффективность реализации муниципальной программы признана высокой.</w:t>
      </w:r>
    </w:p>
    <w:p w:rsidR="0011428D" w:rsidRPr="0011428D" w:rsidRDefault="0011428D" w:rsidP="0011428D">
      <w:pPr>
        <w:jc w:val="both"/>
        <w:rPr>
          <w:b/>
          <w:color w:val="000000"/>
          <w:sz w:val="16"/>
          <w:szCs w:val="16"/>
        </w:rPr>
      </w:pPr>
    </w:p>
    <w:p w:rsidR="0011428D" w:rsidRPr="0011428D" w:rsidRDefault="0011428D" w:rsidP="0011428D">
      <w:pPr>
        <w:jc w:val="both"/>
        <w:rPr>
          <w:b/>
          <w:color w:val="000000"/>
          <w:sz w:val="16"/>
          <w:szCs w:val="16"/>
        </w:rPr>
      </w:pPr>
      <w:r w:rsidRPr="0011428D">
        <w:rPr>
          <w:b/>
          <w:color w:val="000000"/>
          <w:sz w:val="16"/>
          <w:szCs w:val="16"/>
        </w:rPr>
        <w:t>3.8. «Обеспечение жильем молодых семей в Островском муниципальном районе на 2015-2017 годы».</w:t>
      </w:r>
    </w:p>
    <w:p w:rsidR="0011428D" w:rsidRPr="0011428D" w:rsidRDefault="0011428D" w:rsidP="0011428D">
      <w:pPr>
        <w:jc w:val="both"/>
        <w:rPr>
          <w:sz w:val="16"/>
          <w:szCs w:val="16"/>
        </w:rPr>
      </w:pPr>
      <w:r w:rsidRPr="0011428D">
        <w:rPr>
          <w:bCs/>
          <w:sz w:val="16"/>
          <w:szCs w:val="16"/>
        </w:rPr>
        <w:t xml:space="preserve">       Общий объем финансирования, направленных на реализацию муниципальной программы составил 4,2 млн</w:t>
      </w:r>
      <w:proofErr w:type="gramStart"/>
      <w:r w:rsidRPr="0011428D">
        <w:rPr>
          <w:bCs/>
          <w:sz w:val="16"/>
          <w:szCs w:val="16"/>
        </w:rPr>
        <w:t>.р</w:t>
      </w:r>
      <w:proofErr w:type="gramEnd"/>
      <w:r w:rsidRPr="0011428D">
        <w:rPr>
          <w:bCs/>
          <w:sz w:val="16"/>
          <w:szCs w:val="16"/>
        </w:rPr>
        <w:t>уб. Р</w:t>
      </w:r>
      <w:r w:rsidRPr="0011428D">
        <w:rPr>
          <w:sz w:val="16"/>
          <w:szCs w:val="16"/>
        </w:rPr>
        <w:t xml:space="preserve">асходы  муниципального бюджета на реализацию составили  183тыс.руб. Привлечено </w:t>
      </w:r>
      <w:proofErr w:type="spellStart"/>
      <w:r w:rsidRPr="0011428D">
        <w:rPr>
          <w:sz w:val="16"/>
          <w:szCs w:val="16"/>
        </w:rPr>
        <w:t>софинансирование</w:t>
      </w:r>
      <w:proofErr w:type="spellEnd"/>
      <w:r w:rsidRPr="0011428D">
        <w:rPr>
          <w:sz w:val="16"/>
          <w:szCs w:val="16"/>
        </w:rPr>
        <w:t xml:space="preserve"> из федерального бюджета в объеме 1,1 млн.руб., областного бюджета в объеме около  200 тыс.руб., внебюджетные источники  составили 2,7 млн.руб.  Освоение денежных средств составило 100%.</w:t>
      </w:r>
    </w:p>
    <w:p w:rsidR="0011428D" w:rsidRPr="0011428D" w:rsidRDefault="0011428D" w:rsidP="0011428D">
      <w:pPr>
        <w:jc w:val="both"/>
        <w:rPr>
          <w:color w:val="000000"/>
          <w:sz w:val="16"/>
          <w:szCs w:val="16"/>
        </w:rPr>
      </w:pPr>
      <w:r w:rsidRPr="0011428D">
        <w:rPr>
          <w:bCs/>
          <w:sz w:val="16"/>
          <w:szCs w:val="16"/>
        </w:rPr>
        <w:t xml:space="preserve">      </w:t>
      </w:r>
      <w:r w:rsidRPr="0011428D">
        <w:rPr>
          <w:color w:val="000000"/>
          <w:sz w:val="16"/>
          <w:szCs w:val="16"/>
        </w:rPr>
        <w:t>Целевые индикаторы программы выполнены на 100%.</w:t>
      </w:r>
    </w:p>
    <w:p w:rsidR="0011428D" w:rsidRPr="0011428D" w:rsidRDefault="0011428D" w:rsidP="0011428D">
      <w:pPr>
        <w:ind w:right="140"/>
        <w:jc w:val="both"/>
        <w:rPr>
          <w:sz w:val="16"/>
          <w:szCs w:val="16"/>
        </w:rPr>
      </w:pPr>
      <w:r w:rsidRPr="0011428D">
        <w:rPr>
          <w:color w:val="000000"/>
          <w:sz w:val="16"/>
          <w:szCs w:val="16"/>
        </w:rPr>
        <w:t xml:space="preserve">     Оценка эффективности муниципальной программы составила 5 баллов. </w:t>
      </w:r>
      <w:r w:rsidRPr="0011428D">
        <w:rPr>
          <w:sz w:val="16"/>
          <w:szCs w:val="16"/>
        </w:rPr>
        <w:t xml:space="preserve"> Эффективность реализации муниципальной программы признана высокой.</w:t>
      </w:r>
    </w:p>
    <w:p w:rsidR="0011428D" w:rsidRPr="0011428D" w:rsidRDefault="0011428D" w:rsidP="0011428D">
      <w:pPr>
        <w:ind w:right="140"/>
        <w:jc w:val="both"/>
        <w:rPr>
          <w:b/>
          <w:sz w:val="16"/>
          <w:szCs w:val="16"/>
        </w:rPr>
      </w:pPr>
    </w:p>
    <w:p w:rsidR="0011428D" w:rsidRPr="0011428D" w:rsidRDefault="0011428D" w:rsidP="0011428D">
      <w:pPr>
        <w:ind w:right="140"/>
        <w:jc w:val="both"/>
        <w:rPr>
          <w:b/>
          <w:sz w:val="16"/>
          <w:szCs w:val="16"/>
        </w:rPr>
      </w:pPr>
    </w:p>
    <w:p w:rsidR="0011428D" w:rsidRPr="0011428D" w:rsidRDefault="0011428D" w:rsidP="0011428D">
      <w:pPr>
        <w:ind w:right="140"/>
        <w:jc w:val="both"/>
        <w:rPr>
          <w:b/>
          <w:sz w:val="16"/>
          <w:szCs w:val="16"/>
        </w:rPr>
      </w:pPr>
      <w:r w:rsidRPr="0011428D">
        <w:rPr>
          <w:b/>
          <w:sz w:val="16"/>
          <w:szCs w:val="16"/>
        </w:rPr>
        <w:t>3.9 «Профилактика правонарушений в Островском муниципальном районе  на 2017 - 2020 годы».</w:t>
      </w:r>
    </w:p>
    <w:p w:rsidR="0011428D" w:rsidRPr="0011428D" w:rsidRDefault="0011428D" w:rsidP="0011428D">
      <w:pPr>
        <w:ind w:right="140"/>
        <w:jc w:val="both"/>
        <w:rPr>
          <w:b/>
          <w:sz w:val="16"/>
          <w:szCs w:val="16"/>
        </w:rPr>
      </w:pPr>
      <w:r w:rsidRPr="0011428D">
        <w:rPr>
          <w:sz w:val="16"/>
          <w:szCs w:val="16"/>
        </w:rPr>
        <w:t xml:space="preserve">      По итогам 2017г. предусмотренный программой объем финансирования освоен  на 100 %. На реализацию программы из консолидированного  бюджета направлено 38,6 тыс. рублей, из них 28,9 тыс. – средства районного бюджета, 9,7 тыс</w:t>
      </w:r>
      <w:proofErr w:type="gramStart"/>
      <w:r w:rsidRPr="0011428D">
        <w:rPr>
          <w:sz w:val="16"/>
          <w:szCs w:val="16"/>
        </w:rPr>
        <w:t>.р</w:t>
      </w:r>
      <w:proofErr w:type="gramEnd"/>
      <w:r w:rsidRPr="0011428D">
        <w:rPr>
          <w:sz w:val="16"/>
          <w:szCs w:val="16"/>
        </w:rPr>
        <w:t>уб. - средства бюджета Островского(центрального) сельского поселения.     По итогам 2017г. предусмотренный программой объем финансирования освоен  на 100 %.</w:t>
      </w:r>
    </w:p>
    <w:p w:rsidR="0011428D" w:rsidRPr="0011428D" w:rsidRDefault="0011428D" w:rsidP="0011428D">
      <w:pPr>
        <w:jc w:val="both"/>
        <w:rPr>
          <w:color w:val="000000"/>
          <w:sz w:val="16"/>
          <w:szCs w:val="16"/>
        </w:rPr>
      </w:pPr>
      <w:r w:rsidRPr="0011428D">
        <w:rPr>
          <w:sz w:val="16"/>
          <w:szCs w:val="16"/>
        </w:rPr>
        <w:t xml:space="preserve">    </w:t>
      </w:r>
      <w:proofErr w:type="gramStart"/>
      <w:r w:rsidRPr="0011428D">
        <w:rPr>
          <w:sz w:val="16"/>
          <w:szCs w:val="16"/>
        </w:rPr>
        <w:t>Результат достижения цели программы  характеризуется выполнением 8 целевых показателей, из которых по итогам отчетного года выполнены  5, не выполнены 3 показателя (Ввиду того, что в сельских поселениях не формировались добровольные формирования не выполнен показатель «Количество добровольных формирований правоохранительной направленности, зарегистрированных в областном реестре».</w:t>
      </w:r>
      <w:proofErr w:type="gramEnd"/>
      <w:r w:rsidRPr="0011428D">
        <w:rPr>
          <w:sz w:val="16"/>
          <w:szCs w:val="16"/>
        </w:rPr>
        <w:t xml:space="preserve"> По итогам года снизилось  Количество преступлений, совершенных лицами, ранее совершившими преступления  и Количество лиц, состоящих на учете в ОГБУЗ «Островская РБ» с диагнозом «алкоголизм» и «пагубное потребление алкоголя». Данные показатели при формировании программы не  возможно точно  спрогнозировать. Оценка достижения плановых значений составила 1,15.</w:t>
      </w:r>
    </w:p>
    <w:p w:rsidR="0011428D" w:rsidRPr="0011428D" w:rsidRDefault="0011428D" w:rsidP="0011428D">
      <w:pPr>
        <w:jc w:val="both"/>
        <w:rPr>
          <w:sz w:val="16"/>
          <w:szCs w:val="16"/>
        </w:rPr>
      </w:pPr>
      <w:r w:rsidRPr="0011428D">
        <w:rPr>
          <w:sz w:val="16"/>
          <w:szCs w:val="16"/>
        </w:rPr>
        <w:t xml:space="preserve">     </w:t>
      </w:r>
      <w:r w:rsidRPr="0011428D">
        <w:rPr>
          <w:color w:val="000000"/>
          <w:sz w:val="16"/>
          <w:szCs w:val="16"/>
        </w:rPr>
        <w:t xml:space="preserve">Оценка эффективности муниципальной программы составила 5 баллов. </w:t>
      </w:r>
      <w:r w:rsidRPr="0011428D">
        <w:rPr>
          <w:sz w:val="16"/>
          <w:szCs w:val="16"/>
        </w:rPr>
        <w:t xml:space="preserve"> Эффективность реализации муниципальной программы признана высокой.</w:t>
      </w:r>
    </w:p>
    <w:p w:rsidR="0011428D" w:rsidRPr="0011428D" w:rsidRDefault="0011428D" w:rsidP="0011428D">
      <w:pPr>
        <w:jc w:val="both"/>
        <w:rPr>
          <w:color w:val="000000"/>
          <w:sz w:val="16"/>
          <w:szCs w:val="16"/>
        </w:rPr>
      </w:pPr>
      <w:r w:rsidRPr="0011428D">
        <w:rPr>
          <w:color w:val="000000"/>
          <w:sz w:val="16"/>
          <w:szCs w:val="16"/>
        </w:rPr>
        <w:t xml:space="preserve">    </w:t>
      </w:r>
    </w:p>
    <w:p w:rsidR="0011428D" w:rsidRPr="0011428D" w:rsidRDefault="0011428D" w:rsidP="0011428D">
      <w:pPr>
        <w:ind w:firstLine="709"/>
        <w:jc w:val="both"/>
        <w:rPr>
          <w:b/>
          <w:sz w:val="16"/>
          <w:szCs w:val="16"/>
        </w:rPr>
      </w:pPr>
      <w:r w:rsidRPr="0011428D">
        <w:rPr>
          <w:b/>
          <w:sz w:val="16"/>
          <w:szCs w:val="16"/>
        </w:rPr>
        <w:t>4. ЗАКЛЮЧЕНИЕ ОБ ОЦЕНКЕ ЭФФЕКТИВНОСТИ РЕАЛИЗАЦИИИ МУНИЦИПАЛЬНЫХ ПРОГРАММ ОСТРОВСКОГО МУНИЦИПАЛЬНОГО РАЙОНА и ИХ ПОДПРОГРАММ</w:t>
      </w:r>
    </w:p>
    <w:p w:rsidR="0011428D" w:rsidRPr="0011428D" w:rsidRDefault="0011428D" w:rsidP="0011428D">
      <w:pPr>
        <w:ind w:firstLine="709"/>
        <w:jc w:val="both"/>
        <w:rPr>
          <w:sz w:val="16"/>
          <w:szCs w:val="16"/>
        </w:rPr>
      </w:pPr>
      <w:r w:rsidRPr="0011428D">
        <w:rPr>
          <w:sz w:val="16"/>
          <w:szCs w:val="16"/>
        </w:rPr>
        <w:t>Оценка эффективности реализации муниципальной программы в отчетном периоде осуществляется путем анализа полученных значений полноты финансирования (</w:t>
      </w:r>
      <w:r w:rsidRPr="0011428D">
        <w:rPr>
          <w:sz w:val="16"/>
          <w:szCs w:val="16"/>
          <w:lang w:val="en-US"/>
        </w:rPr>
        <w:t>Q</w:t>
      </w:r>
      <w:r w:rsidRPr="0011428D">
        <w:rPr>
          <w:sz w:val="16"/>
          <w:szCs w:val="16"/>
          <w:vertAlign w:val="subscript"/>
        </w:rPr>
        <w:t>1</w:t>
      </w:r>
      <w:r w:rsidRPr="0011428D">
        <w:rPr>
          <w:sz w:val="16"/>
          <w:szCs w:val="16"/>
        </w:rPr>
        <w:t>) и оценки достижения плановых значений целевых показателей (</w:t>
      </w:r>
      <w:r w:rsidRPr="0011428D">
        <w:rPr>
          <w:sz w:val="16"/>
          <w:szCs w:val="16"/>
          <w:lang w:val="en-US"/>
        </w:rPr>
        <w:t>Q</w:t>
      </w:r>
      <w:r w:rsidRPr="0011428D">
        <w:rPr>
          <w:sz w:val="16"/>
          <w:szCs w:val="16"/>
          <w:vertAlign w:val="subscript"/>
        </w:rPr>
        <w:t>2</w:t>
      </w:r>
      <w:r w:rsidRPr="0011428D">
        <w:rPr>
          <w:sz w:val="16"/>
          <w:szCs w:val="16"/>
        </w:rPr>
        <w:t>) по методике, утвержденной постановлением администрации Островского муниципального района  от  07.11.2016г. № 326 «</w:t>
      </w:r>
      <w:r w:rsidRPr="0011428D">
        <w:rPr>
          <w:bCs/>
          <w:sz w:val="16"/>
          <w:szCs w:val="16"/>
        </w:rPr>
        <w:t>Об утверждении Порядка разработки, формирования, реализации и оценки эффективности муниципальных программ Островского муниципального района</w:t>
      </w:r>
      <w:r w:rsidRPr="0011428D">
        <w:rPr>
          <w:sz w:val="16"/>
          <w:szCs w:val="16"/>
        </w:rPr>
        <w:t xml:space="preserve">». </w:t>
      </w:r>
    </w:p>
    <w:p w:rsidR="0011428D" w:rsidRPr="0011428D" w:rsidRDefault="0011428D" w:rsidP="0011428D">
      <w:pPr>
        <w:ind w:firstLine="709"/>
        <w:jc w:val="both"/>
        <w:rPr>
          <w:sz w:val="16"/>
          <w:szCs w:val="16"/>
        </w:rPr>
      </w:pPr>
      <w:r w:rsidRPr="0011428D">
        <w:rPr>
          <w:sz w:val="16"/>
          <w:szCs w:val="16"/>
        </w:rPr>
        <w:t xml:space="preserve">По итогам проведенной оценки установлено </w:t>
      </w:r>
    </w:p>
    <w:p w:rsidR="0011428D" w:rsidRPr="0011428D" w:rsidRDefault="0011428D" w:rsidP="0011428D">
      <w:pPr>
        <w:ind w:firstLine="709"/>
        <w:jc w:val="both"/>
        <w:rPr>
          <w:sz w:val="16"/>
          <w:szCs w:val="16"/>
        </w:rPr>
      </w:pPr>
      <w:r w:rsidRPr="0011428D">
        <w:rPr>
          <w:sz w:val="16"/>
          <w:szCs w:val="16"/>
        </w:rPr>
        <w:t>1)  средства муниципального бюджета в 2017 году использовались  эффективно (99,6%).</w:t>
      </w:r>
    </w:p>
    <w:p w:rsidR="0011428D" w:rsidRPr="0011428D" w:rsidRDefault="0011428D" w:rsidP="0011428D">
      <w:pPr>
        <w:ind w:firstLine="709"/>
        <w:jc w:val="both"/>
        <w:rPr>
          <w:sz w:val="16"/>
          <w:szCs w:val="16"/>
        </w:rPr>
      </w:pPr>
      <w:r w:rsidRPr="0011428D">
        <w:rPr>
          <w:sz w:val="16"/>
          <w:szCs w:val="16"/>
        </w:rPr>
        <w:t xml:space="preserve"> По полноте финансирования (</w:t>
      </w:r>
      <w:r w:rsidRPr="0011428D">
        <w:rPr>
          <w:sz w:val="16"/>
          <w:szCs w:val="16"/>
          <w:lang w:val="en-US"/>
        </w:rPr>
        <w:t>Q</w:t>
      </w:r>
      <w:r w:rsidRPr="0011428D">
        <w:rPr>
          <w:sz w:val="16"/>
          <w:szCs w:val="16"/>
          <w:vertAlign w:val="subscript"/>
        </w:rPr>
        <w:t>1</w:t>
      </w:r>
      <w:r w:rsidRPr="0011428D">
        <w:rPr>
          <w:sz w:val="16"/>
          <w:szCs w:val="16"/>
        </w:rPr>
        <w:t>):</w:t>
      </w:r>
    </w:p>
    <w:p w:rsidR="0011428D" w:rsidRPr="0011428D" w:rsidRDefault="0011428D" w:rsidP="0011428D">
      <w:pPr>
        <w:jc w:val="both"/>
        <w:rPr>
          <w:sz w:val="16"/>
          <w:szCs w:val="16"/>
        </w:rPr>
      </w:pPr>
      <w:r w:rsidRPr="0011428D">
        <w:rPr>
          <w:sz w:val="16"/>
          <w:szCs w:val="16"/>
        </w:rPr>
        <w:t>полное финансирование  – имеют 8  муниципальных программ</w:t>
      </w:r>
    </w:p>
    <w:p w:rsidR="0011428D" w:rsidRPr="0011428D" w:rsidRDefault="0011428D" w:rsidP="0011428D">
      <w:pPr>
        <w:jc w:val="both"/>
        <w:rPr>
          <w:sz w:val="16"/>
          <w:szCs w:val="16"/>
        </w:rPr>
      </w:pPr>
      <w:r w:rsidRPr="0011428D">
        <w:rPr>
          <w:sz w:val="16"/>
          <w:szCs w:val="16"/>
        </w:rPr>
        <w:t>неполное финансирование - 1</w:t>
      </w:r>
    </w:p>
    <w:p w:rsidR="0011428D" w:rsidRPr="0011428D" w:rsidRDefault="0011428D" w:rsidP="0011428D">
      <w:pPr>
        <w:jc w:val="both"/>
        <w:rPr>
          <w:sz w:val="16"/>
          <w:szCs w:val="16"/>
        </w:rPr>
      </w:pPr>
      <w:r w:rsidRPr="0011428D">
        <w:rPr>
          <w:sz w:val="16"/>
          <w:szCs w:val="16"/>
        </w:rPr>
        <w:t xml:space="preserve">             2)  В муниципальные программы включены 55 целевых показателей (индикаторов), характеризующих ход исполнения программ, из них в полном объеме выполнен 21 показатель,   по 17 показателям фактические значения превышают плановые, по 17 плановым значениям показатели не достигнуты. </w:t>
      </w:r>
    </w:p>
    <w:p w:rsidR="0011428D" w:rsidRPr="0011428D" w:rsidRDefault="0011428D" w:rsidP="0011428D">
      <w:pPr>
        <w:jc w:val="both"/>
        <w:rPr>
          <w:sz w:val="16"/>
          <w:szCs w:val="16"/>
        </w:rPr>
      </w:pPr>
      <w:r w:rsidRPr="0011428D">
        <w:rPr>
          <w:sz w:val="16"/>
          <w:szCs w:val="16"/>
        </w:rPr>
        <w:t xml:space="preserve">         По достижению плановых значений целевых показателей (</w:t>
      </w:r>
      <w:r w:rsidRPr="0011428D">
        <w:rPr>
          <w:sz w:val="16"/>
          <w:szCs w:val="16"/>
          <w:lang w:val="en-US"/>
        </w:rPr>
        <w:t>Q</w:t>
      </w:r>
      <w:r w:rsidRPr="0011428D">
        <w:rPr>
          <w:sz w:val="16"/>
          <w:szCs w:val="16"/>
          <w:vertAlign w:val="subscript"/>
        </w:rPr>
        <w:t>2</w:t>
      </w:r>
      <w:r w:rsidRPr="0011428D">
        <w:rPr>
          <w:sz w:val="16"/>
          <w:szCs w:val="16"/>
        </w:rPr>
        <w:t xml:space="preserve">): </w:t>
      </w:r>
    </w:p>
    <w:p w:rsidR="0011428D" w:rsidRPr="0011428D" w:rsidRDefault="0011428D" w:rsidP="0011428D">
      <w:pPr>
        <w:jc w:val="both"/>
        <w:rPr>
          <w:sz w:val="16"/>
          <w:szCs w:val="16"/>
        </w:rPr>
      </w:pPr>
      <w:r w:rsidRPr="0011428D">
        <w:rPr>
          <w:sz w:val="16"/>
          <w:szCs w:val="16"/>
        </w:rPr>
        <w:t xml:space="preserve"> высокую результативность  имеют   7 муниципальных программ</w:t>
      </w:r>
    </w:p>
    <w:p w:rsidR="0011428D" w:rsidRPr="0011428D" w:rsidRDefault="0011428D" w:rsidP="0011428D">
      <w:pPr>
        <w:jc w:val="both"/>
        <w:rPr>
          <w:sz w:val="16"/>
          <w:szCs w:val="16"/>
        </w:rPr>
      </w:pPr>
      <w:r w:rsidRPr="0011428D">
        <w:rPr>
          <w:sz w:val="16"/>
          <w:szCs w:val="16"/>
        </w:rPr>
        <w:t xml:space="preserve"> среднюю результативность – 2    муниципальная программа</w:t>
      </w:r>
    </w:p>
    <w:p w:rsidR="0011428D" w:rsidRPr="0011428D" w:rsidRDefault="0011428D" w:rsidP="0011428D">
      <w:pPr>
        <w:jc w:val="both"/>
        <w:rPr>
          <w:sz w:val="16"/>
          <w:szCs w:val="16"/>
        </w:rPr>
      </w:pPr>
      <w:r w:rsidRPr="0011428D">
        <w:rPr>
          <w:sz w:val="16"/>
          <w:szCs w:val="16"/>
        </w:rPr>
        <w:t xml:space="preserve">         3) по эффективности реализации:</w:t>
      </w:r>
    </w:p>
    <w:p w:rsidR="0011428D" w:rsidRPr="0011428D" w:rsidRDefault="0011428D" w:rsidP="0011428D">
      <w:pPr>
        <w:jc w:val="both"/>
        <w:rPr>
          <w:sz w:val="16"/>
          <w:szCs w:val="16"/>
        </w:rPr>
      </w:pPr>
      <w:r w:rsidRPr="0011428D">
        <w:rPr>
          <w:sz w:val="16"/>
          <w:szCs w:val="16"/>
        </w:rPr>
        <w:t>Высокий уровень эффективности – 7 муниципальных программ</w:t>
      </w:r>
    </w:p>
    <w:p w:rsidR="0011428D" w:rsidRPr="0011428D" w:rsidRDefault="0011428D" w:rsidP="0011428D">
      <w:pPr>
        <w:jc w:val="both"/>
        <w:rPr>
          <w:sz w:val="16"/>
          <w:szCs w:val="16"/>
        </w:rPr>
      </w:pPr>
      <w:proofErr w:type="gramStart"/>
      <w:r w:rsidRPr="0011428D">
        <w:rPr>
          <w:sz w:val="16"/>
          <w:szCs w:val="16"/>
        </w:rPr>
        <w:t>Средний</w:t>
      </w:r>
      <w:proofErr w:type="gramEnd"/>
      <w:r w:rsidRPr="0011428D">
        <w:rPr>
          <w:sz w:val="16"/>
          <w:szCs w:val="16"/>
        </w:rPr>
        <w:t xml:space="preserve"> – 2 муниципальные программы</w:t>
      </w:r>
    </w:p>
    <w:p w:rsidR="0011428D" w:rsidRPr="0011428D" w:rsidRDefault="0011428D" w:rsidP="0011428D">
      <w:pPr>
        <w:rPr>
          <w:sz w:val="16"/>
          <w:szCs w:val="16"/>
        </w:rPr>
      </w:pPr>
      <w:r w:rsidRPr="0011428D">
        <w:rPr>
          <w:sz w:val="16"/>
          <w:szCs w:val="16"/>
        </w:rPr>
        <w:t xml:space="preserve">Оценка эффективности реализации муниципальных программ приведена в приложении № 1 к Докладу           </w:t>
      </w:r>
    </w:p>
    <w:p w:rsidR="0011428D" w:rsidRPr="0011428D" w:rsidRDefault="0011428D" w:rsidP="0011428D">
      <w:pPr>
        <w:pStyle w:val="Default"/>
        <w:rPr>
          <w:sz w:val="16"/>
          <w:szCs w:val="16"/>
        </w:rPr>
      </w:pPr>
      <w:r w:rsidRPr="0011428D">
        <w:rPr>
          <w:sz w:val="16"/>
          <w:szCs w:val="16"/>
        </w:rPr>
        <w:t xml:space="preserve">        В целях повышения эффективности реализации муниципальных программ </w:t>
      </w:r>
      <w:r w:rsidRPr="0011428D">
        <w:rPr>
          <w:bCs/>
          <w:sz w:val="16"/>
          <w:szCs w:val="16"/>
        </w:rPr>
        <w:t>ответственным исполнителям</w:t>
      </w:r>
      <w:r w:rsidRPr="0011428D">
        <w:rPr>
          <w:b/>
          <w:bCs/>
          <w:sz w:val="16"/>
          <w:szCs w:val="16"/>
        </w:rPr>
        <w:t xml:space="preserve"> </w:t>
      </w:r>
      <w:r w:rsidRPr="0011428D">
        <w:rPr>
          <w:sz w:val="16"/>
          <w:szCs w:val="16"/>
        </w:rPr>
        <w:t xml:space="preserve">(соисполнителям) всех муниципальных программ (подпрограмм): </w:t>
      </w:r>
    </w:p>
    <w:p w:rsidR="0011428D" w:rsidRDefault="0011428D" w:rsidP="0011428D">
      <w:pPr>
        <w:pStyle w:val="Default"/>
        <w:rPr>
          <w:sz w:val="16"/>
          <w:szCs w:val="16"/>
        </w:rPr>
        <w:sectPr w:rsidR="0011428D" w:rsidSect="0011428D">
          <w:pgSz w:w="11906" w:h="16838"/>
          <w:pgMar w:top="851" w:right="851" w:bottom="851" w:left="1134" w:header="720" w:footer="720" w:gutter="0"/>
          <w:cols w:space="720"/>
          <w:docGrid w:linePitch="240" w:charSpace="32768"/>
        </w:sectPr>
      </w:pPr>
      <w:r w:rsidRPr="0011428D">
        <w:rPr>
          <w:sz w:val="16"/>
          <w:szCs w:val="16"/>
        </w:rPr>
        <w:t>необходимо проводить мониторинг реализации муниципальных программ, своевременно инициировать предложения по изменению финансирования муниципальных программ и целевых показателей</w:t>
      </w:r>
    </w:p>
    <w:p w:rsidR="0011428D" w:rsidRPr="0011428D" w:rsidRDefault="0011428D" w:rsidP="0011428D">
      <w:pPr>
        <w:ind w:right="140"/>
        <w:jc w:val="right"/>
        <w:rPr>
          <w:sz w:val="16"/>
          <w:szCs w:val="16"/>
        </w:rPr>
      </w:pPr>
      <w:r w:rsidRPr="0011428D">
        <w:rPr>
          <w:sz w:val="16"/>
          <w:szCs w:val="16"/>
        </w:rPr>
        <w:lastRenderedPageBreak/>
        <w:t>Приложение № 1 к докладу</w:t>
      </w:r>
    </w:p>
    <w:p w:rsidR="0011428D" w:rsidRPr="0011428D" w:rsidRDefault="0011428D" w:rsidP="0011428D">
      <w:pPr>
        <w:ind w:right="140"/>
        <w:jc w:val="both"/>
        <w:rPr>
          <w:sz w:val="16"/>
          <w:szCs w:val="16"/>
        </w:rPr>
      </w:pPr>
    </w:p>
    <w:tbl>
      <w:tblPr>
        <w:tblW w:w="15451" w:type="dxa"/>
        <w:tblInd w:w="-459" w:type="dxa"/>
        <w:tblLayout w:type="fixed"/>
        <w:tblLook w:val="04A0"/>
      </w:tblPr>
      <w:tblGrid>
        <w:gridCol w:w="546"/>
        <w:gridCol w:w="1722"/>
        <w:gridCol w:w="567"/>
        <w:gridCol w:w="694"/>
        <w:gridCol w:w="566"/>
        <w:gridCol w:w="766"/>
        <w:gridCol w:w="545"/>
        <w:gridCol w:w="346"/>
        <w:gridCol w:w="666"/>
        <w:gridCol w:w="766"/>
        <w:gridCol w:w="367"/>
        <w:gridCol w:w="766"/>
        <w:gridCol w:w="666"/>
        <w:gridCol w:w="545"/>
        <w:gridCol w:w="730"/>
        <w:gridCol w:w="666"/>
        <w:gridCol w:w="516"/>
        <w:gridCol w:w="666"/>
        <w:gridCol w:w="666"/>
        <w:gridCol w:w="449"/>
        <w:gridCol w:w="661"/>
        <w:gridCol w:w="459"/>
        <w:gridCol w:w="1110"/>
      </w:tblGrid>
      <w:tr w:rsidR="0011428D" w:rsidRPr="0011428D" w:rsidTr="0011428D">
        <w:trPr>
          <w:trHeight w:val="300"/>
        </w:trPr>
        <w:tc>
          <w:tcPr>
            <w:tcW w:w="15451" w:type="dxa"/>
            <w:gridSpan w:val="23"/>
            <w:tcBorders>
              <w:top w:val="nil"/>
              <w:left w:val="nil"/>
              <w:bottom w:val="nil"/>
              <w:right w:val="nil"/>
            </w:tcBorders>
            <w:shd w:val="clear" w:color="auto" w:fill="auto"/>
            <w:noWrap/>
            <w:vAlign w:val="bottom"/>
            <w:hideMark/>
          </w:tcPr>
          <w:p w:rsidR="0011428D" w:rsidRPr="0011428D" w:rsidRDefault="0011428D" w:rsidP="0011428D">
            <w:pPr>
              <w:jc w:val="center"/>
              <w:rPr>
                <w:color w:val="000000"/>
                <w:sz w:val="16"/>
                <w:szCs w:val="16"/>
              </w:rPr>
            </w:pPr>
            <w:r w:rsidRPr="0011428D">
              <w:rPr>
                <w:color w:val="000000"/>
                <w:sz w:val="16"/>
                <w:szCs w:val="16"/>
              </w:rPr>
              <w:t xml:space="preserve">ИНФОРМАЦИЯ о  финансировании,  результативности и эффективности  муниципальных  программ  за 2017год   </w:t>
            </w:r>
          </w:p>
        </w:tc>
      </w:tr>
      <w:tr w:rsidR="0011428D" w:rsidRPr="0011428D" w:rsidTr="0011428D">
        <w:trPr>
          <w:trHeight w:val="420"/>
        </w:trPr>
        <w:tc>
          <w:tcPr>
            <w:tcW w:w="54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 xml:space="preserve">№ </w:t>
            </w:r>
            <w:proofErr w:type="spellStart"/>
            <w:proofErr w:type="gramStart"/>
            <w:r w:rsidRPr="0011428D">
              <w:rPr>
                <w:color w:val="000000"/>
                <w:sz w:val="16"/>
                <w:szCs w:val="16"/>
              </w:rPr>
              <w:t>п</w:t>
            </w:r>
            <w:proofErr w:type="spellEnd"/>
            <w:proofErr w:type="gramEnd"/>
            <w:r w:rsidRPr="0011428D">
              <w:rPr>
                <w:color w:val="000000"/>
                <w:sz w:val="16"/>
                <w:szCs w:val="16"/>
              </w:rPr>
              <w:t>/</w:t>
            </w:r>
            <w:proofErr w:type="spellStart"/>
            <w:r w:rsidRPr="0011428D">
              <w:rPr>
                <w:color w:val="000000"/>
                <w:sz w:val="16"/>
                <w:szCs w:val="16"/>
              </w:rPr>
              <w:t>п</w:t>
            </w:r>
            <w:proofErr w:type="spellEnd"/>
          </w:p>
        </w:tc>
        <w:tc>
          <w:tcPr>
            <w:tcW w:w="172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11428D" w:rsidRPr="0011428D" w:rsidRDefault="0011428D" w:rsidP="0011428D">
            <w:pPr>
              <w:jc w:val="center"/>
              <w:rPr>
                <w:color w:val="000000"/>
                <w:sz w:val="16"/>
                <w:szCs w:val="16"/>
              </w:rPr>
            </w:pPr>
            <w:r w:rsidRPr="0011428D">
              <w:rPr>
                <w:color w:val="000000"/>
                <w:sz w:val="16"/>
                <w:szCs w:val="16"/>
              </w:rPr>
              <w:t>НАИМЕНОВАНИЕ МУНИЦИПАЛЬНОЙ ПРОГРАММЫ</w:t>
            </w:r>
          </w:p>
        </w:tc>
        <w:tc>
          <w:tcPr>
            <w:tcW w:w="10953" w:type="dxa"/>
            <w:gridSpan w:val="18"/>
            <w:tcBorders>
              <w:top w:val="single" w:sz="4" w:space="0" w:color="000000"/>
              <w:left w:val="nil"/>
              <w:bottom w:val="single" w:sz="4" w:space="0" w:color="000000"/>
              <w:right w:val="single" w:sz="4" w:space="0" w:color="000000"/>
            </w:tcBorders>
            <w:shd w:val="clear" w:color="auto" w:fill="auto"/>
            <w:hideMark/>
          </w:tcPr>
          <w:p w:rsidR="0011428D" w:rsidRPr="0011428D" w:rsidRDefault="0011428D" w:rsidP="0011428D">
            <w:pPr>
              <w:jc w:val="center"/>
              <w:rPr>
                <w:color w:val="000000"/>
                <w:sz w:val="16"/>
                <w:szCs w:val="16"/>
              </w:rPr>
            </w:pPr>
            <w:r w:rsidRPr="0011428D">
              <w:rPr>
                <w:color w:val="000000"/>
                <w:sz w:val="16"/>
                <w:szCs w:val="16"/>
              </w:rPr>
              <w:t>ОБЪЕМ      ФИНАНСИРОВАНИЯ, тыс</w:t>
            </w:r>
            <w:proofErr w:type="gramStart"/>
            <w:r w:rsidRPr="0011428D">
              <w:rPr>
                <w:color w:val="000000"/>
                <w:sz w:val="16"/>
                <w:szCs w:val="16"/>
              </w:rPr>
              <w:t>.р</w:t>
            </w:r>
            <w:proofErr w:type="gramEnd"/>
            <w:r w:rsidRPr="0011428D">
              <w:rPr>
                <w:color w:val="000000"/>
                <w:sz w:val="16"/>
                <w:szCs w:val="16"/>
              </w:rPr>
              <w:t>уб.</w:t>
            </w:r>
          </w:p>
        </w:tc>
        <w:tc>
          <w:tcPr>
            <w:tcW w:w="66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11428D" w:rsidRPr="0011428D" w:rsidRDefault="0011428D" w:rsidP="0011428D">
            <w:pPr>
              <w:jc w:val="center"/>
              <w:rPr>
                <w:color w:val="000000"/>
                <w:sz w:val="16"/>
                <w:szCs w:val="16"/>
              </w:rPr>
            </w:pPr>
            <w:r w:rsidRPr="0011428D">
              <w:rPr>
                <w:color w:val="000000"/>
                <w:sz w:val="16"/>
                <w:szCs w:val="16"/>
              </w:rPr>
              <w:t>оценка полноты финансирования</w:t>
            </w:r>
          </w:p>
        </w:tc>
        <w:tc>
          <w:tcPr>
            <w:tcW w:w="459" w:type="dxa"/>
            <w:vMerge w:val="restart"/>
            <w:tcBorders>
              <w:top w:val="single" w:sz="4" w:space="0" w:color="000000"/>
              <w:left w:val="single" w:sz="4" w:space="0" w:color="000000"/>
              <w:bottom w:val="single" w:sz="4" w:space="0" w:color="000000"/>
              <w:right w:val="single" w:sz="4" w:space="0" w:color="auto"/>
            </w:tcBorders>
            <w:shd w:val="clear" w:color="auto" w:fill="auto"/>
            <w:textDirection w:val="btLr"/>
            <w:hideMark/>
          </w:tcPr>
          <w:p w:rsidR="0011428D" w:rsidRPr="0011428D" w:rsidRDefault="0011428D" w:rsidP="0011428D">
            <w:pPr>
              <w:jc w:val="center"/>
              <w:rPr>
                <w:color w:val="000000"/>
                <w:sz w:val="16"/>
                <w:szCs w:val="16"/>
              </w:rPr>
            </w:pPr>
            <w:r w:rsidRPr="0011428D">
              <w:rPr>
                <w:color w:val="000000"/>
                <w:sz w:val="16"/>
                <w:szCs w:val="16"/>
              </w:rPr>
              <w:t xml:space="preserve">Оценка достижения плановых значений целевых показателей </w:t>
            </w:r>
          </w:p>
        </w:tc>
        <w:tc>
          <w:tcPr>
            <w:tcW w:w="111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1428D" w:rsidRPr="0011428D" w:rsidRDefault="0011428D" w:rsidP="0011428D">
            <w:pPr>
              <w:jc w:val="center"/>
              <w:rPr>
                <w:color w:val="000000"/>
                <w:sz w:val="16"/>
                <w:szCs w:val="16"/>
              </w:rPr>
            </w:pPr>
            <w:r w:rsidRPr="0011428D">
              <w:rPr>
                <w:color w:val="000000"/>
                <w:sz w:val="16"/>
                <w:szCs w:val="16"/>
              </w:rPr>
              <w:t>оценка эффективности реализации программы</w:t>
            </w:r>
          </w:p>
        </w:tc>
      </w:tr>
      <w:tr w:rsidR="0011428D" w:rsidRPr="0011428D" w:rsidTr="0011428D">
        <w:trPr>
          <w:trHeight w:val="555"/>
        </w:trPr>
        <w:tc>
          <w:tcPr>
            <w:tcW w:w="546" w:type="dxa"/>
            <w:vMerge/>
            <w:tcBorders>
              <w:top w:val="single" w:sz="4" w:space="0" w:color="000000"/>
              <w:left w:val="single" w:sz="4" w:space="0" w:color="000000"/>
              <w:bottom w:val="single" w:sz="4" w:space="0" w:color="000000"/>
              <w:right w:val="single" w:sz="4" w:space="0" w:color="000000"/>
            </w:tcBorders>
            <w:vAlign w:val="center"/>
            <w:hideMark/>
          </w:tcPr>
          <w:p w:rsidR="0011428D" w:rsidRPr="0011428D" w:rsidRDefault="0011428D" w:rsidP="0011428D">
            <w:pPr>
              <w:rPr>
                <w:color w:val="000000"/>
                <w:sz w:val="16"/>
                <w:szCs w:val="16"/>
              </w:rPr>
            </w:pPr>
          </w:p>
        </w:tc>
        <w:tc>
          <w:tcPr>
            <w:tcW w:w="1722" w:type="dxa"/>
            <w:vMerge/>
            <w:tcBorders>
              <w:top w:val="single" w:sz="4" w:space="0" w:color="000000"/>
              <w:left w:val="single" w:sz="4" w:space="0" w:color="000000"/>
              <w:bottom w:val="single" w:sz="4" w:space="0" w:color="000000"/>
              <w:right w:val="single" w:sz="4" w:space="0" w:color="000000"/>
            </w:tcBorders>
            <w:vAlign w:val="center"/>
            <w:hideMark/>
          </w:tcPr>
          <w:p w:rsidR="0011428D" w:rsidRPr="0011428D" w:rsidRDefault="0011428D" w:rsidP="0011428D">
            <w:pPr>
              <w:rPr>
                <w:color w:val="000000"/>
                <w:sz w:val="16"/>
                <w:szCs w:val="16"/>
              </w:rPr>
            </w:pPr>
          </w:p>
        </w:tc>
        <w:tc>
          <w:tcPr>
            <w:tcW w:w="1827" w:type="dxa"/>
            <w:gridSpan w:val="3"/>
            <w:tcBorders>
              <w:top w:val="single" w:sz="4" w:space="0" w:color="000000"/>
              <w:left w:val="nil"/>
              <w:bottom w:val="single" w:sz="4" w:space="0" w:color="000000"/>
              <w:right w:val="single" w:sz="4" w:space="0" w:color="000000"/>
            </w:tcBorders>
            <w:shd w:val="clear" w:color="auto" w:fill="auto"/>
            <w:hideMark/>
          </w:tcPr>
          <w:p w:rsidR="0011428D" w:rsidRPr="0011428D" w:rsidRDefault="0011428D" w:rsidP="0011428D">
            <w:pPr>
              <w:jc w:val="center"/>
              <w:rPr>
                <w:color w:val="000000"/>
                <w:sz w:val="16"/>
                <w:szCs w:val="16"/>
              </w:rPr>
            </w:pPr>
            <w:r w:rsidRPr="0011428D">
              <w:rPr>
                <w:color w:val="000000"/>
                <w:sz w:val="16"/>
                <w:szCs w:val="16"/>
              </w:rPr>
              <w:t>ВСЕГО</w:t>
            </w:r>
          </w:p>
        </w:tc>
        <w:tc>
          <w:tcPr>
            <w:tcW w:w="1657" w:type="dxa"/>
            <w:gridSpan w:val="3"/>
            <w:tcBorders>
              <w:top w:val="single" w:sz="4" w:space="0" w:color="000000"/>
              <w:left w:val="nil"/>
              <w:bottom w:val="single" w:sz="4" w:space="0" w:color="000000"/>
              <w:right w:val="single" w:sz="4" w:space="0" w:color="000000"/>
            </w:tcBorders>
            <w:shd w:val="clear" w:color="auto" w:fill="auto"/>
            <w:hideMark/>
          </w:tcPr>
          <w:p w:rsidR="0011428D" w:rsidRPr="0011428D" w:rsidRDefault="0011428D" w:rsidP="0011428D">
            <w:pPr>
              <w:jc w:val="center"/>
              <w:rPr>
                <w:color w:val="000000"/>
                <w:sz w:val="16"/>
                <w:szCs w:val="16"/>
              </w:rPr>
            </w:pPr>
            <w:r w:rsidRPr="0011428D">
              <w:rPr>
                <w:color w:val="000000"/>
                <w:sz w:val="16"/>
                <w:szCs w:val="16"/>
              </w:rPr>
              <w:t>Федеральный бюджет</w:t>
            </w:r>
          </w:p>
        </w:tc>
        <w:tc>
          <w:tcPr>
            <w:tcW w:w="1799" w:type="dxa"/>
            <w:gridSpan w:val="3"/>
            <w:tcBorders>
              <w:top w:val="single" w:sz="4" w:space="0" w:color="000000"/>
              <w:left w:val="nil"/>
              <w:bottom w:val="single" w:sz="4" w:space="0" w:color="000000"/>
              <w:right w:val="single" w:sz="4" w:space="0" w:color="000000"/>
            </w:tcBorders>
            <w:shd w:val="clear" w:color="auto" w:fill="auto"/>
            <w:hideMark/>
          </w:tcPr>
          <w:p w:rsidR="0011428D" w:rsidRPr="0011428D" w:rsidRDefault="0011428D" w:rsidP="0011428D">
            <w:pPr>
              <w:jc w:val="center"/>
              <w:rPr>
                <w:color w:val="000000"/>
                <w:sz w:val="16"/>
                <w:szCs w:val="16"/>
              </w:rPr>
            </w:pPr>
            <w:r w:rsidRPr="0011428D">
              <w:rPr>
                <w:color w:val="000000"/>
                <w:sz w:val="16"/>
                <w:szCs w:val="16"/>
              </w:rPr>
              <w:t>Областной бюджет</w:t>
            </w:r>
          </w:p>
        </w:tc>
        <w:tc>
          <w:tcPr>
            <w:tcW w:w="1977" w:type="dxa"/>
            <w:gridSpan w:val="3"/>
            <w:tcBorders>
              <w:top w:val="single" w:sz="4" w:space="0" w:color="000000"/>
              <w:left w:val="nil"/>
              <w:bottom w:val="single" w:sz="4" w:space="0" w:color="000000"/>
              <w:right w:val="single" w:sz="4" w:space="0" w:color="000000"/>
            </w:tcBorders>
            <w:shd w:val="clear" w:color="auto" w:fill="auto"/>
            <w:hideMark/>
          </w:tcPr>
          <w:p w:rsidR="0011428D" w:rsidRPr="0011428D" w:rsidRDefault="0011428D" w:rsidP="0011428D">
            <w:pPr>
              <w:jc w:val="center"/>
              <w:rPr>
                <w:color w:val="000000"/>
                <w:sz w:val="16"/>
                <w:szCs w:val="16"/>
              </w:rPr>
            </w:pPr>
            <w:r w:rsidRPr="0011428D">
              <w:rPr>
                <w:color w:val="000000"/>
                <w:sz w:val="16"/>
                <w:szCs w:val="16"/>
              </w:rPr>
              <w:t>Местный бюджет</w:t>
            </w:r>
          </w:p>
        </w:tc>
        <w:tc>
          <w:tcPr>
            <w:tcW w:w="1912" w:type="dxa"/>
            <w:gridSpan w:val="3"/>
            <w:tcBorders>
              <w:top w:val="single" w:sz="4" w:space="0" w:color="000000"/>
              <w:left w:val="nil"/>
              <w:bottom w:val="single" w:sz="4" w:space="0" w:color="000000"/>
              <w:right w:val="single" w:sz="4" w:space="0" w:color="000000"/>
            </w:tcBorders>
            <w:shd w:val="clear" w:color="auto" w:fill="auto"/>
            <w:hideMark/>
          </w:tcPr>
          <w:p w:rsidR="0011428D" w:rsidRPr="0011428D" w:rsidRDefault="0011428D" w:rsidP="0011428D">
            <w:pPr>
              <w:jc w:val="center"/>
              <w:rPr>
                <w:color w:val="000000"/>
                <w:sz w:val="16"/>
                <w:szCs w:val="16"/>
              </w:rPr>
            </w:pPr>
            <w:r w:rsidRPr="0011428D">
              <w:rPr>
                <w:color w:val="000000"/>
                <w:sz w:val="16"/>
                <w:szCs w:val="16"/>
              </w:rPr>
              <w:t>бюджеты с/ поселений</w:t>
            </w:r>
          </w:p>
        </w:tc>
        <w:tc>
          <w:tcPr>
            <w:tcW w:w="1781" w:type="dxa"/>
            <w:gridSpan w:val="3"/>
            <w:tcBorders>
              <w:top w:val="single" w:sz="4" w:space="0" w:color="000000"/>
              <w:left w:val="nil"/>
              <w:bottom w:val="single" w:sz="4" w:space="0" w:color="000000"/>
              <w:right w:val="single" w:sz="4" w:space="0" w:color="000000"/>
            </w:tcBorders>
            <w:shd w:val="clear" w:color="auto" w:fill="auto"/>
            <w:hideMark/>
          </w:tcPr>
          <w:p w:rsidR="0011428D" w:rsidRPr="0011428D" w:rsidRDefault="0011428D" w:rsidP="0011428D">
            <w:pPr>
              <w:jc w:val="center"/>
              <w:rPr>
                <w:color w:val="000000"/>
                <w:sz w:val="16"/>
                <w:szCs w:val="16"/>
              </w:rPr>
            </w:pPr>
            <w:proofErr w:type="spellStart"/>
            <w:r w:rsidRPr="0011428D">
              <w:rPr>
                <w:color w:val="000000"/>
                <w:sz w:val="16"/>
                <w:szCs w:val="16"/>
              </w:rPr>
              <w:t>внебюджет</w:t>
            </w:r>
            <w:proofErr w:type="spellEnd"/>
          </w:p>
        </w:tc>
        <w:tc>
          <w:tcPr>
            <w:tcW w:w="661" w:type="dxa"/>
            <w:vMerge/>
            <w:tcBorders>
              <w:top w:val="single" w:sz="4" w:space="0" w:color="000000"/>
              <w:left w:val="single" w:sz="4" w:space="0" w:color="000000"/>
              <w:bottom w:val="single" w:sz="4" w:space="0" w:color="000000"/>
              <w:right w:val="single" w:sz="4" w:space="0" w:color="000000"/>
            </w:tcBorders>
            <w:vAlign w:val="center"/>
            <w:hideMark/>
          </w:tcPr>
          <w:p w:rsidR="0011428D" w:rsidRPr="0011428D" w:rsidRDefault="0011428D" w:rsidP="0011428D">
            <w:pPr>
              <w:rPr>
                <w:color w:val="000000"/>
                <w:sz w:val="16"/>
                <w:szCs w:val="16"/>
              </w:rPr>
            </w:pPr>
          </w:p>
        </w:tc>
        <w:tc>
          <w:tcPr>
            <w:tcW w:w="459" w:type="dxa"/>
            <w:vMerge/>
            <w:tcBorders>
              <w:top w:val="single" w:sz="4" w:space="0" w:color="000000"/>
              <w:left w:val="single" w:sz="4" w:space="0" w:color="000000"/>
              <w:bottom w:val="single" w:sz="4" w:space="0" w:color="000000"/>
              <w:right w:val="single" w:sz="4" w:space="0" w:color="auto"/>
            </w:tcBorders>
            <w:vAlign w:val="center"/>
            <w:hideMark/>
          </w:tcPr>
          <w:p w:rsidR="0011428D" w:rsidRPr="0011428D" w:rsidRDefault="0011428D" w:rsidP="0011428D">
            <w:pPr>
              <w:rPr>
                <w:color w:val="000000"/>
                <w:sz w:val="16"/>
                <w:szCs w:val="16"/>
              </w:rPr>
            </w:pPr>
          </w:p>
        </w:tc>
        <w:tc>
          <w:tcPr>
            <w:tcW w:w="1110" w:type="dxa"/>
            <w:vMerge/>
            <w:tcBorders>
              <w:top w:val="single" w:sz="4" w:space="0" w:color="auto"/>
              <w:left w:val="single" w:sz="4" w:space="0" w:color="auto"/>
              <w:bottom w:val="single" w:sz="4" w:space="0" w:color="000000"/>
              <w:right w:val="single" w:sz="4" w:space="0" w:color="auto"/>
            </w:tcBorders>
            <w:vAlign w:val="center"/>
            <w:hideMark/>
          </w:tcPr>
          <w:p w:rsidR="0011428D" w:rsidRPr="0011428D" w:rsidRDefault="0011428D" w:rsidP="0011428D">
            <w:pPr>
              <w:rPr>
                <w:color w:val="000000"/>
                <w:sz w:val="16"/>
                <w:szCs w:val="16"/>
              </w:rPr>
            </w:pPr>
          </w:p>
        </w:tc>
      </w:tr>
      <w:tr w:rsidR="0011428D" w:rsidRPr="0011428D" w:rsidTr="0011428D">
        <w:trPr>
          <w:trHeight w:val="1080"/>
        </w:trPr>
        <w:tc>
          <w:tcPr>
            <w:tcW w:w="546" w:type="dxa"/>
            <w:vMerge/>
            <w:tcBorders>
              <w:top w:val="single" w:sz="4" w:space="0" w:color="000000"/>
              <w:left w:val="single" w:sz="4" w:space="0" w:color="000000"/>
              <w:bottom w:val="single" w:sz="4" w:space="0" w:color="000000"/>
              <w:right w:val="single" w:sz="4" w:space="0" w:color="000000"/>
            </w:tcBorders>
            <w:vAlign w:val="center"/>
            <w:hideMark/>
          </w:tcPr>
          <w:p w:rsidR="0011428D" w:rsidRPr="0011428D" w:rsidRDefault="0011428D" w:rsidP="0011428D">
            <w:pPr>
              <w:rPr>
                <w:color w:val="000000"/>
                <w:sz w:val="16"/>
                <w:szCs w:val="16"/>
              </w:rPr>
            </w:pPr>
          </w:p>
        </w:tc>
        <w:tc>
          <w:tcPr>
            <w:tcW w:w="1722" w:type="dxa"/>
            <w:vMerge/>
            <w:tcBorders>
              <w:top w:val="single" w:sz="4" w:space="0" w:color="000000"/>
              <w:left w:val="single" w:sz="4" w:space="0" w:color="000000"/>
              <w:bottom w:val="single" w:sz="4" w:space="0" w:color="000000"/>
              <w:right w:val="single" w:sz="4" w:space="0" w:color="000000"/>
            </w:tcBorders>
            <w:vAlign w:val="center"/>
            <w:hideMark/>
          </w:tcPr>
          <w:p w:rsidR="0011428D" w:rsidRPr="0011428D" w:rsidRDefault="0011428D" w:rsidP="0011428D">
            <w:pPr>
              <w:rPr>
                <w:color w:val="000000"/>
                <w:sz w:val="16"/>
                <w:szCs w:val="16"/>
              </w:rPr>
            </w:pPr>
          </w:p>
        </w:tc>
        <w:tc>
          <w:tcPr>
            <w:tcW w:w="567"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план</w:t>
            </w:r>
          </w:p>
        </w:tc>
        <w:tc>
          <w:tcPr>
            <w:tcW w:w="694" w:type="dxa"/>
            <w:tcBorders>
              <w:top w:val="nil"/>
              <w:left w:val="nil"/>
              <w:bottom w:val="single" w:sz="4" w:space="0" w:color="000000"/>
              <w:right w:val="single" w:sz="4" w:space="0" w:color="000000"/>
            </w:tcBorders>
            <w:shd w:val="clear" w:color="auto" w:fill="auto"/>
            <w:hideMark/>
          </w:tcPr>
          <w:p w:rsidR="0011428D" w:rsidRPr="0011428D" w:rsidRDefault="0011428D" w:rsidP="0011428D">
            <w:pPr>
              <w:jc w:val="center"/>
              <w:rPr>
                <w:color w:val="000000"/>
                <w:sz w:val="16"/>
                <w:szCs w:val="16"/>
              </w:rPr>
            </w:pPr>
            <w:r w:rsidRPr="0011428D">
              <w:rPr>
                <w:color w:val="000000"/>
                <w:sz w:val="16"/>
                <w:szCs w:val="16"/>
              </w:rPr>
              <w:t>факт</w:t>
            </w:r>
          </w:p>
        </w:tc>
        <w:tc>
          <w:tcPr>
            <w:tcW w:w="566" w:type="dxa"/>
            <w:tcBorders>
              <w:top w:val="nil"/>
              <w:left w:val="nil"/>
              <w:bottom w:val="single" w:sz="4" w:space="0" w:color="000000"/>
              <w:right w:val="single" w:sz="4" w:space="0" w:color="000000"/>
            </w:tcBorders>
            <w:shd w:val="clear" w:color="auto" w:fill="auto"/>
            <w:hideMark/>
          </w:tcPr>
          <w:p w:rsidR="0011428D" w:rsidRPr="0011428D" w:rsidRDefault="0011428D" w:rsidP="0011428D">
            <w:pPr>
              <w:jc w:val="center"/>
              <w:rPr>
                <w:color w:val="000000"/>
                <w:sz w:val="16"/>
                <w:szCs w:val="16"/>
              </w:rPr>
            </w:pPr>
            <w:r w:rsidRPr="0011428D">
              <w:rPr>
                <w:color w:val="000000"/>
                <w:sz w:val="16"/>
                <w:szCs w:val="16"/>
              </w:rPr>
              <w:t>%</w:t>
            </w:r>
          </w:p>
        </w:tc>
        <w:tc>
          <w:tcPr>
            <w:tcW w:w="766"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план</w:t>
            </w:r>
          </w:p>
        </w:tc>
        <w:tc>
          <w:tcPr>
            <w:tcW w:w="545"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факт</w:t>
            </w:r>
          </w:p>
        </w:tc>
        <w:tc>
          <w:tcPr>
            <w:tcW w:w="346"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w:t>
            </w:r>
          </w:p>
        </w:tc>
        <w:tc>
          <w:tcPr>
            <w:tcW w:w="666"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план</w:t>
            </w:r>
          </w:p>
        </w:tc>
        <w:tc>
          <w:tcPr>
            <w:tcW w:w="766"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факт</w:t>
            </w:r>
          </w:p>
        </w:tc>
        <w:tc>
          <w:tcPr>
            <w:tcW w:w="367"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w:t>
            </w:r>
          </w:p>
        </w:tc>
        <w:tc>
          <w:tcPr>
            <w:tcW w:w="766"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план</w:t>
            </w:r>
          </w:p>
        </w:tc>
        <w:tc>
          <w:tcPr>
            <w:tcW w:w="666"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факт</w:t>
            </w:r>
          </w:p>
        </w:tc>
        <w:tc>
          <w:tcPr>
            <w:tcW w:w="545"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w:t>
            </w:r>
          </w:p>
        </w:tc>
        <w:tc>
          <w:tcPr>
            <w:tcW w:w="730"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план</w:t>
            </w:r>
          </w:p>
        </w:tc>
        <w:tc>
          <w:tcPr>
            <w:tcW w:w="666"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факт</w:t>
            </w:r>
          </w:p>
        </w:tc>
        <w:tc>
          <w:tcPr>
            <w:tcW w:w="516"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w:t>
            </w:r>
          </w:p>
        </w:tc>
        <w:tc>
          <w:tcPr>
            <w:tcW w:w="666"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план</w:t>
            </w:r>
          </w:p>
        </w:tc>
        <w:tc>
          <w:tcPr>
            <w:tcW w:w="666"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факт</w:t>
            </w:r>
          </w:p>
        </w:tc>
        <w:tc>
          <w:tcPr>
            <w:tcW w:w="449"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w:t>
            </w:r>
          </w:p>
        </w:tc>
        <w:tc>
          <w:tcPr>
            <w:tcW w:w="661" w:type="dxa"/>
            <w:vMerge/>
            <w:tcBorders>
              <w:top w:val="single" w:sz="4" w:space="0" w:color="000000"/>
              <w:left w:val="single" w:sz="4" w:space="0" w:color="000000"/>
              <w:bottom w:val="single" w:sz="4" w:space="0" w:color="000000"/>
              <w:right w:val="single" w:sz="4" w:space="0" w:color="000000"/>
            </w:tcBorders>
            <w:vAlign w:val="center"/>
            <w:hideMark/>
          </w:tcPr>
          <w:p w:rsidR="0011428D" w:rsidRPr="0011428D" w:rsidRDefault="0011428D" w:rsidP="0011428D">
            <w:pPr>
              <w:rPr>
                <w:color w:val="000000"/>
                <w:sz w:val="16"/>
                <w:szCs w:val="16"/>
              </w:rPr>
            </w:pPr>
          </w:p>
        </w:tc>
        <w:tc>
          <w:tcPr>
            <w:tcW w:w="459" w:type="dxa"/>
            <w:vMerge/>
            <w:tcBorders>
              <w:top w:val="single" w:sz="4" w:space="0" w:color="000000"/>
              <w:left w:val="single" w:sz="4" w:space="0" w:color="000000"/>
              <w:bottom w:val="single" w:sz="4" w:space="0" w:color="000000"/>
              <w:right w:val="single" w:sz="4" w:space="0" w:color="auto"/>
            </w:tcBorders>
            <w:vAlign w:val="center"/>
            <w:hideMark/>
          </w:tcPr>
          <w:p w:rsidR="0011428D" w:rsidRPr="0011428D" w:rsidRDefault="0011428D" w:rsidP="0011428D">
            <w:pPr>
              <w:rPr>
                <w:color w:val="000000"/>
                <w:sz w:val="16"/>
                <w:szCs w:val="16"/>
              </w:rPr>
            </w:pPr>
          </w:p>
        </w:tc>
        <w:tc>
          <w:tcPr>
            <w:tcW w:w="1110" w:type="dxa"/>
            <w:vMerge/>
            <w:tcBorders>
              <w:top w:val="single" w:sz="4" w:space="0" w:color="auto"/>
              <w:left w:val="single" w:sz="4" w:space="0" w:color="auto"/>
              <w:bottom w:val="single" w:sz="4" w:space="0" w:color="000000"/>
              <w:right w:val="single" w:sz="4" w:space="0" w:color="auto"/>
            </w:tcBorders>
            <w:vAlign w:val="center"/>
            <w:hideMark/>
          </w:tcPr>
          <w:p w:rsidR="0011428D" w:rsidRPr="0011428D" w:rsidRDefault="0011428D" w:rsidP="0011428D">
            <w:pPr>
              <w:rPr>
                <w:color w:val="000000"/>
                <w:sz w:val="16"/>
                <w:szCs w:val="16"/>
              </w:rPr>
            </w:pPr>
          </w:p>
        </w:tc>
      </w:tr>
      <w:tr w:rsidR="0011428D" w:rsidRPr="0011428D" w:rsidTr="0011428D">
        <w:trPr>
          <w:cantSplit/>
          <w:trHeight w:val="2355"/>
        </w:trPr>
        <w:tc>
          <w:tcPr>
            <w:tcW w:w="546" w:type="dxa"/>
            <w:tcBorders>
              <w:top w:val="nil"/>
              <w:left w:val="single" w:sz="4" w:space="0" w:color="000000"/>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1.</w:t>
            </w:r>
          </w:p>
        </w:tc>
        <w:tc>
          <w:tcPr>
            <w:tcW w:w="1722"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"Устойчивое развитие сельских территорий  Островского муниципального  района на 2014 - 2017 годы и на период до 2020 года"</w:t>
            </w:r>
          </w:p>
        </w:tc>
        <w:tc>
          <w:tcPr>
            <w:tcW w:w="5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2456,9</w:t>
            </w:r>
          </w:p>
        </w:tc>
        <w:tc>
          <w:tcPr>
            <w:tcW w:w="694"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2456,9</w:t>
            </w:r>
          </w:p>
        </w:tc>
        <w:tc>
          <w:tcPr>
            <w:tcW w:w="5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557,1</w:t>
            </w:r>
          </w:p>
        </w:tc>
        <w:tc>
          <w:tcPr>
            <w:tcW w:w="545"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557,1</w:t>
            </w:r>
          </w:p>
        </w:tc>
        <w:tc>
          <w:tcPr>
            <w:tcW w:w="34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901,8</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901,8</w:t>
            </w:r>
          </w:p>
        </w:tc>
        <w:tc>
          <w:tcPr>
            <w:tcW w:w="3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ind w:left="-166" w:right="-101"/>
              <w:jc w:val="right"/>
              <w:rPr>
                <w:color w:val="000000"/>
                <w:sz w:val="16"/>
                <w:szCs w:val="16"/>
              </w:rPr>
            </w:pPr>
            <w:r w:rsidRPr="0011428D">
              <w:rPr>
                <w:color w:val="000000"/>
                <w:sz w:val="16"/>
                <w:szCs w:val="16"/>
              </w:rPr>
              <w:t>100</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243,2</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243,2</w:t>
            </w:r>
          </w:p>
        </w:tc>
        <w:tc>
          <w:tcPr>
            <w:tcW w:w="545"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30"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51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754,8</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754,8</w:t>
            </w:r>
          </w:p>
        </w:tc>
        <w:tc>
          <w:tcPr>
            <w:tcW w:w="449"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ind w:left="-84"/>
              <w:jc w:val="right"/>
              <w:rPr>
                <w:color w:val="000000"/>
                <w:sz w:val="16"/>
                <w:szCs w:val="16"/>
              </w:rPr>
            </w:pPr>
            <w:r w:rsidRPr="0011428D">
              <w:rPr>
                <w:color w:val="000000"/>
                <w:sz w:val="16"/>
                <w:szCs w:val="16"/>
              </w:rPr>
              <w:t>100</w:t>
            </w:r>
          </w:p>
        </w:tc>
        <w:tc>
          <w:tcPr>
            <w:tcW w:w="661" w:type="dxa"/>
            <w:tcBorders>
              <w:top w:val="nil"/>
              <w:left w:val="nil"/>
              <w:bottom w:val="single" w:sz="4" w:space="0" w:color="000000"/>
              <w:right w:val="single" w:sz="4" w:space="0" w:color="000000"/>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полное финансирование</w:t>
            </w:r>
          </w:p>
        </w:tc>
        <w:tc>
          <w:tcPr>
            <w:tcW w:w="459" w:type="dxa"/>
            <w:tcBorders>
              <w:top w:val="nil"/>
              <w:left w:val="nil"/>
              <w:bottom w:val="single" w:sz="4" w:space="0" w:color="000000"/>
              <w:right w:val="nil"/>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высокая</w:t>
            </w:r>
          </w:p>
        </w:tc>
        <w:tc>
          <w:tcPr>
            <w:tcW w:w="1110" w:type="dxa"/>
            <w:tcBorders>
              <w:top w:val="nil"/>
              <w:left w:val="single" w:sz="4" w:space="0" w:color="auto"/>
              <w:bottom w:val="single" w:sz="4" w:space="0" w:color="auto"/>
              <w:right w:val="single" w:sz="4" w:space="0" w:color="auto"/>
            </w:tcBorders>
            <w:shd w:val="clear" w:color="auto" w:fill="auto"/>
            <w:textDirection w:val="btLr"/>
            <w:hideMark/>
          </w:tcPr>
          <w:p w:rsidR="0011428D" w:rsidRPr="0011428D" w:rsidRDefault="0011428D" w:rsidP="0011428D">
            <w:pPr>
              <w:ind w:left="113" w:right="113"/>
              <w:jc w:val="center"/>
              <w:rPr>
                <w:color w:val="000000"/>
                <w:sz w:val="16"/>
                <w:szCs w:val="16"/>
              </w:rPr>
            </w:pPr>
            <w:r w:rsidRPr="0011428D">
              <w:rPr>
                <w:color w:val="000000"/>
                <w:sz w:val="16"/>
                <w:szCs w:val="16"/>
              </w:rPr>
              <w:t>высокая</w:t>
            </w:r>
          </w:p>
        </w:tc>
      </w:tr>
      <w:tr w:rsidR="0011428D" w:rsidRPr="0011428D" w:rsidTr="0011428D">
        <w:trPr>
          <w:cantSplit/>
          <w:trHeight w:val="3195"/>
        </w:trPr>
        <w:tc>
          <w:tcPr>
            <w:tcW w:w="546" w:type="dxa"/>
            <w:tcBorders>
              <w:top w:val="nil"/>
              <w:left w:val="single" w:sz="4" w:space="0" w:color="000000"/>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2.</w:t>
            </w:r>
          </w:p>
        </w:tc>
        <w:tc>
          <w:tcPr>
            <w:tcW w:w="1722"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«Развитие экономического потенциала и формирование благоприятного инвестиционного климата, развитие предпринимательства в Островском муниципальном районе на 2015-2017годы»</w:t>
            </w:r>
          </w:p>
        </w:tc>
        <w:tc>
          <w:tcPr>
            <w:tcW w:w="5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266</w:t>
            </w:r>
          </w:p>
        </w:tc>
        <w:tc>
          <w:tcPr>
            <w:tcW w:w="694"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55</w:t>
            </w:r>
          </w:p>
        </w:tc>
        <w:tc>
          <w:tcPr>
            <w:tcW w:w="5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20,7</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545"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34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3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266</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55</w:t>
            </w:r>
          </w:p>
        </w:tc>
        <w:tc>
          <w:tcPr>
            <w:tcW w:w="545"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ind w:left="-130"/>
              <w:jc w:val="right"/>
              <w:rPr>
                <w:color w:val="000000"/>
                <w:sz w:val="16"/>
                <w:szCs w:val="16"/>
              </w:rPr>
            </w:pPr>
            <w:r w:rsidRPr="0011428D">
              <w:rPr>
                <w:color w:val="000000"/>
                <w:sz w:val="16"/>
                <w:szCs w:val="16"/>
              </w:rPr>
              <w:t>20,68</w:t>
            </w:r>
          </w:p>
        </w:tc>
        <w:tc>
          <w:tcPr>
            <w:tcW w:w="730"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51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449"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1" w:type="dxa"/>
            <w:tcBorders>
              <w:top w:val="nil"/>
              <w:left w:val="nil"/>
              <w:bottom w:val="single" w:sz="4" w:space="0" w:color="000000"/>
              <w:right w:val="single" w:sz="4" w:space="0" w:color="000000"/>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существенное недофинансирование</w:t>
            </w:r>
          </w:p>
        </w:tc>
        <w:tc>
          <w:tcPr>
            <w:tcW w:w="459" w:type="dxa"/>
            <w:tcBorders>
              <w:top w:val="nil"/>
              <w:left w:val="nil"/>
              <w:bottom w:val="single" w:sz="4" w:space="0" w:color="000000"/>
              <w:right w:val="nil"/>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средняя</w:t>
            </w:r>
          </w:p>
        </w:tc>
        <w:tc>
          <w:tcPr>
            <w:tcW w:w="1110" w:type="dxa"/>
            <w:tcBorders>
              <w:top w:val="nil"/>
              <w:left w:val="single" w:sz="4" w:space="0" w:color="auto"/>
              <w:bottom w:val="single" w:sz="4" w:space="0" w:color="auto"/>
              <w:right w:val="single" w:sz="4" w:space="0" w:color="auto"/>
            </w:tcBorders>
            <w:shd w:val="clear" w:color="auto" w:fill="auto"/>
            <w:textDirection w:val="btLr"/>
            <w:hideMark/>
          </w:tcPr>
          <w:p w:rsidR="0011428D" w:rsidRPr="0011428D" w:rsidRDefault="0011428D" w:rsidP="0011428D">
            <w:pPr>
              <w:ind w:left="113" w:right="113"/>
              <w:jc w:val="center"/>
              <w:rPr>
                <w:color w:val="000000"/>
                <w:sz w:val="16"/>
                <w:szCs w:val="16"/>
              </w:rPr>
            </w:pPr>
            <w:r w:rsidRPr="0011428D">
              <w:rPr>
                <w:color w:val="000000"/>
                <w:sz w:val="16"/>
                <w:szCs w:val="16"/>
              </w:rPr>
              <w:t>средняя</w:t>
            </w:r>
          </w:p>
        </w:tc>
      </w:tr>
      <w:tr w:rsidR="0011428D" w:rsidRPr="0011428D" w:rsidTr="0011428D">
        <w:trPr>
          <w:cantSplit/>
          <w:trHeight w:val="2259"/>
        </w:trPr>
        <w:tc>
          <w:tcPr>
            <w:tcW w:w="546" w:type="dxa"/>
            <w:tcBorders>
              <w:top w:val="nil"/>
              <w:left w:val="single" w:sz="4" w:space="0" w:color="000000"/>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lastRenderedPageBreak/>
              <w:t>2.1.</w:t>
            </w:r>
          </w:p>
        </w:tc>
        <w:tc>
          <w:tcPr>
            <w:tcW w:w="1722"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«Повышение инвестиционной привлекательности Островского муниципального района на 2015-2017 годы»</w:t>
            </w:r>
          </w:p>
        </w:tc>
        <w:tc>
          <w:tcPr>
            <w:tcW w:w="5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211</w:t>
            </w:r>
          </w:p>
        </w:tc>
        <w:tc>
          <w:tcPr>
            <w:tcW w:w="694"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0</w:t>
            </w:r>
          </w:p>
        </w:tc>
        <w:tc>
          <w:tcPr>
            <w:tcW w:w="5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0</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545"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34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367"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545"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730"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211</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0</w:t>
            </w:r>
          </w:p>
        </w:tc>
        <w:tc>
          <w:tcPr>
            <w:tcW w:w="51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0</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449"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661" w:type="dxa"/>
            <w:tcBorders>
              <w:top w:val="nil"/>
              <w:left w:val="nil"/>
              <w:bottom w:val="single" w:sz="4" w:space="0" w:color="000000"/>
              <w:right w:val="single" w:sz="4" w:space="0" w:color="000000"/>
            </w:tcBorders>
            <w:shd w:val="clear" w:color="auto" w:fill="auto"/>
            <w:noWrap/>
            <w:textDirection w:val="btLr"/>
            <w:vAlign w:val="bottom"/>
            <w:hideMark/>
          </w:tcPr>
          <w:p w:rsidR="0011428D" w:rsidRPr="0011428D" w:rsidRDefault="0011428D" w:rsidP="0011428D">
            <w:pPr>
              <w:jc w:val="center"/>
              <w:rPr>
                <w:color w:val="000000"/>
                <w:sz w:val="16"/>
                <w:szCs w:val="16"/>
              </w:rPr>
            </w:pPr>
          </w:p>
        </w:tc>
        <w:tc>
          <w:tcPr>
            <w:tcW w:w="459" w:type="dxa"/>
            <w:tcBorders>
              <w:top w:val="nil"/>
              <w:left w:val="nil"/>
              <w:bottom w:val="single" w:sz="4" w:space="0" w:color="000000"/>
              <w:right w:val="nil"/>
            </w:tcBorders>
            <w:shd w:val="clear" w:color="auto" w:fill="auto"/>
            <w:textDirection w:val="btLr"/>
            <w:vAlign w:val="bottom"/>
            <w:hideMark/>
          </w:tcPr>
          <w:p w:rsidR="0011428D" w:rsidRPr="0011428D" w:rsidRDefault="0011428D" w:rsidP="0011428D">
            <w:pPr>
              <w:jc w:val="center"/>
              <w:rPr>
                <w:color w:val="000000"/>
                <w:sz w:val="16"/>
                <w:szCs w:val="16"/>
              </w:rPr>
            </w:pPr>
          </w:p>
        </w:tc>
        <w:tc>
          <w:tcPr>
            <w:tcW w:w="1110" w:type="dxa"/>
            <w:tcBorders>
              <w:top w:val="nil"/>
              <w:left w:val="single" w:sz="4" w:space="0" w:color="auto"/>
              <w:bottom w:val="single" w:sz="4" w:space="0" w:color="auto"/>
              <w:right w:val="single" w:sz="4" w:space="0" w:color="auto"/>
            </w:tcBorders>
            <w:shd w:val="clear" w:color="auto" w:fill="auto"/>
            <w:textDirection w:val="btLr"/>
            <w:hideMark/>
          </w:tcPr>
          <w:p w:rsidR="0011428D" w:rsidRPr="0011428D" w:rsidRDefault="0011428D" w:rsidP="0011428D">
            <w:pPr>
              <w:ind w:left="113" w:right="113"/>
              <w:jc w:val="center"/>
              <w:rPr>
                <w:color w:val="000000"/>
                <w:sz w:val="16"/>
                <w:szCs w:val="16"/>
              </w:rPr>
            </w:pPr>
            <w:r w:rsidRPr="0011428D">
              <w:rPr>
                <w:color w:val="000000"/>
                <w:sz w:val="16"/>
                <w:szCs w:val="16"/>
              </w:rPr>
              <w:t>администрациями сельских поселений не выполнили обязательства по контрактам за выполненные работы</w:t>
            </w:r>
          </w:p>
        </w:tc>
      </w:tr>
      <w:tr w:rsidR="0011428D" w:rsidRPr="0011428D" w:rsidTr="0011428D">
        <w:trPr>
          <w:cantSplit/>
          <w:trHeight w:val="2595"/>
        </w:trPr>
        <w:tc>
          <w:tcPr>
            <w:tcW w:w="546" w:type="dxa"/>
            <w:tcBorders>
              <w:top w:val="nil"/>
              <w:left w:val="single" w:sz="4" w:space="0" w:color="000000"/>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2.2.</w:t>
            </w:r>
          </w:p>
        </w:tc>
        <w:tc>
          <w:tcPr>
            <w:tcW w:w="1722"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«Развитие малого и среднего предпринимательства на территории Островского муниципального района на 2015-2017 годы»</w:t>
            </w:r>
          </w:p>
        </w:tc>
        <w:tc>
          <w:tcPr>
            <w:tcW w:w="5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55</w:t>
            </w:r>
          </w:p>
        </w:tc>
        <w:tc>
          <w:tcPr>
            <w:tcW w:w="694"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55</w:t>
            </w:r>
          </w:p>
        </w:tc>
        <w:tc>
          <w:tcPr>
            <w:tcW w:w="5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545"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34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367"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55</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55</w:t>
            </w:r>
          </w:p>
        </w:tc>
        <w:tc>
          <w:tcPr>
            <w:tcW w:w="545"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30"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51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449"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1" w:type="dxa"/>
            <w:tcBorders>
              <w:top w:val="nil"/>
              <w:left w:val="nil"/>
              <w:bottom w:val="single" w:sz="4" w:space="0" w:color="000000"/>
              <w:right w:val="single" w:sz="4" w:space="0" w:color="000000"/>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полное финансирование</w:t>
            </w:r>
          </w:p>
        </w:tc>
        <w:tc>
          <w:tcPr>
            <w:tcW w:w="459" w:type="dxa"/>
            <w:tcBorders>
              <w:top w:val="nil"/>
              <w:left w:val="nil"/>
              <w:bottom w:val="single" w:sz="4" w:space="0" w:color="000000"/>
              <w:right w:val="nil"/>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средняя</w:t>
            </w:r>
          </w:p>
        </w:tc>
        <w:tc>
          <w:tcPr>
            <w:tcW w:w="1110" w:type="dxa"/>
            <w:tcBorders>
              <w:top w:val="nil"/>
              <w:left w:val="single" w:sz="4" w:space="0" w:color="auto"/>
              <w:bottom w:val="single" w:sz="4" w:space="0" w:color="auto"/>
              <w:right w:val="single" w:sz="4" w:space="0" w:color="auto"/>
            </w:tcBorders>
            <w:shd w:val="clear" w:color="auto" w:fill="auto"/>
            <w:textDirection w:val="btLr"/>
            <w:hideMark/>
          </w:tcPr>
          <w:p w:rsidR="0011428D" w:rsidRPr="0011428D" w:rsidRDefault="0011428D" w:rsidP="0011428D">
            <w:pPr>
              <w:ind w:left="113" w:right="113"/>
              <w:jc w:val="center"/>
              <w:rPr>
                <w:color w:val="000000"/>
                <w:sz w:val="16"/>
                <w:szCs w:val="16"/>
              </w:rPr>
            </w:pPr>
            <w:r w:rsidRPr="0011428D">
              <w:rPr>
                <w:color w:val="000000"/>
                <w:sz w:val="16"/>
                <w:szCs w:val="16"/>
              </w:rPr>
              <w:t>средняя</w:t>
            </w:r>
          </w:p>
        </w:tc>
      </w:tr>
      <w:tr w:rsidR="0011428D" w:rsidRPr="0011428D" w:rsidTr="0011428D">
        <w:trPr>
          <w:cantSplit/>
          <w:trHeight w:val="1815"/>
        </w:trPr>
        <w:tc>
          <w:tcPr>
            <w:tcW w:w="546" w:type="dxa"/>
            <w:tcBorders>
              <w:top w:val="nil"/>
              <w:left w:val="single" w:sz="4" w:space="0" w:color="000000"/>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3.</w:t>
            </w:r>
          </w:p>
        </w:tc>
        <w:tc>
          <w:tcPr>
            <w:tcW w:w="1722"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«Развитие системы образования Островского муниципального района на 2015-2017годы»</w:t>
            </w:r>
          </w:p>
        </w:tc>
        <w:tc>
          <w:tcPr>
            <w:tcW w:w="5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6282</w:t>
            </w:r>
          </w:p>
        </w:tc>
        <w:tc>
          <w:tcPr>
            <w:tcW w:w="694"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6253</w:t>
            </w:r>
          </w:p>
        </w:tc>
        <w:tc>
          <w:tcPr>
            <w:tcW w:w="566"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99,5</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747</w:t>
            </w:r>
          </w:p>
        </w:tc>
        <w:tc>
          <w:tcPr>
            <w:tcW w:w="545"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747</w:t>
            </w:r>
          </w:p>
        </w:tc>
        <w:tc>
          <w:tcPr>
            <w:tcW w:w="346"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1222</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1221,8</w:t>
            </w:r>
          </w:p>
        </w:tc>
        <w:tc>
          <w:tcPr>
            <w:tcW w:w="3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ind w:left="-166" w:right="-108"/>
              <w:jc w:val="right"/>
              <w:rPr>
                <w:color w:val="000000"/>
                <w:sz w:val="16"/>
                <w:szCs w:val="16"/>
              </w:rPr>
            </w:pPr>
            <w:r w:rsidRPr="0011428D">
              <w:rPr>
                <w:color w:val="000000"/>
                <w:sz w:val="16"/>
                <w:szCs w:val="16"/>
              </w:rPr>
              <w:t>100</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4298,6</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4270</w:t>
            </w:r>
          </w:p>
        </w:tc>
        <w:tc>
          <w:tcPr>
            <w:tcW w:w="545"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ind w:left="-122" w:right="-116"/>
              <w:jc w:val="right"/>
              <w:rPr>
                <w:color w:val="000000"/>
                <w:sz w:val="16"/>
                <w:szCs w:val="16"/>
              </w:rPr>
            </w:pPr>
            <w:r w:rsidRPr="0011428D">
              <w:rPr>
                <w:color w:val="000000"/>
                <w:sz w:val="16"/>
                <w:szCs w:val="16"/>
              </w:rPr>
              <w:t>99,33</w:t>
            </w:r>
          </w:p>
        </w:tc>
        <w:tc>
          <w:tcPr>
            <w:tcW w:w="730"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51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14,6</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14,6</w:t>
            </w:r>
          </w:p>
        </w:tc>
        <w:tc>
          <w:tcPr>
            <w:tcW w:w="449"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ind w:left="-84"/>
              <w:jc w:val="right"/>
              <w:rPr>
                <w:color w:val="000000"/>
                <w:sz w:val="16"/>
                <w:szCs w:val="16"/>
              </w:rPr>
            </w:pPr>
            <w:r w:rsidRPr="0011428D">
              <w:rPr>
                <w:color w:val="000000"/>
                <w:sz w:val="16"/>
                <w:szCs w:val="16"/>
              </w:rPr>
              <w:t>100</w:t>
            </w:r>
          </w:p>
        </w:tc>
        <w:tc>
          <w:tcPr>
            <w:tcW w:w="661" w:type="dxa"/>
            <w:tcBorders>
              <w:top w:val="nil"/>
              <w:left w:val="nil"/>
              <w:bottom w:val="single" w:sz="4" w:space="0" w:color="000000"/>
              <w:right w:val="single" w:sz="4" w:space="0" w:color="000000"/>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полное финансирование</w:t>
            </w:r>
          </w:p>
        </w:tc>
        <w:tc>
          <w:tcPr>
            <w:tcW w:w="459" w:type="dxa"/>
            <w:tcBorders>
              <w:top w:val="nil"/>
              <w:left w:val="nil"/>
              <w:bottom w:val="single" w:sz="4" w:space="0" w:color="000000"/>
              <w:right w:val="nil"/>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высокая</w:t>
            </w:r>
          </w:p>
        </w:tc>
        <w:tc>
          <w:tcPr>
            <w:tcW w:w="1110" w:type="dxa"/>
            <w:tcBorders>
              <w:top w:val="nil"/>
              <w:left w:val="single" w:sz="4" w:space="0" w:color="auto"/>
              <w:bottom w:val="single" w:sz="4" w:space="0" w:color="auto"/>
              <w:right w:val="single" w:sz="4" w:space="0" w:color="auto"/>
            </w:tcBorders>
            <w:shd w:val="clear" w:color="auto" w:fill="auto"/>
            <w:textDirection w:val="btLr"/>
            <w:hideMark/>
          </w:tcPr>
          <w:p w:rsidR="0011428D" w:rsidRPr="0011428D" w:rsidRDefault="0011428D" w:rsidP="0011428D">
            <w:pPr>
              <w:ind w:left="113" w:right="113"/>
              <w:jc w:val="center"/>
              <w:rPr>
                <w:color w:val="000000"/>
                <w:sz w:val="16"/>
                <w:szCs w:val="16"/>
              </w:rPr>
            </w:pPr>
            <w:r w:rsidRPr="0011428D">
              <w:rPr>
                <w:color w:val="000000"/>
                <w:sz w:val="16"/>
                <w:szCs w:val="16"/>
              </w:rPr>
              <w:t>высокая</w:t>
            </w:r>
          </w:p>
        </w:tc>
      </w:tr>
      <w:tr w:rsidR="0011428D" w:rsidRPr="0011428D" w:rsidTr="0011428D">
        <w:trPr>
          <w:cantSplit/>
          <w:trHeight w:val="1680"/>
        </w:trPr>
        <w:tc>
          <w:tcPr>
            <w:tcW w:w="546" w:type="dxa"/>
            <w:tcBorders>
              <w:top w:val="nil"/>
              <w:left w:val="single" w:sz="4" w:space="0" w:color="000000"/>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4.</w:t>
            </w:r>
          </w:p>
        </w:tc>
        <w:tc>
          <w:tcPr>
            <w:tcW w:w="1722" w:type="dxa"/>
            <w:tcBorders>
              <w:top w:val="nil"/>
              <w:left w:val="nil"/>
              <w:bottom w:val="nil"/>
              <w:right w:val="nil"/>
            </w:tcBorders>
            <w:shd w:val="clear" w:color="auto" w:fill="auto"/>
            <w:hideMark/>
          </w:tcPr>
          <w:p w:rsidR="0011428D" w:rsidRPr="0011428D" w:rsidRDefault="0011428D" w:rsidP="0011428D">
            <w:pPr>
              <w:rPr>
                <w:color w:val="000000"/>
                <w:sz w:val="16"/>
                <w:szCs w:val="16"/>
              </w:rPr>
            </w:pPr>
            <w:r w:rsidRPr="0011428D">
              <w:rPr>
                <w:color w:val="000000"/>
                <w:sz w:val="16"/>
                <w:szCs w:val="16"/>
              </w:rPr>
              <w:t>«Доступная среда» Островского муниципального района на 2015-2017годы»</w:t>
            </w:r>
          </w:p>
        </w:tc>
        <w:tc>
          <w:tcPr>
            <w:tcW w:w="567" w:type="dxa"/>
            <w:tcBorders>
              <w:top w:val="nil"/>
              <w:left w:val="single" w:sz="4" w:space="0" w:color="000000"/>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610,01</w:t>
            </w:r>
          </w:p>
        </w:tc>
        <w:tc>
          <w:tcPr>
            <w:tcW w:w="694"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610,01</w:t>
            </w:r>
          </w:p>
        </w:tc>
        <w:tc>
          <w:tcPr>
            <w:tcW w:w="5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441,8</w:t>
            </w:r>
          </w:p>
        </w:tc>
        <w:tc>
          <w:tcPr>
            <w:tcW w:w="545"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441,8</w:t>
            </w:r>
          </w:p>
        </w:tc>
        <w:tc>
          <w:tcPr>
            <w:tcW w:w="34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28,2</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28,2</w:t>
            </w:r>
          </w:p>
        </w:tc>
        <w:tc>
          <w:tcPr>
            <w:tcW w:w="3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ind w:left="-166" w:right="-108"/>
              <w:jc w:val="right"/>
              <w:rPr>
                <w:color w:val="000000"/>
                <w:sz w:val="16"/>
                <w:szCs w:val="16"/>
              </w:rPr>
            </w:pPr>
            <w:r w:rsidRPr="0011428D">
              <w:rPr>
                <w:color w:val="000000"/>
                <w:sz w:val="16"/>
                <w:szCs w:val="16"/>
              </w:rPr>
              <w:t>100</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140,01</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140</w:t>
            </w:r>
          </w:p>
        </w:tc>
        <w:tc>
          <w:tcPr>
            <w:tcW w:w="545"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30"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51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449"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1" w:type="dxa"/>
            <w:tcBorders>
              <w:top w:val="nil"/>
              <w:left w:val="nil"/>
              <w:bottom w:val="single" w:sz="4" w:space="0" w:color="000000"/>
              <w:right w:val="single" w:sz="4" w:space="0" w:color="000000"/>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полное финансирование</w:t>
            </w:r>
          </w:p>
        </w:tc>
        <w:tc>
          <w:tcPr>
            <w:tcW w:w="459" w:type="dxa"/>
            <w:tcBorders>
              <w:top w:val="nil"/>
              <w:left w:val="nil"/>
              <w:bottom w:val="single" w:sz="4" w:space="0" w:color="000000"/>
              <w:right w:val="nil"/>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высокая</w:t>
            </w:r>
          </w:p>
        </w:tc>
        <w:tc>
          <w:tcPr>
            <w:tcW w:w="1110" w:type="dxa"/>
            <w:tcBorders>
              <w:top w:val="nil"/>
              <w:left w:val="single" w:sz="4" w:space="0" w:color="auto"/>
              <w:bottom w:val="single" w:sz="4" w:space="0" w:color="auto"/>
              <w:right w:val="single" w:sz="4" w:space="0" w:color="auto"/>
            </w:tcBorders>
            <w:shd w:val="clear" w:color="auto" w:fill="auto"/>
            <w:textDirection w:val="btLr"/>
            <w:hideMark/>
          </w:tcPr>
          <w:p w:rsidR="0011428D" w:rsidRPr="0011428D" w:rsidRDefault="0011428D" w:rsidP="0011428D">
            <w:pPr>
              <w:ind w:left="113" w:right="113"/>
              <w:jc w:val="center"/>
              <w:rPr>
                <w:color w:val="000000"/>
                <w:sz w:val="16"/>
                <w:szCs w:val="16"/>
              </w:rPr>
            </w:pPr>
            <w:r w:rsidRPr="0011428D">
              <w:rPr>
                <w:color w:val="000000"/>
                <w:sz w:val="16"/>
                <w:szCs w:val="16"/>
              </w:rPr>
              <w:t>высокая</w:t>
            </w:r>
          </w:p>
        </w:tc>
      </w:tr>
      <w:tr w:rsidR="0011428D" w:rsidRPr="0011428D" w:rsidTr="0011428D">
        <w:trPr>
          <w:cantSplit/>
          <w:trHeight w:val="1550"/>
        </w:trPr>
        <w:tc>
          <w:tcPr>
            <w:tcW w:w="546" w:type="dxa"/>
            <w:tcBorders>
              <w:top w:val="nil"/>
              <w:left w:val="single" w:sz="4" w:space="0" w:color="000000"/>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lastRenderedPageBreak/>
              <w:t>5.</w:t>
            </w:r>
          </w:p>
        </w:tc>
        <w:tc>
          <w:tcPr>
            <w:tcW w:w="1722" w:type="dxa"/>
            <w:tcBorders>
              <w:top w:val="single" w:sz="4" w:space="0" w:color="000000"/>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«Развитие сферы культуры и спорта в Островском муниципальном районе на 2015-2017 годы»</w:t>
            </w:r>
          </w:p>
        </w:tc>
        <w:tc>
          <w:tcPr>
            <w:tcW w:w="5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2155,4</w:t>
            </w:r>
          </w:p>
        </w:tc>
        <w:tc>
          <w:tcPr>
            <w:tcW w:w="694"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2155,1</w:t>
            </w:r>
          </w:p>
        </w:tc>
        <w:tc>
          <w:tcPr>
            <w:tcW w:w="5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66" w:type="dxa"/>
            <w:tcBorders>
              <w:top w:val="nil"/>
              <w:left w:val="nil"/>
              <w:bottom w:val="nil"/>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837</w:t>
            </w:r>
          </w:p>
        </w:tc>
        <w:tc>
          <w:tcPr>
            <w:tcW w:w="545" w:type="dxa"/>
            <w:tcBorders>
              <w:top w:val="nil"/>
              <w:left w:val="nil"/>
              <w:bottom w:val="nil"/>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837</w:t>
            </w:r>
          </w:p>
        </w:tc>
        <w:tc>
          <w:tcPr>
            <w:tcW w:w="346" w:type="dxa"/>
            <w:tcBorders>
              <w:top w:val="nil"/>
              <w:left w:val="nil"/>
              <w:bottom w:val="nil"/>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666" w:type="dxa"/>
            <w:tcBorders>
              <w:top w:val="nil"/>
              <w:left w:val="nil"/>
              <w:bottom w:val="nil"/>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591,3</w:t>
            </w:r>
          </w:p>
        </w:tc>
        <w:tc>
          <w:tcPr>
            <w:tcW w:w="766" w:type="dxa"/>
            <w:tcBorders>
              <w:top w:val="nil"/>
              <w:left w:val="nil"/>
              <w:bottom w:val="nil"/>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591,25</w:t>
            </w:r>
          </w:p>
        </w:tc>
        <w:tc>
          <w:tcPr>
            <w:tcW w:w="367" w:type="dxa"/>
            <w:tcBorders>
              <w:top w:val="nil"/>
              <w:left w:val="nil"/>
              <w:bottom w:val="nil"/>
              <w:right w:val="single" w:sz="4" w:space="0" w:color="000000"/>
            </w:tcBorders>
            <w:shd w:val="clear" w:color="auto" w:fill="auto"/>
            <w:vAlign w:val="bottom"/>
            <w:hideMark/>
          </w:tcPr>
          <w:p w:rsidR="0011428D" w:rsidRPr="0011428D" w:rsidRDefault="0011428D" w:rsidP="0011428D">
            <w:pPr>
              <w:ind w:left="-166" w:right="-108"/>
              <w:jc w:val="right"/>
              <w:rPr>
                <w:color w:val="000000"/>
                <w:sz w:val="16"/>
                <w:szCs w:val="16"/>
              </w:rPr>
            </w:pPr>
            <w:r w:rsidRPr="0011428D">
              <w:rPr>
                <w:color w:val="000000"/>
                <w:sz w:val="16"/>
                <w:szCs w:val="16"/>
              </w:rPr>
              <w:t>100</w:t>
            </w:r>
          </w:p>
        </w:tc>
        <w:tc>
          <w:tcPr>
            <w:tcW w:w="766" w:type="dxa"/>
            <w:tcBorders>
              <w:top w:val="nil"/>
              <w:left w:val="nil"/>
              <w:bottom w:val="nil"/>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726,88</w:t>
            </w:r>
          </w:p>
        </w:tc>
        <w:tc>
          <w:tcPr>
            <w:tcW w:w="666" w:type="dxa"/>
            <w:tcBorders>
              <w:top w:val="nil"/>
              <w:left w:val="nil"/>
              <w:bottom w:val="nil"/>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726,9</w:t>
            </w:r>
          </w:p>
        </w:tc>
        <w:tc>
          <w:tcPr>
            <w:tcW w:w="545" w:type="dxa"/>
            <w:tcBorders>
              <w:top w:val="nil"/>
              <w:left w:val="nil"/>
              <w:bottom w:val="nil"/>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30" w:type="dxa"/>
            <w:tcBorders>
              <w:top w:val="nil"/>
              <w:left w:val="nil"/>
              <w:bottom w:val="nil"/>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nil"/>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516" w:type="dxa"/>
            <w:tcBorders>
              <w:top w:val="nil"/>
              <w:left w:val="nil"/>
              <w:bottom w:val="nil"/>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nil"/>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nil"/>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449" w:type="dxa"/>
            <w:tcBorders>
              <w:top w:val="nil"/>
              <w:left w:val="nil"/>
              <w:bottom w:val="nil"/>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1" w:type="dxa"/>
            <w:tcBorders>
              <w:top w:val="nil"/>
              <w:left w:val="nil"/>
              <w:bottom w:val="nil"/>
              <w:right w:val="single" w:sz="4" w:space="0" w:color="000000"/>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полное финансирование</w:t>
            </w:r>
          </w:p>
        </w:tc>
        <w:tc>
          <w:tcPr>
            <w:tcW w:w="459" w:type="dxa"/>
            <w:tcBorders>
              <w:top w:val="nil"/>
              <w:left w:val="nil"/>
              <w:bottom w:val="nil"/>
              <w:right w:val="nil"/>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средняя</w:t>
            </w:r>
          </w:p>
        </w:tc>
        <w:tc>
          <w:tcPr>
            <w:tcW w:w="1110" w:type="dxa"/>
            <w:tcBorders>
              <w:top w:val="nil"/>
              <w:left w:val="single" w:sz="4" w:space="0" w:color="auto"/>
              <w:bottom w:val="nil"/>
              <w:right w:val="single" w:sz="4" w:space="0" w:color="auto"/>
            </w:tcBorders>
            <w:shd w:val="clear" w:color="auto" w:fill="auto"/>
            <w:textDirection w:val="btLr"/>
            <w:hideMark/>
          </w:tcPr>
          <w:p w:rsidR="0011428D" w:rsidRPr="0011428D" w:rsidRDefault="0011428D" w:rsidP="0011428D">
            <w:pPr>
              <w:ind w:left="113" w:right="113"/>
              <w:jc w:val="center"/>
              <w:rPr>
                <w:color w:val="000000"/>
                <w:sz w:val="16"/>
                <w:szCs w:val="16"/>
              </w:rPr>
            </w:pPr>
            <w:r w:rsidRPr="0011428D">
              <w:rPr>
                <w:color w:val="000000"/>
                <w:sz w:val="16"/>
                <w:szCs w:val="16"/>
              </w:rPr>
              <w:t>средняя</w:t>
            </w:r>
          </w:p>
        </w:tc>
      </w:tr>
      <w:tr w:rsidR="0011428D" w:rsidRPr="0011428D" w:rsidTr="0011428D">
        <w:trPr>
          <w:cantSplit/>
          <w:trHeight w:val="2025"/>
        </w:trPr>
        <w:tc>
          <w:tcPr>
            <w:tcW w:w="546" w:type="dxa"/>
            <w:tcBorders>
              <w:top w:val="nil"/>
              <w:left w:val="single" w:sz="4" w:space="0" w:color="000000"/>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6.</w:t>
            </w:r>
          </w:p>
        </w:tc>
        <w:tc>
          <w:tcPr>
            <w:tcW w:w="1722"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«Повышение безопасности дорожного движения в Островском муниципальном районе в 2015-2017 годах»</w:t>
            </w:r>
          </w:p>
        </w:tc>
        <w:tc>
          <w:tcPr>
            <w:tcW w:w="5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122</w:t>
            </w:r>
          </w:p>
        </w:tc>
        <w:tc>
          <w:tcPr>
            <w:tcW w:w="694"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120</w:t>
            </w:r>
          </w:p>
        </w:tc>
        <w:tc>
          <w:tcPr>
            <w:tcW w:w="566" w:type="dxa"/>
            <w:tcBorders>
              <w:top w:val="nil"/>
              <w:left w:val="nil"/>
              <w:bottom w:val="single" w:sz="4" w:space="0" w:color="000000"/>
              <w:right w:val="nil"/>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98,4</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346"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766"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367"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ind w:left="-166" w:right="-108"/>
              <w:rPr>
                <w:color w:val="000000"/>
                <w:sz w:val="16"/>
                <w:szCs w:val="16"/>
              </w:rPr>
            </w:pPr>
            <w:r w:rsidRPr="0011428D">
              <w:rPr>
                <w:color w:val="000000"/>
                <w:sz w:val="16"/>
                <w:szCs w:val="16"/>
              </w:rPr>
              <w:t> </w:t>
            </w:r>
          </w:p>
        </w:tc>
        <w:tc>
          <w:tcPr>
            <w:tcW w:w="766"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22</w:t>
            </w:r>
          </w:p>
        </w:tc>
        <w:tc>
          <w:tcPr>
            <w:tcW w:w="666"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8</w:t>
            </w:r>
          </w:p>
        </w:tc>
        <w:tc>
          <w:tcPr>
            <w:tcW w:w="545" w:type="dxa"/>
            <w:tcBorders>
              <w:top w:val="single" w:sz="4" w:space="0" w:color="000000"/>
              <w:left w:val="nil"/>
              <w:bottom w:val="single" w:sz="4" w:space="0" w:color="auto"/>
              <w:right w:val="single" w:sz="4" w:space="0" w:color="auto"/>
            </w:tcBorders>
            <w:shd w:val="clear" w:color="auto" w:fill="auto"/>
            <w:vAlign w:val="bottom"/>
            <w:hideMark/>
          </w:tcPr>
          <w:p w:rsidR="0011428D" w:rsidRPr="0011428D" w:rsidRDefault="0011428D" w:rsidP="0011428D">
            <w:pPr>
              <w:ind w:left="-122" w:right="-116"/>
              <w:jc w:val="right"/>
              <w:rPr>
                <w:color w:val="000000"/>
                <w:sz w:val="16"/>
                <w:szCs w:val="16"/>
              </w:rPr>
            </w:pPr>
            <w:r w:rsidRPr="0011428D">
              <w:rPr>
                <w:color w:val="000000"/>
                <w:sz w:val="16"/>
                <w:szCs w:val="16"/>
              </w:rPr>
              <w:t>36,36</w:t>
            </w:r>
          </w:p>
        </w:tc>
        <w:tc>
          <w:tcPr>
            <w:tcW w:w="730" w:type="dxa"/>
            <w:tcBorders>
              <w:top w:val="single" w:sz="4" w:space="0" w:color="auto"/>
              <w:left w:val="nil"/>
              <w:bottom w:val="single" w:sz="4" w:space="0" w:color="auto"/>
              <w:right w:val="single" w:sz="4" w:space="0" w:color="auto"/>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single" w:sz="4" w:space="0" w:color="auto"/>
              <w:left w:val="nil"/>
              <w:bottom w:val="single" w:sz="4" w:space="0" w:color="auto"/>
              <w:right w:val="single" w:sz="4" w:space="0" w:color="auto"/>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516" w:type="dxa"/>
            <w:tcBorders>
              <w:top w:val="single" w:sz="4" w:space="0" w:color="auto"/>
              <w:left w:val="nil"/>
              <w:bottom w:val="single" w:sz="4" w:space="0" w:color="auto"/>
              <w:right w:val="single" w:sz="4" w:space="0" w:color="auto"/>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single" w:sz="4" w:space="0" w:color="auto"/>
              <w:left w:val="nil"/>
              <w:bottom w:val="single" w:sz="4" w:space="0" w:color="auto"/>
              <w:right w:val="single" w:sz="4" w:space="0" w:color="auto"/>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single" w:sz="4" w:space="0" w:color="auto"/>
              <w:left w:val="nil"/>
              <w:bottom w:val="single" w:sz="4" w:space="0" w:color="auto"/>
              <w:right w:val="single" w:sz="4" w:space="0" w:color="auto"/>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449" w:type="dxa"/>
            <w:tcBorders>
              <w:top w:val="single" w:sz="4" w:space="0" w:color="auto"/>
              <w:left w:val="nil"/>
              <w:bottom w:val="single" w:sz="4" w:space="0" w:color="auto"/>
              <w:right w:val="single" w:sz="4" w:space="0" w:color="auto"/>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1" w:type="dxa"/>
            <w:tcBorders>
              <w:top w:val="single" w:sz="4" w:space="0" w:color="auto"/>
              <w:left w:val="nil"/>
              <w:bottom w:val="single" w:sz="4" w:space="0" w:color="auto"/>
              <w:right w:val="single" w:sz="4" w:space="0" w:color="auto"/>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полное финансирование</w:t>
            </w:r>
          </w:p>
        </w:tc>
        <w:tc>
          <w:tcPr>
            <w:tcW w:w="459" w:type="dxa"/>
            <w:tcBorders>
              <w:top w:val="single" w:sz="4" w:space="0" w:color="auto"/>
              <w:left w:val="nil"/>
              <w:bottom w:val="single" w:sz="4" w:space="0" w:color="auto"/>
              <w:right w:val="single" w:sz="4" w:space="0" w:color="auto"/>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высокая</w:t>
            </w:r>
          </w:p>
        </w:tc>
        <w:tc>
          <w:tcPr>
            <w:tcW w:w="1110" w:type="dxa"/>
            <w:tcBorders>
              <w:top w:val="single" w:sz="4" w:space="0" w:color="auto"/>
              <w:left w:val="nil"/>
              <w:bottom w:val="single" w:sz="4" w:space="0" w:color="auto"/>
              <w:right w:val="single" w:sz="4" w:space="0" w:color="auto"/>
            </w:tcBorders>
            <w:shd w:val="clear" w:color="auto" w:fill="auto"/>
            <w:textDirection w:val="btLr"/>
            <w:hideMark/>
          </w:tcPr>
          <w:p w:rsidR="0011428D" w:rsidRPr="0011428D" w:rsidRDefault="0011428D" w:rsidP="0011428D">
            <w:pPr>
              <w:ind w:left="113" w:right="113"/>
              <w:jc w:val="center"/>
              <w:rPr>
                <w:color w:val="000000"/>
                <w:sz w:val="16"/>
                <w:szCs w:val="16"/>
              </w:rPr>
            </w:pPr>
            <w:r w:rsidRPr="0011428D">
              <w:rPr>
                <w:color w:val="000000"/>
                <w:sz w:val="16"/>
                <w:szCs w:val="16"/>
              </w:rPr>
              <w:t>высокая</w:t>
            </w:r>
          </w:p>
        </w:tc>
      </w:tr>
      <w:tr w:rsidR="0011428D" w:rsidRPr="0011428D" w:rsidTr="0011428D">
        <w:trPr>
          <w:cantSplit/>
          <w:trHeight w:val="1845"/>
        </w:trPr>
        <w:tc>
          <w:tcPr>
            <w:tcW w:w="546" w:type="dxa"/>
            <w:tcBorders>
              <w:top w:val="nil"/>
              <w:left w:val="single" w:sz="4" w:space="0" w:color="000000"/>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7.</w:t>
            </w:r>
          </w:p>
        </w:tc>
        <w:tc>
          <w:tcPr>
            <w:tcW w:w="1722" w:type="dxa"/>
            <w:tcBorders>
              <w:top w:val="nil"/>
              <w:left w:val="nil"/>
              <w:bottom w:val="single" w:sz="4" w:space="0" w:color="000000"/>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«Развитие транспортной системы Островского муниципального района на 2015-2017 гг.»</w:t>
            </w:r>
          </w:p>
        </w:tc>
        <w:tc>
          <w:tcPr>
            <w:tcW w:w="5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13648,2</w:t>
            </w:r>
          </w:p>
        </w:tc>
        <w:tc>
          <w:tcPr>
            <w:tcW w:w="694"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13648,2</w:t>
            </w:r>
          </w:p>
        </w:tc>
        <w:tc>
          <w:tcPr>
            <w:tcW w:w="5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545"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34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5300</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5300</w:t>
            </w:r>
          </w:p>
        </w:tc>
        <w:tc>
          <w:tcPr>
            <w:tcW w:w="3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ind w:left="-166" w:right="-108"/>
              <w:jc w:val="right"/>
              <w:rPr>
                <w:color w:val="000000"/>
                <w:sz w:val="16"/>
                <w:szCs w:val="16"/>
              </w:rPr>
            </w:pPr>
            <w:r w:rsidRPr="0011428D">
              <w:rPr>
                <w:color w:val="000000"/>
                <w:sz w:val="16"/>
                <w:szCs w:val="16"/>
              </w:rPr>
              <w:t>100</w:t>
            </w:r>
          </w:p>
        </w:tc>
        <w:tc>
          <w:tcPr>
            <w:tcW w:w="7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2694,1</w:t>
            </w:r>
          </w:p>
        </w:tc>
        <w:tc>
          <w:tcPr>
            <w:tcW w:w="666" w:type="dxa"/>
            <w:tcBorders>
              <w:top w:val="nil"/>
              <w:left w:val="nil"/>
              <w:bottom w:val="single" w:sz="4" w:space="0" w:color="000000"/>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2694</w:t>
            </w:r>
          </w:p>
        </w:tc>
        <w:tc>
          <w:tcPr>
            <w:tcW w:w="545" w:type="dxa"/>
            <w:tcBorders>
              <w:top w:val="nil"/>
              <w:left w:val="nil"/>
              <w:bottom w:val="single" w:sz="4" w:space="0" w:color="000000"/>
              <w:right w:val="nil"/>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30" w:type="dxa"/>
            <w:tcBorders>
              <w:top w:val="nil"/>
              <w:left w:val="single" w:sz="4" w:space="0" w:color="auto"/>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5654,1</w:t>
            </w:r>
          </w:p>
        </w:tc>
        <w:tc>
          <w:tcPr>
            <w:tcW w:w="666"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5654</w:t>
            </w:r>
          </w:p>
        </w:tc>
        <w:tc>
          <w:tcPr>
            <w:tcW w:w="516"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666" w:type="dxa"/>
            <w:tcBorders>
              <w:top w:val="nil"/>
              <w:left w:val="nil"/>
              <w:bottom w:val="nil"/>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nil"/>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449" w:type="dxa"/>
            <w:tcBorders>
              <w:top w:val="nil"/>
              <w:left w:val="nil"/>
              <w:bottom w:val="nil"/>
              <w:right w:val="single" w:sz="4" w:space="0" w:color="000000"/>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1" w:type="dxa"/>
            <w:tcBorders>
              <w:top w:val="nil"/>
              <w:left w:val="nil"/>
              <w:bottom w:val="single" w:sz="4" w:space="0" w:color="auto"/>
              <w:right w:val="single" w:sz="4" w:space="0" w:color="auto"/>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полное финансирование</w:t>
            </w:r>
          </w:p>
        </w:tc>
        <w:tc>
          <w:tcPr>
            <w:tcW w:w="459" w:type="dxa"/>
            <w:tcBorders>
              <w:top w:val="nil"/>
              <w:left w:val="nil"/>
              <w:bottom w:val="single" w:sz="4" w:space="0" w:color="auto"/>
              <w:right w:val="single" w:sz="4" w:space="0" w:color="auto"/>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высокая</w:t>
            </w:r>
          </w:p>
        </w:tc>
        <w:tc>
          <w:tcPr>
            <w:tcW w:w="1110" w:type="dxa"/>
            <w:tcBorders>
              <w:top w:val="nil"/>
              <w:left w:val="nil"/>
              <w:bottom w:val="single" w:sz="4" w:space="0" w:color="auto"/>
              <w:right w:val="single" w:sz="4" w:space="0" w:color="auto"/>
            </w:tcBorders>
            <w:shd w:val="clear" w:color="auto" w:fill="auto"/>
            <w:textDirection w:val="btLr"/>
            <w:hideMark/>
          </w:tcPr>
          <w:p w:rsidR="0011428D" w:rsidRPr="0011428D" w:rsidRDefault="0011428D" w:rsidP="0011428D">
            <w:pPr>
              <w:ind w:left="113" w:right="113"/>
              <w:jc w:val="center"/>
              <w:rPr>
                <w:color w:val="000000"/>
                <w:sz w:val="16"/>
                <w:szCs w:val="16"/>
              </w:rPr>
            </w:pPr>
            <w:r w:rsidRPr="0011428D">
              <w:rPr>
                <w:color w:val="000000"/>
                <w:sz w:val="16"/>
                <w:szCs w:val="16"/>
              </w:rPr>
              <w:t>высокая</w:t>
            </w:r>
          </w:p>
        </w:tc>
      </w:tr>
      <w:tr w:rsidR="0011428D" w:rsidRPr="0011428D" w:rsidTr="0011428D">
        <w:trPr>
          <w:cantSplit/>
          <w:trHeight w:val="1830"/>
        </w:trPr>
        <w:tc>
          <w:tcPr>
            <w:tcW w:w="546" w:type="dxa"/>
            <w:tcBorders>
              <w:top w:val="nil"/>
              <w:left w:val="single" w:sz="4" w:space="0" w:color="000000"/>
              <w:bottom w:val="nil"/>
              <w:right w:val="single" w:sz="4" w:space="0" w:color="000000"/>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8.</w:t>
            </w:r>
          </w:p>
        </w:tc>
        <w:tc>
          <w:tcPr>
            <w:tcW w:w="1722" w:type="dxa"/>
            <w:tcBorders>
              <w:top w:val="nil"/>
              <w:left w:val="nil"/>
              <w:bottom w:val="nil"/>
              <w:right w:val="single" w:sz="4" w:space="0" w:color="000000"/>
            </w:tcBorders>
            <w:shd w:val="clear" w:color="auto" w:fill="auto"/>
            <w:hideMark/>
          </w:tcPr>
          <w:p w:rsidR="0011428D" w:rsidRPr="0011428D" w:rsidRDefault="0011428D" w:rsidP="0011428D">
            <w:pPr>
              <w:rPr>
                <w:color w:val="000000"/>
                <w:sz w:val="16"/>
                <w:szCs w:val="16"/>
              </w:rPr>
            </w:pPr>
            <w:r w:rsidRPr="0011428D">
              <w:rPr>
                <w:color w:val="000000"/>
                <w:sz w:val="16"/>
                <w:szCs w:val="16"/>
              </w:rPr>
              <w:t>«Обеспечение жильем молодых семей в Островском муниципальном районе на 2015-2017 годы»</w:t>
            </w:r>
          </w:p>
        </w:tc>
        <w:tc>
          <w:tcPr>
            <w:tcW w:w="567" w:type="dxa"/>
            <w:tcBorders>
              <w:top w:val="nil"/>
              <w:left w:val="nil"/>
              <w:bottom w:val="nil"/>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4185,5</w:t>
            </w:r>
          </w:p>
        </w:tc>
        <w:tc>
          <w:tcPr>
            <w:tcW w:w="694" w:type="dxa"/>
            <w:tcBorders>
              <w:top w:val="nil"/>
              <w:left w:val="nil"/>
              <w:bottom w:val="nil"/>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4185,5</w:t>
            </w:r>
          </w:p>
        </w:tc>
        <w:tc>
          <w:tcPr>
            <w:tcW w:w="5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66" w:type="dxa"/>
            <w:tcBorders>
              <w:top w:val="nil"/>
              <w:left w:val="nil"/>
              <w:bottom w:val="nil"/>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1081,7</w:t>
            </w:r>
          </w:p>
        </w:tc>
        <w:tc>
          <w:tcPr>
            <w:tcW w:w="545" w:type="dxa"/>
            <w:tcBorders>
              <w:top w:val="nil"/>
              <w:left w:val="nil"/>
              <w:bottom w:val="nil"/>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1081,7</w:t>
            </w:r>
          </w:p>
        </w:tc>
        <w:tc>
          <w:tcPr>
            <w:tcW w:w="34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666" w:type="dxa"/>
            <w:tcBorders>
              <w:top w:val="nil"/>
              <w:left w:val="nil"/>
              <w:bottom w:val="nil"/>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199,9</w:t>
            </w:r>
          </w:p>
        </w:tc>
        <w:tc>
          <w:tcPr>
            <w:tcW w:w="766" w:type="dxa"/>
            <w:tcBorders>
              <w:top w:val="nil"/>
              <w:left w:val="nil"/>
              <w:bottom w:val="nil"/>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199,9</w:t>
            </w:r>
          </w:p>
        </w:tc>
        <w:tc>
          <w:tcPr>
            <w:tcW w:w="3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ind w:left="-166" w:right="-108"/>
              <w:jc w:val="right"/>
              <w:rPr>
                <w:color w:val="000000"/>
                <w:sz w:val="16"/>
                <w:szCs w:val="16"/>
              </w:rPr>
            </w:pPr>
            <w:r w:rsidRPr="0011428D">
              <w:rPr>
                <w:color w:val="000000"/>
                <w:sz w:val="16"/>
                <w:szCs w:val="16"/>
              </w:rPr>
              <w:t>100</w:t>
            </w:r>
          </w:p>
        </w:tc>
        <w:tc>
          <w:tcPr>
            <w:tcW w:w="766" w:type="dxa"/>
            <w:tcBorders>
              <w:top w:val="nil"/>
              <w:left w:val="nil"/>
              <w:bottom w:val="nil"/>
              <w:right w:val="single" w:sz="4" w:space="0" w:color="000000"/>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183,1</w:t>
            </w:r>
          </w:p>
        </w:tc>
        <w:tc>
          <w:tcPr>
            <w:tcW w:w="666" w:type="dxa"/>
            <w:tcBorders>
              <w:top w:val="nil"/>
              <w:left w:val="nil"/>
              <w:bottom w:val="nil"/>
              <w:right w:val="nil"/>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183,1</w:t>
            </w:r>
          </w:p>
        </w:tc>
        <w:tc>
          <w:tcPr>
            <w:tcW w:w="545" w:type="dxa"/>
            <w:tcBorders>
              <w:top w:val="nil"/>
              <w:left w:val="single" w:sz="4" w:space="0" w:color="000000"/>
              <w:bottom w:val="single" w:sz="4" w:space="0" w:color="000000"/>
              <w:right w:val="nil"/>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30" w:type="dxa"/>
            <w:tcBorders>
              <w:top w:val="nil"/>
              <w:left w:val="single" w:sz="4" w:space="0" w:color="auto"/>
              <w:bottom w:val="single" w:sz="4" w:space="0" w:color="auto"/>
              <w:right w:val="single" w:sz="4" w:space="0" w:color="auto"/>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516"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single" w:sz="4" w:space="0" w:color="auto"/>
              <w:left w:val="nil"/>
              <w:bottom w:val="nil"/>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2721</w:t>
            </w:r>
          </w:p>
        </w:tc>
        <w:tc>
          <w:tcPr>
            <w:tcW w:w="666" w:type="dxa"/>
            <w:tcBorders>
              <w:top w:val="single" w:sz="4" w:space="0" w:color="auto"/>
              <w:left w:val="nil"/>
              <w:bottom w:val="nil"/>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2721</w:t>
            </w:r>
          </w:p>
        </w:tc>
        <w:tc>
          <w:tcPr>
            <w:tcW w:w="449" w:type="dxa"/>
            <w:tcBorders>
              <w:top w:val="single" w:sz="4" w:space="0" w:color="000000"/>
              <w:left w:val="nil"/>
              <w:bottom w:val="single" w:sz="4" w:space="0" w:color="000000"/>
              <w:right w:val="single" w:sz="4" w:space="0" w:color="000000"/>
            </w:tcBorders>
            <w:shd w:val="clear" w:color="auto" w:fill="auto"/>
            <w:vAlign w:val="bottom"/>
            <w:hideMark/>
          </w:tcPr>
          <w:p w:rsidR="0011428D" w:rsidRPr="0011428D" w:rsidRDefault="0011428D" w:rsidP="0011428D">
            <w:pPr>
              <w:ind w:left="-84"/>
              <w:jc w:val="right"/>
              <w:rPr>
                <w:color w:val="000000"/>
                <w:sz w:val="16"/>
                <w:szCs w:val="16"/>
              </w:rPr>
            </w:pPr>
            <w:r w:rsidRPr="0011428D">
              <w:rPr>
                <w:color w:val="000000"/>
                <w:sz w:val="16"/>
                <w:szCs w:val="16"/>
              </w:rPr>
              <w:t>100</w:t>
            </w:r>
          </w:p>
        </w:tc>
        <w:tc>
          <w:tcPr>
            <w:tcW w:w="661" w:type="dxa"/>
            <w:tcBorders>
              <w:top w:val="nil"/>
              <w:left w:val="nil"/>
              <w:bottom w:val="single" w:sz="4" w:space="0" w:color="auto"/>
              <w:right w:val="single" w:sz="4" w:space="0" w:color="auto"/>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полное финансирование</w:t>
            </w:r>
          </w:p>
        </w:tc>
        <w:tc>
          <w:tcPr>
            <w:tcW w:w="459" w:type="dxa"/>
            <w:tcBorders>
              <w:top w:val="nil"/>
              <w:left w:val="nil"/>
              <w:bottom w:val="single" w:sz="4" w:space="0" w:color="auto"/>
              <w:right w:val="single" w:sz="4" w:space="0" w:color="auto"/>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высокая</w:t>
            </w:r>
          </w:p>
        </w:tc>
        <w:tc>
          <w:tcPr>
            <w:tcW w:w="1110" w:type="dxa"/>
            <w:tcBorders>
              <w:top w:val="nil"/>
              <w:left w:val="nil"/>
              <w:bottom w:val="single" w:sz="4" w:space="0" w:color="auto"/>
              <w:right w:val="single" w:sz="4" w:space="0" w:color="auto"/>
            </w:tcBorders>
            <w:shd w:val="clear" w:color="auto" w:fill="auto"/>
            <w:textDirection w:val="btLr"/>
            <w:hideMark/>
          </w:tcPr>
          <w:p w:rsidR="0011428D" w:rsidRPr="0011428D" w:rsidRDefault="0011428D" w:rsidP="0011428D">
            <w:pPr>
              <w:ind w:left="113" w:right="113"/>
              <w:jc w:val="center"/>
              <w:rPr>
                <w:color w:val="000000"/>
                <w:sz w:val="16"/>
                <w:szCs w:val="16"/>
              </w:rPr>
            </w:pPr>
            <w:r w:rsidRPr="0011428D">
              <w:rPr>
                <w:color w:val="000000"/>
                <w:sz w:val="16"/>
                <w:szCs w:val="16"/>
              </w:rPr>
              <w:t>высокая</w:t>
            </w:r>
          </w:p>
        </w:tc>
      </w:tr>
      <w:tr w:rsidR="0011428D" w:rsidRPr="0011428D" w:rsidTr="007D06D7">
        <w:trPr>
          <w:cantSplit/>
          <w:trHeight w:val="1779"/>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9.</w:t>
            </w:r>
          </w:p>
        </w:tc>
        <w:tc>
          <w:tcPr>
            <w:tcW w:w="1722" w:type="dxa"/>
            <w:tcBorders>
              <w:top w:val="single" w:sz="4" w:space="0" w:color="auto"/>
              <w:left w:val="nil"/>
              <w:bottom w:val="single" w:sz="4" w:space="0" w:color="auto"/>
              <w:right w:val="single" w:sz="4" w:space="0" w:color="auto"/>
            </w:tcBorders>
            <w:shd w:val="clear" w:color="auto" w:fill="auto"/>
            <w:hideMark/>
          </w:tcPr>
          <w:p w:rsidR="0011428D" w:rsidRPr="0011428D" w:rsidRDefault="0011428D" w:rsidP="0011428D">
            <w:pPr>
              <w:spacing w:after="240"/>
              <w:rPr>
                <w:color w:val="000000"/>
                <w:sz w:val="16"/>
                <w:szCs w:val="16"/>
              </w:rPr>
            </w:pPr>
            <w:r w:rsidRPr="0011428D">
              <w:rPr>
                <w:color w:val="000000"/>
                <w:sz w:val="16"/>
                <w:szCs w:val="16"/>
              </w:rPr>
              <w:t xml:space="preserve">«Профилактика правонарушений в Островском муниципальном районе </w:t>
            </w:r>
            <w:r w:rsidRPr="0011428D">
              <w:rPr>
                <w:color w:val="000000"/>
                <w:sz w:val="16"/>
                <w:szCs w:val="16"/>
              </w:rPr>
              <w:br/>
              <w:t>на 2017 - 2020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38,57</w:t>
            </w:r>
          </w:p>
        </w:tc>
        <w:tc>
          <w:tcPr>
            <w:tcW w:w="694" w:type="dxa"/>
            <w:tcBorders>
              <w:top w:val="single" w:sz="4" w:space="0" w:color="auto"/>
              <w:left w:val="nil"/>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38,57</w:t>
            </w:r>
          </w:p>
        </w:tc>
        <w:tc>
          <w:tcPr>
            <w:tcW w:w="5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66"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346"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666"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766"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367"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ind w:left="-166" w:right="-108"/>
              <w:jc w:val="center"/>
              <w:rPr>
                <w:color w:val="000000"/>
                <w:sz w:val="16"/>
                <w:szCs w:val="16"/>
              </w:rPr>
            </w:pPr>
          </w:p>
        </w:tc>
        <w:tc>
          <w:tcPr>
            <w:tcW w:w="766"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28,898</w:t>
            </w:r>
          </w:p>
        </w:tc>
        <w:tc>
          <w:tcPr>
            <w:tcW w:w="666" w:type="dxa"/>
            <w:tcBorders>
              <w:top w:val="single" w:sz="4" w:space="0" w:color="auto"/>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color w:val="000000"/>
                <w:sz w:val="16"/>
                <w:szCs w:val="16"/>
              </w:rPr>
            </w:pPr>
            <w:r w:rsidRPr="0011428D">
              <w:rPr>
                <w:color w:val="000000"/>
                <w:sz w:val="16"/>
                <w:szCs w:val="16"/>
              </w:rPr>
              <w:t>28,9</w:t>
            </w:r>
          </w:p>
        </w:tc>
        <w:tc>
          <w:tcPr>
            <w:tcW w:w="545" w:type="dxa"/>
            <w:tcBorders>
              <w:top w:val="nil"/>
              <w:left w:val="nil"/>
              <w:bottom w:val="single" w:sz="4" w:space="0" w:color="000000"/>
              <w:right w:val="nil"/>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730" w:type="dxa"/>
            <w:tcBorders>
              <w:top w:val="nil"/>
              <w:left w:val="single" w:sz="4" w:space="0" w:color="auto"/>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9,672</w:t>
            </w:r>
          </w:p>
        </w:tc>
        <w:tc>
          <w:tcPr>
            <w:tcW w:w="666"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9,672</w:t>
            </w:r>
          </w:p>
        </w:tc>
        <w:tc>
          <w:tcPr>
            <w:tcW w:w="516"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666" w:type="dxa"/>
            <w:tcBorders>
              <w:top w:val="single" w:sz="4" w:space="0" w:color="auto"/>
              <w:left w:val="nil"/>
              <w:bottom w:val="single" w:sz="4" w:space="0" w:color="auto"/>
              <w:right w:val="single" w:sz="4" w:space="0" w:color="auto"/>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666" w:type="dxa"/>
            <w:tcBorders>
              <w:top w:val="single" w:sz="4" w:space="0" w:color="auto"/>
              <w:left w:val="nil"/>
              <w:bottom w:val="single" w:sz="4" w:space="0" w:color="auto"/>
              <w:right w:val="single" w:sz="4" w:space="0" w:color="auto"/>
            </w:tcBorders>
            <w:shd w:val="clear" w:color="auto" w:fill="auto"/>
            <w:vAlign w:val="bottom"/>
            <w:hideMark/>
          </w:tcPr>
          <w:p w:rsidR="0011428D" w:rsidRPr="0011428D" w:rsidRDefault="0011428D" w:rsidP="0011428D">
            <w:pPr>
              <w:rPr>
                <w:color w:val="000000"/>
                <w:sz w:val="16"/>
                <w:szCs w:val="16"/>
              </w:rPr>
            </w:pPr>
            <w:r w:rsidRPr="0011428D">
              <w:rPr>
                <w:color w:val="000000"/>
                <w:sz w:val="16"/>
                <w:szCs w:val="16"/>
              </w:rPr>
              <w:t> </w:t>
            </w:r>
          </w:p>
        </w:tc>
        <w:tc>
          <w:tcPr>
            <w:tcW w:w="449" w:type="dxa"/>
            <w:tcBorders>
              <w:top w:val="nil"/>
              <w:left w:val="nil"/>
              <w:bottom w:val="single" w:sz="4" w:space="0" w:color="000000"/>
              <w:right w:val="nil"/>
            </w:tcBorders>
            <w:shd w:val="clear" w:color="auto" w:fill="auto"/>
            <w:vAlign w:val="bottom"/>
            <w:hideMark/>
          </w:tcPr>
          <w:p w:rsidR="0011428D" w:rsidRPr="0011428D" w:rsidRDefault="0011428D" w:rsidP="0011428D">
            <w:pPr>
              <w:rPr>
                <w:color w:val="000000"/>
                <w:sz w:val="16"/>
                <w:szCs w:val="16"/>
              </w:rPr>
            </w:pPr>
          </w:p>
        </w:tc>
        <w:tc>
          <w:tcPr>
            <w:tcW w:w="661" w:type="dxa"/>
            <w:tcBorders>
              <w:top w:val="nil"/>
              <w:left w:val="single" w:sz="4" w:space="0" w:color="auto"/>
              <w:bottom w:val="single" w:sz="4" w:space="0" w:color="auto"/>
              <w:right w:val="single" w:sz="4" w:space="0" w:color="auto"/>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полное финансирование</w:t>
            </w:r>
          </w:p>
        </w:tc>
        <w:tc>
          <w:tcPr>
            <w:tcW w:w="459" w:type="dxa"/>
            <w:tcBorders>
              <w:top w:val="nil"/>
              <w:left w:val="nil"/>
              <w:bottom w:val="single" w:sz="4" w:space="0" w:color="auto"/>
              <w:right w:val="single" w:sz="4" w:space="0" w:color="auto"/>
            </w:tcBorders>
            <w:shd w:val="clear" w:color="auto" w:fill="auto"/>
            <w:textDirection w:val="btLr"/>
            <w:vAlign w:val="bottom"/>
            <w:hideMark/>
          </w:tcPr>
          <w:p w:rsidR="0011428D" w:rsidRPr="0011428D" w:rsidRDefault="0011428D" w:rsidP="0011428D">
            <w:pPr>
              <w:jc w:val="center"/>
              <w:rPr>
                <w:color w:val="000000"/>
                <w:sz w:val="16"/>
                <w:szCs w:val="16"/>
              </w:rPr>
            </w:pPr>
            <w:r w:rsidRPr="0011428D">
              <w:rPr>
                <w:color w:val="000000"/>
                <w:sz w:val="16"/>
                <w:szCs w:val="16"/>
              </w:rPr>
              <w:t>высокая</w:t>
            </w:r>
          </w:p>
        </w:tc>
        <w:tc>
          <w:tcPr>
            <w:tcW w:w="1110" w:type="dxa"/>
            <w:tcBorders>
              <w:top w:val="nil"/>
              <w:left w:val="nil"/>
              <w:bottom w:val="single" w:sz="4" w:space="0" w:color="auto"/>
              <w:right w:val="single" w:sz="4" w:space="0" w:color="auto"/>
            </w:tcBorders>
            <w:shd w:val="clear" w:color="auto" w:fill="auto"/>
            <w:textDirection w:val="btLr"/>
            <w:hideMark/>
          </w:tcPr>
          <w:p w:rsidR="0011428D" w:rsidRPr="0011428D" w:rsidRDefault="0011428D" w:rsidP="0011428D">
            <w:pPr>
              <w:ind w:left="113" w:right="113"/>
              <w:jc w:val="center"/>
              <w:rPr>
                <w:color w:val="000000"/>
                <w:sz w:val="16"/>
                <w:szCs w:val="16"/>
              </w:rPr>
            </w:pPr>
            <w:r w:rsidRPr="0011428D">
              <w:rPr>
                <w:color w:val="000000"/>
                <w:sz w:val="16"/>
                <w:szCs w:val="16"/>
              </w:rPr>
              <w:t>высокая</w:t>
            </w:r>
          </w:p>
        </w:tc>
      </w:tr>
      <w:tr w:rsidR="0011428D" w:rsidRPr="0011428D" w:rsidTr="0011428D">
        <w:trPr>
          <w:trHeight w:val="40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rPr>
                <w:color w:val="000000"/>
                <w:sz w:val="16"/>
                <w:szCs w:val="16"/>
              </w:rPr>
            </w:pPr>
            <w:r w:rsidRPr="0011428D">
              <w:rPr>
                <w:color w:val="000000"/>
                <w:sz w:val="16"/>
                <w:szCs w:val="16"/>
              </w:rPr>
              <w:t>ИТОГО ПО ПРОГРАММАМ</w:t>
            </w:r>
          </w:p>
        </w:tc>
        <w:tc>
          <w:tcPr>
            <w:tcW w:w="567"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29764,6</w:t>
            </w:r>
          </w:p>
        </w:tc>
        <w:tc>
          <w:tcPr>
            <w:tcW w:w="694"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29522,3</w:t>
            </w:r>
          </w:p>
        </w:tc>
        <w:tc>
          <w:tcPr>
            <w:tcW w:w="56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99,2</w:t>
            </w:r>
          </w:p>
        </w:tc>
        <w:tc>
          <w:tcPr>
            <w:tcW w:w="766"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3664,6</w:t>
            </w:r>
          </w:p>
        </w:tc>
        <w:tc>
          <w:tcPr>
            <w:tcW w:w="545"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3664,6</w:t>
            </w:r>
          </w:p>
        </w:tc>
        <w:tc>
          <w:tcPr>
            <w:tcW w:w="346"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666"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8243,0</w:t>
            </w:r>
          </w:p>
        </w:tc>
        <w:tc>
          <w:tcPr>
            <w:tcW w:w="766"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8243,0</w:t>
            </w:r>
          </w:p>
        </w:tc>
        <w:tc>
          <w:tcPr>
            <w:tcW w:w="367"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ind w:left="-166" w:right="-108"/>
              <w:jc w:val="right"/>
              <w:rPr>
                <w:color w:val="000000"/>
                <w:sz w:val="16"/>
                <w:szCs w:val="16"/>
              </w:rPr>
            </w:pPr>
            <w:r w:rsidRPr="0011428D">
              <w:rPr>
                <w:color w:val="000000"/>
                <w:sz w:val="16"/>
                <w:szCs w:val="16"/>
              </w:rPr>
              <w:t>100</w:t>
            </w:r>
          </w:p>
        </w:tc>
        <w:tc>
          <w:tcPr>
            <w:tcW w:w="766"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8602,8</w:t>
            </w:r>
          </w:p>
        </w:tc>
        <w:tc>
          <w:tcPr>
            <w:tcW w:w="666"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8348,8</w:t>
            </w:r>
          </w:p>
        </w:tc>
        <w:tc>
          <w:tcPr>
            <w:tcW w:w="545" w:type="dxa"/>
            <w:tcBorders>
              <w:top w:val="nil"/>
              <w:left w:val="nil"/>
              <w:bottom w:val="single" w:sz="4" w:space="0" w:color="000000"/>
              <w:right w:val="nil"/>
            </w:tcBorders>
            <w:shd w:val="clear" w:color="auto" w:fill="auto"/>
            <w:vAlign w:val="bottom"/>
            <w:hideMark/>
          </w:tcPr>
          <w:p w:rsidR="0011428D" w:rsidRPr="0011428D" w:rsidRDefault="0011428D" w:rsidP="0011428D">
            <w:pPr>
              <w:ind w:left="-122" w:right="-116"/>
              <w:jc w:val="right"/>
              <w:rPr>
                <w:color w:val="000000"/>
                <w:sz w:val="16"/>
                <w:szCs w:val="16"/>
              </w:rPr>
            </w:pPr>
            <w:r w:rsidRPr="0011428D">
              <w:rPr>
                <w:color w:val="000000"/>
                <w:sz w:val="16"/>
                <w:szCs w:val="16"/>
              </w:rPr>
              <w:t>97,05</w:t>
            </w:r>
          </w:p>
        </w:tc>
        <w:tc>
          <w:tcPr>
            <w:tcW w:w="730" w:type="dxa"/>
            <w:tcBorders>
              <w:top w:val="nil"/>
              <w:left w:val="single" w:sz="4" w:space="0" w:color="auto"/>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5663,8</w:t>
            </w:r>
          </w:p>
        </w:tc>
        <w:tc>
          <w:tcPr>
            <w:tcW w:w="666"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5663,8</w:t>
            </w:r>
          </w:p>
        </w:tc>
        <w:tc>
          <w:tcPr>
            <w:tcW w:w="516" w:type="dxa"/>
            <w:tcBorders>
              <w:top w:val="nil"/>
              <w:left w:val="nil"/>
              <w:bottom w:val="single" w:sz="4" w:space="0" w:color="auto"/>
              <w:right w:val="single" w:sz="4" w:space="0" w:color="auto"/>
            </w:tcBorders>
            <w:shd w:val="clear" w:color="auto" w:fill="auto"/>
            <w:vAlign w:val="bottom"/>
            <w:hideMark/>
          </w:tcPr>
          <w:p w:rsidR="0011428D" w:rsidRPr="0011428D" w:rsidRDefault="0011428D" w:rsidP="0011428D">
            <w:pPr>
              <w:jc w:val="right"/>
              <w:rPr>
                <w:color w:val="000000"/>
                <w:sz w:val="16"/>
                <w:szCs w:val="16"/>
              </w:rPr>
            </w:pPr>
            <w:r w:rsidRPr="0011428D">
              <w:rPr>
                <w:color w:val="000000"/>
                <w:sz w:val="16"/>
                <w:szCs w:val="16"/>
              </w:rPr>
              <w:t>100</w:t>
            </w:r>
          </w:p>
        </w:tc>
        <w:tc>
          <w:tcPr>
            <w:tcW w:w="666"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3490,4</w:t>
            </w:r>
          </w:p>
        </w:tc>
        <w:tc>
          <w:tcPr>
            <w:tcW w:w="666"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jc w:val="right"/>
              <w:rPr>
                <w:b/>
                <w:bCs/>
                <w:color w:val="000000"/>
                <w:sz w:val="16"/>
                <w:szCs w:val="16"/>
              </w:rPr>
            </w:pPr>
            <w:r w:rsidRPr="0011428D">
              <w:rPr>
                <w:b/>
                <w:bCs/>
                <w:color w:val="000000"/>
                <w:sz w:val="16"/>
                <w:szCs w:val="16"/>
              </w:rPr>
              <w:t>3490,4</w:t>
            </w:r>
          </w:p>
        </w:tc>
        <w:tc>
          <w:tcPr>
            <w:tcW w:w="449" w:type="dxa"/>
            <w:tcBorders>
              <w:top w:val="nil"/>
              <w:left w:val="nil"/>
              <w:bottom w:val="single" w:sz="4" w:space="0" w:color="000000"/>
              <w:right w:val="single" w:sz="4" w:space="0" w:color="000000"/>
            </w:tcBorders>
            <w:shd w:val="clear" w:color="auto" w:fill="auto"/>
            <w:vAlign w:val="bottom"/>
            <w:hideMark/>
          </w:tcPr>
          <w:p w:rsidR="0011428D" w:rsidRPr="0011428D" w:rsidRDefault="0011428D" w:rsidP="0011428D">
            <w:pPr>
              <w:ind w:left="-84"/>
              <w:jc w:val="right"/>
              <w:rPr>
                <w:color w:val="000000"/>
                <w:sz w:val="16"/>
                <w:szCs w:val="16"/>
              </w:rPr>
            </w:pPr>
            <w:r w:rsidRPr="0011428D">
              <w:rPr>
                <w:color w:val="000000"/>
                <w:sz w:val="16"/>
                <w:szCs w:val="16"/>
              </w:rPr>
              <w:t>100</w:t>
            </w:r>
          </w:p>
        </w:tc>
        <w:tc>
          <w:tcPr>
            <w:tcW w:w="661"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rPr>
                <w:b/>
                <w:bCs/>
                <w:color w:val="000000"/>
                <w:sz w:val="16"/>
                <w:szCs w:val="16"/>
              </w:rPr>
            </w:pPr>
            <w:r w:rsidRPr="0011428D">
              <w:rPr>
                <w:b/>
                <w:bCs/>
                <w:color w:val="000000"/>
                <w:sz w:val="16"/>
                <w:szCs w:val="16"/>
              </w:rPr>
              <w:t> </w:t>
            </w:r>
          </w:p>
        </w:tc>
        <w:tc>
          <w:tcPr>
            <w:tcW w:w="459" w:type="dxa"/>
            <w:tcBorders>
              <w:top w:val="nil"/>
              <w:left w:val="nil"/>
              <w:bottom w:val="single" w:sz="4" w:space="0" w:color="auto"/>
              <w:right w:val="single" w:sz="4" w:space="0" w:color="auto"/>
            </w:tcBorders>
            <w:shd w:val="clear" w:color="auto" w:fill="auto"/>
            <w:noWrap/>
            <w:vAlign w:val="bottom"/>
            <w:hideMark/>
          </w:tcPr>
          <w:p w:rsidR="0011428D" w:rsidRPr="0011428D" w:rsidRDefault="0011428D" w:rsidP="0011428D">
            <w:pPr>
              <w:rPr>
                <w:b/>
                <w:bCs/>
                <w:color w:val="000000"/>
                <w:sz w:val="16"/>
                <w:szCs w:val="16"/>
              </w:rPr>
            </w:pPr>
            <w:r w:rsidRPr="0011428D">
              <w:rPr>
                <w:b/>
                <w:bCs/>
                <w:color w:val="000000"/>
                <w:sz w:val="16"/>
                <w:szCs w:val="16"/>
              </w:rPr>
              <w:t> </w:t>
            </w:r>
          </w:p>
        </w:tc>
        <w:tc>
          <w:tcPr>
            <w:tcW w:w="1110" w:type="dxa"/>
            <w:tcBorders>
              <w:top w:val="nil"/>
              <w:left w:val="nil"/>
              <w:bottom w:val="single" w:sz="4" w:space="0" w:color="auto"/>
              <w:right w:val="single" w:sz="4" w:space="0" w:color="auto"/>
            </w:tcBorders>
            <w:shd w:val="clear" w:color="auto" w:fill="auto"/>
            <w:noWrap/>
            <w:hideMark/>
          </w:tcPr>
          <w:p w:rsidR="0011428D" w:rsidRPr="0011428D" w:rsidRDefault="0011428D" w:rsidP="0011428D">
            <w:pPr>
              <w:rPr>
                <w:color w:val="000000"/>
                <w:sz w:val="16"/>
                <w:szCs w:val="16"/>
              </w:rPr>
            </w:pPr>
            <w:r w:rsidRPr="0011428D">
              <w:rPr>
                <w:color w:val="000000"/>
                <w:sz w:val="16"/>
                <w:szCs w:val="16"/>
              </w:rPr>
              <w:t> </w:t>
            </w:r>
          </w:p>
        </w:tc>
      </w:tr>
    </w:tbl>
    <w:p w:rsidR="007D06D7" w:rsidRDefault="007D06D7" w:rsidP="007D06D7">
      <w:pPr>
        <w:jc w:val="center"/>
        <w:rPr>
          <w:sz w:val="16"/>
          <w:szCs w:val="16"/>
        </w:rPr>
      </w:pPr>
      <w:r w:rsidRPr="001378B8">
        <w:rPr>
          <w:sz w:val="16"/>
          <w:szCs w:val="16"/>
        </w:rPr>
        <w:t>*      *      *      *      *      *      *</w:t>
      </w:r>
    </w:p>
    <w:p w:rsidR="0011428D" w:rsidRPr="0011428D" w:rsidRDefault="0011428D" w:rsidP="0011428D">
      <w:pPr>
        <w:pStyle w:val="Default"/>
        <w:rPr>
          <w:sz w:val="16"/>
          <w:szCs w:val="16"/>
        </w:rPr>
        <w:sectPr w:rsidR="0011428D" w:rsidRPr="0011428D" w:rsidSect="0011428D">
          <w:pgSz w:w="16838" w:h="11906" w:orient="landscape"/>
          <w:pgMar w:top="1134" w:right="851" w:bottom="851" w:left="851" w:header="720" w:footer="720" w:gutter="0"/>
          <w:cols w:space="720"/>
          <w:docGrid w:linePitch="272" w:charSpace="32768"/>
        </w:sectPr>
      </w:pPr>
    </w:p>
    <w:p w:rsidR="007D06D7" w:rsidRPr="007D06D7" w:rsidRDefault="007D06D7" w:rsidP="007D06D7">
      <w:pPr>
        <w:jc w:val="center"/>
        <w:rPr>
          <w:sz w:val="16"/>
          <w:szCs w:val="16"/>
        </w:rPr>
      </w:pPr>
      <w:r w:rsidRPr="007D06D7">
        <w:rPr>
          <w:noProof/>
          <w:sz w:val="16"/>
          <w:szCs w:val="16"/>
        </w:rPr>
        <w:lastRenderedPageBreak/>
        <w:drawing>
          <wp:inline distT="0" distB="0" distL="0" distR="0">
            <wp:extent cx="422695" cy="510639"/>
            <wp:effectExtent l="19050" t="0" r="0"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22695" cy="510639"/>
                    </a:xfrm>
                    <a:prstGeom prst="rect">
                      <a:avLst/>
                    </a:prstGeom>
                    <a:solidFill>
                      <a:srgbClr val="FFFFFF"/>
                    </a:solidFill>
                    <a:ln w="9525">
                      <a:noFill/>
                      <a:miter lim="800000"/>
                      <a:headEnd/>
                      <a:tailEnd/>
                    </a:ln>
                  </pic:spPr>
                </pic:pic>
              </a:graphicData>
            </a:graphic>
          </wp:inline>
        </w:drawing>
      </w:r>
    </w:p>
    <w:p w:rsidR="007D06D7" w:rsidRPr="007D06D7" w:rsidRDefault="007D06D7" w:rsidP="007D06D7">
      <w:pPr>
        <w:spacing w:before="100" w:beforeAutospacing="1"/>
        <w:jc w:val="center"/>
        <w:rPr>
          <w:sz w:val="16"/>
          <w:szCs w:val="16"/>
        </w:rPr>
      </w:pPr>
    </w:p>
    <w:p w:rsidR="007D06D7" w:rsidRPr="007D06D7" w:rsidRDefault="007D06D7" w:rsidP="007D06D7">
      <w:pPr>
        <w:keepNext/>
        <w:jc w:val="center"/>
        <w:outlineLvl w:val="0"/>
        <w:rPr>
          <w:b/>
          <w:bCs/>
          <w:kern w:val="36"/>
          <w:sz w:val="16"/>
          <w:szCs w:val="16"/>
        </w:rPr>
      </w:pPr>
      <w:r w:rsidRPr="007D06D7">
        <w:rPr>
          <w:b/>
          <w:bCs/>
          <w:kern w:val="36"/>
          <w:sz w:val="16"/>
          <w:szCs w:val="16"/>
        </w:rPr>
        <w:t>ПОСТАНОВЛЕНИЕ</w:t>
      </w:r>
    </w:p>
    <w:p w:rsidR="007D06D7" w:rsidRPr="007D06D7" w:rsidRDefault="007D06D7" w:rsidP="007D06D7">
      <w:pPr>
        <w:jc w:val="center"/>
        <w:rPr>
          <w:sz w:val="16"/>
          <w:szCs w:val="16"/>
        </w:rPr>
      </w:pPr>
    </w:p>
    <w:p w:rsidR="007D06D7" w:rsidRPr="007D06D7" w:rsidRDefault="007D06D7" w:rsidP="007D06D7">
      <w:pPr>
        <w:jc w:val="center"/>
        <w:rPr>
          <w:sz w:val="16"/>
          <w:szCs w:val="16"/>
        </w:rPr>
      </w:pPr>
      <w:r w:rsidRPr="007D06D7">
        <w:rPr>
          <w:sz w:val="16"/>
          <w:szCs w:val="16"/>
        </w:rPr>
        <w:t>АДМИНИСТРАЦИЯ ОСТРОВСКОГО МУНИЦИПАЛЬНОГО РАЙОНА</w:t>
      </w:r>
    </w:p>
    <w:p w:rsidR="007D06D7" w:rsidRPr="007D06D7" w:rsidRDefault="007D06D7" w:rsidP="007D06D7">
      <w:pPr>
        <w:jc w:val="center"/>
        <w:rPr>
          <w:sz w:val="16"/>
          <w:szCs w:val="16"/>
        </w:rPr>
      </w:pPr>
      <w:r w:rsidRPr="007D06D7">
        <w:rPr>
          <w:sz w:val="16"/>
          <w:szCs w:val="16"/>
        </w:rPr>
        <w:t>КОСТРОМСКОЙ ОБЛАСТИ</w:t>
      </w:r>
    </w:p>
    <w:p w:rsidR="007D06D7" w:rsidRPr="007D06D7" w:rsidRDefault="007D06D7" w:rsidP="007D06D7">
      <w:pPr>
        <w:jc w:val="center"/>
        <w:rPr>
          <w:sz w:val="16"/>
          <w:szCs w:val="16"/>
        </w:rPr>
      </w:pPr>
    </w:p>
    <w:p w:rsidR="007D06D7" w:rsidRPr="007D06D7" w:rsidRDefault="007D06D7" w:rsidP="007D06D7">
      <w:pPr>
        <w:rPr>
          <w:sz w:val="16"/>
          <w:szCs w:val="16"/>
        </w:rPr>
      </w:pPr>
      <w:r w:rsidRPr="007D06D7">
        <w:rPr>
          <w:sz w:val="16"/>
          <w:szCs w:val="16"/>
        </w:rPr>
        <w:t xml:space="preserve">от «  03 »      07    2018 г. №     414                                                                        п. </w:t>
      </w:r>
      <w:proofErr w:type="gramStart"/>
      <w:r w:rsidRPr="007D06D7">
        <w:rPr>
          <w:sz w:val="16"/>
          <w:szCs w:val="16"/>
        </w:rPr>
        <w:t>Островское</w:t>
      </w:r>
      <w:proofErr w:type="gramEnd"/>
    </w:p>
    <w:p w:rsidR="007D06D7" w:rsidRPr="007D06D7" w:rsidRDefault="007D06D7" w:rsidP="007D06D7">
      <w:pPr>
        <w:rPr>
          <w:sz w:val="16"/>
          <w:szCs w:val="16"/>
        </w:rPr>
      </w:pPr>
    </w:p>
    <w:p w:rsidR="007D06D7" w:rsidRPr="007D06D7" w:rsidRDefault="007D06D7" w:rsidP="007D06D7">
      <w:pPr>
        <w:rPr>
          <w:sz w:val="16"/>
          <w:szCs w:val="16"/>
        </w:rPr>
      </w:pPr>
      <w:r w:rsidRPr="007D06D7">
        <w:rPr>
          <w:sz w:val="16"/>
          <w:szCs w:val="16"/>
        </w:rPr>
        <w:t>Об осуществлении градостроительной деятельности</w:t>
      </w:r>
    </w:p>
    <w:p w:rsidR="007D06D7" w:rsidRPr="007D06D7" w:rsidRDefault="007D06D7" w:rsidP="007D06D7">
      <w:pPr>
        <w:rPr>
          <w:sz w:val="16"/>
          <w:szCs w:val="16"/>
        </w:rPr>
      </w:pPr>
      <w:r w:rsidRPr="007D06D7">
        <w:rPr>
          <w:sz w:val="16"/>
          <w:szCs w:val="16"/>
        </w:rPr>
        <w:t>на территории Островского муниципального района</w:t>
      </w:r>
    </w:p>
    <w:p w:rsidR="007D06D7" w:rsidRPr="007D06D7" w:rsidRDefault="007D06D7" w:rsidP="007D06D7">
      <w:pPr>
        <w:rPr>
          <w:sz w:val="16"/>
          <w:szCs w:val="16"/>
        </w:rPr>
      </w:pPr>
    </w:p>
    <w:p w:rsidR="007D06D7" w:rsidRPr="007D06D7" w:rsidRDefault="007D06D7" w:rsidP="007D06D7">
      <w:pPr>
        <w:jc w:val="both"/>
        <w:rPr>
          <w:sz w:val="16"/>
          <w:szCs w:val="16"/>
        </w:rPr>
      </w:pPr>
    </w:p>
    <w:p w:rsidR="007D06D7" w:rsidRPr="007D06D7" w:rsidRDefault="007D06D7" w:rsidP="007D06D7">
      <w:pPr>
        <w:jc w:val="both"/>
        <w:rPr>
          <w:sz w:val="16"/>
          <w:szCs w:val="16"/>
        </w:rPr>
      </w:pPr>
      <w:r w:rsidRPr="007D06D7">
        <w:rPr>
          <w:sz w:val="16"/>
          <w:szCs w:val="16"/>
        </w:rPr>
        <w:t>В соответствии со ст. 15 Федерального закона от 06.10.2003г. № 131-ФЗ «Об общих принципах организации местного самоуправления в Российской Федерации», администрация Островского муниципального района,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7D06D7" w:rsidRPr="007D06D7" w:rsidRDefault="007D06D7" w:rsidP="007D06D7">
      <w:pPr>
        <w:jc w:val="both"/>
        <w:rPr>
          <w:sz w:val="16"/>
          <w:szCs w:val="16"/>
        </w:rPr>
      </w:pPr>
    </w:p>
    <w:p w:rsidR="007D06D7" w:rsidRPr="007D06D7" w:rsidRDefault="007D06D7" w:rsidP="007D06D7">
      <w:pPr>
        <w:pStyle w:val="aa"/>
        <w:numPr>
          <w:ilvl w:val="0"/>
          <w:numId w:val="12"/>
        </w:numPr>
        <w:rPr>
          <w:rFonts w:ascii="Times New Roman" w:eastAsia="Times New Roman" w:hAnsi="Times New Roman" w:cs="Times New Roman"/>
          <w:sz w:val="16"/>
          <w:szCs w:val="16"/>
        </w:rPr>
      </w:pPr>
      <w:r w:rsidRPr="007D06D7">
        <w:rPr>
          <w:rFonts w:ascii="Times New Roman" w:eastAsia="Times New Roman" w:hAnsi="Times New Roman" w:cs="Times New Roman"/>
          <w:sz w:val="16"/>
          <w:szCs w:val="16"/>
        </w:rPr>
        <w:t>Информацию заместителя главы администрации Островского муниципального района  Смирновой Л.</w:t>
      </w:r>
      <w:r w:rsidRPr="007D06D7">
        <w:rPr>
          <w:rFonts w:ascii="Times New Roman" w:eastAsia="Times New Roman" w:hAnsi="Times New Roman" w:cs="Times New Roman"/>
          <w:sz w:val="16"/>
          <w:szCs w:val="16"/>
          <w:lang w:val="en-US"/>
        </w:rPr>
        <w:t>H</w:t>
      </w:r>
      <w:r w:rsidRPr="007D06D7">
        <w:rPr>
          <w:rFonts w:ascii="Times New Roman" w:eastAsia="Times New Roman" w:hAnsi="Times New Roman" w:cs="Times New Roman"/>
          <w:sz w:val="16"/>
          <w:szCs w:val="16"/>
        </w:rPr>
        <w:t>. принять к сведению.</w:t>
      </w:r>
    </w:p>
    <w:p w:rsidR="007D06D7" w:rsidRPr="007D06D7" w:rsidRDefault="007D06D7" w:rsidP="007D06D7">
      <w:pPr>
        <w:pStyle w:val="aa"/>
        <w:numPr>
          <w:ilvl w:val="0"/>
          <w:numId w:val="12"/>
        </w:numPr>
        <w:rPr>
          <w:rFonts w:ascii="Times New Roman" w:eastAsia="Times New Roman" w:hAnsi="Times New Roman" w:cs="Times New Roman"/>
          <w:sz w:val="16"/>
          <w:szCs w:val="16"/>
        </w:rPr>
      </w:pPr>
      <w:r w:rsidRPr="007D06D7">
        <w:rPr>
          <w:rFonts w:ascii="Times New Roman" w:eastAsia="Times New Roman" w:hAnsi="Times New Roman" w:cs="Times New Roman"/>
          <w:sz w:val="16"/>
          <w:szCs w:val="16"/>
        </w:rPr>
        <w:t>Отделу строительства, архитектуры, ЖКХ, природных ресурсов и дорожного хозяйства (Груздева С.Н.):</w:t>
      </w:r>
    </w:p>
    <w:p w:rsidR="007D06D7" w:rsidRPr="007D06D7" w:rsidRDefault="007D06D7" w:rsidP="007D06D7">
      <w:pPr>
        <w:pStyle w:val="aa"/>
        <w:rPr>
          <w:rFonts w:ascii="Times New Roman" w:eastAsia="Times New Roman" w:hAnsi="Times New Roman" w:cs="Times New Roman"/>
          <w:sz w:val="16"/>
          <w:szCs w:val="16"/>
        </w:rPr>
      </w:pPr>
      <w:r w:rsidRPr="007D06D7">
        <w:rPr>
          <w:rFonts w:ascii="Times New Roman" w:eastAsia="Times New Roman" w:hAnsi="Times New Roman" w:cs="Times New Roman"/>
          <w:sz w:val="16"/>
          <w:szCs w:val="16"/>
        </w:rPr>
        <w:t>- продолжить работу с застройщиками по регистрации законченных строительством жилых домов;</w:t>
      </w:r>
    </w:p>
    <w:p w:rsidR="007D06D7" w:rsidRPr="007D06D7" w:rsidRDefault="007D06D7" w:rsidP="007D06D7">
      <w:pPr>
        <w:pStyle w:val="aa"/>
        <w:rPr>
          <w:rFonts w:ascii="Times New Roman" w:eastAsia="Times New Roman" w:hAnsi="Times New Roman" w:cs="Times New Roman"/>
          <w:sz w:val="16"/>
          <w:szCs w:val="16"/>
        </w:rPr>
      </w:pPr>
      <w:r w:rsidRPr="007D06D7">
        <w:rPr>
          <w:rFonts w:ascii="Times New Roman" w:eastAsia="Times New Roman" w:hAnsi="Times New Roman" w:cs="Times New Roman"/>
          <w:sz w:val="16"/>
          <w:szCs w:val="16"/>
        </w:rPr>
        <w:t>- совместно с главами сельских поселений провести ревизию вывесок на зданиях и учреждениях на предмет их соответствия утверждённым параметрам;</w:t>
      </w:r>
    </w:p>
    <w:p w:rsidR="007D06D7" w:rsidRPr="007D06D7" w:rsidRDefault="007D06D7" w:rsidP="007D06D7">
      <w:pPr>
        <w:pStyle w:val="aa"/>
        <w:rPr>
          <w:rFonts w:ascii="Times New Roman" w:eastAsia="Times New Roman" w:hAnsi="Times New Roman" w:cs="Times New Roman"/>
          <w:sz w:val="16"/>
          <w:szCs w:val="16"/>
        </w:rPr>
      </w:pPr>
      <w:r w:rsidRPr="007D06D7">
        <w:rPr>
          <w:rFonts w:ascii="Times New Roman" w:eastAsia="Times New Roman" w:hAnsi="Times New Roman" w:cs="Times New Roman"/>
          <w:sz w:val="16"/>
          <w:szCs w:val="16"/>
        </w:rPr>
        <w:t>- продолжить работу по подготовке аукционной документации на разработку проекта планировки и межевания земельного участка в районе ул. Свердлова;</w:t>
      </w:r>
    </w:p>
    <w:p w:rsidR="007D06D7" w:rsidRPr="007D06D7" w:rsidRDefault="007D06D7" w:rsidP="007D06D7">
      <w:pPr>
        <w:pStyle w:val="aa"/>
        <w:numPr>
          <w:ilvl w:val="0"/>
          <w:numId w:val="12"/>
        </w:numPr>
        <w:rPr>
          <w:rFonts w:ascii="Times New Roman" w:eastAsia="Times New Roman" w:hAnsi="Times New Roman" w:cs="Times New Roman"/>
          <w:sz w:val="16"/>
          <w:szCs w:val="16"/>
        </w:rPr>
      </w:pPr>
      <w:r w:rsidRPr="007D06D7">
        <w:rPr>
          <w:rFonts w:ascii="Times New Roman" w:eastAsia="Times New Roman" w:hAnsi="Times New Roman" w:cs="Times New Roman"/>
          <w:sz w:val="16"/>
          <w:szCs w:val="16"/>
        </w:rPr>
        <w:t>Рекомендовать главам сельских поселений:</w:t>
      </w:r>
    </w:p>
    <w:p w:rsidR="007D06D7" w:rsidRPr="007D06D7" w:rsidRDefault="007D06D7" w:rsidP="007D06D7">
      <w:pPr>
        <w:pStyle w:val="aa"/>
        <w:rPr>
          <w:rFonts w:ascii="Times New Roman" w:eastAsia="Times New Roman" w:hAnsi="Times New Roman" w:cs="Times New Roman"/>
          <w:sz w:val="16"/>
          <w:szCs w:val="16"/>
        </w:rPr>
      </w:pPr>
      <w:r w:rsidRPr="007D06D7">
        <w:rPr>
          <w:rFonts w:ascii="Times New Roman" w:eastAsia="Times New Roman" w:hAnsi="Times New Roman" w:cs="Times New Roman"/>
          <w:sz w:val="16"/>
          <w:szCs w:val="16"/>
        </w:rPr>
        <w:t xml:space="preserve">3.1. предоставлять в отдел строительства,  архитектуры, ЖКХ, природных ресурсов и дорожного хозяйства информацию о возведении зданий и сооружений, производстве земляных работ, установке рекламных конструкций на территориях поселений с целью </w:t>
      </w:r>
      <w:proofErr w:type="gramStart"/>
      <w:r w:rsidRPr="007D06D7">
        <w:rPr>
          <w:rFonts w:ascii="Times New Roman" w:eastAsia="Times New Roman" w:hAnsi="Times New Roman" w:cs="Times New Roman"/>
          <w:sz w:val="16"/>
          <w:szCs w:val="16"/>
        </w:rPr>
        <w:t>контроля за</w:t>
      </w:r>
      <w:proofErr w:type="gramEnd"/>
      <w:r w:rsidRPr="007D06D7">
        <w:rPr>
          <w:rFonts w:ascii="Times New Roman" w:eastAsia="Times New Roman" w:hAnsi="Times New Roman" w:cs="Times New Roman"/>
          <w:sz w:val="16"/>
          <w:szCs w:val="16"/>
        </w:rPr>
        <w:t xml:space="preserve"> соблюдением установленных требований и оформлением соответствующих разрешений и согласований;</w:t>
      </w:r>
    </w:p>
    <w:p w:rsidR="007D06D7" w:rsidRPr="007D06D7" w:rsidRDefault="007D06D7" w:rsidP="007D06D7">
      <w:pPr>
        <w:pStyle w:val="aa"/>
        <w:rPr>
          <w:rFonts w:ascii="Times New Roman" w:eastAsia="Times New Roman" w:hAnsi="Times New Roman" w:cs="Times New Roman"/>
          <w:sz w:val="16"/>
          <w:szCs w:val="16"/>
        </w:rPr>
      </w:pPr>
      <w:r w:rsidRPr="007D06D7">
        <w:rPr>
          <w:rFonts w:ascii="Times New Roman" w:eastAsia="Times New Roman" w:hAnsi="Times New Roman" w:cs="Times New Roman"/>
          <w:sz w:val="16"/>
          <w:szCs w:val="16"/>
        </w:rPr>
        <w:t>3.2. проводить работу с застройщиками о своевременном оформлении регистрационных документов на построенное жильё, готовое к эксплуатации;</w:t>
      </w:r>
    </w:p>
    <w:p w:rsidR="007D06D7" w:rsidRPr="007D06D7" w:rsidRDefault="007D06D7" w:rsidP="007D06D7">
      <w:pPr>
        <w:jc w:val="both"/>
        <w:rPr>
          <w:sz w:val="16"/>
          <w:szCs w:val="16"/>
        </w:rPr>
      </w:pPr>
      <w:r w:rsidRPr="007D06D7">
        <w:rPr>
          <w:sz w:val="16"/>
          <w:szCs w:val="16"/>
        </w:rPr>
        <w:t xml:space="preserve">      4.   </w:t>
      </w:r>
      <w:proofErr w:type="gramStart"/>
      <w:r w:rsidRPr="007D06D7">
        <w:rPr>
          <w:sz w:val="16"/>
          <w:szCs w:val="16"/>
        </w:rPr>
        <w:t>Контроль за</w:t>
      </w:r>
      <w:proofErr w:type="gramEnd"/>
      <w:r w:rsidRPr="007D06D7">
        <w:rPr>
          <w:sz w:val="16"/>
          <w:szCs w:val="16"/>
        </w:rPr>
        <w:t xml:space="preserve"> исполнением настоящего постановления возложить на заместителя  </w:t>
      </w:r>
    </w:p>
    <w:p w:rsidR="007D06D7" w:rsidRPr="007D06D7" w:rsidRDefault="007D06D7" w:rsidP="007D06D7">
      <w:pPr>
        <w:jc w:val="both"/>
        <w:rPr>
          <w:sz w:val="16"/>
          <w:szCs w:val="16"/>
        </w:rPr>
      </w:pPr>
      <w:r w:rsidRPr="007D06D7">
        <w:rPr>
          <w:sz w:val="16"/>
          <w:szCs w:val="16"/>
        </w:rPr>
        <w:t xml:space="preserve">            главы администрации Островского муниципального района (Смирнова Л.Н.)</w:t>
      </w:r>
    </w:p>
    <w:p w:rsidR="007D06D7" w:rsidRPr="007D06D7" w:rsidRDefault="007D06D7" w:rsidP="007D06D7">
      <w:pPr>
        <w:jc w:val="both"/>
        <w:rPr>
          <w:sz w:val="16"/>
          <w:szCs w:val="16"/>
        </w:rPr>
      </w:pPr>
      <w:r w:rsidRPr="007D06D7">
        <w:rPr>
          <w:sz w:val="16"/>
          <w:szCs w:val="16"/>
        </w:rPr>
        <w:t xml:space="preserve">      5.   Настоящее постановление подлежит опубликованию в </w:t>
      </w:r>
      <w:proofErr w:type="gramStart"/>
      <w:r w:rsidRPr="007D06D7">
        <w:rPr>
          <w:sz w:val="16"/>
          <w:szCs w:val="16"/>
        </w:rPr>
        <w:t>информационном</w:t>
      </w:r>
      <w:proofErr w:type="gramEnd"/>
      <w:r w:rsidRPr="007D06D7">
        <w:rPr>
          <w:sz w:val="16"/>
          <w:szCs w:val="16"/>
        </w:rPr>
        <w:t xml:space="preserve">  </w:t>
      </w:r>
    </w:p>
    <w:p w:rsidR="007D06D7" w:rsidRPr="007D06D7" w:rsidRDefault="007D06D7" w:rsidP="007D06D7">
      <w:pPr>
        <w:jc w:val="both"/>
        <w:rPr>
          <w:sz w:val="16"/>
          <w:szCs w:val="16"/>
        </w:rPr>
      </w:pPr>
      <w:r w:rsidRPr="007D06D7">
        <w:rPr>
          <w:sz w:val="16"/>
          <w:szCs w:val="16"/>
        </w:rPr>
        <w:t xml:space="preserve">             </w:t>
      </w:r>
      <w:proofErr w:type="gramStart"/>
      <w:r w:rsidRPr="007D06D7">
        <w:rPr>
          <w:sz w:val="16"/>
          <w:szCs w:val="16"/>
        </w:rPr>
        <w:t>бюллетене</w:t>
      </w:r>
      <w:proofErr w:type="gramEnd"/>
      <w:r w:rsidRPr="007D06D7">
        <w:rPr>
          <w:sz w:val="16"/>
          <w:szCs w:val="16"/>
        </w:rPr>
        <w:t xml:space="preserve"> «Районные новости» и вступает в силу с момента опубликования.</w:t>
      </w:r>
    </w:p>
    <w:p w:rsidR="007D06D7" w:rsidRPr="007D06D7" w:rsidRDefault="007D06D7" w:rsidP="007D06D7">
      <w:pPr>
        <w:jc w:val="both"/>
        <w:rPr>
          <w:sz w:val="16"/>
          <w:szCs w:val="16"/>
        </w:rPr>
      </w:pPr>
    </w:p>
    <w:p w:rsidR="007D06D7" w:rsidRPr="007D06D7" w:rsidRDefault="007D06D7" w:rsidP="007D06D7">
      <w:pPr>
        <w:jc w:val="both"/>
        <w:rPr>
          <w:sz w:val="16"/>
          <w:szCs w:val="16"/>
        </w:rPr>
      </w:pPr>
    </w:p>
    <w:p w:rsidR="007D06D7" w:rsidRPr="007D06D7" w:rsidRDefault="007D06D7" w:rsidP="007D06D7">
      <w:pPr>
        <w:jc w:val="both"/>
        <w:rPr>
          <w:sz w:val="16"/>
          <w:szCs w:val="16"/>
        </w:rPr>
      </w:pPr>
    </w:p>
    <w:p w:rsidR="007D06D7" w:rsidRPr="007D06D7" w:rsidRDefault="007D06D7" w:rsidP="007D06D7">
      <w:pPr>
        <w:jc w:val="both"/>
        <w:rPr>
          <w:sz w:val="16"/>
          <w:szCs w:val="16"/>
        </w:rPr>
      </w:pPr>
      <w:r w:rsidRPr="007D06D7">
        <w:rPr>
          <w:sz w:val="16"/>
          <w:szCs w:val="16"/>
        </w:rPr>
        <w:t xml:space="preserve">        Глава Островского муниципального района                                   Г.А. Полякова</w:t>
      </w:r>
    </w:p>
    <w:p w:rsidR="007B1840" w:rsidRDefault="007B1840" w:rsidP="007C3657">
      <w:pPr>
        <w:tabs>
          <w:tab w:val="left" w:pos="3796"/>
        </w:tabs>
        <w:rPr>
          <w:sz w:val="16"/>
          <w:szCs w:val="16"/>
          <w:lang w:eastAsia="zh-CN"/>
        </w:rPr>
      </w:pPr>
    </w:p>
    <w:p w:rsidR="007D06D7" w:rsidRDefault="007D06D7" w:rsidP="007C3657">
      <w:pPr>
        <w:tabs>
          <w:tab w:val="left" w:pos="3796"/>
        </w:tabs>
        <w:rPr>
          <w:sz w:val="16"/>
          <w:szCs w:val="16"/>
          <w:lang w:eastAsia="zh-CN"/>
        </w:rPr>
      </w:pPr>
    </w:p>
    <w:p w:rsidR="007D06D7" w:rsidRDefault="007D06D7" w:rsidP="007D06D7">
      <w:pPr>
        <w:jc w:val="center"/>
        <w:rPr>
          <w:sz w:val="16"/>
          <w:szCs w:val="16"/>
        </w:rPr>
      </w:pPr>
      <w:r w:rsidRPr="001378B8">
        <w:rPr>
          <w:sz w:val="16"/>
          <w:szCs w:val="16"/>
        </w:rPr>
        <w:t>*      *      *      *      *      *      *</w:t>
      </w:r>
    </w:p>
    <w:p w:rsidR="007D06D7" w:rsidRDefault="007D06D7" w:rsidP="007D06D7">
      <w:pPr>
        <w:jc w:val="center"/>
        <w:rPr>
          <w:sz w:val="16"/>
          <w:szCs w:val="16"/>
        </w:rPr>
      </w:pPr>
    </w:p>
    <w:p w:rsidR="007D06D7" w:rsidRPr="007D06D7" w:rsidRDefault="007D06D7" w:rsidP="007D06D7">
      <w:pPr>
        <w:jc w:val="center"/>
        <w:rPr>
          <w:sz w:val="16"/>
          <w:szCs w:val="16"/>
        </w:rPr>
      </w:pPr>
      <w:r w:rsidRPr="007D06D7">
        <w:rPr>
          <w:noProof/>
          <w:sz w:val="16"/>
          <w:szCs w:val="16"/>
        </w:rPr>
        <w:drawing>
          <wp:inline distT="0" distB="0" distL="0" distR="0">
            <wp:extent cx="330604" cy="450102"/>
            <wp:effectExtent l="19050" t="0" r="0" b="0"/>
            <wp:docPr id="17" name="Рисунок 4"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strovsky_rayon_coa"/>
                    <pic:cNvPicPr>
                      <a:picLocks noChangeAspect="1" noChangeArrowheads="1"/>
                    </pic:cNvPicPr>
                  </pic:nvPicPr>
                  <pic:blipFill>
                    <a:blip r:embed="rId83" cstate="print"/>
                    <a:srcRect/>
                    <a:stretch>
                      <a:fillRect/>
                    </a:stretch>
                  </pic:blipFill>
                  <pic:spPr bwMode="auto">
                    <a:xfrm>
                      <a:off x="0" y="0"/>
                      <a:ext cx="332341" cy="452467"/>
                    </a:xfrm>
                    <a:prstGeom prst="rect">
                      <a:avLst/>
                    </a:prstGeom>
                    <a:noFill/>
                    <a:ln w="9525">
                      <a:noFill/>
                      <a:miter lim="800000"/>
                      <a:headEnd/>
                      <a:tailEnd/>
                    </a:ln>
                  </pic:spPr>
                </pic:pic>
              </a:graphicData>
            </a:graphic>
          </wp:inline>
        </w:drawing>
      </w:r>
      <w:r w:rsidRPr="007D06D7">
        <w:rPr>
          <w:sz w:val="16"/>
          <w:szCs w:val="16"/>
        </w:rPr>
        <w:t xml:space="preserve"> </w:t>
      </w:r>
    </w:p>
    <w:p w:rsidR="007D06D7" w:rsidRPr="007D06D7" w:rsidRDefault="007D06D7" w:rsidP="007D06D7">
      <w:pPr>
        <w:ind w:firstLine="709"/>
        <w:jc w:val="center"/>
        <w:rPr>
          <w:sz w:val="16"/>
          <w:szCs w:val="16"/>
        </w:rPr>
      </w:pPr>
      <w:r w:rsidRPr="007D06D7">
        <w:rPr>
          <w:sz w:val="16"/>
          <w:szCs w:val="16"/>
        </w:rPr>
        <w:t>Администрация Островского  муниципального района</w:t>
      </w:r>
    </w:p>
    <w:p w:rsidR="007D06D7" w:rsidRPr="007D06D7" w:rsidRDefault="007D06D7" w:rsidP="007D06D7">
      <w:pPr>
        <w:ind w:firstLine="709"/>
        <w:jc w:val="center"/>
        <w:rPr>
          <w:sz w:val="16"/>
          <w:szCs w:val="16"/>
        </w:rPr>
      </w:pPr>
      <w:r w:rsidRPr="007D06D7">
        <w:rPr>
          <w:sz w:val="16"/>
          <w:szCs w:val="16"/>
        </w:rPr>
        <w:t>Костромской области</w:t>
      </w:r>
    </w:p>
    <w:p w:rsidR="007D06D7" w:rsidRPr="007D06D7" w:rsidRDefault="007D06D7" w:rsidP="007D06D7">
      <w:pPr>
        <w:ind w:firstLine="709"/>
        <w:jc w:val="center"/>
        <w:rPr>
          <w:sz w:val="16"/>
          <w:szCs w:val="16"/>
        </w:rPr>
      </w:pPr>
    </w:p>
    <w:p w:rsidR="007D06D7" w:rsidRPr="007D06D7" w:rsidRDefault="007D06D7" w:rsidP="007D06D7">
      <w:pPr>
        <w:jc w:val="center"/>
        <w:rPr>
          <w:sz w:val="16"/>
          <w:szCs w:val="16"/>
        </w:rPr>
      </w:pPr>
    </w:p>
    <w:p w:rsidR="007D06D7" w:rsidRPr="007D06D7" w:rsidRDefault="007D06D7" w:rsidP="007D06D7">
      <w:pPr>
        <w:jc w:val="center"/>
        <w:rPr>
          <w:sz w:val="16"/>
          <w:szCs w:val="16"/>
        </w:rPr>
      </w:pPr>
      <w:proofErr w:type="gramStart"/>
      <w:r w:rsidRPr="007D06D7">
        <w:rPr>
          <w:sz w:val="16"/>
          <w:szCs w:val="16"/>
        </w:rPr>
        <w:t>П</w:t>
      </w:r>
      <w:proofErr w:type="gramEnd"/>
      <w:r w:rsidRPr="007D06D7">
        <w:rPr>
          <w:sz w:val="16"/>
          <w:szCs w:val="16"/>
        </w:rPr>
        <w:t xml:space="preserve"> О С Т А Н О В Л Е Н И Е</w:t>
      </w:r>
    </w:p>
    <w:p w:rsidR="007D06D7" w:rsidRPr="007D06D7" w:rsidRDefault="007D06D7" w:rsidP="007D06D7">
      <w:pPr>
        <w:jc w:val="center"/>
        <w:rPr>
          <w:sz w:val="16"/>
          <w:szCs w:val="16"/>
        </w:rPr>
      </w:pPr>
    </w:p>
    <w:p w:rsidR="007D06D7" w:rsidRPr="007D06D7" w:rsidRDefault="007D06D7" w:rsidP="007D06D7">
      <w:pPr>
        <w:rPr>
          <w:sz w:val="16"/>
          <w:szCs w:val="16"/>
        </w:rPr>
      </w:pPr>
      <w:r w:rsidRPr="007D06D7">
        <w:rPr>
          <w:sz w:val="16"/>
          <w:szCs w:val="16"/>
        </w:rPr>
        <w:t>от _03_.07_.2018 г.      № 415</w:t>
      </w:r>
    </w:p>
    <w:p w:rsidR="007D06D7" w:rsidRPr="007D06D7" w:rsidRDefault="007D06D7" w:rsidP="007D06D7">
      <w:pPr>
        <w:jc w:val="both"/>
        <w:rPr>
          <w:sz w:val="16"/>
          <w:szCs w:val="16"/>
        </w:rPr>
      </w:pPr>
    </w:p>
    <w:p w:rsidR="007D06D7" w:rsidRPr="007D06D7" w:rsidRDefault="007D06D7" w:rsidP="007D06D7">
      <w:pPr>
        <w:pStyle w:val="Standard"/>
        <w:widowControl/>
        <w:tabs>
          <w:tab w:val="left" w:pos="2340"/>
        </w:tabs>
        <w:rPr>
          <w:sz w:val="16"/>
          <w:szCs w:val="16"/>
        </w:rPr>
      </w:pPr>
      <w:r w:rsidRPr="007D06D7">
        <w:rPr>
          <w:sz w:val="16"/>
          <w:szCs w:val="16"/>
        </w:rPr>
        <w:t xml:space="preserve">Мероприятия, реализованные на территории </w:t>
      </w:r>
    </w:p>
    <w:p w:rsidR="007D06D7" w:rsidRPr="007D06D7" w:rsidRDefault="007D06D7" w:rsidP="007D06D7">
      <w:pPr>
        <w:pStyle w:val="Standard"/>
        <w:widowControl/>
        <w:tabs>
          <w:tab w:val="left" w:pos="2340"/>
        </w:tabs>
        <w:rPr>
          <w:sz w:val="16"/>
          <w:szCs w:val="16"/>
        </w:rPr>
      </w:pPr>
      <w:r w:rsidRPr="007D06D7">
        <w:rPr>
          <w:sz w:val="16"/>
          <w:szCs w:val="16"/>
        </w:rPr>
        <w:t>Островского сельского поселения, направленные</w:t>
      </w:r>
    </w:p>
    <w:p w:rsidR="007D06D7" w:rsidRPr="007D06D7" w:rsidRDefault="007D06D7" w:rsidP="007D06D7">
      <w:pPr>
        <w:pStyle w:val="Standard"/>
        <w:widowControl/>
        <w:tabs>
          <w:tab w:val="left" w:pos="2340"/>
        </w:tabs>
        <w:rPr>
          <w:sz w:val="16"/>
          <w:szCs w:val="16"/>
        </w:rPr>
      </w:pPr>
      <w:r w:rsidRPr="007D06D7">
        <w:rPr>
          <w:sz w:val="16"/>
          <w:szCs w:val="16"/>
        </w:rPr>
        <w:t xml:space="preserve"> на увеличение доходной части бюджета Островского сельского поселения</w:t>
      </w:r>
    </w:p>
    <w:p w:rsidR="007D06D7" w:rsidRPr="007D06D7" w:rsidRDefault="007D06D7" w:rsidP="007D06D7">
      <w:pPr>
        <w:pStyle w:val="Standard"/>
        <w:widowControl/>
        <w:tabs>
          <w:tab w:val="left" w:pos="2340"/>
        </w:tabs>
        <w:ind w:firstLine="709"/>
        <w:rPr>
          <w:sz w:val="16"/>
          <w:szCs w:val="16"/>
        </w:rPr>
      </w:pPr>
    </w:p>
    <w:p w:rsidR="007D06D7" w:rsidRPr="007D06D7" w:rsidRDefault="007D06D7" w:rsidP="007D06D7">
      <w:pPr>
        <w:pStyle w:val="Standard"/>
        <w:widowControl/>
        <w:tabs>
          <w:tab w:val="left" w:pos="2340"/>
        </w:tabs>
        <w:ind w:firstLine="709"/>
        <w:jc w:val="both"/>
        <w:rPr>
          <w:sz w:val="16"/>
          <w:szCs w:val="16"/>
        </w:rPr>
      </w:pPr>
    </w:p>
    <w:p w:rsidR="007D06D7" w:rsidRPr="007D06D7" w:rsidRDefault="007D06D7" w:rsidP="007D06D7">
      <w:pPr>
        <w:pStyle w:val="Standard"/>
        <w:widowControl/>
        <w:tabs>
          <w:tab w:val="left" w:pos="2340"/>
        </w:tabs>
        <w:ind w:firstLine="709"/>
        <w:jc w:val="both"/>
        <w:rPr>
          <w:sz w:val="16"/>
          <w:szCs w:val="16"/>
        </w:rPr>
      </w:pPr>
      <w:r w:rsidRPr="007D06D7">
        <w:rPr>
          <w:sz w:val="16"/>
          <w:szCs w:val="16"/>
        </w:rPr>
        <w:t>В соответствии с Федеральным законом от 06.10.2003 года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7D06D7" w:rsidRPr="007D06D7" w:rsidRDefault="007D06D7" w:rsidP="007D06D7">
      <w:pPr>
        <w:pStyle w:val="Standard"/>
        <w:widowControl/>
        <w:tabs>
          <w:tab w:val="left" w:pos="2340"/>
        </w:tabs>
        <w:ind w:firstLine="709"/>
        <w:jc w:val="both"/>
        <w:rPr>
          <w:sz w:val="16"/>
          <w:szCs w:val="16"/>
        </w:rPr>
      </w:pPr>
      <w:r w:rsidRPr="007D06D7">
        <w:rPr>
          <w:sz w:val="16"/>
          <w:szCs w:val="16"/>
        </w:rPr>
        <w:t xml:space="preserve">1.Информацию заместителя главы администрации Островского сельского поселения о мероприятиях реализации на территории Островского сельского поселения, направленных на увеличение доходной части бюджета Островского сельского поселения, принять к сведению. </w:t>
      </w:r>
    </w:p>
    <w:p w:rsidR="007D06D7" w:rsidRPr="007D06D7" w:rsidRDefault="007D06D7" w:rsidP="007D06D7">
      <w:pPr>
        <w:pStyle w:val="Standard"/>
        <w:widowControl/>
        <w:tabs>
          <w:tab w:val="left" w:pos="2340"/>
        </w:tabs>
        <w:ind w:firstLine="709"/>
        <w:jc w:val="both"/>
        <w:rPr>
          <w:sz w:val="16"/>
          <w:szCs w:val="16"/>
        </w:rPr>
      </w:pPr>
      <w:r w:rsidRPr="007D06D7">
        <w:rPr>
          <w:sz w:val="16"/>
          <w:szCs w:val="16"/>
        </w:rPr>
        <w:t xml:space="preserve">2.Главе Островского сельского поселения Островского муниципального района Костромской области – Е.К. Панкратовой: </w:t>
      </w:r>
    </w:p>
    <w:p w:rsidR="007D06D7" w:rsidRPr="007D06D7" w:rsidRDefault="007D06D7" w:rsidP="007D06D7">
      <w:pPr>
        <w:pStyle w:val="Standard"/>
        <w:widowControl/>
        <w:tabs>
          <w:tab w:val="left" w:pos="2340"/>
        </w:tabs>
        <w:ind w:firstLine="709"/>
        <w:jc w:val="both"/>
        <w:rPr>
          <w:sz w:val="16"/>
          <w:szCs w:val="16"/>
        </w:rPr>
      </w:pPr>
      <w:r w:rsidRPr="007D06D7">
        <w:rPr>
          <w:sz w:val="16"/>
          <w:szCs w:val="16"/>
        </w:rPr>
        <w:t>- продолжить работу с недоимщиками по налоговым и неналоговым доходам в бюджет сельского поселения, по имущественному, земельному, транспортному налогам.</w:t>
      </w:r>
    </w:p>
    <w:p w:rsidR="007D06D7" w:rsidRPr="007D06D7" w:rsidRDefault="007D06D7" w:rsidP="007D06D7">
      <w:pPr>
        <w:pStyle w:val="Standard"/>
        <w:widowControl/>
        <w:tabs>
          <w:tab w:val="left" w:pos="2340"/>
        </w:tabs>
        <w:ind w:firstLine="709"/>
        <w:jc w:val="both"/>
        <w:rPr>
          <w:sz w:val="16"/>
          <w:szCs w:val="16"/>
        </w:rPr>
      </w:pPr>
      <w:r w:rsidRPr="007D06D7">
        <w:rPr>
          <w:sz w:val="16"/>
          <w:szCs w:val="16"/>
        </w:rPr>
        <w:t>- взять на контроль своевременную оплату по договорам социального найма;</w:t>
      </w:r>
    </w:p>
    <w:p w:rsidR="007D06D7" w:rsidRPr="007D06D7" w:rsidRDefault="007D06D7" w:rsidP="007D06D7">
      <w:pPr>
        <w:pStyle w:val="Standard"/>
        <w:widowControl/>
        <w:tabs>
          <w:tab w:val="left" w:pos="2340"/>
        </w:tabs>
        <w:ind w:firstLine="709"/>
        <w:jc w:val="both"/>
        <w:rPr>
          <w:sz w:val="16"/>
          <w:szCs w:val="16"/>
        </w:rPr>
      </w:pPr>
      <w:r w:rsidRPr="007D06D7">
        <w:rPr>
          <w:sz w:val="16"/>
          <w:szCs w:val="16"/>
        </w:rPr>
        <w:t>- активизировать работу по выявлению неоформленных земельных участков и строений на территории Островского сельского поселения и привлечению их налогообложению;</w:t>
      </w:r>
    </w:p>
    <w:p w:rsidR="007D06D7" w:rsidRPr="007D06D7" w:rsidRDefault="007D06D7" w:rsidP="007D06D7">
      <w:pPr>
        <w:pStyle w:val="Standard"/>
        <w:widowControl/>
        <w:tabs>
          <w:tab w:val="left" w:pos="2340"/>
        </w:tabs>
        <w:ind w:firstLine="709"/>
        <w:jc w:val="both"/>
        <w:rPr>
          <w:sz w:val="16"/>
          <w:szCs w:val="16"/>
        </w:rPr>
      </w:pPr>
      <w:r w:rsidRPr="007D06D7">
        <w:rPr>
          <w:sz w:val="16"/>
          <w:szCs w:val="16"/>
        </w:rPr>
        <w:t>- усилить работу по администрированию доходов;</w:t>
      </w:r>
    </w:p>
    <w:p w:rsidR="007D06D7" w:rsidRPr="007D06D7" w:rsidRDefault="007D06D7" w:rsidP="007D06D7">
      <w:pPr>
        <w:pStyle w:val="Standard"/>
        <w:widowControl/>
        <w:tabs>
          <w:tab w:val="left" w:pos="2340"/>
        </w:tabs>
        <w:ind w:firstLine="709"/>
        <w:jc w:val="both"/>
        <w:rPr>
          <w:sz w:val="16"/>
          <w:szCs w:val="16"/>
        </w:rPr>
      </w:pPr>
      <w:r w:rsidRPr="007D06D7">
        <w:rPr>
          <w:sz w:val="16"/>
          <w:szCs w:val="16"/>
        </w:rPr>
        <w:lastRenderedPageBreak/>
        <w:t>- своевременно корректировать бюджет сельского поселения в течени</w:t>
      </w:r>
      <w:proofErr w:type="gramStart"/>
      <w:r w:rsidRPr="007D06D7">
        <w:rPr>
          <w:sz w:val="16"/>
          <w:szCs w:val="16"/>
        </w:rPr>
        <w:t>и</w:t>
      </w:r>
      <w:proofErr w:type="gramEnd"/>
      <w:r w:rsidRPr="007D06D7">
        <w:rPr>
          <w:sz w:val="16"/>
          <w:szCs w:val="16"/>
        </w:rPr>
        <w:t xml:space="preserve"> года</w:t>
      </w:r>
    </w:p>
    <w:p w:rsidR="007D06D7" w:rsidRPr="007D06D7" w:rsidRDefault="007D06D7" w:rsidP="007D06D7">
      <w:pPr>
        <w:pStyle w:val="Standard"/>
        <w:widowControl/>
        <w:tabs>
          <w:tab w:val="left" w:pos="2340"/>
        </w:tabs>
        <w:ind w:firstLine="709"/>
        <w:jc w:val="both"/>
        <w:rPr>
          <w:sz w:val="16"/>
          <w:szCs w:val="16"/>
        </w:rPr>
      </w:pPr>
      <w:r w:rsidRPr="007D06D7">
        <w:rPr>
          <w:sz w:val="16"/>
          <w:szCs w:val="16"/>
        </w:rPr>
        <w:t xml:space="preserve">- продолжить работу по предоставлению земельных участков сельскохозяйственного назначения по договорам аренды. </w:t>
      </w:r>
    </w:p>
    <w:p w:rsidR="007D06D7" w:rsidRPr="007D06D7" w:rsidRDefault="007D06D7" w:rsidP="007D06D7">
      <w:pPr>
        <w:pStyle w:val="Standard"/>
        <w:widowControl/>
        <w:tabs>
          <w:tab w:val="left" w:pos="2340"/>
        </w:tabs>
        <w:ind w:firstLine="709"/>
        <w:jc w:val="both"/>
        <w:rPr>
          <w:sz w:val="16"/>
          <w:szCs w:val="16"/>
        </w:rPr>
      </w:pPr>
      <w:r w:rsidRPr="007D06D7">
        <w:rPr>
          <w:sz w:val="16"/>
          <w:szCs w:val="16"/>
        </w:rPr>
        <w:t>3.Настоящее постановление вступает в силу со дня подписания и подлежит официальному опубликованию в информационном бюллетене «Районные новости».</w:t>
      </w:r>
    </w:p>
    <w:p w:rsidR="007D06D7" w:rsidRPr="007D06D7" w:rsidRDefault="007D06D7" w:rsidP="007D06D7">
      <w:pPr>
        <w:rPr>
          <w:sz w:val="16"/>
          <w:szCs w:val="16"/>
        </w:rPr>
      </w:pPr>
    </w:p>
    <w:p w:rsidR="007D06D7" w:rsidRPr="007D06D7" w:rsidRDefault="007D06D7" w:rsidP="007D06D7">
      <w:pPr>
        <w:rPr>
          <w:sz w:val="16"/>
          <w:szCs w:val="16"/>
        </w:rPr>
      </w:pPr>
      <w:r w:rsidRPr="007D06D7">
        <w:rPr>
          <w:sz w:val="16"/>
          <w:szCs w:val="16"/>
        </w:rPr>
        <w:t>Глава Островского  муниципального района                                  Г.А. Полякова</w:t>
      </w:r>
    </w:p>
    <w:p w:rsidR="007D06D7" w:rsidRPr="007D06D7" w:rsidRDefault="007D06D7" w:rsidP="007D06D7">
      <w:pPr>
        <w:jc w:val="center"/>
        <w:rPr>
          <w:sz w:val="16"/>
          <w:szCs w:val="16"/>
        </w:rPr>
      </w:pPr>
    </w:p>
    <w:p w:rsidR="007D06D7" w:rsidRDefault="007D06D7" w:rsidP="007D06D7">
      <w:pPr>
        <w:jc w:val="center"/>
        <w:rPr>
          <w:sz w:val="16"/>
          <w:szCs w:val="16"/>
        </w:rPr>
      </w:pPr>
      <w:r w:rsidRPr="001378B8">
        <w:rPr>
          <w:sz w:val="16"/>
          <w:szCs w:val="16"/>
        </w:rPr>
        <w:t>*      *      *      *      *      *      *</w:t>
      </w:r>
    </w:p>
    <w:p w:rsidR="007D06D7" w:rsidRPr="007D06D7" w:rsidRDefault="007D06D7" w:rsidP="007D06D7">
      <w:pPr>
        <w:jc w:val="center"/>
        <w:rPr>
          <w:sz w:val="16"/>
          <w:szCs w:val="16"/>
        </w:rPr>
      </w:pPr>
      <w:r w:rsidRPr="007D06D7">
        <w:rPr>
          <w:noProof/>
          <w:sz w:val="16"/>
          <w:szCs w:val="16"/>
        </w:rPr>
        <w:drawing>
          <wp:inline distT="0" distB="0" distL="0" distR="0">
            <wp:extent cx="398945" cy="427512"/>
            <wp:effectExtent l="19050" t="0" r="1105" b="0"/>
            <wp:docPr id="18" name="Рисунок 7"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strovsky_rayon_coa"/>
                    <pic:cNvPicPr>
                      <a:picLocks noChangeAspect="1" noChangeArrowheads="1"/>
                    </pic:cNvPicPr>
                  </pic:nvPicPr>
                  <pic:blipFill>
                    <a:blip r:embed="rId84" cstate="print"/>
                    <a:srcRect/>
                    <a:stretch>
                      <a:fillRect/>
                    </a:stretch>
                  </pic:blipFill>
                  <pic:spPr bwMode="auto">
                    <a:xfrm>
                      <a:off x="0" y="0"/>
                      <a:ext cx="398945" cy="427512"/>
                    </a:xfrm>
                    <a:prstGeom prst="rect">
                      <a:avLst/>
                    </a:prstGeom>
                    <a:noFill/>
                    <a:ln w="9525">
                      <a:noFill/>
                      <a:miter lim="800000"/>
                      <a:headEnd/>
                      <a:tailEnd/>
                    </a:ln>
                  </pic:spPr>
                </pic:pic>
              </a:graphicData>
            </a:graphic>
          </wp:inline>
        </w:drawing>
      </w:r>
    </w:p>
    <w:p w:rsidR="007D06D7" w:rsidRPr="007D06D7" w:rsidRDefault="007D06D7" w:rsidP="00C616D8">
      <w:pPr>
        <w:jc w:val="center"/>
        <w:rPr>
          <w:sz w:val="16"/>
          <w:szCs w:val="16"/>
        </w:rPr>
      </w:pPr>
    </w:p>
    <w:p w:rsidR="007D06D7" w:rsidRPr="007D06D7" w:rsidRDefault="007D06D7" w:rsidP="00C616D8">
      <w:pPr>
        <w:pStyle w:val="1"/>
        <w:jc w:val="center"/>
        <w:rPr>
          <w:b/>
          <w:sz w:val="16"/>
          <w:szCs w:val="16"/>
        </w:rPr>
      </w:pPr>
      <w:r w:rsidRPr="007D06D7">
        <w:rPr>
          <w:b/>
          <w:sz w:val="16"/>
          <w:szCs w:val="16"/>
        </w:rPr>
        <w:t>ПОСТАНОВЛЕНИЕ</w:t>
      </w:r>
    </w:p>
    <w:p w:rsidR="007D06D7" w:rsidRPr="007D06D7" w:rsidRDefault="007D06D7" w:rsidP="00C616D8">
      <w:pPr>
        <w:jc w:val="center"/>
        <w:rPr>
          <w:sz w:val="16"/>
          <w:szCs w:val="16"/>
        </w:rPr>
      </w:pPr>
    </w:p>
    <w:p w:rsidR="007D06D7" w:rsidRPr="007D06D7" w:rsidRDefault="007D06D7" w:rsidP="00C616D8">
      <w:pPr>
        <w:jc w:val="center"/>
        <w:rPr>
          <w:sz w:val="16"/>
          <w:szCs w:val="16"/>
        </w:rPr>
      </w:pPr>
      <w:r w:rsidRPr="007D06D7">
        <w:rPr>
          <w:sz w:val="16"/>
          <w:szCs w:val="16"/>
        </w:rPr>
        <w:t>АДМИНИСТРАЦИЯ ОСТРОВСКОГО  МУНИЦИПАЛЬНОГО РАЙОНА</w:t>
      </w:r>
    </w:p>
    <w:p w:rsidR="007D06D7" w:rsidRPr="007D06D7" w:rsidRDefault="007D06D7" w:rsidP="00C616D8">
      <w:pPr>
        <w:jc w:val="center"/>
        <w:rPr>
          <w:sz w:val="16"/>
          <w:szCs w:val="16"/>
        </w:rPr>
      </w:pPr>
      <w:r w:rsidRPr="007D06D7">
        <w:rPr>
          <w:sz w:val="16"/>
          <w:szCs w:val="16"/>
        </w:rPr>
        <w:t>КОСТРОМСКОЙ ОБЛАСТИ</w:t>
      </w:r>
    </w:p>
    <w:p w:rsidR="007D06D7" w:rsidRPr="007D06D7" w:rsidRDefault="007D06D7" w:rsidP="007D06D7">
      <w:pPr>
        <w:rPr>
          <w:sz w:val="16"/>
          <w:szCs w:val="16"/>
        </w:rPr>
      </w:pPr>
    </w:p>
    <w:p w:rsidR="007D06D7" w:rsidRPr="007D06D7" w:rsidRDefault="007D06D7" w:rsidP="007D06D7">
      <w:pPr>
        <w:rPr>
          <w:sz w:val="16"/>
          <w:szCs w:val="16"/>
        </w:rPr>
      </w:pPr>
      <w:r w:rsidRPr="007D06D7">
        <w:rPr>
          <w:sz w:val="16"/>
          <w:szCs w:val="16"/>
        </w:rPr>
        <w:t xml:space="preserve">от «_03_»_07 2018 г.          № 416_                                  п. </w:t>
      </w:r>
      <w:proofErr w:type="gramStart"/>
      <w:r w:rsidRPr="007D06D7">
        <w:rPr>
          <w:sz w:val="16"/>
          <w:szCs w:val="16"/>
        </w:rPr>
        <w:t>Островское</w:t>
      </w:r>
      <w:proofErr w:type="gramEnd"/>
    </w:p>
    <w:p w:rsidR="007D06D7" w:rsidRPr="007D06D7" w:rsidRDefault="007D06D7" w:rsidP="007D06D7">
      <w:pPr>
        <w:pStyle w:val="1"/>
        <w:jc w:val="center"/>
        <w:rPr>
          <w:b/>
          <w:sz w:val="16"/>
          <w:szCs w:val="16"/>
        </w:rPr>
      </w:pPr>
    </w:p>
    <w:p w:rsidR="007D06D7" w:rsidRPr="007D06D7" w:rsidRDefault="007D06D7" w:rsidP="007D06D7">
      <w:pPr>
        <w:rPr>
          <w:sz w:val="16"/>
          <w:szCs w:val="16"/>
        </w:rPr>
      </w:pPr>
    </w:p>
    <w:p w:rsidR="007D06D7" w:rsidRPr="007D06D7" w:rsidRDefault="007D06D7" w:rsidP="007D06D7">
      <w:pPr>
        <w:rPr>
          <w:sz w:val="16"/>
          <w:szCs w:val="16"/>
        </w:rPr>
      </w:pPr>
      <w:r w:rsidRPr="007D06D7">
        <w:rPr>
          <w:sz w:val="16"/>
          <w:szCs w:val="16"/>
        </w:rPr>
        <w:t xml:space="preserve">О развитии дополнительного образования </w:t>
      </w:r>
    </w:p>
    <w:p w:rsidR="007D06D7" w:rsidRPr="007D06D7" w:rsidRDefault="007D06D7" w:rsidP="007D06D7">
      <w:pPr>
        <w:rPr>
          <w:sz w:val="16"/>
          <w:szCs w:val="16"/>
        </w:rPr>
      </w:pPr>
      <w:r w:rsidRPr="007D06D7">
        <w:rPr>
          <w:sz w:val="16"/>
          <w:szCs w:val="16"/>
        </w:rPr>
        <w:t>в МКОУ ДО ДШИ и переходе на реализацию</w:t>
      </w:r>
    </w:p>
    <w:p w:rsidR="007D06D7" w:rsidRPr="007D06D7" w:rsidRDefault="007D06D7" w:rsidP="007D06D7">
      <w:pPr>
        <w:rPr>
          <w:sz w:val="16"/>
          <w:szCs w:val="16"/>
        </w:rPr>
      </w:pPr>
      <w:proofErr w:type="spellStart"/>
      <w:r w:rsidRPr="007D06D7">
        <w:rPr>
          <w:sz w:val="16"/>
          <w:szCs w:val="16"/>
        </w:rPr>
        <w:t>предпрофессионального</w:t>
      </w:r>
      <w:proofErr w:type="spellEnd"/>
      <w:r w:rsidRPr="007D06D7">
        <w:rPr>
          <w:sz w:val="16"/>
          <w:szCs w:val="16"/>
        </w:rPr>
        <w:t xml:space="preserve"> образования.</w:t>
      </w:r>
    </w:p>
    <w:p w:rsidR="007D06D7" w:rsidRPr="007D06D7" w:rsidRDefault="007D06D7" w:rsidP="007D06D7">
      <w:pPr>
        <w:rPr>
          <w:sz w:val="16"/>
          <w:szCs w:val="16"/>
        </w:rPr>
      </w:pPr>
    </w:p>
    <w:p w:rsidR="007D06D7" w:rsidRPr="007D06D7" w:rsidRDefault="007D06D7" w:rsidP="007D06D7">
      <w:pPr>
        <w:jc w:val="both"/>
        <w:rPr>
          <w:sz w:val="16"/>
          <w:szCs w:val="16"/>
        </w:rPr>
      </w:pPr>
      <w:r w:rsidRPr="007D06D7">
        <w:rPr>
          <w:sz w:val="16"/>
          <w:szCs w:val="16"/>
        </w:rPr>
        <w:t xml:space="preserve">     В соответствии со статьей 15 Федерального закона от 06.10.2003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w:t>
      </w:r>
    </w:p>
    <w:p w:rsidR="007D06D7" w:rsidRPr="007D06D7" w:rsidRDefault="007D06D7" w:rsidP="007D06D7">
      <w:pPr>
        <w:jc w:val="center"/>
        <w:rPr>
          <w:sz w:val="16"/>
          <w:szCs w:val="16"/>
        </w:rPr>
      </w:pPr>
    </w:p>
    <w:p w:rsidR="007D06D7" w:rsidRPr="007D06D7" w:rsidRDefault="007D06D7" w:rsidP="007D06D7">
      <w:pPr>
        <w:jc w:val="center"/>
        <w:rPr>
          <w:sz w:val="16"/>
          <w:szCs w:val="16"/>
        </w:rPr>
      </w:pPr>
      <w:r w:rsidRPr="007D06D7">
        <w:rPr>
          <w:sz w:val="16"/>
          <w:szCs w:val="16"/>
        </w:rPr>
        <w:t>ПОСТАНОВЛЯЕТ:</w:t>
      </w:r>
    </w:p>
    <w:p w:rsidR="007D06D7" w:rsidRPr="007D06D7" w:rsidRDefault="007D06D7" w:rsidP="007D06D7">
      <w:pPr>
        <w:jc w:val="both"/>
        <w:rPr>
          <w:sz w:val="16"/>
          <w:szCs w:val="16"/>
        </w:rPr>
      </w:pPr>
    </w:p>
    <w:p w:rsidR="007D06D7" w:rsidRPr="007D06D7" w:rsidRDefault="007D06D7" w:rsidP="007D06D7">
      <w:pPr>
        <w:jc w:val="both"/>
        <w:rPr>
          <w:sz w:val="16"/>
          <w:szCs w:val="16"/>
        </w:rPr>
      </w:pPr>
      <w:r w:rsidRPr="007D06D7">
        <w:rPr>
          <w:sz w:val="16"/>
          <w:szCs w:val="16"/>
        </w:rPr>
        <w:t>1. Информацию заведующего отделом культуры, по делам молодежи, туризма, физкультуры и спорта администрации Островского муниципального района принять к сведению.</w:t>
      </w:r>
    </w:p>
    <w:p w:rsidR="007D06D7" w:rsidRPr="007D06D7" w:rsidRDefault="007D06D7" w:rsidP="007D06D7">
      <w:pPr>
        <w:jc w:val="both"/>
        <w:rPr>
          <w:sz w:val="16"/>
          <w:szCs w:val="16"/>
        </w:rPr>
      </w:pPr>
      <w:r w:rsidRPr="007D06D7">
        <w:rPr>
          <w:sz w:val="16"/>
          <w:szCs w:val="16"/>
        </w:rPr>
        <w:t xml:space="preserve">2. Директору МКОУ ДО ДШИ </w:t>
      </w:r>
      <w:proofErr w:type="gramStart"/>
      <w:r w:rsidRPr="007D06D7">
        <w:rPr>
          <w:sz w:val="16"/>
          <w:szCs w:val="16"/>
        </w:rPr>
        <w:t xml:space="preserve">( </w:t>
      </w:r>
      <w:proofErr w:type="gramEnd"/>
      <w:r w:rsidRPr="007D06D7">
        <w:rPr>
          <w:sz w:val="16"/>
          <w:szCs w:val="16"/>
        </w:rPr>
        <w:t>Перовская Т.В):</w:t>
      </w:r>
    </w:p>
    <w:p w:rsidR="007D06D7" w:rsidRPr="007D06D7" w:rsidRDefault="007D06D7" w:rsidP="007D06D7">
      <w:pPr>
        <w:jc w:val="both"/>
        <w:rPr>
          <w:sz w:val="16"/>
          <w:szCs w:val="16"/>
        </w:rPr>
      </w:pPr>
      <w:r w:rsidRPr="007D06D7">
        <w:rPr>
          <w:sz w:val="16"/>
          <w:szCs w:val="16"/>
        </w:rPr>
        <w:t>2.1. продолжить развитие дополнительного образования в детской школе искусств</w:t>
      </w:r>
    </w:p>
    <w:p w:rsidR="007D06D7" w:rsidRPr="007D06D7" w:rsidRDefault="007D06D7" w:rsidP="007D06D7">
      <w:pPr>
        <w:jc w:val="both"/>
        <w:rPr>
          <w:sz w:val="16"/>
          <w:szCs w:val="16"/>
        </w:rPr>
      </w:pPr>
      <w:r w:rsidRPr="007D06D7">
        <w:rPr>
          <w:sz w:val="16"/>
          <w:szCs w:val="16"/>
        </w:rPr>
        <w:t xml:space="preserve">2.2.  осуществить переход на программу  </w:t>
      </w:r>
      <w:proofErr w:type="spellStart"/>
      <w:r w:rsidRPr="007D06D7">
        <w:rPr>
          <w:sz w:val="16"/>
          <w:szCs w:val="16"/>
        </w:rPr>
        <w:t>предпрофессионального</w:t>
      </w:r>
      <w:proofErr w:type="spellEnd"/>
      <w:r w:rsidRPr="007D06D7">
        <w:rPr>
          <w:sz w:val="16"/>
          <w:szCs w:val="16"/>
        </w:rPr>
        <w:t xml:space="preserve"> образования </w:t>
      </w:r>
      <w:r w:rsidRPr="007D06D7">
        <w:rPr>
          <w:color w:val="000000"/>
          <w:sz w:val="16"/>
          <w:szCs w:val="16"/>
        </w:rPr>
        <w:t>«Хоровое пение» с 01 сентября 2018года</w:t>
      </w:r>
      <w:r w:rsidRPr="007D06D7">
        <w:rPr>
          <w:sz w:val="16"/>
          <w:szCs w:val="16"/>
        </w:rPr>
        <w:t>.</w:t>
      </w:r>
    </w:p>
    <w:p w:rsidR="007D06D7" w:rsidRPr="007D06D7" w:rsidRDefault="007D06D7" w:rsidP="007D06D7">
      <w:pPr>
        <w:jc w:val="both"/>
        <w:rPr>
          <w:sz w:val="16"/>
          <w:szCs w:val="16"/>
        </w:rPr>
      </w:pPr>
      <w:r w:rsidRPr="007D06D7">
        <w:rPr>
          <w:sz w:val="16"/>
          <w:szCs w:val="16"/>
        </w:rPr>
        <w:t xml:space="preserve">3. </w:t>
      </w:r>
      <w:proofErr w:type="gramStart"/>
      <w:r w:rsidRPr="007D06D7">
        <w:rPr>
          <w:sz w:val="16"/>
          <w:szCs w:val="16"/>
        </w:rPr>
        <w:t>Контроль за</w:t>
      </w:r>
      <w:proofErr w:type="gramEnd"/>
      <w:r w:rsidRPr="007D06D7">
        <w:rPr>
          <w:sz w:val="16"/>
          <w:szCs w:val="16"/>
        </w:rPr>
        <w:t xml:space="preserve"> исполнением настоящего постановления возложить на и.о.  заместителя главы администрации Островского муниципального района Баранову О.А.</w:t>
      </w:r>
    </w:p>
    <w:p w:rsidR="007D06D7" w:rsidRPr="007D06D7" w:rsidRDefault="007D06D7" w:rsidP="007D06D7">
      <w:pPr>
        <w:jc w:val="both"/>
        <w:rPr>
          <w:sz w:val="16"/>
          <w:szCs w:val="16"/>
        </w:rPr>
      </w:pPr>
      <w:r w:rsidRPr="007D06D7">
        <w:rPr>
          <w:sz w:val="16"/>
          <w:szCs w:val="16"/>
        </w:rPr>
        <w:t xml:space="preserve">4.. Настоящее постановление вступает в силу с момента его подписания и </w:t>
      </w:r>
      <w:proofErr w:type="spellStart"/>
      <w:r w:rsidRPr="007D06D7">
        <w:rPr>
          <w:sz w:val="16"/>
          <w:szCs w:val="16"/>
        </w:rPr>
        <w:t>подлежмит</w:t>
      </w:r>
      <w:proofErr w:type="spellEnd"/>
      <w:r w:rsidRPr="007D06D7">
        <w:rPr>
          <w:sz w:val="16"/>
          <w:szCs w:val="16"/>
        </w:rPr>
        <w:t xml:space="preserve"> опубликованию в бюллетене «Районные новости».</w:t>
      </w:r>
    </w:p>
    <w:p w:rsidR="007D06D7" w:rsidRPr="007D06D7" w:rsidRDefault="007D06D7" w:rsidP="007D06D7">
      <w:pPr>
        <w:rPr>
          <w:sz w:val="16"/>
          <w:szCs w:val="16"/>
        </w:rPr>
      </w:pPr>
    </w:p>
    <w:p w:rsidR="007D06D7" w:rsidRPr="007D06D7" w:rsidRDefault="007D06D7" w:rsidP="007D06D7">
      <w:pPr>
        <w:rPr>
          <w:sz w:val="16"/>
          <w:szCs w:val="16"/>
        </w:rPr>
      </w:pPr>
    </w:p>
    <w:p w:rsidR="007D06D7" w:rsidRPr="007D06D7" w:rsidRDefault="007D06D7" w:rsidP="007D06D7">
      <w:pPr>
        <w:jc w:val="center"/>
        <w:rPr>
          <w:sz w:val="16"/>
          <w:szCs w:val="16"/>
        </w:rPr>
      </w:pPr>
    </w:p>
    <w:p w:rsidR="007D06D7" w:rsidRPr="007D06D7" w:rsidRDefault="007D06D7" w:rsidP="007D06D7">
      <w:pPr>
        <w:rPr>
          <w:sz w:val="16"/>
          <w:szCs w:val="16"/>
        </w:rPr>
      </w:pPr>
      <w:r w:rsidRPr="007D06D7">
        <w:rPr>
          <w:sz w:val="16"/>
          <w:szCs w:val="16"/>
        </w:rPr>
        <w:t>Глава Островского</w:t>
      </w:r>
    </w:p>
    <w:p w:rsidR="007D06D7" w:rsidRDefault="007D06D7" w:rsidP="007D06D7">
      <w:pPr>
        <w:rPr>
          <w:sz w:val="16"/>
          <w:szCs w:val="16"/>
        </w:rPr>
      </w:pPr>
      <w:r w:rsidRPr="007D06D7">
        <w:rPr>
          <w:sz w:val="16"/>
          <w:szCs w:val="16"/>
        </w:rPr>
        <w:t>муниципального района                                                                              Г.А.Полякова</w:t>
      </w:r>
    </w:p>
    <w:p w:rsidR="007D06D7" w:rsidRDefault="007D06D7" w:rsidP="007D06D7">
      <w:pPr>
        <w:rPr>
          <w:sz w:val="16"/>
          <w:szCs w:val="16"/>
        </w:rPr>
      </w:pPr>
    </w:p>
    <w:p w:rsidR="007D06D7" w:rsidRPr="007D06D7" w:rsidRDefault="007D06D7" w:rsidP="007D06D7">
      <w:pPr>
        <w:rPr>
          <w:sz w:val="16"/>
          <w:szCs w:val="16"/>
        </w:rPr>
      </w:pPr>
    </w:p>
    <w:p w:rsidR="007D06D7" w:rsidRDefault="007D06D7" w:rsidP="007D06D7">
      <w:pPr>
        <w:jc w:val="center"/>
        <w:rPr>
          <w:sz w:val="16"/>
          <w:szCs w:val="16"/>
        </w:rPr>
      </w:pPr>
      <w:r w:rsidRPr="001378B8">
        <w:rPr>
          <w:sz w:val="16"/>
          <w:szCs w:val="16"/>
        </w:rPr>
        <w:t>*      *      *      *      *      *      *</w:t>
      </w:r>
    </w:p>
    <w:p w:rsidR="007D06D7" w:rsidRDefault="007D06D7" w:rsidP="007D06D7">
      <w:pPr>
        <w:jc w:val="center"/>
        <w:rPr>
          <w:sz w:val="16"/>
          <w:szCs w:val="16"/>
        </w:rPr>
      </w:pPr>
    </w:p>
    <w:p w:rsidR="007D06D7" w:rsidRPr="007D06D7" w:rsidRDefault="007D06D7" w:rsidP="007D06D7">
      <w:pPr>
        <w:jc w:val="center"/>
        <w:rPr>
          <w:sz w:val="16"/>
          <w:szCs w:val="16"/>
        </w:rPr>
      </w:pPr>
      <w:r w:rsidRPr="007D06D7">
        <w:rPr>
          <w:noProof/>
          <w:sz w:val="16"/>
          <w:szCs w:val="16"/>
        </w:rPr>
        <w:drawing>
          <wp:inline distT="0" distB="0" distL="0" distR="0">
            <wp:extent cx="425607" cy="379033"/>
            <wp:effectExtent l="19050" t="0" r="0" b="0"/>
            <wp:docPr id="1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5" cstate="print"/>
                    <a:srcRect/>
                    <a:stretch>
                      <a:fillRect/>
                    </a:stretch>
                  </pic:blipFill>
                  <pic:spPr bwMode="auto">
                    <a:xfrm>
                      <a:off x="0" y="0"/>
                      <a:ext cx="427844" cy="381025"/>
                    </a:xfrm>
                    <a:prstGeom prst="rect">
                      <a:avLst/>
                    </a:prstGeom>
                    <a:solidFill>
                      <a:srgbClr val="FFFFFF"/>
                    </a:solidFill>
                    <a:ln w="9525">
                      <a:noFill/>
                      <a:miter lim="800000"/>
                      <a:headEnd/>
                      <a:tailEnd/>
                    </a:ln>
                  </pic:spPr>
                </pic:pic>
              </a:graphicData>
            </a:graphic>
          </wp:inline>
        </w:drawing>
      </w:r>
      <w:r w:rsidRPr="007D06D7">
        <w:rPr>
          <w:sz w:val="16"/>
          <w:szCs w:val="16"/>
        </w:rPr>
        <w:t xml:space="preserve">   </w:t>
      </w:r>
    </w:p>
    <w:p w:rsidR="007D06D7" w:rsidRPr="007D06D7" w:rsidRDefault="007D06D7" w:rsidP="007D06D7">
      <w:pPr>
        <w:jc w:val="center"/>
        <w:rPr>
          <w:sz w:val="16"/>
          <w:szCs w:val="16"/>
        </w:rPr>
      </w:pPr>
    </w:p>
    <w:p w:rsidR="007D06D7" w:rsidRPr="007D06D7" w:rsidRDefault="007D06D7" w:rsidP="007D06D7">
      <w:pPr>
        <w:pStyle w:val="1"/>
        <w:jc w:val="center"/>
        <w:rPr>
          <w:b/>
          <w:sz w:val="16"/>
          <w:szCs w:val="16"/>
        </w:rPr>
      </w:pPr>
      <w:r w:rsidRPr="007D06D7">
        <w:rPr>
          <w:b/>
          <w:sz w:val="16"/>
          <w:szCs w:val="16"/>
        </w:rPr>
        <w:t>ПОСТАНОВЛЕНИЕ</w:t>
      </w:r>
    </w:p>
    <w:p w:rsidR="007D06D7" w:rsidRPr="007D06D7" w:rsidRDefault="007D06D7" w:rsidP="007D06D7">
      <w:pPr>
        <w:jc w:val="center"/>
        <w:rPr>
          <w:b/>
          <w:sz w:val="16"/>
          <w:szCs w:val="16"/>
        </w:rPr>
      </w:pPr>
    </w:p>
    <w:p w:rsidR="007D06D7" w:rsidRDefault="007D06D7" w:rsidP="007D06D7">
      <w:pPr>
        <w:jc w:val="center"/>
        <w:rPr>
          <w:b/>
          <w:sz w:val="16"/>
          <w:szCs w:val="16"/>
        </w:rPr>
      </w:pPr>
      <w:r w:rsidRPr="007D06D7">
        <w:rPr>
          <w:b/>
          <w:sz w:val="16"/>
          <w:szCs w:val="16"/>
        </w:rPr>
        <w:t xml:space="preserve">АДМИНИСТРАЦИЯ    ОСТРОВСКОГО МУНИЦИПАЛЬНОГО РАЙОНА                 </w:t>
      </w:r>
    </w:p>
    <w:p w:rsidR="007D06D7" w:rsidRPr="007D06D7" w:rsidRDefault="007D06D7" w:rsidP="007D06D7">
      <w:pPr>
        <w:jc w:val="center"/>
        <w:rPr>
          <w:b/>
          <w:sz w:val="16"/>
          <w:szCs w:val="16"/>
        </w:rPr>
      </w:pPr>
      <w:r w:rsidRPr="007D06D7">
        <w:rPr>
          <w:b/>
          <w:sz w:val="16"/>
          <w:szCs w:val="16"/>
        </w:rPr>
        <w:t xml:space="preserve">        КОСТРОМСКОЙ ОБЛАСТИ</w:t>
      </w:r>
    </w:p>
    <w:p w:rsidR="007D06D7" w:rsidRPr="007D06D7" w:rsidRDefault="007D06D7" w:rsidP="007D06D7">
      <w:pPr>
        <w:rPr>
          <w:b/>
          <w:sz w:val="16"/>
          <w:szCs w:val="16"/>
        </w:rPr>
      </w:pPr>
    </w:p>
    <w:p w:rsidR="007D06D7" w:rsidRPr="007D06D7" w:rsidRDefault="007D06D7" w:rsidP="007D06D7">
      <w:pPr>
        <w:rPr>
          <w:sz w:val="16"/>
          <w:szCs w:val="16"/>
        </w:rPr>
      </w:pPr>
      <w:r w:rsidRPr="007D06D7">
        <w:rPr>
          <w:sz w:val="16"/>
          <w:szCs w:val="16"/>
        </w:rPr>
        <w:t xml:space="preserve">от «_03__ » </w:t>
      </w:r>
      <w:proofErr w:type="spellStart"/>
      <w:r w:rsidRPr="007D06D7">
        <w:rPr>
          <w:sz w:val="16"/>
          <w:szCs w:val="16"/>
        </w:rPr>
        <w:t>_июля</w:t>
      </w:r>
      <w:proofErr w:type="spellEnd"/>
      <w:r w:rsidRPr="007D06D7">
        <w:rPr>
          <w:sz w:val="16"/>
          <w:szCs w:val="16"/>
        </w:rPr>
        <w:t xml:space="preserve">__  2018 г.          №  _417__                                              п. </w:t>
      </w:r>
      <w:proofErr w:type="gramStart"/>
      <w:r w:rsidRPr="007D06D7">
        <w:rPr>
          <w:sz w:val="16"/>
          <w:szCs w:val="16"/>
        </w:rPr>
        <w:t>Островское</w:t>
      </w:r>
      <w:proofErr w:type="gramEnd"/>
    </w:p>
    <w:p w:rsidR="007D06D7" w:rsidRPr="007D06D7" w:rsidRDefault="007D06D7" w:rsidP="007D06D7">
      <w:pPr>
        <w:pStyle w:val="1"/>
        <w:jc w:val="center"/>
        <w:rPr>
          <w:b/>
          <w:sz w:val="16"/>
          <w:szCs w:val="16"/>
        </w:rPr>
      </w:pPr>
    </w:p>
    <w:p w:rsidR="007D06D7" w:rsidRPr="007D06D7" w:rsidRDefault="007D06D7" w:rsidP="007D06D7">
      <w:pPr>
        <w:pStyle w:val="ae"/>
        <w:rPr>
          <w:sz w:val="16"/>
          <w:szCs w:val="16"/>
        </w:rPr>
      </w:pPr>
      <w:r w:rsidRPr="007D06D7">
        <w:rPr>
          <w:sz w:val="16"/>
          <w:szCs w:val="16"/>
        </w:rPr>
        <w:t xml:space="preserve">О результатах выполнения мероприятий </w:t>
      </w:r>
    </w:p>
    <w:p w:rsidR="007D06D7" w:rsidRPr="007D06D7" w:rsidRDefault="007D06D7" w:rsidP="007D06D7">
      <w:pPr>
        <w:pStyle w:val="ae"/>
        <w:rPr>
          <w:sz w:val="16"/>
          <w:szCs w:val="16"/>
        </w:rPr>
      </w:pPr>
      <w:r w:rsidRPr="007D06D7">
        <w:rPr>
          <w:sz w:val="16"/>
          <w:szCs w:val="16"/>
        </w:rPr>
        <w:t>по  организации отдыха и оздоровления детей</w:t>
      </w:r>
    </w:p>
    <w:p w:rsidR="007D06D7" w:rsidRPr="007D06D7" w:rsidRDefault="007D06D7" w:rsidP="007D06D7">
      <w:pPr>
        <w:pStyle w:val="ae"/>
        <w:rPr>
          <w:sz w:val="16"/>
          <w:szCs w:val="16"/>
        </w:rPr>
      </w:pPr>
      <w:r w:rsidRPr="007D06D7">
        <w:rPr>
          <w:sz w:val="16"/>
          <w:szCs w:val="16"/>
        </w:rPr>
        <w:t>на территории Островского муниципального</w:t>
      </w:r>
    </w:p>
    <w:p w:rsidR="007D06D7" w:rsidRPr="007D06D7" w:rsidRDefault="007D06D7" w:rsidP="007D06D7">
      <w:pPr>
        <w:pStyle w:val="ae"/>
        <w:rPr>
          <w:sz w:val="16"/>
          <w:szCs w:val="16"/>
        </w:rPr>
      </w:pPr>
      <w:r w:rsidRPr="007D06D7">
        <w:rPr>
          <w:sz w:val="16"/>
          <w:szCs w:val="16"/>
        </w:rPr>
        <w:t>района в 2017 году и задачах на 2018 год.</w:t>
      </w:r>
    </w:p>
    <w:p w:rsidR="007D06D7" w:rsidRPr="007D06D7" w:rsidRDefault="007D06D7" w:rsidP="007D06D7">
      <w:pPr>
        <w:pStyle w:val="ae"/>
        <w:rPr>
          <w:sz w:val="16"/>
          <w:szCs w:val="16"/>
        </w:rPr>
      </w:pPr>
    </w:p>
    <w:p w:rsidR="007D06D7" w:rsidRPr="007D06D7" w:rsidRDefault="007D06D7" w:rsidP="007D06D7">
      <w:pPr>
        <w:jc w:val="both"/>
        <w:rPr>
          <w:sz w:val="16"/>
          <w:szCs w:val="16"/>
        </w:rPr>
      </w:pPr>
      <w:r w:rsidRPr="007D06D7">
        <w:rPr>
          <w:sz w:val="16"/>
          <w:szCs w:val="16"/>
        </w:rPr>
        <w:t xml:space="preserve">         В целях обеспечения полноценного отдыха, оздоровления и занятости детей в 2018 году, руководствуясь Федеральным законом от 06.10. 2003 г. № 131 – </w:t>
      </w:r>
      <w:r w:rsidRPr="007D06D7">
        <w:rPr>
          <w:sz w:val="16"/>
          <w:szCs w:val="16"/>
        </w:rPr>
        <w:lastRenderedPageBreak/>
        <w:t>ФЗ «Об общих принципах организации местного самоуправления в Российской Федерации», Уставом муниципального образования Островский муниципальный район, администрация Островского муниципального района  ПОСТАНОВЛЯЕТ:</w:t>
      </w:r>
    </w:p>
    <w:p w:rsidR="007D06D7" w:rsidRPr="007D06D7" w:rsidRDefault="007D06D7" w:rsidP="007D06D7">
      <w:pPr>
        <w:ind w:firstLine="708"/>
        <w:jc w:val="both"/>
        <w:rPr>
          <w:sz w:val="16"/>
          <w:szCs w:val="16"/>
        </w:rPr>
      </w:pPr>
      <w:r w:rsidRPr="007D06D7">
        <w:rPr>
          <w:sz w:val="16"/>
          <w:szCs w:val="16"/>
        </w:rPr>
        <w:t>1. Информацию и.о. заместителя главы администрации Островского муниципального района Барановой О.А. принять к сведению.</w:t>
      </w:r>
    </w:p>
    <w:p w:rsidR="007D06D7" w:rsidRPr="007D06D7" w:rsidRDefault="007D06D7" w:rsidP="007D06D7">
      <w:pPr>
        <w:ind w:firstLine="708"/>
        <w:jc w:val="both"/>
        <w:rPr>
          <w:sz w:val="16"/>
          <w:szCs w:val="16"/>
        </w:rPr>
      </w:pPr>
      <w:r w:rsidRPr="007D06D7">
        <w:rPr>
          <w:sz w:val="16"/>
          <w:szCs w:val="16"/>
        </w:rPr>
        <w:t>2.      Отделу образования администрации Островского муниципального района (Семеновой О.А.):</w:t>
      </w:r>
    </w:p>
    <w:p w:rsidR="007D06D7" w:rsidRPr="007D06D7" w:rsidRDefault="007D06D7" w:rsidP="007D06D7">
      <w:pPr>
        <w:shd w:val="clear" w:color="auto" w:fill="FFFFFF"/>
        <w:ind w:firstLine="720"/>
        <w:jc w:val="both"/>
        <w:rPr>
          <w:color w:val="000000"/>
          <w:sz w:val="16"/>
          <w:szCs w:val="16"/>
        </w:rPr>
      </w:pPr>
      <w:r w:rsidRPr="007D06D7">
        <w:rPr>
          <w:color w:val="000000"/>
          <w:sz w:val="16"/>
          <w:szCs w:val="16"/>
        </w:rPr>
        <w:t>2.1. Создать условия для обеспечения безопасности жизни и здоровья детей в каникулярный период, уделяя особое внимание организации полноценного питания детей, соблюдению санитарно-эпидемиологических требований, противопожарной безопасности в лагерях с дневным пребыванием.</w:t>
      </w:r>
    </w:p>
    <w:p w:rsidR="007D06D7" w:rsidRPr="007D06D7" w:rsidRDefault="007D06D7" w:rsidP="007D06D7">
      <w:pPr>
        <w:ind w:firstLine="708"/>
        <w:jc w:val="both"/>
        <w:rPr>
          <w:sz w:val="16"/>
          <w:szCs w:val="16"/>
        </w:rPr>
      </w:pPr>
      <w:r w:rsidRPr="007D06D7">
        <w:rPr>
          <w:color w:val="000000"/>
          <w:sz w:val="16"/>
          <w:szCs w:val="16"/>
        </w:rPr>
        <w:t>2.2. О</w:t>
      </w:r>
      <w:r w:rsidRPr="007D06D7">
        <w:rPr>
          <w:sz w:val="16"/>
          <w:szCs w:val="16"/>
        </w:rPr>
        <w:t>беспечить реализацию мероприятий по организации временного трудоустройства несовершеннолетних граждан в возрасте от 14 до 18 лет в свободное от учебы время, уделяя особое внимание содействию занятости подростков, находящихся в трудной жизненной ситуации и состоящих на профилактическом учете в органах и учреждениях системы профилактики.</w:t>
      </w:r>
    </w:p>
    <w:p w:rsidR="007D06D7" w:rsidRPr="007D06D7" w:rsidRDefault="007D06D7" w:rsidP="007D06D7">
      <w:pPr>
        <w:pStyle w:val="2f"/>
        <w:spacing w:after="0" w:line="240" w:lineRule="auto"/>
        <w:ind w:left="0" w:firstLine="720"/>
        <w:jc w:val="both"/>
        <w:rPr>
          <w:rFonts w:ascii="Times New Roman" w:hAnsi="Times New Roman"/>
          <w:sz w:val="16"/>
          <w:szCs w:val="16"/>
        </w:rPr>
      </w:pPr>
      <w:r w:rsidRPr="007D06D7">
        <w:rPr>
          <w:rFonts w:ascii="Times New Roman" w:hAnsi="Times New Roman"/>
          <w:sz w:val="16"/>
          <w:szCs w:val="16"/>
        </w:rPr>
        <w:t>3. Отделу культуры, по делам молодежи, туризма, физкультуры и спорта администрации Островского муниципального района (Сергеева А.Б.), отделу образования администрации Островского муниципального района (Семенова О.А.):</w:t>
      </w:r>
    </w:p>
    <w:p w:rsidR="007D06D7" w:rsidRPr="007D06D7" w:rsidRDefault="007D06D7" w:rsidP="007D06D7">
      <w:pPr>
        <w:pStyle w:val="2f"/>
        <w:spacing w:after="0" w:line="240" w:lineRule="auto"/>
        <w:ind w:left="0" w:firstLine="720"/>
        <w:jc w:val="both"/>
        <w:rPr>
          <w:rFonts w:ascii="Times New Roman" w:hAnsi="Times New Roman"/>
          <w:sz w:val="16"/>
          <w:szCs w:val="16"/>
        </w:rPr>
      </w:pPr>
      <w:r w:rsidRPr="007D06D7">
        <w:rPr>
          <w:rFonts w:ascii="Times New Roman" w:hAnsi="Times New Roman"/>
          <w:sz w:val="16"/>
          <w:szCs w:val="16"/>
        </w:rPr>
        <w:t>3.1. Обеспечить работу учреждений спорта, культуры, общего и дополнительного образования в течение всего летнего периода 2018 г.;</w:t>
      </w:r>
    </w:p>
    <w:p w:rsidR="007D06D7" w:rsidRPr="007D06D7" w:rsidRDefault="007D06D7" w:rsidP="007D06D7">
      <w:pPr>
        <w:pStyle w:val="2f"/>
        <w:spacing w:after="0" w:line="240" w:lineRule="auto"/>
        <w:ind w:left="0" w:firstLine="720"/>
        <w:jc w:val="both"/>
        <w:rPr>
          <w:rFonts w:ascii="Times New Roman" w:hAnsi="Times New Roman"/>
          <w:sz w:val="16"/>
          <w:szCs w:val="16"/>
        </w:rPr>
      </w:pPr>
      <w:r w:rsidRPr="007D06D7">
        <w:rPr>
          <w:rFonts w:ascii="Times New Roman" w:hAnsi="Times New Roman"/>
          <w:sz w:val="16"/>
          <w:szCs w:val="16"/>
        </w:rPr>
        <w:t>3.2.  Обеспечить максимальный охват всеми видами отдыха и занятостью детей, проживающих на территории Островского муниципального района;</w:t>
      </w:r>
    </w:p>
    <w:p w:rsidR="007D06D7" w:rsidRPr="007D06D7" w:rsidRDefault="007D06D7" w:rsidP="007D06D7">
      <w:pPr>
        <w:pStyle w:val="2f"/>
        <w:spacing w:after="0" w:line="240" w:lineRule="auto"/>
        <w:ind w:left="0" w:firstLine="720"/>
        <w:jc w:val="both"/>
        <w:rPr>
          <w:rFonts w:ascii="Times New Roman" w:hAnsi="Times New Roman"/>
          <w:sz w:val="16"/>
          <w:szCs w:val="16"/>
        </w:rPr>
      </w:pPr>
      <w:r w:rsidRPr="007D06D7">
        <w:rPr>
          <w:rFonts w:ascii="Times New Roman" w:hAnsi="Times New Roman"/>
          <w:sz w:val="16"/>
          <w:szCs w:val="16"/>
        </w:rPr>
        <w:t xml:space="preserve">3.3. Обеспечить информирование населения об организации </w:t>
      </w:r>
      <w:proofErr w:type="spellStart"/>
      <w:r w:rsidRPr="007D06D7">
        <w:rPr>
          <w:rFonts w:ascii="Times New Roman" w:hAnsi="Times New Roman"/>
          <w:sz w:val="16"/>
          <w:szCs w:val="16"/>
        </w:rPr>
        <w:t>малозатратных</w:t>
      </w:r>
      <w:proofErr w:type="spellEnd"/>
      <w:r w:rsidRPr="007D06D7">
        <w:rPr>
          <w:rFonts w:ascii="Times New Roman" w:hAnsi="Times New Roman"/>
          <w:sz w:val="16"/>
          <w:szCs w:val="16"/>
        </w:rPr>
        <w:t xml:space="preserve"> форм отдыха детей;</w:t>
      </w:r>
    </w:p>
    <w:p w:rsidR="007D06D7" w:rsidRPr="007D06D7" w:rsidRDefault="007D06D7" w:rsidP="007D06D7">
      <w:pPr>
        <w:pStyle w:val="2f"/>
        <w:spacing w:after="0" w:line="240" w:lineRule="auto"/>
        <w:ind w:left="0" w:firstLine="720"/>
        <w:jc w:val="both"/>
        <w:rPr>
          <w:rFonts w:ascii="Times New Roman" w:hAnsi="Times New Roman"/>
          <w:sz w:val="16"/>
          <w:szCs w:val="16"/>
        </w:rPr>
      </w:pPr>
      <w:r w:rsidRPr="007D06D7">
        <w:rPr>
          <w:rFonts w:ascii="Times New Roman" w:hAnsi="Times New Roman"/>
          <w:sz w:val="16"/>
          <w:szCs w:val="16"/>
        </w:rPr>
        <w:t xml:space="preserve">3.4.  Обеспечить постоянный </w:t>
      </w:r>
      <w:proofErr w:type="gramStart"/>
      <w:r w:rsidRPr="007D06D7">
        <w:rPr>
          <w:rFonts w:ascii="Times New Roman" w:hAnsi="Times New Roman"/>
          <w:sz w:val="16"/>
          <w:szCs w:val="16"/>
        </w:rPr>
        <w:t>контроль за</w:t>
      </w:r>
      <w:proofErr w:type="gramEnd"/>
      <w:r w:rsidRPr="007D06D7">
        <w:rPr>
          <w:rFonts w:ascii="Times New Roman" w:hAnsi="Times New Roman"/>
          <w:sz w:val="16"/>
          <w:szCs w:val="16"/>
        </w:rPr>
        <w:t xml:space="preserve"> содержанием и безопасностью эксплуатации спортивных сооружений, расположенных на территории образовательных учреждений и стадиона «Юность»;</w:t>
      </w:r>
    </w:p>
    <w:p w:rsidR="007D06D7" w:rsidRPr="007D06D7" w:rsidRDefault="007D06D7" w:rsidP="007D06D7">
      <w:pPr>
        <w:pStyle w:val="2f"/>
        <w:spacing w:after="0" w:line="240" w:lineRule="auto"/>
        <w:ind w:left="0" w:firstLine="720"/>
        <w:jc w:val="both"/>
        <w:rPr>
          <w:rFonts w:ascii="Times New Roman" w:hAnsi="Times New Roman"/>
          <w:sz w:val="16"/>
          <w:szCs w:val="16"/>
        </w:rPr>
      </w:pPr>
      <w:r w:rsidRPr="007D06D7">
        <w:rPr>
          <w:rFonts w:ascii="Times New Roman" w:hAnsi="Times New Roman"/>
          <w:sz w:val="16"/>
          <w:szCs w:val="16"/>
        </w:rPr>
        <w:t>3.5. Продолжить участие в реализации мероприятий областной программы по обучению детей плаванию, в том числе, на открытых водоемах.</w:t>
      </w:r>
    </w:p>
    <w:p w:rsidR="007D06D7" w:rsidRPr="007D06D7" w:rsidRDefault="007D06D7" w:rsidP="007D06D7">
      <w:pPr>
        <w:pStyle w:val="2f"/>
        <w:spacing w:after="0" w:line="240" w:lineRule="auto"/>
        <w:ind w:left="0" w:firstLine="708"/>
        <w:jc w:val="both"/>
        <w:rPr>
          <w:rFonts w:ascii="Times New Roman" w:hAnsi="Times New Roman"/>
          <w:sz w:val="16"/>
          <w:szCs w:val="16"/>
        </w:rPr>
      </w:pPr>
      <w:r w:rsidRPr="007D06D7">
        <w:rPr>
          <w:rFonts w:ascii="Times New Roman" w:hAnsi="Times New Roman"/>
          <w:sz w:val="16"/>
          <w:szCs w:val="16"/>
        </w:rPr>
        <w:t>4. Рекомендовать главам сельских поселений Островского муниципального района:</w:t>
      </w:r>
    </w:p>
    <w:p w:rsidR="007D06D7" w:rsidRPr="007D06D7" w:rsidRDefault="007D06D7" w:rsidP="007D06D7">
      <w:pPr>
        <w:pStyle w:val="2f"/>
        <w:spacing w:after="0" w:line="240" w:lineRule="auto"/>
        <w:ind w:left="0" w:firstLine="708"/>
        <w:jc w:val="both"/>
        <w:rPr>
          <w:rFonts w:ascii="Times New Roman" w:hAnsi="Times New Roman"/>
          <w:sz w:val="16"/>
          <w:szCs w:val="16"/>
        </w:rPr>
      </w:pPr>
      <w:r w:rsidRPr="007D06D7">
        <w:rPr>
          <w:rFonts w:ascii="Times New Roman" w:hAnsi="Times New Roman"/>
          <w:sz w:val="16"/>
          <w:szCs w:val="16"/>
        </w:rPr>
        <w:t xml:space="preserve">4.1. Обеспечить подготовку детских игровых и спортивных площадок,  традиционно сложившихся мест отдыха населения на водных объектах, расположенных на территориях сельских поселений к летнему периоду. </w:t>
      </w:r>
    </w:p>
    <w:p w:rsidR="007D06D7" w:rsidRPr="007D06D7" w:rsidRDefault="007D06D7" w:rsidP="007D06D7">
      <w:pPr>
        <w:pStyle w:val="2f"/>
        <w:spacing w:after="0" w:line="240" w:lineRule="auto"/>
        <w:ind w:left="0" w:firstLine="708"/>
        <w:jc w:val="both"/>
        <w:rPr>
          <w:rFonts w:ascii="Times New Roman" w:hAnsi="Times New Roman"/>
          <w:sz w:val="16"/>
          <w:szCs w:val="16"/>
        </w:rPr>
      </w:pPr>
      <w:r w:rsidRPr="007D06D7">
        <w:rPr>
          <w:rFonts w:ascii="Times New Roman" w:hAnsi="Times New Roman"/>
          <w:sz w:val="16"/>
          <w:szCs w:val="16"/>
        </w:rPr>
        <w:t>4.2. Взять под личный контроль работу по обеспечению безопасности населения на водных объектах, организацию патрулирования межведомственными группами мест массового отдыха населения на водных объектах.</w:t>
      </w:r>
    </w:p>
    <w:p w:rsidR="007D06D7" w:rsidRPr="007D06D7" w:rsidRDefault="007D06D7" w:rsidP="007D06D7">
      <w:pPr>
        <w:ind w:firstLine="708"/>
        <w:jc w:val="both"/>
        <w:rPr>
          <w:sz w:val="16"/>
          <w:szCs w:val="16"/>
        </w:rPr>
      </w:pPr>
      <w:r w:rsidRPr="007D06D7">
        <w:rPr>
          <w:sz w:val="16"/>
          <w:szCs w:val="16"/>
        </w:rPr>
        <w:t xml:space="preserve">5. </w:t>
      </w:r>
      <w:proofErr w:type="gramStart"/>
      <w:r w:rsidRPr="007D06D7">
        <w:rPr>
          <w:sz w:val="16"/>
          <w:szCs w:val="16"/>
        </w:rPr>
        <w:t>Рекомендовать МО  МВД России «Островский» (Терехов В.Н.) совместно с отделом образования администрации Островского муниципального района (Семенова О.А.), отделом культуры, по делам молодежи, туризма, физкультуры и спорта администрации Островского муниципального района (Сергеева А.Б.) осуществлять меры по профилактике правонарушений несовершеннолетних, предупреждению детского дорожно-транспортного травматизма, созданию условий для безопасного нахождения детей на улицах, у водоемов  в  период  каникул.</w:t>
      </w:r>
      <w:proofErr w:type="gramEnd"/>
    </w:p>
    <w:p w:rsidR="007D06D7" w:rsidRPr="007D06D7" w:rsidRDefault="007D06D7" w:rsidP="007D06D7">
      <w:pPr>
        <w:ind w:firstLine="708"/>
        <w:jc w:val="both"/>
        <w:rPr>
          <w:color w:val="000000"/>
          <w:sz w:val="16"/>
          <w:szCs w:val="16"/>
        </w:rPr>
      </w:pPr>
      <w:r w:rsidRPr="007D06D7">
        <w:rPr>
          <w:sz w:val="16"/>
          <w:szCs w:val="16"/>
        </w:rPr>
        <w:t xml:space="preserve">6. </w:t>
      </w:r>
      <w:r w:rsidRPr="007D06D7">
        <w:rPr>
          <w:color w:val="000000"/>
          <w:sz w:val="16"/>
          <w:szCs w:val="16"/>
        </w:rPr>
        <w:t xml:space="preserve">Комиссии по делам несовершеннолетних и защите их прав  Островского муниципального района (Баранова О.А.): </w:t>
      </w:r>
    </w:p>
    <w:p w:rsidR="007D06D7" w:rsidRPr="007D06D7" w:rsidRDefault="007D06D7" w:rsidP="007D06D7">
      <w:pPr>
        <w:shd w:val="clear" w:color="auto" w:fill="FFFFFF"/>
        <w:ind w:firstLine="720"/>
        <w:jc w:val="both"/>
        <w:rPr>
          <w:color w:val="000000"/>
          <w:sz w:val="16"/>
          <w:szCs w:val="16"/>
        </w:rPr>
      </w:pPr>
      <w:r w:rsidRPr="007D06D7">
        <w:rPr>
          <w:color w:val="000000"/>
          <w:sz w:val="16"/>
          <w:szCs w:val="16"/>
        </w:rPr>
        <w:t xml:space="preserve">6.1. Обеспечить межведомственное взаимодействие субъектов системы профилактики по организации отдыха, оздоровления и занятости несовершеннолетних, состоящих на профилактических учетах. </w:t>
      </w:r>
    </w:p>
    <w:p w:rsidR="007D06D7" w:rsidRPr="007D06D7" w:rsidRDefault="007D06D7" w:rsidP="007D06D7">
      <w:pPr>
        <w:pStyle w:val="21"/>
        <w:ind w:firstLine="708"/>
        <w:jc w:val="both"/>
        <w:rPr>
          <w:sz w:val="16"/>
          <w:szCs w:val="16"/>
        </w:rPr>
      </w:pPr>
      <w:r w:rsidRPr="007D06D7">
        <w:rPr>
          <w:color w:val="000000"/>
          <w:sz w:val="16"/>
          <w:szCs w:val="16"/>
        </w:rPr>
        <w:t>6.2.</w:t>
      </w:r>
      <w:r w:rsidRPr="007D06D7">
        <w:rPr>
          <w:sz w:val="16"/>
          <w:szCs w:val="16"/>
        </w:rPr>
        <w:t xml:space="preserve">  Проработать и внедрить в практику механизмы привлечения родительской общественности к организации досуга и занятости несовершеннолетних и осуществлению общественного </w:t>
      </w:r>
      <w:proofErr w:type="gramStart"/>
      <w:r w:rsidRPr="007D06D7">
        <w:rPr>
          <w:sz w:val="16"/>
          <w:szCs w:val="16"/>
        </w:rPr>
        <w:t>контроля за</w:t>
      </w:r>
      <w:proofErr w:type="gramEnd"/>
      <w:r w:rsidRPr="007D06D7">
        <w:rPr>
          <w:sz w:val="16"/>
          <w:szCs w:val="16"/>
        </w:rPr>
        <w:t xml:space="preserve"> детьми в каникулярный период.</w:t>
      </w:r>
    </w:p>
    <w:p w:rsidR="007D06D7" w:rsidRPr="007D06D7" w:rsidRDefault="007D06D7" w:rsidP="007D06D7">
      <w:pPr>
        <w:shd w:val="clear" w:color="auto" w:fill="FFFFFF"/>
        <w:ind w:firstLine="720"/>
        <w:jc w:val="both"/>
        <w:rPr>
          <w:sz w:val="16"/>
          <w:szCs w:val="16"/>
        </w:rPr>
      </w:pPr>
      <w:r w:rsidRPr="007D06D7">
        <w:rPr>
          <w:sz w:val="16"/>
          <w:szCs w:val="16"/>
        </w:rPr>
        <w:t>7. Финансовому управлению администрации Островского муниципального района (Кудряшова Л.Н.)</w:t>
      </w:r>
      <w:r w:rsidRPr="007D06D7">
        <w:rPr>
          <w:b/>
          <w:i/>
          <w:sz w:val="16"/>
          <w:szCs w:val="16"/>
        </w:rPr>
        <w:t xml:space="preserve"> </w:t>
      </w:r>
      <w:r w:rsidRPr="007D06D7">
        <w:rPr>
          <w:sz w:val="16"/>
          <w:szCs w:val="16"/>
        </w:rPr>
        <w:t>обеспечить своевременное и в полном объеме перечисление финансовых средств на организацию отдыха, оздоровления и занятости детей.</w:t>
      </w:r>
    </w:p>
    <w:p w:rsidR="007D06D7" w:rsidRPr="007D06D7" w:rsidRDefault="007D06D7" w:rsidP="007D06D7">
      <w:pPr>
        <w:ind w:firstLine="708"/>
        <w:jc w:val="both"/>
        <w:rPr>
          <w:sz w:val="16"/>
          <w:szCs w:val="16"/>
        </w:rPr>
      </w:pPr>
      <w:r w:rsidRPr="007D06D7">
        <w:rPr>
          <w:sz w:val="16"/>
          <w:szCs w:val="16"/>
        </w:rPr>
        <w:t xml:space="preserve">8. </w:t>
      </w:r>
      <w:proofErr w:type="gramStart"/>
      <w:r w:rsidRPr="007D06D7">
        <w:rPr>
          <w:sz w:val="16"/>
          <w:szCs w:val="16"/>
        </w:rPr>
        <w:t>Контроль за</w:t>
      </w:r>
      <w:proofErr w:type="gramEnd"/>
      <w:r w:rsidRPr="007D06D7">
        <w:rPr>
          <w:sz w:val="16"/>
          <w:szCs w:val="16"/>
        </w:rPr>
        <w:t xml:space="preserve"> выполнением настоящего постановления возложить на и.о. заместителя главы администрации Островского муниципального района Баранову  О.А.</w:t>
      </w:r>
    </w:p>
    <w:p w:rsidR="007D06D7" w:rsidRPr="007D06D7" w:rsidRDefault="007D06D7" w:rsidP="007D06D7">
      <w:pPr>
        <w:ind w:firstLine="708"/>
        <w:jc w:val="both"/>
        <w:rPr>
          <w:sz w:val="16"/>
          <w:szCs w:val="16"/>
        </w:rPr>
      </w:pPr>
      <w:r w:rsidRPr="007D06D7">
        <w:rPr>
          <w:sz w:val="16"/>
          <w:szCs w:val="16"/>
        </w:rPr>
        <w:t>9.   Настоящее постановление вступает в силу с момента его подписания и подлежит официальному опубликованию в информационном бюллетене «Районные новости»</w:t>
      </w:r>
    </w:p>
    <w:p w:rsidR="007D06D7" w:rsidRPr="007D06D7" w:rsidRDefault="007D06D7" w:rsidP="007D06D7">
      <w:pPr>
        <w:jc w:val="both"/>
        <w:rPr>
          <w:sz w:val="16"/>
          <w:szCs w:val="16"/>
        </w:rPr>
      </w:pPr>
    </w:p>
    <w:p w:rsidR="007D06D7" w:rsidRPr="007D06D7" w:rsidRDefault="007D06D7" w:rsidP="007D06D7">
      <w:pPr>
        <w:jc w:val="both"/>
        <w:rPr>
          <w:sz w:val="16"/>
          <w:szCs w:val="16"/>
        </w:rPr>
      </w:pPr>
    </w:p>
    <w:p w:rsidR="007D06D7" w:rsidRPr="007D06D7" w:rsidRDefault="007D06D7" w:rsidP="007D06D7">
      <w:pPr>
        <w:jc w:val="both"/>
        <w:rPr>
          <w:sz w:val="16"/>
          <w:szCs w:val="16"/>
        </w:rPr>
      </w:pPr>
    </w:p>
    <w:p w:rsidR="007D06D7" w:rsidRPr="007D06D7" w:rsidRDefault="007D06D7" w:rsidP="007D06D7">
      <w:pPr>
        <w:rPr>
          <w:sz w:val="16"/>
          <w:szCs w:val="16"/>
        </w:rPr>
      </w:pPr>
      <w:r w:rsidRPr="007D06D7">
        <w:rPr>
          <w:sz w:val="16"/>
          <w:szCs w:val="16"/>
        </w:rPr>
        <w:t>Глава Островского муниципального района                                                    Г.А.Полякова</w:t>
      </w:r>
    </w:p>
    <w:p w:rsidR="007D06D7" w:rsidRPr="007D06D7" w:rsidRDefault="007D06D7" w:rsidP="007D06D7">
      <w:pPr>
        <w:rPr>
          <w:sz w:val="16"/>
          <w:szCs w:val="16"/>
        </w:rPr>
      </w:pPr>
    </w:p>
    <w:p w:rsidR="007D06D7" w:rsidRPr="007D06D7" w:rsidRDefault="007D06D7" w:rsidP="007D06D7">
      <w:pPr>
        <w:tabs>
          <w:tab w:val="left" w:pos="3675"/>
        </w:tabs>
        <w:rPr>
          <w:sz w:val="16"/>
          <w:szCs w:val="16"/>
        </w:rPr>
      </w:pPr>
      <w:r w:rsidRPr="007D06D7">
        <w:rPr>
          <w:sz w:val="16"/>
          <w:szCs w:val="16"/>
        </w:rPr>
        <w:tab/>
      </w:r>
    </w:p>
    <w:p w:rsidR="007D06D7" w:rsidRDefault="007D06D7" w:rsidP="007D06D7">
      <w:pPr>
        <w:jc w:val="center"/>
        <w:rPr>
          <w:sz w:val="16"/>
          <w:szCs w:val="16"/>
        </w:rPr>
      </w:pPr>
    </w:p>
    <w:p w:rsidR="007D06D7" w:rsidRDefault="007D06D7" w:rsidP="007D06D7">
      <w:pPr>
        <w:jc w:val="center"/>
        <w:rPr>
          <w:sz w:val="16"/>
          <w:szCs w:val="16"/>
        </w:rPr>
      </w:pPr>
      <w:r w:rsidRPr="001378B8">
        <w:rPr>
          <w:sz w:val="16"/>
          <w:szCs w:val="16"/>
        </w:rPr>
        <w:t>*      *      *      *      *      *      *</w:t>
      </w:r>
    </w:p>
    <w:p w:rsidR="007D06D7" w:rsidRDefault="007D06D7" w:rsidP="007C3657">
      <w:pPr>
        <w:tabs>
          <w:tab w:val="left" w:pos="3796"/>
        </w:tabs>
        <w:rPr>
          <w:sz w:val="16"/>
          <w:szCs w:val="16"/>
          <w:lang w:eastAsia="zh-CN"/>
        </w:rPr>
      </w:pPr>
    </w:p>
    <w:p w:rsidR="007D06D7" w:rsidRPr="007D06D7" w:rsidRDefault="007D06D7" w:rsidP="007D06D7">
      <w:pPr>
        <w:rPr>
          <w:sz w:val="16"/>
          <w:szCs w:val="16"/>
          <w:lang w:eastAsia="zh-CN"/>
        </w:rPr>
      </w:pPr>
    </w:p>
    <w:p w:rsidR="007D06D7" w:rsidRPr="007D06D7" w:rsidRDefault="007D06D7" w:rsidP="007D06D7">
      <w:pPr>
        <w:rPr>
          <w:sz w:val="16"/>
          <w:szCs w:val="16"/>
          <w:lang w:eastAsia="zh-CN"/>
        </w:rPr>
      </w:pPr>
    </w:p>
    <w:p w:rsidR="007D06D7" w:rsidRPr="007D06D7" w:rsidRDefault="007D06D7" w:rsidP="007D06D7">
      <w:pPr>
        <w:rPr>
          <w:sz w:val="16"/>
          <w:szCs w:val="16"/>
          <w:lang w:eastAsia="zh-CN"/>
        </w:rPr>
      </w:pPr>
    </w:p>
    <w:p w:rsidR="007D06D7" w:rsidRPr="007D06D7" w:rsidRDefault="007D06D7" w:rsidP="007D06D7">
      <w:pPr>
        <w:rPr>
          <w:sz w:val="16"/>
          <w:szCs w:val="16"/>
          <w:lang w:eastAsia="zh-CN"/>
        </w:rPr>
      </w:pPr>
    </w:p>
    <w:p w:rsidR="007D06D7" w:rsidRPr="007D06D7" w:rsidRDefault="007D06D7" w:rsidP="007D06D7">
      <w:pPr>
        <w:rPr>
          <w:sz w:val="16"/>
          <w:szCs w:val="16"/>
          <w:lang w:eastAsia="zh-CN"/>
        </w:rPr>
      </w:pPr>
    </w:p>
    <w:p w:rsidR="007D06D7" w:rsidRPr="007D06D7" w:rsidRDefault="007D06D7" w:rsidP="007D06D7">
      <w:pPr>
        <w:rPr>
          <w:sz w:val="16"/>
          <w:szCs w:val="16"/>
          <w:lang w:eastAsia="zh-CN"/>
        </w:rPr>
      </w:pPr>
    </w:p>
    <w:p w:rsidR="007D06D7" w:rsidRPr="007D06D7" w:rsidRDefault="007D06D7" w:rsidP="007D06D7">
      <w:pPr>
        <w:rPr>
          <w:sz w:val="16"/>
          <w:szCs w:val="16"/>
          <w:lang w:eastAsia="zh-CN"/>
        </w:rPr>
      </w:pPr>
    </w:p>
    <w:p w:rsidR="007D06D7" w:rsidRDefault="007D06D7" w:rsidP="007D06D7">
      <w:pPr>
        <w:rPr>
          <w:sz w:val="16"/>
          <w:szCs w:val="16"/>
          <w:lang w:eastAsia="zh-CN"/>
        </w:rPr>
      </w:pPr>
    </w:p>
    <w:p w:rsidR="007D06D7" w:rsidRPr="007D06D7" w:rsidRDefault="007D06D7" w:rsidP="007D06D7">
      <w:pPr>
        <w:rPr>
          <w:sz w:val="16"/>
          <w:szCs w:val="16"/>
          <w:lang w:eastAsia="zh-CN"/>
        </w:rPr>
      </w:pPr>
    </w:p>
    <w:p w:rsidR="007D06D7" w:rsidRDefault="007D06D7" w:rsidP="007D06D7">
      <w:pPr>
        <w:rPr>
          <w:sz w:val="16"/>
          <w:szCs w:val="16"/>
          <w:lang w:eastAsia="zh-CN"/>
        </w:rPr>
      </w:pPr>
    </w:p>
    <w:p w:rsidR="007D06D7" w:rsidRPr="007D06D7" w:rsidRDefault="00536823" w:rsidP="007D06D7">
      <w:pPr>
        <w:tabs>
          <w:tab w:val="left" w:pos="1197"/>
        </w:tabs>
        <w:rPr>
          <w:sz w:val="16"/>
          <w:szCs w:val="16"/>
          <w:lang w:eastAsia="zh-CN"/>
        </w:rPr>
      </w:pPr>
      <w:r>
        <w:rPr>
          <w:noProof/>
          <w:sz w:val="16"/>
          <w:szCs w:val="16"/>
        </w:rPr>
        <w:pict>
          <v:group id="_x0000_s1106" style="position:absolute;margin-left:28.15pt;margin-top:458.35pt;width:512pt;height:61.35pt;z-index:251693056;mso-wrap-distance-left:0;mso-wrap-distance-right:0" coordorigin="10,5758" coordsize="10239,1226">
            <o:lock v:ext="edit" text="t"/>
            <v:shape id="_x0000_s1107" type="#_x0000_t65" style="position:absolute;left:10;top:5758;width:9703;height:1226;mso-wrap-style:none;v-text-anchor:middle" strokeweight=".26mm">
              <v:fill color2="black"/>
              <v:stroke joinstyle="miter"/>
              <v:shadow on="t" color="black" opacity="32786f" offset="2.12mm,-2.11mm"/>
            </v:shape>
            <v:group id="_x0000_s1108" style="position:absolute;left:546;top:5915;width:9703;height:874;mso-wrap-distance-left:0;mso-wrap-distance-right:0" coordorigin="546,5915" coordsize="9703,874">
              <o:lock v:ext="edit" text="t"/>
              <v:shape id="_x0000_s1109" type="#_x0000_t202" style="position:absolute;left:546;top:5915;width:4679;height:874;v-text-anchor:middle" filled="f" stroked="f">
                <v:stroke joinstyle="round"/>
                <v:textbox style="mso-next-textbox:#_x0000_s1109;mso-rotate-with-shape:t" inset="1.02mm,1.02mm,1.02mm,1.02mm">
                  <w:txbxContent>
                    <w:p w:rsidR="007D06D7" w:rsidRDefault="007D06D7" w:rsidP="007D06D7">
                      <w:pPr>
                        <w:rPr>
                          <w:sz w:val="16"/>
                          <w:szCs w:val="16"/>
                        </w:rPr>
                      </w:pPr>
                      <w:r>
                        <w:rPr>
                          <w:sz w:val="16"/>
                          <w:szCs w:val="16"/>
                        </w:rPr>
                        <w:t xml:space="preserve">Учредители информационного бюллетеня: </w:t>
                      </w:r>
                    </w:p>
                    <w:p w:rsidR="007D06D7" w:rsidRDefault="007D06D7" w:rsidP="007D06D7">
                      <w:pPr>
                        <w:rPr>
                          <w:sz w:val="16"/>
                          <w:szCs w:val="16"/>
                        </w:rPr>
                      </w:pPr>
                      <w:r>
                        <w:rPr>
                          <w:sz w:val="16"/>
                          <w:szCs w:val="16"/>
                        </w:rPr>
                        <w:t>Собрание депутатов Островского муниципального района</w:t>
                      </w:r>
                    </w:p>
                    <w:p w:rsidR="007D06D7" w:rsidRDefault="007D06D7" w:rsidP="007D06D7">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110" type="#_x0000_t202" style="position:absolute;left:6162;top:5915;width:4087;height:874;v-text-anchor:middle" filled="f" stroked="f">
                <v:stroke joinstyle="round"/>
                <v:textbox style="mso-next-textbox:#_x0000_s1110;mso-rotate-with-shape:t" inset="1.02mm,1.02mm,1.02mm,1.02mm">
                  <w:txbxContent>
                    <w:p w:rsidR="007D06D7" w:rsidRDefault="007D06D7" w:rsidP="007D06D7">
                      <w:pPr>
                        <w:rPr>
                          <w:sz w:val="16"/>
                          <w:szCs w:val="16"/>
                        </w:rPr>
                      </w:pPr>
                      <w:r>
                        <w:rPr>
                          <w:sz w:val="16"/>
                          <w:szCs w:val="16"/>
                        </w:rPr>
                        <w:t xml:space="preserve">Информационный бюллетень напечатан </w:t>
                      </w:r>
                    </w:p>
                    <w:p w:rsidR="007D06D7" w:rsidRDefault="007D06D7" w:rsidP="007D06D7">
                      <w:pPr>
                        <w:rPr>
                          <w:sz w:val="16"/>
                          <w:szCs w:val="16"/>
                        </w:rPr>
                      </w:pPr>
                      <w:r>
                        <w:rPr>
                          <w:sz w:val="16"/>
                          <w:szCs w:val="16"/>
                        </w:rPr>
                        <w:t>на оргтехнике администрации района.</w:t>
                      </w:r>
                    </w:p>
                    <w:p w:rsidR="007D06D7" w:rsidRDefault="007D06D7" w:rsidP="007D06D7">
                      <w:pPr>
                        <w:rPr>
                          <w:sz w:val="16"/>
                          <w:szCs w:val="16"/>
                        </w:rPr>
                      </w:pPr>
                      <w:r>
                        <w:rPr>
                          <w:sz w:val="16"/>
                          <w:szCs w:val="16"/>
                        </w:rPr>
                        <w:t>Тираж 90 экз.</w:t>
                      </w:r>
                    </w:p>
                    <w:p w:rsidR="007D06D7" w:rsidRDefault="007D06D7" w:rsidP="007D06D7">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r w:rsidR="007D06D7">
        <w:rPr>
          <w:sz w:val="16"/>
          <w:szCs w:val="16"/>
          <w:lang w:eastAsia="zh-CN"/>
        </w:rPr>
        <w:tab/>
      </w:r>
    </w:p>
    <w:sectPr w:rsidR="007D06D7" w:rsidRPr="007D06D7" w:rsidSect="00C616D8">
      <w:pgSz w:w="11907" w:h="16840" w:code="9"/>
      <w:pgMar w:top="426" w:right="709" w:bottom="426" w:left="283"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28D" w:rsidRDefault="0011428D" w:rsidP="00544642">
      <w:r>
        <w:separator/>
      </w:r>
    </w:p>
  </w:endnote>
  <w:endnote w:type="continuationSeparator" w:id="1">
    <w:p w:rsidR="0011428D" w:rsidRDefault="0011428D"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DL">
    <w:panose1 w:val="00000000000000000000"/>
    <w:charset w:val="CC"/>
    <w:family w:val="auto"/>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font305">
    <w:charset w:val="CC"/>
    <w:family w:val="auto"/>
    <w:pitch w:val="variable"/>
    <w:sig w:usb0="00000000" w:usb1="00000000" w:usb2="00000000" w:usb3="00000000" w:csb0="00000000" w:csb1="00000000"/>
  </w:font>
  <w:font w:name="font307">
    <w:charset w:val="CC"/>
    <w:family w:val="auto"/>
    <w:pitch w:val="variable"/>
    <w:sig w:usb0="00000000" w:usb1="00000000" w:usb2="00000000" w:usb3="00000000" w:csb0="00000000" w:csb1="00000000"/>
  </w:font>
  <w:font w:name="Monotype Corsiva">
    <w:panose1 w:val="03010101010201010101"/>
    <w:charset w:val="CC"/>
    <w:family w:val="script"/>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28D" w:rsidRDefault="00536823" w:rsidP="00F903A7">
    <w:pPr>
      <w:pStyle w:val="ab"/>
      <w:framePr w:wrap="around" w:vAnchor="text" w:hAnchor="margin" w:xAlign="center" w:y="1"/>
      <w:rPr>
        <w:rStyle w:val="afd"/>
      </w:rPr>
    </w:pPr>
    <w:r>
      <w:rPr>
        <w:rStyle w:val="afd"/>
      </w:rPr>
      <w:fldChar w:fldCharType="begin"/>
    </w:r>
    <w:r w:rsidR="0011428D">
      <w:rPr>
        <w:rStyle w:val="afd"/>
      </w:rPr>
      <w:instrText xml:space="preserve">PAGE  </w:instrText>
    </w:r>
    <w:r>
      <w:rPr>
        <w:rStyle w:val="afd"/>
      </w:rPr>
      <w:fldChar w:fldCharType="end"/>
    </w:r>
  </w:p>
  <w:p w:rsidR="0011428D" w:rsidRDefault="0011428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28D" w:rsidRDefault="0011428D" w:rsidP="00544642">
      <w:r>
        <w:separator/>
      </w:r>
    </w:p>
  </w:footnote>
  <w:footnote w:type="continuationSeparator" w:id="1">
    <w:p w:rsidR="0011428D" w:rsidRDefault="0011428D" w:rsidP="00544642">
      <w:r>
        <w:continuationSeparator/>
      </w:r>
    </w:p>
  </w:footnote>
  <w:footnote w:id="2">
    <w:p w:rsidR="0011428D" w:rsidRDefault="0011428D" w:rsidP="00DC387E">
      <w:pPr>
        <w:pStyle w:val="aff3"/>
      </w:pPr>
      <w:r>
        <w:rPr>
          <w:rStyle w:val="aff5"/>
        </w:rPr>
        <w:footnoteRef/>
      </w:r>
      <w:r>
        <w:t xml:space="preserve"> Применяются с 1 июля 2016 года исключительно ко вновь вводимым в эксплуатацию или прошедшим реконструкцию, модернизацию зданиям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B205D2"/>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7">
    <w:nsid w:val="0000000E"/>
    <w:multiLevelType w:val="singleLevel"/>
    <w:tmpl w:val="0000000E"/>
    <w:name w:val="WW8Num14"/>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8">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9">
    <w:nsid w:val="00CE14C8"/>
    <w:multiLevelType w:val="hybridMultilevel"/>
    <w:tmpl w:val="E3C0BC2E"/>
    <w:lvl w:ilvl="0" w:tplc="9F8E958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00DF1966"/>
    <w:multiLevelType w:val="hybridMultilevel"/>
    <w:tmpl w:val="A23C6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C716D6"/>
    <w:multiLevelType w:val="singleLevel"/>
    <w:tmpl w:val="B54C9AF4"/>
    <w:lvl w:ilvl="0">
      <w:start w:val="2"/>
      <w:numFmt w:val="decimal"/>
      <w:lvlText w:val="%1."/>
      <w:legacy w:legacy="1" w:legacySpace="0" w:legacyIndent="350"/>
      <w:lvlJc w:val="left"/>
      <w:rPr>
        <w:rFonts w:ascii="Times New Roman" w:hAnsi="Times New Roman" w:cs="Times New Roman" w:hint="default"/>
      </w:rPr>
    </w:lvl>
  </w:abstractNum>
  <w:abstractNum w:abstractNumId="15">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775E14D0"/>
    <w:multiLevelType w:val="hybridMultilevel"/>
    <w:tmpl w:val="16865BAC"/>
    <w:lvl w:ilvl="0" w:tplc="DF986A3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6"/>
  </w:num>
  <w:num w:numId="3">
    <w:abstractNumId w:val="11"/>
  </w:num>
  <w:num w:numId="4">
    <w:abstractNumId w:val="1"/>
  </w:num>
  <w:num w:numId="5">
    <w:abstractNumId w:val="5"/>
  </w:num>
  <w:num w:numId="6">
    <w:abstractNumId w:val="9"/>
  </w:num>
  <w:num w:numId="7">
    <w:abstractNumId w:val="17"/>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14"/>
  </w:num>
  <w:num w:numId="10">
    <w:abstractNumId w:val="14"/>
    <w:lvlOverride w:ilvl="0">
      <w:lvl w:ilvl="0">
        <w:start w:val="3"/>
        <w:numFmt w:val="decimal"/>
        <w:lvlText w:val="%1."/>
        <w:legacy w:legacy="1" w:legacySpace="0" w:legacyIndent="350"/>
        <w:lvlJc w:val="left"/>
        <w:rPr>
          <w:rFonts w:ascii="Times New Roman" w:hAnsi="Times New Roman" w:cs="Times New Roman" w:hint="default"/>
          <w:b w:val="0"/>
          <w:i w:val="0"/>
        </w:rPr>
      </w:lvl>
    </w:lvlOverride>
  </w:num>
  <w:num w:numId="11">
    <w:abstractNumId w:val="15"/>
  </w:num>
  <w:num w:numId="12">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723D4"/>
    <w:rsid w:val="000A6B0F"/>
    <w:rsid w:val="000F1730"/>
    <w:rsid w:val="000F1C8C"/>
    <w:rsid w:val="000F391B"/>
    <w:rsid w:val="0011428D"/>
    <w:rsid w:val="001163B3"/>
    <w:rsid w:val="001378B8"/>
    <w:rsid w:val="00190752"/>
    <w:rsid w:val="001932E3"/>
    <w:rsid w:val="001B40CF"/>
    <w:rsid w:val="001C2BD1"/>
    <w:rsid w:val="001C7C73"/>
    <w:rsid w:val="001E2110"/>
    <w:rsid w:val="001E5579"/>
    <w:rsid w:val="001E5808"/>
    <w:rsid w:val="001E75CD"/>
    <w:rsid w:val="0020102E"/>
    <w:rsid w:val="00203F45"/>
    <w:rsid w:val="00211819"/>
    <w:rsid w:val="00240022"/>
    <w:rsid w:val="00240115"/>
    <w:rsid w:val="00245FAB"/>
    <w:rsid w:val="002541C6"/>
    <w:rsid w:val="00255A2E"/>
    <w:rsid w:val="00262E87"/>
    <w:rsid w:val="00275B30"/>
    <w:rsid w:val="00291BFA"/>
    <w:rsid w:val="00291C8F"/>
    <w:rsid w:val="002B0020"/>
    <w:rsid w:val="002B208B"/>
    <w:rsid w:val="002B3D15"/>
    <w:rsid w:val="002D3D66"/>
    <w:rsid w:val="002D68DB"/>
    <w:rsid w:val="002F1AF4"/>
    <w:rsid w:val="00301B37"/>
    <w:rsid w:val="003078B5"/>
    <w:rsid w:val="003106AC"/>
    <w:rsid w:val="00312C95"/>
    <w:rsid w:val="003171DB"/>
    <w:rsid w:val="00327FB5"/>
    <w:rsid w:val="00341D7F"/>
    <w:rsid w:val="0035050C"/>
    <w:rsid w:val="00354E29"/>
    <w:rsid w:val="00365587"/>
    <w:rsid w:val="003747BF"/>
    <w:rsid w:val="0038057A"/>
    <w:rsid w:val="003856C5"/>
    <w:rsid w:val="003A7DA6"/>
    <w:rsid w:val="003B058B"/>
    <w:rsid w:val="003B6578"/>
    <w:rsid w:val="003C5D5F"/>
    <w:rsid w:val="003F1988"/>
    <w:rsid w:val="003F76F2"/>
    <w:rsid w:val="00414855"/>
    <w:rsid w:val="004330A0"/>
    <w:rsid w:val="00433F10"/>
    <w:rsid w:val="00463042"/>
    <w:rsid w:val="004647D8"/>
    <w:rsid w:val="00470E09"/>
    <w:rsid w:val="004760B5"/>
    <w:rsid w:val="00477D77"/>
    <w:rsid w:val="00494E49"/>
    <w:rsid w:val="0049702F"/>
    <w:rsid w:val="004B279B"/>
    <w:rsid w:val="004B7796"/>
    <w:rsid w:val="004D2E84"/>
    <w:rsid w:val="005050ED"/>
    <w:rsid w:val="005124E9"/>
    <w:rsid w:val="0052227D"/>
    <w:rsid w:val="00536823"/>
    <w:rsid w:val="005441B4"/>
    <w:rsid w:val="00544642"/>
    <w:rsid w:val="00545567"/>
    <w:rsid w:val="005559E0"/>
    <w:rsid w:val="00575D4F"/>
    <w:rsid w:val="005926E0"/>
    <w:rsid w:val="00597D40"/>
    <w:rsid w:val="005A2A1C"/>
    <w:rsid w:val="00605CEA"/>
    <w:rsid w:val="00612B31"/>
    <w:rsid w:val="006365C5"/>
    <w:rsid w:val="0065127D"/>
    <w:rsid w:val="00684662"/>
    <w:rsid w:val="00684E66"/>
    <w:rsid w:val="006936EC"/>
    <w:rsid w:val="006951D1"/>
    <w:rsid w:val="00695CCC"/>
    <w:rsid w:val="00696D63"/>
    <w:rsid w:val="006A30DC"/>
    <w:rsid w:val="006B3067"/>
    <w:rsid w:val="006F0DA7"/>
    <w:rsid w:val="00736216"/>
    <w:rsid w:val="00740F75"/>
    <w:rsid w:val="00743DC4"/>
    <w:rsid w:val="00750932"/>
    <w:rsid w:val="007574EB"/>
    <w:rsid w:val="00776898"/>
    <w:rsid w:val="00777B78"/>
    <w:rsid w:val="00792566"/>
    <w:rsid w:val="00795E7B"/>
    <w:rsid w:val="007B1840"/>
    <w:rsid w:val="007B39C1"/>
    <w:rsid w:val="007C1B67"/>
    <w:rsid w:val="007C204D"/>
    <w:rsid w:val="007C3657"/>
    <w:rsid w:val="007C77D5"/>
    <w:rsid w:val="007D06D7"/>
    <w:rsid w:val="007D467E"/>
    <w:rsid w:val="007E1ABD"/>
    <w:rsid w:val="007E3A2D"/>
    <w:rsid w:val="007F44B3"/>
    <w:rsid w:val="00801774"/>
    <w:rsid w:val="0083145B"/>
    <w:rsid w:val="008601A9"/>
    <w:rsid w:val="00862C6D"/>
    <w:rsid w:val="008645CA"/>
    <w:rsid w:val="008A19D9"/>
    <w:rsid w:val="008B7112"/>
    <w:rsid w:val="008C13FD"/>
    <w:rsid w:val="008C3E01"/>
    <w:rsid w:val="008D0E08"/>
    <w:rsid w:val="008D6AFC"/>
    <w:rsid w:val="008E6AE4"/>
    <w:rsid w:val="008F4173"/>
    <w:rsid w:val="009113F2"/>
    <w:rsid w:val="009218BF"/>
    <w:rsid w:val="0096235C"/>
    <w:rsid w:val="0097174D"/>
    <w:rsid w:val="00971A8A"/>
    <w:rsid w:val="00990222"/>
    <w:rsid w:val="00994D71"/>
    <w:rsid w:val="009A33CF"/>
    <w:rsid w:val="009B2FDF"/>
    <w:rsid w:val="009E15DB"/>
    <w:rsid w:val="009E6563"/>
    <w:rsid w:val="009F3C60"/>
    <w:rsid w:val="00A153B5"/>
    <w:rsid w:val="00A31164"/>
    <w:rsid w:val="00A34419"/>
    <w:rsid w:val="00A43983"/>
    <w:rsid w:val="00A45DFE"/>
    <w:rsid w:val="00A62A62"/>
    <w:rsid w:val="00A72E50"/>
    <w:rsid w:val="00A75B2F"/>
    <w:rsid w:val="00A778CD"/>
    <w:rsid w:val="00AA0C89"/>
    <w:rsid w:val="00AA0D5C"/>
    <w:rsid w:val="00AA2848"/>
    <w:rsid w:val="00AB6B9D"/>
    <w:rsid w:val="00AC3585"/>
    <w:rsid w:val="00AC7CC3"/>
    <w:rsid w:val="00AD1713"/>
    <w:rsid w:val="00AE2626"/>
    <w:rsid w:val="00AF3EBC"/>
    <w:rsid w:val="00B11B97"/>
    <w:rsid w:val="00B135F1"/>
    <w:rsid w:val="00B15289"/>
    <w:rsid w:val="00B16025"/>
    <w:rsid w:val="00B23EEC"/>
    <w:rsid w:val="00B3098A"/>
    <w:rsid w:val="00B3564C"/>
    <w:rsid w:val="00B46DF6"/>
    <w:rsid w:val="00B81462"/>
    <w:rsid w:val="00B81A52"/>
    <w:rsid w:val="00B87579"/>
    <w:rsid w:val="00BA0352"/>
    <w:rsid w:val="00BA68B4"/>
    <w:rsid w:val="00BB4BEA"/>
    <w:rsid w:val="00BE5EF6"/>
    <w:rsid w:val="00BF51CB"/>
    <w:rsid w:val="00BF7F4F"/>
    <w:rsid w:val="00C00CE3"/>
    <w:rsid w:val="00C106A9"/>
    <w:rsid w:val="00C11AB4"/>
    <w:rsid w:val="00C22B19"/>
    <w:rsid w:val="00C41386"/>
    <w:rsid w:val="00C463D4"/>
    <w:rsid w:val="00C616D8"/>
    <w:rsid w:val="00C63A7E"/>
    <w:rsid w:val="00C7241A"/>
    <w:rsid w:val="00C751C5"/>
    <w:rsid w:val="00C85F2A"/>
    <w:rsid w:val="00C875B8"/>
    <w:rsid w:val="00C93352"/>
    <w:rsid w:val="00CA4154"/>
    <w:rsid w:val="00CB6196"/>
    <w:rsid w:val="00CC01F1"/>
    <w:rsid w:val="00CD0925"/>
    <w:rsid w:val="00CD42E6"/>
    <w:rsid w:val="00CD6734"/>
    <w:rsid w:val="00CF34C5"/>
    <w:rsid w:val="00D106C0"/>
    <w:rsid w:val="00D10CF0"/>
    <w:rsid w:val="00D30DE3"/>
    <w:rsid w:val="00D32357"/>
    <w:rsid w:val="00D3260D"/>
    <w:rsid w:val="00D33419"/>
    <w:rsid w:val="00D40E32"/>
    <w:rsid w:val="00D44486"/>
    <w:rsid w:val="00D5179A"/>
    <w:rsid w:val="00D53121"/>
    <w:rsid w:val="00D56C1E"/>
    <w:rsid w:val="00D5740F"/>
    <w:rsid w:val="00D7615B"/>
    <w:rsid w:val="00D84805"/>
    <w:rsid w:val="00D85345"/>
    <w:rsid w:val="00D92C21"/>
    <w:rsid w:val="00DA2F2A"/>
    <w:rsid w:val="00DB049B"/>
    <w:rsid w:val="00DB2D71"/>
    <w:rsid w:val="00DC387E"/>
    <w:rsid w:val="00DE31B6"/>
    <w:rsid w:val="00DF30AD"/>
    <w:rsid w:val="00DF4C42"/>
    <w:rsid w:val="00DF54BB"/>
    <w:rsid w:val="00DF7408"/>
    <w:rsid w:val="00E05ECA"/>
    <w:rsid w:val="00E40316"/>
    <w:rsid w:val="00E4297E"/>
    <w:rsid w:val="00E434B5"/>
    <w:rsid w:val="00E67355"/>
    <w:rsid w:val="00E71FC4"/>
    <w:rsid w:val="00EA285E"/>
    <w:rsid w:val="00EA2EB6"/>
    <w:rsid w:val="00EA472A"/>
    <w:rsid w:val="00EB13D6"/>
    <w:rsid w:val="00EC11B7"/>
    <w:rsid w:val="00EC2D28"/>
    <w:rsid w:val="00ED0BF7"/>
    <w:rsid w:val="00ED654B"/>
    <w:rsid w:val="00ED769B"/>
    <w:rsid w:val="00F06239"/>
    <w:rsid w:val="00F148F0"/>
    <w:rsid w:val="00F1595C"/>
    <w:rsid w:val="00F25509"/>
    <w:rsid w:val="00F64BBD"/>
    <w:rsid w:val="00F903A7"/>
    <w:rsid w:val="00F9642C"/>
    <w:rsid w:val="00FA4392"/>
    <w:rsid w:val="00FB4B64"/>
    <w:rsid w:val="00FC0517"/>
    <w:rsid w:val="00FD271E"/>
    <w:rsid w:val="00FD3598"/>
    <w:rsid w:val="00FE7E35"/>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2"/>
    <o:shapelayout v:ext="edit">
      <o:idmap v:ext="edit" data="1"/>
      <o:rules v:ext="edit">
        <o:r id="V:Rule12" type="connector" idref="#_x0000_s1081"/>
        <o:r id="V:Rule13" type="connector" idref="#AutoShape 10"/>
        <o:r id="V:Rule14" type="connector" idref="#AutoShape 5"/>
        <o:r id="V:Rule15" type="connector" idref="#AutoShape 11"/>
        <o:r id="V:Rule16" type="connector" idref="#AutoShape 3"/>
        <o:r id="V:Rule17" type="connector" idref="#_x0000_s1080"/>
        <o:r id="V:Rule18" type="connector" idref="#AutoShape 19"/>
        <o:r id="V:Rule19" type="connector" idref="#_x0000_s1066"/>
        <o:r id="V:Rule20" type="connector" idref="#AutoShape 8"/>
        <o:r id="V:Rule21" type="connector" idref="#AutoShape 6"/>
        <o:r id="V:Rule22" type="connector" idref="#_x0000_s10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
    <w:next w:val="a"/>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
    <w:next w:val="a"/>
    <w:link w:val="70"/>
    <w:uiPriority w:val="9"/>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aliases w:val="Обычный (Web),Обычный (Web)1,Обычный (веб) Знак,Обычный (Web)1 Знак,Знак Знак Знак,Знак Знак"/>
    <w:basedOn w:val="a"/>
    <w:link w:val="11"/>
    <w:uiPriority w:val="99"/>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aliases w:val=" Знак"/>
    <w:basedOn w:val="a"/>
    <w:link w:val="a7"/>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aliases w:val=" Знак Знак"/>
    <w:basedOn w:val="a0"/>
    <w:link w:val="a6"/>
    <w:uiPriority w:val="99"/>
    <w:rsid w:val="00544642"/>
    <w:rPr>
      <w:rFonts w:ascii="Calibri" w:eastAsia="Calibri" w:hAnsi="Calibri" w:cs="Times New Roman"/>
    </w:rPr>
  </w:style>
  <w:style w:type="paragraph" w:styleId="a8">
    <w:name w:val="Balloon Text"/>
    <w:basedOn w:val="a"/>
    <w:link w:val="a9"/>
    <w:unhideWhenUsed/>
    <w:rsid w:val="00544642"/>
    <w:rPr>
      <w:rFonts w:ascii="Tahoma" w:hAnsi="Tahoma" w:cs="Tahoma"/>
      <w:sz w:val="16"/>
      <w:szCs w:val="16"/>
    </w:rPr>
  </w:style>
  <w:style w:type="character" w:customStyle="1" w:styleId="a9">
    <w:name w:val="Текст выноски Знак"/>
    <w:basedOn w:val="a0"/>
    <w:link w:val="a8"/>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nhideWhenUsed/>
    <w:rsid w:val="00544642"/>
    <w:pPr>
      <w:tabs>
        <w:tab w:val="center" w:pos="4677"/>
        <w:tab w:val="right" w:pos="9355"/>
      </w:tabs>
    </w:pPr>
  </w:style>
  <w:style w:type="character" w:customStyle="1" w:styleId="ac">
    <w:name w:val="Нижний колонтитул Знак"/>
    <w:basedOn w:val="a0"/>
    <w:link w:val="ab"/>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4">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0"/>
    <w:link w:val="42"/>
    <w:rsid w:val="00792566"/>
    <w:rPr>
      <w:b/>
      <w:bCs/>
      <w:spacing w:val="-7"/>
      <w:sz w:val="26"/>
      <w:szCs w:val="26"/>
      <w:shd w:val="clear" w:color="auto" w:fill="FFFFFF"/>
    </w:rPr>
  </w:style>
  <w:style w:type="paragraph" w:customStyle="1" w:styleId="42">
    <w:name w:val="Основной текст (4)"/>
    <w:basedOn w:val="a"/>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0"/>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uiPriority w:val="22"/>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1"/>
      </w:numPr>
    </w:pPr>
  </w:style>
  <w:style w:type="paragraph" w:customStyle="1" w:styleId="consplusnormal1">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rsid w:val="00B11B97"/>
    <w:rPr>
      <w:b/>
      <w:bCs/>
      <w:color w:val="000080"/>
      <w:sz w:val="20"/>
      <w:szCs w:val="20"/>
    </w:rPr>
  </w:style>
  <w:style w:type="paragraph" w:styleId="afb">
    <w:name w:val="Body Text Indent"/>
    <w:basedOn w:val="a"/>
    <w:link w:val="afc"/>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rsid w:val="00C106A9"/>
    <w:rPr>
      <w:rFonts w:ascii="Times New Roman" w:eastAsia="Arial Unicode MS" w:hAnsi="Times New Roman" w:cs="Mangal"/>
      <w:kern w:val="1"/>
      <w:sz w:val="24"/>
      <w:szCs w:val="21"/>
      <w:lang w:eastAsia="hi-IN" w:bidi="hi-IN"/>
    </w:rPr>
  </w:style>
  <w:style w:type="numbering" w:customStyle="1" w:styleId="WW8Num3">
    <w:name w:val="WW8Num3"/>
    <w:basedOn w:val="a2"/>
    <w:rsid w:val="00684E66"/>
    <w:pPr>
      <w:numPr>
        <w:numId w:val="2"/>
      </w:numPr>
    </w:pPr>
  </w:style>
  <w:style w:type="numbering" w:customStyle="1" w:styleId="WWNum1">
    <w:name w:val="WWNum1"/>
    <w:basedOn w:val="a2"/>
    <w:rsid w:val="00684E66"/>
    <w:pPr>
      <w:numPr>
        <w:numId w:val="3"/>
      </w:numPr>
    </w:pPr>
  </w:style>
  <w:style w:type="character" w:customStyle="1" w:styleId="40">
    <w:name w:val="Заголовок 4 Знак"/>
    <w:basedOn w:val="a0"/>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0"/>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d">
    <w:name w:val="page number"/>
    <w:basedOn w:val="13"/>
    <w:rsid w:val="00EB13D6"/>
  </w:style>
  <w:style w:type="character" w:customStyle="1" w:styleId="afe">
    <w:name w:val="Знак"/>
    <w:basedOn w:val="13"/>
    <w:rsid w:val="00EB13D6"/>
  </w:style>
  <w:style w:type="character" w:customStyle="1" w:styleId="aff">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
    <w:rsid w:val="00EB13D6"/>
    <w:pPr>
      <w:widowControl/>
      <w:suppressAutoHyphens/>
      <w:autoSpaceDE/>
      <w:autoSpaceDN/>
      <w:adjustRightInd/>
      <w:spacing w:after="120" w:line="480" w:lineRule="auto"/>
      <w:ind w:left="283"/>
    </w:pPr>
    <w:rPr>
      <w:lang w:eastAsia="ar-SA"/>
    </w:rPr>
  </w:style>
  <w:style w:type="paragraph" w:styleId="aff0">
    <w:name w:val="endnote text"/>
    <w:basedOn w:val="a"/>
    <w:link w:val="aff1"/>
    <w:semiHidden/>
    <w:rsid w:val="00EB13D6"/>
    <w:pPr>
      <w:widowControl/>
      <w:suppressAutoHyphens/>
      <w:autoSpaceDE/>
      <w:autoSpaceDN/>
      <w:adjustRightInd/>
    </w:pPr>
    <w:rPr>
      <w:lang w:eastAsia="ar-SA"/>
    </w:rPr>
  </w:style>
  <w:style w:type="character" w:customStyle="1" w:styleId="aff1">
    <w:name w:val="Текст концевой сноски Знак"/>
    <w:basedOn w:val="a0"/>
    <w:link w:val="aff0"/>
    <w:semiHidden/>
    <w:rsid w:val="00EB13D6"/>
    <w:rPr>
      <w:rFonts w:ascii="Times New Roman" w:eastAsia="Times New Roman" w:hAnsi="Times New Roman" w:cs="Times New Roman"/>
      <w:sz w:val="20"/>
      <w:szCs w:val="20"/>
      <w:lang w:eastAsia="ar-SA"/>
    </w:rPr>
  </w:style>
  <w:style w:type="paragraph" w:customStyle="1" w:styleId="aff2">
    <w:name w:val="Содержимое врезки"/>
    <w:basedOn w:val="ae"/>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EB13D6"/>
    <w:rPr>
      <w:rFonts w:eastAsia="Times New Roman"/>
      <w:b/>
      <w:bCs/>
      <w:sz w:val="24"/>
      <w:szCs w:val="24"/>
      <w:shd w:val="clear" w:color="auto" w:fill="FFFFFF"/>
    </w:rPr>
  </w:style>
  <w:style w:type="character" w:customStyle="1" w:styleId="70">
    <w:name w:val="Заголовок 7 Знак"/>
    <w:basedOn w:val="a0"/>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
    <w:link w:val="2a"/>
    <w:uiPriority w:val="99"/>
    <w:unhideWhenUsed/>
    <w:rsid w:val="00EB13D6"/>
    <w:pPr>
      <w:spacing w:after="120" w:line="480" w:lineRule="auto"/>
    </w:pPr>
  </w:style>
  <w:style w:type="character" w:customStyle="1" w:styleId="2a">
    <w:name w:val="Основной текст 2 Знак"/>
    <w:basedOn w:val="a0"/>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
    <w:next w:val="a"/>
    <w:rsid w:val="00776898"/>
    <w:pPr>
      <w:keepNext/>
      <w:widowControl/>
      <w:overflowPunct w:val="0"/>
      <w:jc w:val="center"/>
    </w:pPr>
    <w:rPr>
      <w:sz w:val="24"/>
    </w:rPr>
  </w:style>
  <w:style w:type="paragraph" w:customStyle="1" w:styleId="211">
    <w:name w:val="Основной текст (2)1"/>
    <w:basedOn w:val="a"/>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0"/>
    <w:link w:val="a3"/>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0"/>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0"/>
    <w:link w:val="1d"/>
    <w:locked/>
    <w:rsid w:val="00F903A7"/>
    <w:rPr>
      <w:rFonts w:ascii="Calibri" w:eastAsia="Times New Roman" w:hAnsi="Calibri" w:cs="Times New Roman"/>
    </w:rPr>
  </w:style>
  <w:style w:type="paragraph" w:styleId="2b">
    <w:name w:val="Body Text Indent 2"/>
    <w:basedOn w:val="a"/>
    <w:link w:val="2c"/>
    <w:uiPriority w:val="99"/>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0"/>
    <w:link w:val="2b"/>
    <w:uiPriority w:val="99"/>
    <w:semiHidden/>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3">
    <w:name w:val="footnote text"/>
    <w:basedOn w:val="a"/>
    <w:link w:val="aff4"/>
    <w:uiPriority w:val="99"/>
    <w:rsid w:val="00F903A7"/>
    <w:pPr>
      <w:widowControl/>
      <w:autoSpaceDE/>
      <w:autoSpaceDN/>
      <w:adjustRightInd/>
    </w:pPr>
  </w:style>
  <w:style w:type="character" w:customStyle="1" w:styleId="aff4">
    <w:name w:val="Текст сноски Знак"/>
    <w:basedOn w:val="a0"/>
    <w:link w:val="aff3"/>
    <w:uiPriority w:val="99"/>
    <w:rsid w:val="00F903A7"/>
    <w:rPr>
      <w:rFonts w:ascii="Times New Roman" w:eastAsia="Times New Roman" w:hAnsi="Times New Roman" w:cs="Times New Roman"/>
      <w:sz w:val="20"/>
      <w:szCs w:val="20"/>
      <w:lang w:eastAsia="ru-RU"/>
    </w:rPr>
  </w:style>
  <w:style w:type="character" w:styleId="aff5">
    <w:name w:val="footnote reference"/>
    <w:uiPriority w:val="99"/>
    <w:rsid w:val="00F903A7"/>
    <w:rPr>
      <w:vertAlign w:val="superscript"/>
    </w:rPr>
  </w:style>
  <w:style w:type="paragraph" w:customStyle="1" w:styleId="1e">
    <w:name w:val="Стиль1"/>
    <w:basedOn w:val="a"/>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0"/>
    <w:link w:val="1e"/>
    <w:rsid w:val="00F903A7"/>
    <w:rPr>
      <w:rFonts w:ascii="Times New Roman" w:eastAsia="Calibri" w:hAnsi="Times New Roman" w:cs="Times New Roman"/>
      <w:sz w:val="26"/>
      <w:szCs w:val="26"/>
    </w:rPr>
  </w:style>
  <w:style w:type="paragraph" w:styleId="aff6">
    <w:name w:val="Document Map"/>
    <w:basedOn w:val="a"/>
    <w:link w:val="aff7"/>
    <w:semiHidden/>
    <w:rsid w:val="004D2E84"/>
    <w:pPr>
      <w:widowControl/>
      <w:shd w:val="clear" w:color="auto" w:fill="000080"/>
      <w:autoSpaceDE/>
      <w:autoSpaceDN/>
      <w:adjustRightInd/>
    </w:pPr>
    <w:rPr>
      <w:rFonts w:ascii="Tahoma" w:hAnsi="Tahoma" w:cs="Tahoma"/>
    </w:rPr>
  </w:style>
  <w:style w:type="character" w:customStyle="1" w:styleId="aff7">
    <w:name w:val="Схема документа Знак"/>
    <w:basedOn w:val="a0"/>
    <w:link w:val="aff6"/>
    <w:semiHidden/>
    <w:rsid w:val="004D2E84"/>
    <w:rPr>
      <w:rFonts w:ascii="Tahoma" w:eastAsia="Times New Roman" w:hAnsi="Tahoma" w:cs="Tahoma"/>
      <w:sz w:val="20"/>
      <w:szCs w:val="20"/>
      <w:shd w:val="clear" w:color="auto" w:fill="000080"/>
      <w:lang w:eastAsia="ru-RU"/>
    </w:rPr>
  </w:style>
  <w:style w:type="paragraph" w:styleId="38">
    <w:name w:val="Body Text Indent 3"/>
    <w:basedOn w:val="a"/>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0"/>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5"/>
    <w:rsid w:val="00AE2626"/>
    <w:rPr>
      <w:sz w:val="26"/>
      <w:szCs w:val="26"/>
    </w:rPr>
  </w:style>
  <w:style w:type="character" w:customStyle="1" w:styleId="1f0">
    <w:name w:val="Название Знак1"/>
    <w:basedOn w:val="a0"/>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
    <w:rsid w:val="00DE31B6"/>
    <w:pPr>
      <w:widowControl/>
      <w:autoSpaceDE/>
      <w:autoSpaceDN/>
      <w:adjustRightInd/>
    </w:pPr>
    <w:rPr>
      <w:sz w:val="24"/>
      <w:szCs w:val="24"/>
      <w:lang w:val="pl-PL" w:eastAsia="pl-PL"/>
    </w:rPr>
  </w:style>
  <w:style w:type="paragraph" w:customStyle="1" w:styleId="Style2">
    <w:name w:val="Style2"/>
    <w:basedOn w:val="a"/>
    <w:uiPriority w:val="99"/>
    <w:rsid w:val="00DE31B6"/>
    <w:pPr>
      <w:spacing w:line="277" w:lineRule="exact"/>
      <w:ind w:firstLine="715"/>
      <w:jc w:val="both"/>
    </w:pPr>
    <w:rPr>
      <w:sz w:val="24"/>
      <w:szCs w:val="24"/>
    </w:rPr>
  </w:style>
  <w:style w:type="paragraph" w:customStyle="1" w:styleId="Style7">
    <w:name w:val="Style7"/>
    <w:basedOn w:val="a"/>
    <w:uiPriority w:val="99"/>
    <w:rsid w:val="00DE31B6"/>
    <w:rPr>
      <w:sz w:val="24"/>
      <w:szCs w:val="24"/>
    </w:rPr>
  </w:style>
  <w:style w:type="paragraph" w:customStyle="1" w:styleId="2d">
    <w:name w:val="Без интервала2"/>
    <w:rsid w:val="00DE31B6"/>
    <w:pPr>
      <w:widowControl w:val="0"/>
      <w:suppressAutoHyphens/>
    </w:pPr>
    <w:rPr>
      <w:rFonts w:ascii="Calibri" w:eastAsia="SimSun" w:hAnsi="Calibri" w:cs="font305"/>
      <w:kern w:val="1"/>
      <w:lang w:eastAsia="ar-SA"/>
    </w:rPr>
  </w:style>
  <w:style w:type="character" w:customStyle="1" w:styleId="aff8">
    <w:name w:val="Подпись к картинке_"/>
    <w:rsid w:val="009113F2"/>
    <w:rPr>
      <w:rFonts w:ascii="Times New Roman" w:hAnsi="Times New Roman" w:cs="Times New Roman"/>
      <w:spacing w:val="1"/>
      <w:sz w:val="22"/>
      <w:szCs w:val="22"/>
      <w:u w:val="none"/>
    </w:rPr>
  </w:style>
  <w:style w:type="character" w:customStyle="1" w:styleId="312">
    <w:name w:val="Основной текст (3) + 12"/>
    <w:rsid w:val="009113F2"/>
    <w:rPr>
      <w:rFonts w:ascii="Times New Roman" w:hAnsi="Times New Roman" w:cs="Times New Roman"/>
      <w:spacing w:val="2"/>
      <w:sz w:val="25"/>
      <w:szCs w:val="25"/>
      <w:u w:val="none"/>
    </w:rPr>
  </w:style>
  <w:style w:type="paragraph" w:customStyle="1" w:styleId="aff9">
    <w:name w:val="Подпись к картинке"/>
    <w:basedOn w:val="a"/>
    <w:rsid w:val="009113F2"/>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0"/>
    <w:uiPriority w:val="99"/>
    <w:rsid w:val="003C5D5F"/>
    <w:rPr>
      <w:sz w:val="24"/>
      <w:szCs w:val="24"/>
      <w:lang w:eastAsia="ar-SA"/>
    </w:rPr>
  </w:style>
  <w:style w:type="paragraph" w:customStyle="1" w:styleId="Style5">
    <w:name w:val="Style5"/>
    <w:basedOn w:val="a"/>
    <w:uiPriority w:val="99"/>
    <w:rsid w:val="003C5D5F"/>
    <w:pPr>
      <w:spacing w:line="298" w:lineRule="exact"/>
    </w:pPr>
    <w:rPr>
      <w:sz w:val="24"/>
      <w:szCs w:val="24"/>
    </w:rPr>
  </w:style>
  <w:style w:type="paragraph" w:customStyle="1" w:styleId="Style6">
    <w:name w:val="Style6"/>
    <w:basedOn w:val="a"/>
    <w:uiPriority w:val="99"/>
    <w:rsid w:val="003C5D5F"/>
    <w:pPr>
      <w:spacing w:line="300" w:lineRule="exact"/>
      <w:ind w:firstLine="1027"/>
      <w:jc w:val="both"/>
    </w:pPr>
    <w:rPr>
      <w:sz w:val="24"/>
      <w:szCs w:val="24"/>
    </w:rPr>
  </w:style>
  <w:style w:type="paragraph" w:customStyle="1" w:styleId="Style8">
    <w:name w:val="Style8"/>
    <w:basedOn w:val="a"/>
    <w:uiPriority w:val="99"/>
    <w:rsid w:val="003C5D5F"/>
    <w:rPr>
      <w:sz w:val="24"/>
      <w:szCs w:val="24"/>
    </w:rPr>
  </w:style>
  <w:style w:type="paragraph" w:customStyle="1" w:styleId="Style9">
    <w:name w:val="Style9"/>
    <w:basedOn w:val="a"/>
    <w:uiPriority w:val="99"/>
    <w:rsid w:val="003C5D5F"/>
    <w:pPr>
      <w:spacing w:line="298" w:lineRule="exact"/>
      <w:ind w:hanging="350"/>
    </w:pPr>
    <w:rPr>
      <w:sz w:val="24"/>
      <w:szCs w:val="24"/>
    </w:rPr>
  </w:style>
  <w:style w:type="character" w:customStyle="1" w:styleId="FontStyle13">
    <w:name w:val="Font Style13"/>
    <w:basedOn w:val="a0"/>
    <w:uiPriority w:val="99"/>
    <w:rsid w:val="003C5D5F"/>
    <w:rPr>
      <w:rFonts w:ascii="Times New Roman" w:hAnsi="Times New Roman" w:cs="Times New Roman"/>
      <w:sz w:val="24"/>
      <w:szCs w:val="24"/>
    </w:rPr>
  </w:style>
  <w:style w:type="character" w:customStyle="1" w:styleId="FontStyle14">
    <w:name w:val="Font Style14"/>
    <w:basedOn w:val="a0"/>
    <w:uiPriority w:val="99"/>
    <w:rsid w:val="003C5D5F"/>
    <w:rPr>
      <w:rFonts w:ascii="Times New Roman" w:hAnsi="Times New Roman" w:cs="Times New Roman"/>
      <w:b/>
      <w:bCs/>
      <w:i/>
      <w:iCs/>
      <w:spacing w:val="-20"/>
      <w:sz w:val="24"/>
      <w:szCs w:val="24"/>
    </w:rPr>
  </w:style>
  <w:style w:type="paragraph" w:styleId="affa">
    <w:name w:val="Body Text First Indent"/>
    <w:basedOn w:val="ae"/>
    <w:link w:val="affb"/>
    <w:rsid w:val="003C5D5F"/>
    <w:pPr>
      <w:ind w:firstLine="210"/>
    </w:pPr>
    <w:rPr>
      <w:sz w:val="20"/>
      <w:szCs w:val="20"/>
      <w:lang w:eastAsia="ru-RU"/>
    </w:rPr>
  </w:style>
  <w:style w:type="character" w:customStyle="1" w:styleId="affb">
    <w:name w:val="Красная строка Знак"/>
    <w:basedOn w:val="af"/>
    <w:link w:val="affa"/>
    <w:rsid w:val="003C5D5F"/>
    <w:rPr>
      <w:sz w:val="20"/>
      <w:szCs w:val="20"/>
      <w:lang w:eastAsia="ru-RU"/>
    </w:rPr>
  </w:style>
  <w:style w:type="paragraph" w:styleId="affc">
    <w:name w:val="Subtitle"/>
    <w:basedOn w:val="a"/>
    <w:link w:val="affd"/>
    <w:qFormat/>
    <w:rsid w:val="003C5D5F"/>
    <w:pPr>
      <w:widowControl/>
      <w:autoSpaceDE/>
      <w:autoSpaceDN/>
      <w:adjustRightInd/>
      <w:spacing w:after="60"/>
      <w:jc w:val="center"/>
      <w:outlineLvl w:val="1"/>
    </w:pPr>
    <w:rPr>
      <w:rFonts w:ascii="Arial" w:hAnsi="Arial" w:cs="Arial"/>
      <w:sz w:val="24"/>
      <w:szCs w:val="24"/>
    </w:rPr>
  </w:style>
  <w:style w:type="character" w:customStyle="1" w:styleId="affd">
    <w:name w:val="Подзаголовок Знак"/>
    <w:basedOn w:val="a0"/>
    <w:link w:val="affc"/>
    <w:rsid w:val="003C5D5F"/>
    <w:rPr>
      <w:rFonts w:ascii="Arial" w:eastAsia="Times New Roman" w:hAnsi="Arial" w:cs="Arial"/>
      <w:sz w:val="24"/>
      <w:szCs w:val="24"/>
      <w:lang w:eastAsia="ru-RU"/>
    </w:rPr>
  </w:style>
  <w:style w:type="paragraph" w:customStyle="1" w:styleId="3b">
    <w:name w:val="Без интервала3"/>
    <w:rsid w:val="00DC387E"/>
    <w:pPr>
      <w:spacing w:after="0"/>
      <w:ind w:firstLine="567"/>
      <w:jc w:val="both"/>
    </w:pPr>
    <w:rPr>
      <w:rFonts w:ascii="Times New Roman" w:eastAsia="Calibri" w:hAnsi="Times New Roman" w:cs="Times New Roman"/>
      <w:sz w:val="28"/>
    </w:rPr>
  </w:style>
  <w:style w:type="paragraph" w:customStyle="1" w:styleId="1f2">
    <w:name w:val="Знак1 Знак Знак Знак"/>
    <w:basedOn w:val="a"/>
    <w:rsid w:val="00DC387E"/>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
    <w:rsid w:val="00DC387E"/>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DC387E"/>
    <w:rPr>
      <w:rFonts w:ascii="Times New Roman" w:hAnsi="Times New Roman"/>
      <w:sz w:val="28"/>
    </w:rPr>
  </w:style>
  <w:style w:type="paragraph" w:customStyle="1" w:styleId="p13">
    <w:name w:val="p13"/>
    <w:basedOn w:val="a"/>
    <w:rsid w:val="00DC387E"/>
    <w:pPr>
      <w:widowControl/>
      <w:autoSpaceDE/>
      <w:autoSpaceDN/>
      <w:adjustRightInd/>
      <w:spacing w:before="100" w:beforeAutospacing="1" w:after="100" w:afterAutospacing="1"/>
    </w:pPr>
    <w:rPr>
      <w:sz w:val="24"/>
      <w:szCs w:val="24"/>
    </w:rPr>
  </w:style>
  <w:style w:type="character" w:customStyle="1" w:styleId="s4">
    <w:name w:val="s4"/>
    <w:rsid w:val="00DC387E"/>
  </w:style>
  <w:style w:type="paragraph" w:customStyle="1" w:styleId="p12">
    <w:name w:val="p12"/>
    <w:basedOn w:val="a"/>
    <w:rsid w:val="00DC387E"/>
    <w:pPr>
      <w:widowControl/>
      <w:autoSpaceDE/>
      <w:autoSpaceDN/>
      <w:adjustRightInd/>
      <w:spacing w:before="100" w:beforeAutospacing="1" w:after="100" w:afterAutospacing="1"/>
    </w:pPr>
    <w:rPr>
      <w:sz w:val="24"/>
      <w:szCs w:val="24"/>
    </w:rPr>
  </w:style>
  <w:style w:type="paragraph" w:customStyle="1" w:styleId="p25">
    <w:name w:val="p25"/>
    <w:basedOn w:val="a"/>
    <w:rsid w:val="00DC387E"/>
    <w:pPr>
      <w:widowControl/>
      <w:autoSpaceDE/>
      <w:autoSpaceDN/>
      <w:adjustRightInd/>
      <w:spacing w:before="100" w:beforeAutospacing="1" w:after="100" w:afterAutospacing="1"/>
    </w:pPr>
    <w:rPr>
      <w:sz w:val="24"/>
      <w:szCs w:val="24"/>
    </w:rPr>
  </w:style>
  <w:style w:type="paragraph" w:customStyle="1" w:styleId="p26">
    <w:name w:val="p26"/>
    <w:basedOn w:val="a"/>
    <w:rsid w:val="00DC387E"/>
    <w:pPr>
      <w:widowControl/>
      <w:autoSpaceDE/>
      <w:autoSpaceDN/>
      <w:adjustRightInd/>
      <w:spacing w:before="100" w:beforeAutospacing="1" w:after="100" w:afterAutospacing="1"/>
    </w:pPr>
    <w:rPr>
      <w:sz w:val="24"/>
      <w:szCs w:val="24"/>
    </w:rPr>
  </w:style>
  <w:style w:type="character" w:customStyle="1" w:styleId="s3">
    <w:name w:val="s3"/>
    <w:rsid w:val="00DC387E"/>
  </w:style>
  <w:style w:type="paragraph" w:customStyle="1" w:styleId="p11">
    <w:name w:val="p11"/>
    <w:basedOn w:val="a"/>
    <w:rsid w:val="00DC387E"/>
    <w:pPr>
      <w:widowControl/>
      <w:autoSpaceDE/>
      <w:autoSpaceDN/>
      <w:adjustRightInd/>
      <w:spacing w:before="100" w:beforeAutospacing="1" w:after="100" w:afterAutospacing="1"/>
    </w:pPr>
    <w:rPr>
      <w:sz w:val="24"/>
      <w:szCs w:val="24"/>
    </w:rPr>
  </w:style>
  <w:style w:type="character" w:customStyle="1" w:styleId="FontStyle12">
    <w:name w:val="Font Style12"/>
    <w:rsid w:val="001C2BD1"/>
    <w:rPr>
      <w:rFonts w:ascii="Times New Roman" w:hAnsi="Times New Roman" w:cs="Times New Roman"/>
      <w:sz w:val="22"/>
      <w:szCs w:val="22"/>
    </w:rPr>
  </w:style>
  <w:style w:type="character" w:customStyle="1" w:styleId="210pt">
    <w:name w:val="Основной текст (2) + 10 pt"/>
    <w:rsid w:val="001C2BD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43">
    <w:name w:val="Без интервала4"/>
    <w:rsid w:val="0011428D"/>
    <w:pPr>
      <w:widowControl w:val="0"/>
      <w:suppressAutoHyphens/>
    </w:pPr>
    <w:rPr>
      <w:rFonts w:ascii="Calibri" w:eastAsia="SimSun" w:hAnsi="Calibri" w:cs="font307"/>
      <w:kern w:val="1"/>
      <w:lang w:eastAsia="ar-SA"/>
    </w:rPr>
  </w:style>
  <w:style w:type="paragraph" w:customStyle="1" w:styleId="2e">
    <w:name w:val="Обычный (веб)2"/>
    <w:basedOn w:val="a"/>
    <w:rsid w:val="0011428D"/>
    <w:pPr>
      <w:widowControl/>
      <w:suppressAutoHyphens/>
      <w:autoSpaceDE/>
      <w:autoSpaceDN/>
      <w:adjustRightInd/>
      <w:spacing w:line="100" w:lineRule="atLeast"/>
    </w:pPr>
    <w:rPr>
      <w:kern w:val="1"/>
      <w:sz w:val="24"/>
      <w:szCs w:val="24"/>
      <w:lang w:eastAsia="ar-SA"/>
    </w:rPr>
  </w:style>
  <w:style w:type="paragraph" w:customStyle="1" w:styleId="2f">
    <w:name w:val="Абзац списка2"/>
    <w:basedOn w:val="a"/>
    <w:rsid w:val="007D06D7"/>
    <w:pPr>
      <w:widowControl/>
      <w:autoSpaceDE/>
      <w:autoSpaceDN/>
      <w:adjustRightInd/>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1272207231">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consultantplus://offline/ref=1E09D5549EF104A9FC0A1C99DE840A6FAD5487780151B02C4D92151BCDC22DEAE9A9E14BBB0DF0A6AFC526P749L" TargetMode="External"/><Relationship Id="rId26" Type="http://schemas.openxmlformats.org/officeDocument/2006/relationships/hyperlink" Target="consultantplus://offline/ref=198824B604544264ABD95CC5EEFBBA3597A13EFD9D7C30D72FD012FC240CBF65126DCA5C13M1UCG" TargetMode="External"/><Relationship Id="rId39" Type="http://schemas.openxmlformats.org/officeDocument/2006/relationships/hyperlink" Target="http://www.ostrovskoe.ru" TargetMode="External"/><Relationship Id="rId21" Type="http://schemas.openxmlformats.org/officeDocument/2006/relationships/hyperlink" Target="consultantplus://offline/ref=198824B604544264ABD942C8F897E63E90A266F99D753A887B8F49A17305B5325522931A5112EAB583B042M8U5G" TargetMode="External"/><Relationship Id="rId34" Type="http://schemas.openxmlformats.org/officeDocument/2006/relationships/hyperlink" Target="consultantplus://offline/ref=198824B604544264ABD95CC5EEFBBA3597A13EFD9D7C30D72FD012FC240CBF65126DCA5D10M1U7G" TargetMode="External"/><Relationship Id="rId42" Type="http://schemas.openxmlformats.org/officeDocument/2006/relationships/hyperlink" Target="consultantplus://offline/ref=198824B604544264ABD95CC5EEFBBA3597A13FF5977330D72FD012FC24M0UCG" TargetMode="External"/><Relationship Id="rId47" Type="http://schemas.openxmlformats.org/officeDocument/2006/relationships/hyperlink" Target="consultantplus://offline/ref=59E2CDB789DC0F3EDD8146089DFACC8990CD32A78C3561E0784AB2B8B8EDC801ED0A8EC8F889FE09U4UAM" TargetMode="External"/><Relationship Id="rId50" Type="http://schemas.openxmlformats.org/officeDocument/2006/relationships/hyperlink" Target="consultantplus://offline/ref=7E1A7B761D727E53D31A1A24192993E4AE3B1F595E82A76A8DE1C88E61aAiDI" TargetMode="External"/><Relationship Id="rId55" Type="http://schemas.openxmlformats.org/officeDocument/2006/relationships/hyperlink" Target="consultantplus://offline/ref=198824B604544264ABD942C8F897E63E90A266F99D753A887B8F49A17305B5325522931A5112EAB583B143M8UFG" TargetMode="External"/><Relationship Id="rId63" Type="http://schemas.openxmlformats.org/officeDocument/2006/relationships/hyperlink" Target="consultantplus://offline/ref=198824B604544264ABD95CC5EEFBBA3597A13FF5957C30D72FD012FC24M0UCG" TargetMode="External"/><Relationship Id="rId68" Type="http://schemas.openxmlformats.org/officeDocument/2006/relationships/hyperlink" Target="consultantplus://offline/ref=198824B604544264ABD95CC5EEFBBA3594AE3DF39D7130D72FD012FC240CBF65126DCA58151FEBB4M8U3G" TargetMode="External"/><Relationship Id="rId76" Type="http://schemas.openxmlformats.org/officeDocument/2006/relationships/hyperlink" Target="consultantplus://offline/ref=6FE3868372EA6990CA2DF0D4762219A25B806EED1F22F641E11DB10E80TEo5K" TargetMode="External"/><Relationship Id="rId84" Type="http://schemas.openxmlformats.org/officeDocument/2006/relationships/image" Target="media/image12.png"/><Relationship Id="rId7" Type="http://schemas.openxmlformats.org/officeDocument/2006/relationships/endnotes" Target="endnotes.xml"/><Relationship Id="rId71" Type="http://schemas.openxmlformats.org/officeDocument/2006/relationships/hyperlink" Target="consultantplus://offline/ref=6A2AD64191A4BC2B08573BDB631F71EEC7ADF658D4CA3DF02B415A6D7EE42F8F00BC4BI0y0I" TargetMode="Externa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hyperlink" Target="consultantplus://offline/ref=198824B604544264ABD95CC5EEFBBA3597A13EFD9D7C30D72FD012FC240CBF65126DCA58151FEAB7M8U5G" TargetMode="External"/><Relationship Id="rId11" Type="http://schemas.openxmlformats.org/officeDocument/2006/relationships/image" Target="media/image4.png"/><Relationship Id="rId24" Type="http://schemas.openxmlformats.org/officeDocument/2006/relationships/hyperlink" Target="consultantplus://offline/ref=198824B604544264ABD942C8F897E63E90A266F9927133847B8F49A17305B5325522931A5112EAB583B14BM8U3G" TargetMode="External"/><Relationship Id="rId32" Type="http://schemas.openxmlformats.org/officeDocument/2006/relationships/hyperlink" Target="consultantplus://offline/ref=E4EA1BE6C13F3B40A389B19E9DBFBACDAD08A4250BBE6F476485B44781REk1M" TargetMode="External"/><Relationship Id="rId37" Type="http://schemas.openxmlformats.org/officeDocument/2006/relationships/hyperlink" Target="consultantplus://offline/ref=198824B604544264ABD95CC5EEFBBA3597A13EFD9D7C30D72FD012FC240CBF65126DCA5D1DM1UDG" TargetMode="External"/><Relationship Id="rId40" Type="http://schemas.openxmlformats.org/officeDocument/2006/relationships/hyperlink" Target="http://44gosuslugi.ru" TargetMode="External"/><Relationship Id="rId45" Type="http://schemas.openxmlformats.org/officeDocument/2006/relationships/hyperlink" Target="consultantplus://offline/ref=59E2CDB789DC0F3EDD8146089DFACC8990CD32A78C3561E0784AB2B8B8EDC801ED0A8EC8F889FE09U4UAM" TargetMode="External"/><Relationship Id="rId53" Type="http://schemas.openxmlformats.org/officeDocument/2006/relationships/hyperlink" Target="consultantplus://offline/ref=198824B604544264ABD942C8F897E63E90A266F99D753A887B8F49A17305B532M5U5G" TargetMode="External"/><Relationship Id="rId58" Type="http://schemas.openxmlformats.org/officeDocument/2006/relationships/hyperlink" Target="consultantplus://offline/ref=198824B604544264ABD95CC5EEFBBA3597A13EFD9D7C30D72FD012FC240CBF65126DCA5F10M1UDG" TargetMode="External"/><Relationship Id="rId66" Type="http://schemas.openxmlformats.org/officeDocument/2006/relationships/hyperlink" Target="consultantplus://offline/ref=D33FBA68B311C9103296999FA2FB89103E26458CEDDD5809A6AEA9EAD8B2C5D4257C0958UEM0G" TargetMode="External"/><Relationship Id="rId74" Type="http://schemas.openxmlformats.org/officeDocument/2006/relationships/hyperlink" Target="consultantplus://offline/ref=18FE3CACCB62A41B80D1E1654796393C2C99254BBD84AAFBA522A4EF6AE7150F9B8529E55888A01Aa8c6H" TargetMode="External"/><Relationship Id="rId79" Type="http://schemas.openxmlformats.org/officeDocument/2006/relationships/hyperlink" Target="consultantplus://offline/ref=FC896CD076461A3B61C748B41707CA1767928A5364425ED3F48E9DF467F376216B06CA51iFdCL"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198824B604544264ABD95CC5EEFBBA3597A13EFD9D7C30D72FD012FC240CBF65126DCA5F17M1UFG" TargetMode="External"/><Relationship Id="rId82" Type="http://schemas.openxmlformats.org/officeDocument/2006/relationships/image" Target="media/image10.png"/><Relationship Id="rId19" Type="http://schemas.openxmlformats.org/officeDocument/2006/relationships/hyperlink" Target="consultantplus://offline/ref=198824B604544264ABD95CC5EEFBBA3597A13FF5977330D72FD012FC240CBF65126DCA5E13M1UE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yperlink" Target="consultantplus://offline/ref=198824B604544264ABD942C8F897E63E90A266F99D753A887B8F49A17305B5325522931A5112EAB583B04DM8U3G" TargetMode="External"/><Relationship Id="rId27" Type="http://schemas.openxmlformats.org/officeDocument/2006/relationships/hyperlink" Target="consultantplus://offline/ref=198824B604544264ABD95CC5EEFBBA3597A13FF5977330D72FD012FC240CBF65126DCA58101DMEU8G" TargetMode="External"/><Relationship Id="rId30" Type="http://schemas.openxmlformats.org/officeDocument/2006/relationships/hyperlink" Target="consultantplus://offline/ref=198824B604544264ABD95CC5EEFBBA3597A13EFD9D7C30D72FD012FC240CBF65126DCA5C15M1UFG" TargetMode="External"/><Relationship Id="rId35" Type="http://schemas.openxmlformats.org/officeDocument/2006/relationships/hyperlink" Target="consultantplus://offline/ref=198824B604544264ABD95CC5EEFBBA3597A13EFD9D7C30D72FD012FC240CBF65126DCA5D12M1U9G" TargetMode="External"/><Relationship Id="rId43" Type="http://schemas.openxmlformats.org/officeDocument/2006/relationships/hyperlink" Target="consultantplus://offline/ref=59E2CDB789DC0F3EDD8146089DFACC8990CC33A38C3161E0784AB2B8B8UEUDM" TargetMode="External"/><Relationship Id="rId48" Type="http://schemas.openxmlformats.org/officeDocument/2006/relationships/hyperlink" Target="consultantplus://offline/ref=59E2CDB789DC0F3EDD8146089DFACC8990CD32AF8E3761E0784AB2B8B8EDC801ED0A8EC8F889FF06U4U8M" TargetMode="External"/><Relationship Id="rId56" Type="http://schemas.openxmlformats.org/officeDocument/2006/relationships/hyperlink" Target="consultantplus://offline/ref=198824B604544264ABD95CC5EEFBBA3597A939FC977530D72FD012FC24M0UCG" TargetMode="External"/><Relationship Id="rId64" Type="http://schemas.openxmlformats.org/officeDocument/2006/relationships/hyperlink" Target="consultantplus://offline/ref=BB9D4A4BED973BCD993F83D524D322DC9D2C91F8BD3C5D5A564F39E0F67D9ADC930C10D791C0C3E9a1rDH" TargetMode="External"/><Relationship Id="rId69" Type="http://schemas.openxmlformats.org/officeDocument/2006/relationships/hyperlink" Target="consultantplus://offline/ref=15A9E01D12500840C3ADE984937F3F8176A0F50FDEC7D0D7FC028965EB64BCD07B7A7D6F93F09FV2M2I" TargetMode="External"/><Relationship Id="rId77" Type="http://schemas.openxmlformats.org/officeDocument/2006/relationships/hyperlink" Target="consultantplus://offline/ref=FC896CD076461A3B61C748B41707CA1767928A5364425ED3F48E9DF467F376216B06CA51iFdCL" TargetMode="External"/><Relationship Id="rId8" Type="http://schemas.openxmlformats.org/officeDocument/2006/relationships/image" Target="media/image1.png"/><Relationship Id="rId51" Type="http://schemas.openxmlformats.org/officeDocument/2006/relationships/hyperlink" Target="consultantplus://offline/ref=198824B604544264ABD95CC5EEFBBA3597A931F5947D30D72FD012FC240CBF65126DCA58151FEBB4M8U1G" TargetMode="External"/><Relationship Id="rId72" Type="http://schemas.openxmlformats.org/officeDocument/2006/relationships/image" Target="media/image8.png"/><Relationship Id="rId80" Type="http://schemas.openxmlformats.org/officeDocument/2006/relationships/hyperlink" Target="consultantplus://offline/ref=6FE3868372EA6990CA2DF0C2754E45A95C8A32E01F2EF51FB442EA53D7ECF78D9AE666FD7E029ED730808AT2oCK" TargetMode="External"/><Relationship Id="rId85" Type="http://schemas.openxmlformats.org/officeDocument/2006/relationships/image" Target="media/image13.pn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consultantplus://offline/ref=1E09D5549EF104A9FC0A1C99DE840A6FAD5487780151B02C4D92151BCDC22DEAE9A9E14BBB0DF0A6AFC326P74AL" TargetMode="External"/><Relationship Id="rId25" Type="http://schemas.openxmlformats.org/officeDocument/2006/relationships/hyperlink" Target="consultantplus://offline/ref=198824B604544264ABD95CC5EEFBBA3597A13EFD9D7C30D72FD012FC240CBF65126DCA5C15M1U7G" TargetMode="External"/><Relationship Id="rId33" Type="http://schemas.openxmlformats.org/officeDocument/2006/relationships/hyperlink" Target="consultantplus://offline/ref=198824B604544264ABD95CC5EEFBBA3597A13EFD9D7C30D72FD012FC240CBF65126DCA5D11M1UEG" TargetMode="External"/><Relationship Id="rId38" Type="http://schemas.openxmlformats.org/officeDocument/2006/relationships/hyperlink" Target="http://www.ostrovskoe.ru" TargetMode="External"/><Relationship Id="rId46" Type="http://schemas.openxmlformats.org/officeDocument/2006/relationships/hyperlink" Target="consultantplus://offline/ref=59E2CDB789DC0F3EDD8146089DFACC8990CD34A58B3961E0784AB2B8B8UEUDM" TargetMode="External"/><Relationship Id="rId59" Type="http://schemas.openxmlformats.org/officeDocument/2006/relationships/hyperlink" Target="consultantplus://offline/ref=198824B604544264ABD95CC5EEFBBA3597A13EFD9D7C30D72FD012FC240CBF65126DCA5F14M1UCG" TargetMode="External"/><Relationship Id="rId67" Type="http://schemas.openxmlformats.org/officeDocument/2006/relationships/hyperlink" Target="consultantplus://offline/ref=D33FBA68B311C9103296999FA2FB89103E26458CEDDD5809A6AEA9EAD8B2C5D4257C095BE3E1B706U4MEG" TargetMode="External"/><Relationship Id="rId20" Type="http://schemas.openxmlformats.org/officeDocument/2006/relationships/hyperlink" Target="consultantplus://offline/ref=198824B604544264ABD95CC5EEFBBA3597A13EFD9D7C30D72FD012FC240CBF65126DCA5C13M1UCG" TargetMode="External"/><Relationship Id="rId41" Type="http://schemas.openxmlformats.org/officeDocument/2006/relationships/hyperlink" Target="consultantplus://offline/ref=59E2CDB789DC0F3EDD8146089DFACC8990CC3CA38B3161E0784AB2B8B8EDC801ED0A8EC8F889FD04U4UBM" TargetMode="External"/><Relationship Id="rId54" Type="http://schemas.openxmlformats.org/officeDocument/2006/relationships/hyperlink" Target="consultantplus://offline/ref=198824B604544264ABD942C8F897E63E90A266F99D753A887B8F49A17305B5325522931A5112EAB583B04DM8U3G" TargetMode="External"/><Relationship Id="rId62" Type="http://schemas.openxmlformats.org/officeDocument/2006/relationships/hyperlink" Target="consultantplus://offline/ref=198824B604544264ABD95CC5EEFBBA3597A13EFD9D7C30D72FD012FC240CBF65126DCA5113M1UFG" TargetMode="External"/><Relationship Id="rId70" Type="http://schemas.openxmlformats.org/officeDocument/2006/relationships/hyperlink" Target="consultantplus://offline/ref=15A9E01D12500840C3ADE984937F3F8176A0F50FDEC7D0D7FC028965EB64BCD07B7A7D6F93F09FV2M2I" TargetMode="External"/><Relationship Id="rId75" Type="http://schemas.openxmlformats.org/officeDocument/2006/relationships/hyperlink" Target="consultantplus://offline/ref=6FE3868372EA6990CA2DF0D4762219A25B816CEB1020F641E11DB10E80TEo5K" TargetMode="External"/><Relationship Id="rId83"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DF5337B9F42A879A2A409EEFCFC1110AAFC0D48F57D46746ACEF6E89BFA339012C7115DE2F218BC433jBK" TargetMode="External"/><Relationship Id="rId23" Type="http://schemas.openxmlformats.org/officeDocument/2006/relationships/hyperlink" Target="consultantplus://offline/ref=E4EA1BE6C13F3B40A389B19E9DBFBACDAD08A4250BBE6F476485B44781REk1M" TargetMode="External"/><Relationship Id="rId28" Type="http://schemas.openxmlformats.org/officeDocument/2006/relationships/hyperlink" Target="consultantplus://offline/ref=198824B604544264ABD95CC5EEFBBA3597A13FF5977330D72FD012FC240CBF65126DCA5E13M1UEG" TargetMode="External"/><Relationship Id="rId36" Type="http://schemas.openxmlformats.org/officeDocument/2006/relationships/hyperlink" Target="consultantplus://offline/ref=198824B604544264ABD95CC5EEFBBA3597A13EFD9D7C30D72FD012FC240CBF65126DCA5D11M1UAG" TargetMode="External"/><Relationship Id="rId49" Type="http://schemas.openxmlformats.org/officeDocument/2006/relationships/hyperlink" Target="consultantplus://offline/ref=7E1A7B761D727E53D31A1A24192993E4AE3B1F595E82A76A8DE1C88E61aAiDI" TargetMode="External"/><Relationship Id="rId57" Type="http://schemas.openxmlformats.org/officeDocument/2006/relationships/hyperlink" Target="consultantplus://offline/ref=198824B604544264ABD95CC5EEFBBA3597A13EFD9D7C30D72FD012FC240CBF65126DCA581516MEU3G" TargetMode="External"/><Relationship Id="rId10" Type="http://schemas.openxmlformats.org/officeDocument/2006/relationships/image" Target="media/image3.png"/><Relationship Id="rId31" Type="http://schemas.openxmlformats.org/officeDocument/2006/relationships/hyperlink" Target="consultantplus://offline/ref=198824B604544264ABD95CC5EEFBBA3597A13EFD9D7C30D72FD012FC240CBF65126DCA5C15M1UCG" TargetMode="External"/><Relationship Id="rId44" Type="http://schemas.openxmlformats.org/officeDocument/2006/relationships/hyperlink" Target="consultantplus://offline/ref=198824B604544264ABD95CC5EEFBBA3597A13FF49C7C30D72FD012FC24M0UCG" TargetMode="External"/><Relationship Id="rId52" Type="http://schemas.openxmlformats.org/officeDocument/2006/relationships/hyperlink" Target="consultantplus://offline/ref=198824B604544264ABD942C8F897E63E90A266F99D753A887B8F49A17305B532M5U5G" TargetMode="External"/><Relationship Id="rId60" Type="http://schemas.openxmlformats.org/officeDocument/2006/relationships/hyperlink" Target="consultantplus://offline/ref=198824B604544264ABD95CC5EEFBBA3597A13EFD9D7C30D72FD012FC240CBF65126DCA5F14M1UEG" TargetMode="External"/><Relationship Id="rId65" Type="http://schemas.openxmlformats.org/officeDocument/2006/relationships/hyperlink" Target="consultantplus://offline/ref=BB9D4A4BED973BCD993F83D524D322DC9D2C91F8BD3C5D5A564F39E0F67D9ADC930C10D791C0C3EBa1r7H" TargetMode="External"/><Relationship Id="rId73" Type="http://schemas.openxmlformats.org/officeDocument/2006/relationships/hyperlink" Target="consultantplus://offline/ref=D79BC3C2312592FE38E3D5AFE8C0ECE029BEC654820E8A5D72259D6998O6i8M" TargetMode="External"/><Relationship Id="rId78" Type="http://schemas.openxmlformats.org/officeDocument/2006/relationships/hyperlink" Target="consultantplus://offline/ref=FC896CD076461A3B61C748B41707CA1767928A5364425ED3F48E9DF467F376216B06CA59FEC499F5i3d9L" TargetMode="External"/><Relationship Id="rId81" Type="http://schemas.openxmlformats.org/officeDocument/2006/relationships/image" Target="media/image9.emf"/><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4A70E9E-0704-4E30-A261-122AF019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54</Pages>
  <Words>41188</Words>
  <Characters>234778</Characters>
  <Application>Microsoft Office Word</Application>
  <DocSecurity>4</DocSecurity>
  <Lines>1956</Lines>
  <Paragraphs>550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275416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cp:lastModifiedBy>
  <cp:revision>2</cp:revision>
  <cp:lastPrinted>2017-10-04T07:05:00Z</cp:lastPrinted>
  <dcterms:created xsi:type="dcterms:W3CDTF">2019-01-17T06:43:00Z</dcterms:created>
  <dcterms:modified xsi:type="dcterms:W3CDTF">2019-01-17T06:43:00Z</dcterms:modified>
</cp:coreProperties>
</file>